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F8" w:rsidRPr="001607F8" w:rsidRDefault="00352D65" w:rsidP="001607F8">
      <w:pPr>
        <w:pStyle w:val="afb"/>
        <w:tabs>
          <w:tab w:val="left" w:pos="7088"/>
        </w:tabs>
        <w:rPr>
          <w:rFonts w:ascii="Arial" w:hAnsi="Arial" w:cs="Arial"/>
          <w:b/>
          <w:sz w:val="24"/>
          <w:szCs w:val="24"/>
          <w:lang w:val="ru-RU"/>
        </w:rPr>
      </w:pPr>
      <w:r w:rsidRPr="001607F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1607F8" w:rsidRPr="001607F8">
        <w:rPr>
          <w:rFonts w:ascii="Arial" w:hAnsi="Arial" w:cs="Arial"/>
          <w:b/>
          <w:sz w:val="24"/>
          <w:szCs w:val="24"/>
          <w:lang w:val="ru-RU"/>
        </w:rPr>
        <w:t xml:space="preserve">КРАСНОЯРСКИЙ  КРАЙ  КРАСНОТУРАНСКИЙ РАЙОН </w:t>
      </w:r>
    </w:p>
    <w:p w:rsidR="001607F8" w:rsidRPr="001607F8" w:rsidRDefault="001607F8" w:rsidP="001607F8">
      <w:pPr>
        <w:pStyle w:val="afb"/>
        <w:tabs>
          <w:tab w:val="left" w:pos="7088"/>
        </w:tabs>
        <w:rPr>
          <w:rFonts w:ascii="Arial" w:hAnsi="Arial" w:cs="Arial"/>
          <w:b/>
          <w:sz w:val="24"/>
          <w:szCs w:val="24"/>
          <w:lang w:val="ru-RU"/>
        </w:rPr>
      </w:pPr>
      <w:r w:rsidRPr="001607F8">
        <w:rPr>
          <w:rFonts w:ascii="Arial" w:hAnsi="Arial" w:cs="Arial"/>
          <w:b/>
          <w:sz w:val="24"/>
          <w:szCs w:val="24"/>
          <w:lang w:val="ru-RU"/>
        </w:rPr>
        <w:t>АДМИНИСТРАЦИЯ   БЕЛЛЫКСКОГО СЕЛЬСОВЕТА</w:t>
      </w:r>
    </w:p>
    <w:p w:rsidR="001607F8" w:rsidRPr="002F7077" w:rsidRDefault="001607F8" w:rsidP="001607F8">
      <w:pPr>
        <w:pStyle w:val="aff"/>
        <w:jc w:val="right"/>
        <w:rPr>
          <w:rFonts w:ascii="Arial" w:hAnsi="Arial" w:cs="Arial"/>
          <w:sz w:val="24"/>
          <w:szCs w:val="24"/>
        </w:rPr>
      </w:pPr>
    </w:p>
    <w:p w:rsidR="001607F8" w:rsidRDefault="001607F8" w:rsidP="001607F8">
      <w:pPr>
        <w:pStyle w:val="aff"/>
        <w:rPr>
          <w:rFonts w:ascii="Arial" w:hAnsi="Arial" w:cs="Arial"/>
          <w:sz w:val="24"/>
          <w:szCs w:val="24"/>
        </w:rPr>
      </w:pPr>
      <w:r w:rsidRPr="00CB52D1">
        <w:rPr>
          <w:rFonts w:ascii="Arial" w:hAnsi="Arial" w:cs="Arial"/>
          <w:sz w:val="24"/>
          <w:szCs w:val="24"/>
        </w:rPr>
        <w:t>ПОСТАНОВЛЕНИЕ</w:t>
      </w:r>
    </w:p>
    <w:p w:rsidR="001607F8" w:rsidRPr="00CB52D1" w:rsidRDefault="001607F8" w:rsidP="001607F8">
      <w:pPr>
        <w:pStyle w:val="aff"/>
        <w:rPr>
          <w:rFonts w:ascii="Arial" w:hAnsi="Arial" w:cs="Arial"/>
          <w:sz w:val="24"/>
          <w:szCs w:val="24"/>
        </w:rPr>
      </w:pPr>
    </w:p>
    <w:p w:rsidR="001607F8" w:rsidRPr="00941027" w:rsidRDefault="001607F8" w:rsidP="001607F8">
      <w:pPr>
        <w:pStyle w:val="aff"/>
        <w:tabs>
          <w:tab w:val="clear" w:pos="7088"/>
          <w:tab w:val="left" w:pos="567"/>
        </w:tabs>
        <w:rPr>
          <w:rFonts w:ascii="Arial" w:hAnsi="Arial" w:cs="Arial"/>
          <w:b w:val="0"/>
          <w:sz w:val="24"/>
          <w:szCs w:val="24"/>
        </w:rPr>
      </w:pPr>
      <w:r w:rsidRPr="00941027">
        <w:rPr>
          <w:rFonts w:ascii="Arial" w:hAnsi="Arial" w:cs="Arial"/>
          <w:b w:val="0"/>
          <w:sz w:val="24"/>
          <w:szCs w:val="24"/>
        </w:rPr>
        <w:t>с. Беллык</w:t>
      </w:r>
    </w:p>
    <w:p w:rsidR="001607F8" w:rsidRPr="00ED688D" w:rsidRDefault="001607F8" w:rsidP="001607F8">
      <w:pPr>
        <w:pStyle w:val="aff"/>
        <w:tabs>
          <w:tab w:val="clear" w:pos="7088"/>
          <w:tab w:val="left" w:pos="567"/>
        </w:tabs>
        <w:rPr>
          <w:rFonts w:ascii="Arial" w:hAnsi="Arial" w:cs="Arial"/>
          <w:color w:val="FFFFFF"/>
          <w:sz w:val="24"/>
          <w:szCs w:val="24"/>
        </w:rPr>
      </w:pPr>
    </w:p>
    <w:p w:rsidR="001607F8" w:rsidRPr="001607F8" w:rsidRDefault="001607F8" w:rsidP="001607F8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28.09</w:t>
      </w:r>
      <w:r w:rsidRPr="001607F8">
        <w:rPr>
          <w:rFonts w:ascii="Arial" w:hAnsi="Arial" w:cs="Arial"/>
          <w:sz w:val="24"/>
          <w:szCs w:val="24"/>
          <w:lang w:val="ru-RU"/>
        </w:rPr>
        <w:t>.2022</w:t>
      </w:r>
      <w:r w:rsidRPr="001607F8">
        <w:rPr>
          <w:rFonts w:ascii="Arial" w:hAnsi="Arial" w:cs="Arial"/>
          <w:sz w:val="24"/>
          <w:szCs w:val="24"/>
          <w:lang w:val="ru-RU"/>
        </w:rPr>
        <w:tab/>
      </w:r>
      <w:r w:rsidRPr="001607F8">
        <w:rPr>
          <w:rFonts w:ascii="Arial" w:hAnsi="Arial" w:cs="Arial"/>
          <w:sz w:val="24"/>
          <w:szCs w:val="24"/>
          <w:lang w:val="ru-RU"/>
        </w:rPr>
        <w:tab/>
      </w:r>
      <w:r w:rsidRPr="001607F8">
        <w:rPr>
          <w:rFonts w:ascii="Arial" w:hAnsi="Arial" w:cs="Arial"/>
          <w:sz w:val="24"/>
          <w:szCs w:val="24"/>
          <w:lang w:val="ru-RU"/>
        </w:rPr>
        <w:tab/>
        <w:t xml:space="preserve">                                                                                     № </w:t>
      </w:r>
      <w:r>
        <w:rPr>
          <w:rFonts w:ascii="Arial" w:hAnsi="Arial" w:cs="Arial"/>
          <w:sz w:val="24"/>
          <w:szCs w:val="24"/>
          <w:lang w:val="ru-RU"/>
        </w:rPr>
        <w:t>36</w:t>
      </w:r>
      <w:r w:rsidRPr="001607F8">
        <w:rPr>
          <w:rFonts w:ascii="Arial" w:hAnsi="Arial" w:cs="Arial"/>
          <w:sz w:val="24"/>
          <w:szCs w:val="24"/>
          <w:lang w:val="ru-RU"/>
        </w:rPr>
        <w:t>-п</w:t>
      </w:r>
    </w:p>
    <w:p w:rsidR="00352D65" w:rsidRPr="00272F54" w:rsidRDefault="00352D65" w:rsidP="00352D65">
      <w:pPr>
        <w:tabs>
          <w:tab w:val="left" w:pos="3859"/>
          <w:tab w:val="left" w:pos="8145"/>
        </w:tabs>
        <w:rPr>
          <w:rFonts w:ascii="Arial" w:hAnsi="Arial" w:cs="Arial"/>
          <w:sz w:val="24"/>
          <w:szCs w:val="24"/>
        </w:rPr>
      </w:pPr>
    </w:p>
    <w:p w:rsidR="00352D65" w:rsidRPr="00272F54" w:rsidRDefault="00352D65" w:rsidP="00FC7A53">
      <w:pPr>
        <w:jc w:val="center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352D65" w:rsidRPr="00272F54" w:rsidRDefault="00352D65" w:rsidP="00352D6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52D65" w:rsidRPr="00272F54" w:rsidRDefault="00352D65" w:rsidP="00352D6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607F8" w:rsidRDefault="00352D65" w:rsidP="00352D65">
      <w:pPr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72F54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 Федеральным законом от 06.10.2003 № 131-ФЗ 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10.01.2002 № 7-ФЗ «Об охране окружающей среды», Уставом</w:t>
      </w:r>
      <w:r w:rsidR="001607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607F8" w:rsidRPr="001607F8">
        <w:rPr>
          <w:rStyle w:val="af9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Беллыкского сельсовета</w:t>
      </w:r>
      <w:r w:rsidRPr="001607F8">
        <w:rPr>
          <w:rStyle w:val="af9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Pr="00272F54">
        <w:rPr>
          <w:rStyle w:val="af9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1607F8" w:rsidRDefault="001607F8" w:rsidP="001607F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52D65" w:rsidRPr="00272F54" w:rsidRDefault="00352D65" w:rsidP="001607F8">
      <w:pPr>
        <w:jc w:val="center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ПОСТАНОВЛЯЮ:</w:t>
      </w:r>
    </w:p>
    <w:p w:rsidR="00352D65" w:rsidRPr="00272F54" w:rsidRDefault="00352D65" w:rsidP="001607F8">
      <w:pPr>
        <w:pStyle w:val="afa"/>
        <w:ind w:firstLine="709"/>
        <w:jc w:val="both"/>
        <w:rPr>
          <w:rFonts w:ascii="Arial" w:hAnsi="Arial" w:cs="Arial"/>
          <w:color w:val="000000"/>
        </w:rPr>
      </w:pPr>
      <w:r w:rsidRPr="00272F54">
        <w:rPr>
          <w:rFonts w:ascii="Arial" w:hAnsi="Arial" w:cs="Arial"/>
          <w:color w:val="000000"/>
        </w:rPr>
        <w:t>1. Утвердить Административный регламент предоставления муниципальной услуги «Выдача разрешений на право вырубки зеленых насаждений» согласно приложению № 1 к настоящему постановлению.</w:t>
      </w:r>
    </w:p>
    <w:p w:rsidR="00352D65" w:rsidRPr="00272F54" w:rsidRDefault="00352D65" w:rsidP="001607F8">
      <w:pPr>
        <w:pStyle w:val="afa"/>
        <w:ind w:firstLine="709"/>
        <w:jc w:val="both"/>
        <w:rPr>
          <w:rFonts w:ascii="Arial" w:hAnsi="Arial" w:cs="Arial"/>
          <w:color w:val="000000"/>
        </w:rPr>
      </w:pPr>
      <w:r w:rsidRPr="00272F54">
        <w:rPr>
          <w:rFonts w:ascii="Arial" w:hAnsi="Arial" w:cs="Arial"/>
          <w:color w:val="000000"/>
        </w:rPr>
        <w:t>2. Утвердить состав комиссии по выдаче разрешений на право вырубки зеленых насаждений согласно приложению № 2 к настоящему постановлению.</w:t>
      </w:r>
    </w:p>
    <w:p w:rsidR="001607F8" w:rsidRDefault="001607F8" w:rsidP="001607F8">
      <w:pPr>
        <w:pStyle w:val="afa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352D65" w:rsidRPr="00272F54">
        <w:rPr>
          <w:rFonts w:ascii="Arial" w:hAnsi="Arial" w:cs="Arial"/>
          <w:color w:val="000000"/>
        </w:rPr>
        <w:t xml:space="preserve">Контроль за исполнением настоящего постановления </w:t>
      </w:r>
      <w:r w:rsidRPr="00272F54">
        <w:rPr>
          <w:rFonts w:ascii="Arial" w:hAnsi="Arial" w:cs="Arial"/>
          <w:color w:val="000000"/>
        </w:rPr>
        <w:t>оставляю за</w:t>
      </w:r>
      <w:r w:rsidR="00352D65" w:rsidRPr="00272F54">
        <w:rPr>
          <w:rFonts w:ascii="Arial" w:hAnsi="Arial" w:cs="Arial"/>
          <w:color w:val="000000"/>
        </w:rPr>
        <w:t xml:space="preserve"> собой.</w:t>
      </w:r>
    </w:p>
    <w:p w:rsidR="00A5693C" w:rsidRDefault="00A5693C" w:rsidP="00A5693C">
      <w:pPr>
        <w:pStyle w:val="af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1607F8" w:rsidRPr="00A5693C">
        <w:rPr>
          <w:rFonts w:ascii="Arial" w:hAnsi="Arial" w:cs="Arial"/>
        </w:rPr>
        <w:t>Постановление опубликовать в газете «Вести Беллыкского сельсовета» и разместить на официальном сайте администрации Беллыкского сельсовета.</w:t>
      </w:r>
    </w:p>
    <w:p w:rsidR="001607F8" w:rsidRPr="00A5693C" w:rsidRDefault="00A5693C" w:rsidP="00A5693C">
      <w:pPr>
        <w:pStyle w:val="afa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5. </w:t>
      </w:r>
      <w:r w:rsidR="001607F8" w:rsidRPr="00424D29">
        <w:rPr>
          <w:rFonts w:ascii="Arial" w:hAnsi="Arial" w:cs="Arial"/>
          <w:color w:val="000000"/>
        </w:rPr>
        <w:t>Настоящее постановление вступает в силу со дня опубликования.</w:t>
      </w:r>
    </w:p>
    <w:p w:rsidR="00352D65" w:rsidRDefault="00352D65" w:rsidP="00352D65">
      <w:pPr>
        <w:pStyle w:val="a3"/>
        <w:jc w:val="both"/>
        <w:rPr>
          <w:rFonts w:ascii="Arial" w:hAnsi="Arial" w:cs="Arial"/>
          <w:color w:val="000000"/>
        </w:rPr>
      </w:pPr>
    </w:p>
    <w:p w:rsidR="00A5693C" w:rsidRPr="00272F54" w:rsidRDefault="00A5693C" w:rsidP="00352D65">
      <w:pPr>
        <w:pStyle w:val="a3"/>
        <w:jc w:val="both"/>
        <w:rPr>
          <w:rFonts w:ascii="Arial" w:hAnsi="Arial" w:cs="Arial"/>
          <w:color w:val="000000"/>
        </w:rPr>
      </w:pPr>
    </w:p>
    <w:p w:rsidR="00352D65" w:rsidRPr="00272F54" w:rsidRDefault="00352D65" w:rsidP="00352D65">
      <w:pPr>
        <w:pStyle w:val="a3"/>
        <w:jc w:val="both"/>
        <w:rPr>
          <w:rFonts w:ascii="Arial" w:hAnsi="Arial" w:cs="Arial"/>
          <w:color w:val="000000"/>
        </w:rPr>
      </w:pPr>
    </w:p>
    <w:p w:rsidR="00A5693C" w:rsidRPr="00A5693C" w:rsidRDefault="00A5693C" w:rsidP="00A5693C">
      <w:pPr>
        <w:adjustRightInd w:val="0"/>
        <w:outlineLvl w:val="0"/>
        <w:rPr>
          <w:rFonts w:ascii="Arial" w:hAnsi="Arial" w:cs="Arial"/>
          <w:sz w:val="24"/>
          <w:szCs w:val="24"/>
        </w:rPr>
      </w:pPr>
      <w:r w:rsidRPr="00A5693C">
        <w:rPr>
          <w:rFonts w:ascii="Arial" w:hAnsi="Arial" w:cs="Arial"/>
          <w:sz w:val="24"/>
          <w:szCs w:val="24"/>
        </w:rPr>
        <w:t>Глава администрации</w:t>
      </w:r>
    </w:p>
    <w:p w:rsidR="00A5693C" w:rsidRPr="00A5693C" w:rsidRDefault="00A5693C" w:rsidP="00A5693C">
      <w:pPr>
        <w:adjustRightInd w:val="0"/>
        <w:outlineLvl w:val="0"/>
        <w:rPr>
          <w:rFonts w:ascii="Arial" w:hAnsi="Arial" w:cs="Arial"/>
          <w:sz w:val="24"/>
          <w:szCs w:val="24"/>
        </w:rPr>
      </w:pPr>
      <w:r w:rsidRPr="00A5693C">
        <w:rPr>
          <w:rFonts w:ascii="Arial" w:hAnsi="Arial" w:cs="Arial"/>
          <w:sz w:val="24"/>
          <w:szCs w:val="24"/>
        </w:rPr>
        <w:t>Беллыкского сельсовета                                                                               Е.И. Кнауб</w:t>
      </w:r>
    </w:p>
    <w:p w:rsidR="00352D65" w:rsidRPr="00A5693C" w:rsidRDefault="00352D65" w:rsidP="00352D65">
      <w:pPr>
        <w:pStyle w:val="a3"/>
        <w:jc w:val="center"/>
        <w:rPr>
          <w:rFonts w:ascii="Arial" w:hAnsi="Arial" w:cs="Arial"/>
          <w:color w:val="000000"/>
        </w:rPr>
      </w:pPr>
    </w:p>
    <w:p w:rsidR="00352D65" w:rsidRPr="00272F54" w:rsidRDefault="00352D65" w:rsidP="00352D65">
      <w:pPr>
        <w:pStyle w:val="a3"/>
        <w:jc w:val="center"/>
        <w:rPr>
          <w:rFonts w:ascii="Arial" w:hAnsi="Arial" w:cs="Arial"/>
          <w:color w:val="000000"/>
        </w:rPr>
      </w:pPr>
    </w:p>
    <w:p w:rsidR="00352D65" w:rsidRPr="00272F54" w:rsidRDefault="00352D65" w:rsidP="00352D65">
      <w:pPr>
        <w:pStyle w:val="a3"/>
        <w:jc w:val="center"/>
        <w:rPr>
          <w:rFonts w:ascii="Arial" w:hAnsi="Arial" w:cs="Arial"/>
          <w:color w:val="000000"/>
        </w:rPr>
      </w:pPr>
    </w:p>
    <w:p w:rsidR="00352D65" w:rsidRPr="00272F54" w:rsidRDefault="00352D65" w:rsidP="00352D65">
      <w:pPr>
        <w:pStyle w:val="a3"/>
        <w:jc w:val="center"/>
        <w:rPr>
          <w:rFonts w:ascii="Arial" w:hAnsi="Arial" w:cs="Arial"/>
          <w:color w:val="000000"/>
        </w:rPr>
      </w:pPr>
    </w:p>
    <w:p w:rsidR="00352D65" w:rsidRPr="00272F54" w:rsidRDefault="00352D65" w:rsidP="00352D65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</w:p>
    <w:p w:rsidR="00352D65" w:rsidRPr="00272F54" w:rsidRDefault="00352D65" w:rsidP="00352D65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</w:p>
    <w:p w:rsidR="00352D65" w:rsidRPr="00272F54" w:rsidRDefault="00352D65" w:rsidP="00352D65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</w:p>
    <w:p w:rsidR="00352D65" w:rsidRPr="00272F54" w:rsidRDefault="00352D65" w:rsidP="00352D65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</w:p>
    <w:p w:rsidR="00352D65" w:rsidRDefault="00352D65" w:rsidP="00352D65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</w:p>
    <w:p w:rsidR="00FC7A53" w:rsidRDefault="00FC7A53" w:rsidP="00352D65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</w:p>
    <w:p w:rsidR="00FC7A53" w:rsidRPr="00272F54" w:rsidRDefault="00FC7A53" w:rsidP="00352D65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</w:p>
    <w:p w:rsidR="00352D65" w:rsidRPr="00272F54" w:rsidRDefault="00352D65" w:rsidP="00352D65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</w:p>
    <w:p w:rsidR="00352D65" w:rsidRPr="00272F54" w:rsidRDefault="00352D65" w:rsidP="00352D65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</w:p>
    <w:p w:rsidR="00BA7085" w:rsidRPr="00105FBD" w:rsidRDefault="00BA7085" w:rsidP="00BA7085">
      <w:pPr>
        <w:adjustRightInd w:val="0"/>
        <w:jc w:val="right"/>
        <w:outlineLvl w:val="0"/>
        <w:rPr>
          <w:rFonts w:ascii="Arial" w:hAnsi="Arial" w:cs="Arial"/>
          <w:iCs/>
          <w:sz w:val="20"/>
          <w:szCs w:val="20"/>
        </w:rPr>
      </w:pPr>
      <w:bookmarkStart w:id="0" w:name="_GoBack"/>
      <w:r w:rsidRPr="00105FBD">
        <w:rPr>
          <w:rFonts w:ascii="Arial" w:hAnsi="Arial" w:cs="Arial"/>
          <w:iCs/>
          <w:sz w:val="20"/>
          <w:szCs w:val="20"/>
        </w:rPr>
        <w:t>Приложение</w:t>
      </w:r>
    </w:p>
    <w:p w:rsidR="00BA7085" w:rsidRPr="00105FBD" w:rsidRDefault="00BA7085" w:rsidP="00BA7085">
      <w:pPr>
        <w:adjustRightInd w:val="0"/>
        <w:jc w:val="right"/>
        <w:outlineLvl w:val="0"/>
        <w:rPr>
          <w:rFonts w:ascii="Arial" w:hAnsi="Arial" w:cs="Arial"/>
          <w:iCs/>
          <w:sz w:val="20"/>
          <w:szCs w:val="20"/>
        </w:rPr>
      </w:pPr>
      <w:r w:rsidRPr="00105FBD">
        <w:rPr>
          <w:rFonts w:ascii="Arial" w:hAnsi="Arial" w:cs="Arial"/>
          <w:iCs/>
          <w:sz w:val="20"/>
          <w:szCs w:val="20"/>
        </w:rPr>
        <w:t>к постановлению</w:t>
      </w:r>
    </w:p>
    <w:p w:rsidR="00BA7085" w:rsidRPr="00105FBD" w:rsidRDefault="00BA7085" w:rsidP="00BA7085">
      <w:pPr>
        <w:adjustRightInd w:val="0"/>
        <w:jc w:val="right"/>
        <w:outlineLvl w:val="0"/>
        <w:rPr>
          <w:rFonts w:ascii="Arial" w:hAnsi="Arial" w:cs="Arial"/>
          <w:iCs/>
          <w:sz w:val="20"/>
          <w:szCs w:val="20"/>
        </w:rPr>
      </w:pPr>
      <w:r w:rsidRPr="00105FBD">
        <w:rPr>
          <w:rFonts w:ascii="Arial" w:hAnsi="Arial" w:cs="Arial"/>
          <w:iCs/>
          <w:sz w:val="20"/>
          <w:szCs w:val="20"/>
        </w:rPr>
        <w:t xml:space="preserve">администрации </w:t>
      </w:r>
    </w:p>
    <w:p w:rsidR="00BA7085" w:rsidRPr="00105FBD" w:rsidRDefault="00BA7085" w:rsidP="00BA7085">
      <w:pPr>
        <w:adjustRightInd w:val="0"/>
        <w:jc w:val="right"/>
        <w:outlineLvl w:val="0"/>
        <w:rPr>
          <w:rFonts w:ascii="Arial" w:hAnsi="Arial" w:cs="Arial"/>
          <w:iCs/>
          <w:sz w:val="20"/>
          <w:szCs w:val="20"/>
        </w:rPr>
      </w:pPr>
      <w:r w:rsidRPr="00105FBD">
        <w:rPr>
          <w:rFonts w:ascii="Arial" w:hAnsi="Arial" w:cs="Arial"/>
          <w:iCs/>
          <w:sz w:val="20"/>
          <w:szCs w:val="20"/>
        </w:rPr>
        <w:t xml:space="preserve">Беллыкского сельсовета </w:t>
      </w:r>
    </w:p>
    <w:p w:rsidR="00BA7085" w:rsidRPr="00105FBD" w:rsidRDefault="00BA7085" w:rsidP="00BA7085">
      <w:pPr>
        <w:adjustRightInd w:val="0"/>
        <w:jc w:val="right"/>
        <w:outlineLvl w:val="0"/>
        <w:rPr>
          <w:rFonts w:ascii="Arial" w:hAnsi="Arial" w:cs="Arial"/>
          <w:iCs/>
          <w:sz w:val="20"/>
          <w:szCs w:val="20"/>
        </w:rPr>
      </w:pPr>
      <w:r w:rsidRPr="00105FBD">
        <w:rPr>
          <w:rFonts w:ascii="Arial" w:hAnsi="Arial" w:cs="Arial"/>
          <w:iCs/>
          <w:sz w:val="20"/>
          <w:szCs w:val="20"/>
        </w:rPr>
        <w:t xml:space="preserve"> от </w:t>
      </w:r>
      <w:r>
        <w:rPr>
          <w:rFonts w:ascii="Arial" w:hAnsi="Arial" w:cs="Arial"/>
          <w:iCs/>
          <w:sz w:val="20"/>
          <w:szCs w:val="20"/>
        </w:rPr>
        <w:t>28.09</w:t>
      </w:r>
      <w:r w:rsidRPr="00105FBD">
        <w:rPr>
          <w:rFonts w:ascii="Arial" w:hAnsi="Arial" w:cs="Arial"/>
          <w:iCs/>
          <w:sz w:val="20"/>
          <w:szCs w:val="20"/>
        </w:rPr>
        <w:t xml:space="preserve">.2022 № </w:t>
      </w:r>
      <w:r>
        <w:rPr>
          <w:rFonts w:ascii="Arial" w:hAnsi="Arial" w:cs="Arial"/>
          <w:iCs/>
          <w:sz w:val="20"/>
          <w:szCs w:val="20"/>
        </w:rPr>
        <w:t>36</w:t>
      </w:r>
      <w:r w:rsidRPr="00105FBD">
        <w:rPr>
          <w:rFonts w:ascii="Arial" w:hAnsi="Arial" w:cs="Arial"/>
          <w:iCs/>
          <w:sz w:val="20"/>
          <w:szCs w:val="20"/>
        </w:rPr>
        <w:t>-п</w:t>
      </w:r>
    </w:p>
    <w:bookmarkEnd w:id="0"/>
    <w:p w:rsidR="00352D65" w:rsidRPr="00272F54" w:rsidRDefault="00352D65" w:rsidP="00352D65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</w:p>
    <w:p w:rsidR="00352D65" w:rsidRPr="00272F54" w:rsidRDefault="00352D65" w:rsidP="00352D65">
      <w:pPr>
        <w:jc w:val="center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bCs/>
          <w:color w:val="000000"/>
          <w:sz w:val="24"/>
          <w:szCs w:val="24"/>
        </w:rPr>
        <w:t>АДМИНИСТРАТИВНЫЙ РЕГЛАМЕНТ</w:t>
      </w:r>
    </w:p>
    <w:p w:rsidR="00352D65" w:rsidRPr="00272F54" w:rsidRDefault="00352D65" w:rsidP="00352D65">
      <w:pPr>
        <w:jc w:val="center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bCs/>
          <w:color w:val="000000"/>
          <w:sz w:val="24"/>
          <w:szCs w:val="24"/>
        </w:rPr>
        <w:t>предоставления муниципальной услуги</w:t>
      </w:r>
    </w:p>
    <w:p w:rsidR="00352D65" w:rsidRPr="00272F54" w:rsidRDefault="00352D65" w:rsidP="00352D65">
      <w:pPr>
        <w:jc w:val="center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bCs/>
          <w:color w:val="000000"/>
          <w:sz w:val="24"/>
          <w:szCs w:val="24"/>
        </w:rPr>
        <w:t>«</w:t>
      </w:r>
      <w:r w:rsidR="001C1012" w:rsidRPr="00272F54">
        <w:rPr>
          <w:rFonts w:ascii="Arial" w:hAnsi="Arial" w:cs="Arial"/>
          <w:color w:val="000000"/>
          <w:sz w:val="24"/>
          <w:szCs w:val="24"/>
        </w:rPr>
        <w:t>Выдача разрешений на право вырубки зеленых насаждений</w:t>
      </w:r>
      <w:r w:rsidRPr="00272F54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352D65" w:rsidRPr="00272F54" w:rsidRDefault="00352D65" w:rsidP="00352D65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BE6C6E" w:rsidRPr="00272F54" w:rsidRDefault="00AA2511" w:rsidP="00AA2511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>Раздел І. Общие положения</w:t>
      </w:r>
    </w:p>
    <w:p w:rsidR="00BE6C6E" w:rsidRPr="00272F54" w:rsidRDefault="00BE6C6E" w:rsidP="00AA2511">
      <w:pPr>
        <w:jc w:val="center"/>
        <w:rPr>
          <w:rFonts w:ascii="Arial" w:hAnsi="Arial" w:cs="Arial"/>
          <w:sz w:val="24"/>
          <w:szCs w:val="24"/>
        </w:rPr>
      </w:pPr>
    </w:p>
    <w:p w:rsidR="00BE6C6E" w:rsidRPr="00272F54" w:rsidRDefault="001C1012" w:rsidP="00AA2511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1. </w:t>
      </w:r>
      <w:r w:rsidR="00AA2511" w:rsidRPr="00272F54">
        <w:rPr>
          <w:rFonts w:ascii="Arial" w:hAnsi="Arial" w:cs="Arial"/>
          <w:b/>
          <w:sz w:val="24"/>
          <w:szCs w:val="24"/>
        </w:rPr>
        <w:t>Предмет регулированная Административного регламента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AA2511" w:rsidP="00AA251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1.1 .Административный  регламент  устанавливает  стандарт  предоставления</w:t>
      </w:r>
      <w:bookmarkStart w:id="1" w:name="5"/>
      <w:bookmarkEnd w:id="1"/>
      <w:r w:rsidRPr="00272F54">
        <w:rPr>
          <w:rFonts w:ascii="Arial" w:hAnsi="Arial" w:cs="Arial"/>
          <w:sz w:val="24"/>
          <w:szCs w:val="24"/>
        </w:rPr>
        <w:t xml:space="preserve"> муниципальной услуги </w:t>
      </w:r>
      <w:r w:rsidR="00352D65" w:rsidRPr="00272F54">
        <w:rPr>
          <w:rFonts w:ascii="Arial" w:hAnsi="Arial" w:cs="Arial"/>
          <w:sz w:val="24"/>
          <w:szCs w:val="24"/>
        </w:rPr>
        <w:t>«</w:t>
      </w:r>
      <w:r w:rsidRPr="00272F54">
        <w:rPr>
          <w:rFonts w:ascii="Arial" w:hAnsi="Arial" w:cs="Arial"/>
          <w:sz w:val="24"/>
          <w:szCs w:val="24"/>
        </w:rPr>
        <w:t xml:space="preserve">Выдача разрешений на право вырубки зеленых насаждений» (далее —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муниципальных образований </w:t>
      </w:r>
      <w:r w:rsidR="00BA7085">
        <w:rPr>
          <w:rFonts w:ascii="Arial" w:hAnsi="Arial" w:cs="Arial"/>
          <w:sz w:val="24"/>
          <w:szCs w:val="24"/>
        </w:rPr>
        <w:t xml:space="preserve">администрация Беллык кого сельсовета </w:t>
      </w:r>
      <w:r w:rsidRPr="00272F54">
        <w:rPr>
          <w:rFonts w:ascii="Arial" w:hAnsi="Arial" w:cs="Arial"/>
          <w:sz w:val="24"/>
          <w:szCs w:val="24"/>
        </w:rPr>
        <w:t>(далее — Администрация), должностных лиц Администрации, предоставляющих Муниципальную услугу.</w:t>
      </w:r>
    </w:p>
    <w:p w:rsidR="00BE6C6E" w:rsidRPr="00272F54" w:rsidRDefault="00AA2511" w:rsidP="00AA251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1.2. Выдача разрешения на право вырубки зеленых насаждений осуществляется в случаях:</w:t>
      </w:r>
    </w:p>
    <w:p w:rsidR="00BE6C6E" w:rsidRPr="00272F54" w:rsidRDefault="00AA2511" w:rsidP="00AA251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1.2.1. При выявлении нарушения строительных, санитарных н иных норм и правил, вызванных произрастанием зеленых насаждений, в том числе при проведении капитального и текущего ремонта зданий, строений, сооружений, в случае, если зеленое </w:t>
      </w:r>
      <w:r w:rsidR="00E56160" w:rsidRPr="00272F54">
        <w:rPr>
          <w:rFonts w:ascii="Arial" w:hAnsi="Arial" w:cs="Arial"/>
          <w:sz w:val="24"/>
          <w:szCs w:val="24"/>
        </w:rPr>
        <w:t>насаждение</w:t>
      </w:r>
      <w:r w:rsidRPr="00272F54">
        <w:rPr>
          <w:rFonts w:ascii="Arial" w:hAnsi="Arial" w:cs="Arial"/>
          <w:sz w:val="24"/>
          <w:szCs w:val="24"/>
        </w:rPr>
        <w:t xml:space="preserve"> мешают проведению работ;</w:t>
      </w:r>
    </w:p>
    <w:p w:rsidR="00BE6C6E" w:rsidRPr="00272F54" w:rsidRDefault="00AA2511" w:rsidP="00AA251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1.2.2. Проведения санитарных рубок (в том числе удаления аварийных деревьев и кустарников), реконструкция зеленых </w:t>
      </w:r>
      <w:r w:rsidR="00E56160" w:rsidRPr="00272F54">
        <w:rPr>
          <w:rFonts w:ascii="Arial" w:hAnsi="Arial" w:cs="Arial"/>
          <w:sz w:val="24"/>
          <w:szCs w:val="24"/>
        </w:rPr>
        <w:t>насаждений</w:t>
      </w:r>
      <w:r w:rsidRPr="00272F54">
        <w:rPr>
          <w:rFonts w:ascii="Arial" w:hAnsi="Arial" w:cs="Arial"/>
          <w:sz w:val="24"/>
          <w:szCs w:val="24"/>
        </w:rPr>
        <w:t xml:space="preserve"> и капитального ремонта (реставрации) объектов </w:t>
      </w:r>
      <w:r w:rsidR="00E56160" w:rsidRPr="00272F54">
        <w:rPr>
          <w:rFonts w:ascii="Arial" w:hAnsi="Arial" w:cs="Arial"/>
          <w:sz w:val="24"/>
          <w:szCs w:val="24"/>
        </w:rPr>
        <w:t>озеленения</w:t>
      </w:r>
      <w:r w:rsidRPr="00272F54">
        <w:rPr>
          <w:rFonts w:ascii="Arial" w:hAnsi="Arial" w:cs="Arial"/>
          <w:sz w:val="24"/>
          <w:szCs w:val="24"/>
        </w:rPr>
        <w:t xml:space="preserve"> (парков, бульваров, скверов, улиц, </w:t>
      </w:r>
      <w:r w:rsidR="00E56160" w:rsidRPr="00272F54">
        <w:rPr>
          <w:rFonts w:ascii="Arial" w:hAnsi="Arial" w:cs="Arial"/>
          <w:sz w:val="24"/>
          <w:szCs w:val="24"/>
        </w:rPr>
        <w:t>внутридворовых территорий);</w:t>
      </w:r>
    </w:p>
    <w:p w:rsidR="00E56160" w:rsidRPr="00272F54" w:rsidRDefault="00E56160" w:rsidP="00E5616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1.2.3. Проведения </w:t>
      </w:r>
      <w:r w:rsidR="00AA2511" w:rsidRPr="00272F54">
        <w:rPr>
          <w:rFonts w:ascii="Arial" w:hAnsi="Arial" w:cs="Arial"/>
          <w:sz w:val="24"/>
          <w:szCs w:val="24"/>
        </w:rPr>
        <w:t xml:space="preserve">строительства (реконструкции), </w:t>
      </w:r>
      <w:r w:rsidRPr="00272F54">
        <w:rPr>
          <w:rFonts w:ascii="Arial" w:hAnsi="Arial" w:cs="Arial"/>
          <w:sz w:val="24"/>
          <w:szCs w:val="24"/>
        </w:rPr>
        <w:t>сетей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инженерно</w:t>
      </w:r>
      <w:r w:rsidR="00AA2511" w:rsidRPr="00272F54">
        <w:rPr>
          <w:rFonts w:ascii="Arial" w:hAnsi="Arial" w:cs="Arial"/>
          <w:sz w:val="24"/>
          <w:szCs w:val="24"/>
        </w:rPr>
        <w:t xml:space="preserve">-технического обеспечения, в том числе </w:t>
      </w:r>
      <w:r w:rsidRPr="00272F54">
        <w:rPr>
          <w:rFonts w:ascii="Arial" w:hAnsi="Arial" w:cs="Arial"/>
          <w:sz w:val="24"/>
          <w:szCs w:val="24"/>
        </w:rPr>
        <w:t>линейных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объектов;</w:t>
      </w:r>
    </w:p>
    <w:p w:rsidR="00BE6C6E" w:rsidRPr="00272F54" w:rsidRDefault="00E56160" w:rsidP="00E5616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1.2.4. </w:t>
      </w:r>
      <w:r w:rsidR="00AA2511" w:rsidRPr="00272F54">
        <w:rPr>
          <w:rFonts w:ascii="Arial" w:hAnsi="Arial" w:cs="Arial"/>
          <w:sz w:val="24"/>
          <w:szCs w:val="24"/>
        </w:rPr>
        <w:t xml:space="preserve">Проведение капитального или </w:t>
      </w:r>
      <w:r w:rsidRPr="00272F54">
        <w:rPr>
          <w:rFonts w:ascii="Arial" w:hAnsi="Arial" w:cs="Arial"/>
          <w:sz w:val="24"/>
          <w:szCs w:val="24"/>
        </w:rPr>
        <w:t>текущего</w:t>
      </w:r>
      <w:r w:rsidR="00AA2511" w:rsidRPr="00272F54">
        <w:rPr>
          <w:rFonts w:ascii="Arial" w:hAnsi="Arial" w:cs="Arial"/>
          <w:sz w:val="24"/>
          <w:szCs w:val="24"/>
        </w:rPr>
        <w:t xml:space="preserve"> ремонта сетей инженерно- технического обеспечения, в то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 xml:space="preserve"> числе линейных объектов за исключением проведения </w:t>
      </w:r>
      <w:r w:rsidRPr="00272F54">
        <w:rPr>
          <w:rFonts w:ascii="Arial" w:hAnsi="Arial" w:cs="Arial"/>
          <w:sz w:val="24"/>
          <w:szCs w:val="24"/>
        </w:rPr>
        <w:t>аварийно</w:t>
      </w:r>
      <w:r w:rsidR="00AA2511" w:rsidRPr="00272F54">
        <w:rPr>
          <w:rFonts w:ascii="Arial" w:hAnsi="Arial" w:cs="Arial"/>
          <w:sz w:val="24"/>
          <w:szCs w:val="24"/>
        </w:rPr>
        <w:t>-</w:t>
      </w:r>
      <w:r w:rsidRPr="00272F54">
        <w:rPr>
          <w:rFonts w:ascii="Arial" w:hAnsi="Arial" w:cs="Arial"/>
          <w:sz w:val="24"/>
          <w:szCs w:val="24"/>
        </w:rPr>
        <w:t>восстановительных</w:t>
      </w:r>
      <w:r w:rsidR="00AA2511" w:rsidRPr="00272F54">
        <w:rPr>
          <w:rFonts w:ascii="Arial" w:hAnsi="Arial" w:cs="Arial"/>
          <w:sz w:val="24"/>
          <w:szCs w:val="24"/>
        </w:rPr>
        <w:t xml:space="preserve"> работ се</w:t>
      </w:r>
      <w:r w:rsidRPr="00272F54">
        <w:rPr>
          <w:rFonts w:ascii="Arial" w:hAnsi="Arial" w:cs="Arial"/>
          <w:sz w:val="24"/>
          <w:szCs w:val="24"/>
        </w:rPr>
        <w:t>т</w:t>
      </w:r>
      <w:r w:rsidR="00AA2511" w:rsidRPr="00272F54">
        <w:rPr>
          <w:rFonts w:ascii="Arial" w:hAnsi="Arial" w:cs="Arial"/>
          <w:sz w:val="24"/>
          <w:szCs w:val="24"/>
        </w:rPr>
        <w:t xml:space="preserve">ей </w:t>
      </w:r>
      <w:r w:rsidRPr="00272F54">
        <w:rPr>
          <w:rFonts w:ascii="Arial" w:hAnsi="Arial" w:cs="Arial"/>
          <w:sz w:val="24"/>
          <w:szCs w:val="24"/>
        </w:rPr>
        <w:t>инженерно</w:t>
      </w:r>
      <w:r w:rsidR="00AA2511" w:rsidRPr="00272F54">
        <w:rPr>
          <w:rFonts w:ascii="Arial" w:hAnsi="Arial" w:cs="Arial"/>
          <w:sz w:val="24"/>
          <w:szCs w:val="24"/>
        </w:rPr>
        <w:t>-технич</w:t>
      </w:r>
      <w:r w:rsidRPr="00272F54">
        <w:rPr>
          <w:rFonts w:ascii="Arial" w:hAnsi="Arial" w:cs="Arial"/>
          <w:sz w:val="24"/>
          <w:szCs w:val="24"/>
        </w:rPr>
        <w:t>еского обеспечения и сооружений</w:t>
      </w:r>
      <w:r w:rsidR="00AA2511" w:rsidRPr="00272F54">
        <w:rPr>
          <w:rFonts w:ascii="Arial" w:hAnsi="Arial" w:cs="Arial"/>
          <w:sz w:val="24"/>
          <w:szCs w:val="24"/>
        </w:rPr>
        <w:t>;</w:t>
      </w:r>
    </w:p>
    <w:p w:rsidR="00BE6C6E" w:rsidRPr="00272F54" w:rsidRDefault="00E56160" w:rsidP="00E5616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1.2.5. </w:t>
      </w:r>
      <w:r w:rsidR="00AA2511" w:rsidRPr="00272F54">
        <w:rPr>
          <w:rFonts w:ascii="Arial" w:hAnsi="Arial" w:cs="Arial"/>
          <w:sz w:val="24"/>
          <w:szCs w:val="24"/>
        </w:rPr>
        <w:t xml:space="preserve">Размещения, установки объектов. не </w:t>
      </w:r>
      <w:r w:rsidRPr="00272F54">
        <w:rPr>
          <w:rFonts w:ascii="Arial" w:hAnsi="Arial" w:cs="Arial"/>
          <w:sz w:val="24"/>
          <w:szCs w:val="24"/>
        </w:rPr>
        <w:t>являющихся</w:t>
      </w:r>
      <w:r w:rsidR="00AA2511" w:rsidRPr="00272F54">
        <w:rPr>
          <w:rFonts w:ascii="Arial" w:hAnsi="Arial" w:cs="Arial"/>
          <w:sz w:val="24"/>
          <w:szCs w:val="24"/>
        </w:rPr>
        <w:t xml:space="preserve"> объектами </w:t>
      </w:r>
      <w:r w:rsidRPr="00272F54">
        <w:rPr>
          <w:rFonts w:ascii="Arial" w:hAnsi="Arial" w:cs="Arial"/>
          <w:sz w:val="24"/>
          <w:szCs w:val="24"/>
        </w:rPr>
        <w:t>капитального строительства;</w:t>
      </w:r>
    </w:p>
    <w:p w:rsidR="00BE6C6E" w:rsidRPr="00272F54" w:rsidRDefault="00E56160" w:rsidP="00E5616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1.2.6. </w:t>
      </w:r>
      <w:r w:rsidR="00AA2511" w:rsidRPr="00272F54">
        <w:rPr>
          <w:rFonts w:ascii="Arial" w:hAnsi="Arial" w:cs="Arial"/>
          <w:sz w:val="24"/>
          <w:szCs w:val="24"/>
        </w:rPr>
        <w:t>Проведение инженерно-</w:t>
      </w:r>
      <w:r w:rsidRPr="00272F54">
        <w:rPr>
          <w:rFonts w:ascii="Arial" w:hAnsi="Arial" w:cs="Arial"/>
          <w:sz w:val="24"/>
          <w:szCs w:val="24"/>
        </w:rPr>
        <w:t>геологических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изысканий</w:t>
      </w:r>
      <w:r w:rsidR="00AA2511" w:rsidRPr="00272F54">
        <w:rPr>
          <w:rFonts w:ascii="Arial" w:hAnsi="Arial" w:cs="Arial"/>
          <w:sz w:val="24"/>
          <w:szCs w:val="24"/>
        </w:rPr>
        <w:t>;</w:t>
      </w:r>
    </w:p>
    <w:p w:rsidR="00BE6C6E" w:rsidRPr="00272F54" w:rsidRDefault="00E56160" w:rsidP="00E5616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1.2.7. </w:t>
      </w:r>
      <w:r w:rsidR="00AA2511" w:rsidRPr="00272F54">
        <w:rPr>
          <w:rFonts w:ascii="Arial" w:hAnsi="Arial" w:cs="Arial"/>
          <w:sz w:val="24"/>
          <w:szCs w:val="24"/>
        </w:rPr>
        <w:t xml:space="preserve">Восстановления нормативного светового режима в </w:t>
      </w:r>
      <w:r w:rsidRPr="00272F54">
        <w:rPr>
          <w:rFonts w:ascii="Arial" w:hAnsi="Arial" w:cs="Arial"/>
          <w:sz w:val="24"/>
          <w:szCs w:val="24"/>
        </w:rPr>
        <w:t>жилых</w:t>
      </w:r>
      <w:r w:rsidR="00AA2511" w:rsidRPr="00272F54">
        <w:rPr>
          <w:rFonts w:ascii="Arial" w:hAnsi="Arial" w:cs="Arial"/>
          <w:sz w:val="24"/>
          <w:szCs w:val="24"/>
        </w:rPr>
        <w:t xml:space="preserve"> и нежилых</w:t>
      </w:r>
      <w:r w:rsidRPr="00272F54">
        <w:rPr>
          <w:rFonts w:ascii="Arial" w:hAnsi="Arial" w:cs="Arial"/>
          <w:sz w:val="24"/>
          <w:szCs w:val="24"/>
        </w:rPr>
        <w:t xml:space="preserve"> помещениях</w:t>
      </w:r>
      <w:r w:rsidR="00AA2511" w:rsidRPr="00272F54">
        <w:rPr>
          <w:rFonts w:ascii="Arial" w:hAnsi="Arial" w:cs="Arial"/>
          <w:sz w:val="24"/>
          <w:szCs w:val="24"/>
        </w:rPr>
        <w:t xml:space="preserve">, </w:t>
      </w:r>
      <w:r w:rsidRPr="00272F54">
        <w:rPr>
          <w:rFonts w:ascii="Arial" w:hAnsi="Arial" w:cs="Arial"/>
          <w:sz w:val="24"/>
          <w:szCs w:val="24"/>
        </w:rPr>
        <w:t>затеняемых</w:t>
      </w:r>
      <w:r w:rsidR="00AA2511" w:rsidRPr="00272F54">
        <w:rPr>
          <w:rFonts w:ascii="Arial" w:hAnsi="Arial" w:cs="Arial"/>
          <w:sz w:val="24"/>
          <w:szCs w:val="24"/>
        </w:rPr>
        <w:t xml:space="preserve"> деревьями.</w:t>
      </w:r>
    </w:p>
    <w:p w:rsidR="00BE6C6E" w:rsidRPr="00272F54" w:rsidRDefault="00E56160" w:rsidP="00E5616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1.3. Выдача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разрешения на право вырубки Зелены</w:t>
      </w:r>
      <w:r w:rsidR="00AA2511" w:rsidRPr="00272F54">
        <w:rPr>
          <w:rFonts w:ascii="Arial" w:hAnsi="Arial" w:cs="Arial"/>
          <w:sz w:val="24"/>
          <w:szCs w:val="24"/>
        </w:rPr>
        <w:t xml:space="preserve">х. </w:t>
      </w:r>
      <w:r w:rsidRPr="00272F54">
        <w:rPr>
          <w:rFonts w:ascii="Arial" w:hAnsi="Arial" w:cs="Arial"/>
          <w:sz w:val="24"/>
          <w:szCs w:val="24"/>
        </w:rPr>
        <w:t>насаждений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осуществляется</w:t>
      </w:r>
      <w:r w:rsidR="00AA2511" w:rsidRPr="00272F54">
        <w:rPr>
          <w:rFonts w:ascii="Arial" w:hAnsi="Arial" w:cs="Arial"/>
          <w:sz w:val="24"/>
          <w:szCs w:val="24"/>
        </w:rPr>
        <w:t xml:space="preserve"> д</w:t>
      </w:r>
      <w:r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 xml:space="preserve">я производства работ на </w:t>
      </w:r>
      <w:r w:rsidRPr="00272F54">
        <w:rPr>
          <w:rFonts w:ascii="Arial" w:hAnsi="Arial" w:cs="Arial"/>
          <w:sz w:val="24"/>
          <w:szCs w:val="24"/>
        </w:rPr>
        <w:t>землях</w:t>
      </w:r>
      <w:r w:rsidR="00AA2511" w:rsidRPr="00272F54">
        <w:rPr>
          <w:rFonts w:ascii="Arial" w:hAnsi="Arial" w:cs="Arial"/>
          <w:sz w:val="24"/>
          <w:szCs w:val="24"/>
        </w:rPr>
        <w:t xml:space="preserve">, на </w:t>
      </w:r>
      <w:r w:rsidRPr="00272F54">
        <w:rPr>
          <w:rFonts w:ascii="Arial" w:hAnsi="Arial" w:cs="Arial"/>
          <w:sz w:val="24"/>
          <w:szCs w:val="24"/>
        </w:rPr>
        <w:t>к</w:t>
      </w:r>
      <w:r w:rsidR="00AA2511" w:rsidRPr="00272F54">
        <w:rPr>
          <w:rFonts w:ascii="Arial" w:hAnsi="Arial" w:cs="Arial"/>
          <w:sz w:val="24"/>
          <w:szCs w:val="24"/>
        </w:rPr>
        <w:t xml:space="preserve">оторые не </w:t>
      </w:r>
      <w:r w:rsidRPr="00272F54">
        <w:rPr>
          <w:rFonts w:ascii="Arial" w:hAnsi="Arial" w:cs="Arial"/>
          <w:sz w:val="24"/>
          <w:szCs w:val="24"/>
        </w:rPr>
        <w:t>распространяется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действие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лесного</w:t>
      </w:r>
      <w:r w:rsidR="00AA2511" w:rsidRPr="00272F54">
        <w:rPr>
          <w:rFonts w:ascii="Arial" w:hAnsi="Arial" w:cs="Arial"/>
          <w:sz w:val="24"/>
          <w:szCs w:val="24"/>
        </w:rPr>
        <w:t xml:space="preserve"> законодательства </w:t>
      </w:r>
      <w:r w:rsidRPr="00272F54">
        <w:rPr>
          <w:rFonts w:ascii="Arial" w:hAnsi="Arial" w:cs="Arial"/>
          <w:sz w:val="24"/>
          <w:szCs w:val="24"/>
        </w:rPr>
        <w:t>Российской</w:t>
      </w:r>
      <w:r w:rsidR="00AA2511" w:rsidRPr="00272F54">
        <w:rPr>
          <w:rFonts w:ascii="Arial" w:hAnsi="Arial" w:cs="Arial"/>
          <w:sz w:val="24"/>
          <w:szCs w:val="24"/>
        </w:rPr>
        <w:t xml:space="preserve"> Федерации, на землях, не </w:t>
      </w:r>
      <w:r w:rsidRPr="00272F54">
        <w:rPr>
          <w:rFonts w:ascii="Arial" w:hAnsi="Arial" w:cs="Arial"/>
          <w:sz w:val="24"/>
          <w:szCs w:val="24"/>
        </w:rPr>
        <w:t>входящих</w:t>
      </w:r>
      <w:r w:rsidR="00AA2511" w:rsidRPr="00272F54">
        <w:rPr>
          <w:rFonts w:ascii="Arial" w:hAnsi="Arial" w:cs="Arial"/>
          <w:sz w:val="24"/>
          <w:szCs w:val="24"/>
        </w:rPr>
        <w:t xml:space="preserve"> в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поло</w:t>
      </w:r>
      <w:r w:rsidRPr="00272F54">
        <w:rPr>
          <w:rFonts w:ascii="Arial" w:hAnsi="Arial" w:cs="Arial"/>
          <w:sz w:val="24"/>
          <w:szCs w:val="24"/>
        </w:rPr>
        <w:t>сы отвода железны</w:t>
      </w:r>
      <w:r w:rsidR="00AA2511" w:rsidRPr="00272F54">
        <w:rPr>
          <w:rFonts w:ascii="Arial" w:hAnsi="Arial" w:cs="Arial"/>
          <w:sz w:val="24"/>
          <w:szCs w:val="24"/>
        </w:rPr>
        <w:t xml:space="preserve">х 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автомобильных</w:t>
      </w:r>
      <w:r w:rsidR="00AA2511" w:rsidRPr="00272F54">
        <w:rPr>
          <w:rFonts w:ascii="Arial" w:hAnsi="Arial" w:cs="Arial"/>
          <w:sz w:val="24"/>
          <w:szCs w:val="24"/>
        </w:rPr>
        <w:t xml:space="preserve"> дорог, на земе</w:t>
      </w:r>
      <w:r w:rsidRPr="00272F54">
        <w:rPr>
          <w:rFonts w:ascii="Arial" w:hAnsi="Arial" w:cs="Arial"/>
          <w:sz w:val="24"/>
          <w:szCs w:val="24"/>
        </w:rPr>
        <w:t>льных</w:t>
      </w:r>
      <w:r w:rsidR="00AA2511" w:rsidRPr="00272F54">
        <w:rPr>
          <w:rFonts w:ascii="Arial" w:hAnsi="Arial" w:cs="Arial"/>
          <w:sz w:val="24"/>
          <w:szCs w:val="24"/>
        </w:rPr>
        <w:t xml:space="preserve"> участках, не </w:t>
      </w:r>
      <w:r w:rsidRPr="00272F54">
        <w:rPr>
          <w:rFonts w:ascii="Arial" w:hAnsi="Arial" w:cs="Arial"/>
          <w:sz w:val="24"/>
          <w:szCs w:val="24"/>
        </w:rPr>
        <w:t>относящихся к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специально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отведенным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для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выполнения</w:t>
      </w:r>
      <w:r w:rsidR="00AA2511" w:rsidRPr="00272F54">
        <w:rPr>
          <w:rFonts w:ascii="Arial" w:hAnsi="Arial" w:cs="Arial"/>
          <w:sz w:val="24"/>
          <w:szCs w:val="24"/>
        </w:rPr>
        <w:t xml:space="preserve"> агротехнических </w:t>
      </w:r>
      <w:r w:rsidRPr="00272F54">
        <w:rPr>
          <w:rFonts w:ascii="Arial" w:hAnsi="Arial" w:cs="Arial"/>
          <w:sz w:val="24"/>
          <w:szCs w:val="24"/>
        </w:rPr>
        <w:t>мероприятий</w:t>
      </w:r>
      <w:r w:rsidR="00AA2511" w:rsidRPr="00272F54">
        <w:rPr>
          <w:rFonts w:ascii="Arial" w:hAnsi="Arial" w:cs="Arial"/>
          <w:sz w:val="24"/>
          <w:szCs w:val="24"/>
        </w:rPr>
        <w:t xml:space="preserve"> по </w:t>
      </w:r>
      <w:r w:rsidRPr="00272F54">
        <w:rPr>
          <w:rFonts w:ascii="Arial" w:hAnsi="Arial" w:cs="Arial"/>
          <w:sz w:val="24"/>
          <w:szCs w:val="24"/>
        </w:rPr>
        <w:t>разведению</w:t>
      </w:r>
      <w:r w:rsidR="00AA2511" w:rsidRPr="00272F54">
        <w:rPr>
          <w:rFonts w:ascii="Arial" w:hAnsi="Arial" w:cs="Arial"/>
          <w:sz w:val="24"/>
          <w:szCs w:val="24"/>
        </w:rPr>
        <w:t xml:space="preserve"> и </w:t>
      </w:r>
      <w:r w:rsidRPr="00272F54">
        <w:rPr>
          <w:rFonts w:ascii="Arial" w:hAnsi="Arial" w:cs="Arial"/>
          <w:sz w:val="24"/>
          <w:szCs w:val="24"/>
        </w:rPr>
        <w:t>содержанию</w:t>
      </w:r>
      <w:r w:rsidR="00AA2511" w:rsidRPr="00272F54">
        <w:rPr>
          <w:rFonts w:ascii="Arial" w:hAnsi="Arial" w:cs="Arial"/>
          <w:sz w:val="24"/>
          <w:szCs w:val="24"/>
        </w:rPr>
        <w:t xml:space="preserve"> зеленных </w:t>
      </w:r>
      <w:r w:rsidR="00AA2511" w:rsidRPr="00272F54">
        <w:rPr>
          <w:rFonts w:ascii="Arial" w:hAnsi="Arial" w:cs="Arial"/>
          <w:sz w:val="24"/>
          <w:szCs w:val="24"/>
        </w:rPr>
        <w:lastRenderedPageBreak/>
        <w:t>насаждений (</w:t>
      </w:r>
      <w:r w:rsidRPr="00272F54">
        <w:rPr>
          <w:rFonts w:ascii="Arial" w:hAnsi="Arial" w:cs="Arial"/>
          <w:sz w:val="24"/>
          <w:szCs w:val="24"/>
        </w:rPr>
        <w:t>питомники</w:t>
      </w:r>
      <w:r w:rsidR="00AA2511" w:rsidRPr="00272F54">
        <w:rPr>
          <w:rFonts w:ascii="Arial" w:hAnsi="Arial" w:cs="Arial"/>
          <w:sz w:val="24"/>
          <w:szCs w:val="24"/>
        </w:rPr>
        <w:t xml:space="preserve">, </w:t>
      </w:r>
      <w:r w:rsidRPr="00272F54">
        <w:rPr>
          <w:rFonts w:ascii="Arial" w:hAnsi="Arial" w:cs="Arial"/>
          <w:sz w:val="24"/>
          <w:szCs w:val="24"/>
        </w:rPr>
        <w:t>оранжерейные</w:t>
      </w:r>
      <w:r w:rsidR="00AA2511" w:rsidRPr="00272F54">
        <w:rPr>
          <w:rFonts w:ascii="Arial" w:hAnsi="Arial" w:cs="Arial"/>
          <w:sz w:val="24"/>
          <w:szCs w:val="24"/>
        </w:rPr>
        <w:t xml:space="preserve"> комплекса), а также не </w:t>
      </w:r>
      <w:r w:rsidRPr="00272F54">
        <w:rPr>
          <w:rFonts w:ascii="Arial" w:hAnsi="Arial" w:cs="Arial"/>
          <w:sz w:val="24"/>
          <w:szCs w:val="24"/>
        </w:rPr>
        <w:t>относящихся</w:t>
      </w:r>
      <w:r w:rsidR="00AA2511" w:rsidRPr="00272F54">
        <w:rPr>
          <w:rFonts w:ascii="Arial" w:hAnsi="Arial" w:cs="Arial"/>
          <w:sz w:val="24"/>
          <w:szCs w:val="24"/>
        </w:rPr>
        <w:t xml:space="preserve"> к </w:t>
      </w:r>
      <w:r w:rsidRPr="00272F54">
        <w:rPr>
          <w:rFonts w:ascii="Arial" w:hAnsi="Arial" w:cs="Arial"/>
          <w:sz w:val="24"/>
          <w:szCs w:val="24"/>
        </w:rPr>
        <w:t>территории</w:t>
      </w:r>
      <w:r w:rsidR="00AA2511" w:rsidRPr="00272F54">
        <w:rPr>
          <w:rFonts w:ascii="Arial" w:hAnsi="Arial" w:cs="Arial"/>
          <w:sz w:val="24"/>
          <w:szCs w:val="24"/>
        </w:rPr>
        <w:t xml:space="preserve"> кладбищ.</w:t>
      </w:r>
    </w:p>
    <w:p w:rsidR="00BE6C6E" w:rsidRPr="00272F54" w:rsidRDefault="00E56160" w:rsidP="00E5616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1.4. </w:t>
      </w:r>
      <w:r w:rsidR="00AA2511" w:rsidRPr="00272F54">
        <w:rPr>
          <w:rFonts w:ascii="Arial" w:hAnsi="Arial" w:cs="Arial"/>
          <w:sz w:val="24"/>
          <w:szCs w:val="24"/>
        </w:rPr>
        <w:t xml:space="preserve">Вырубки зеленых насаждений </w:t>
      </w:r>
      <w:r w:rsidRPr="00272F54">
        <w:rPr>
          <w:rFonts w:ascii="Arial" w:hAnsi="Arial" w:cs="Arial"/>
          <w:sz w:val="24"/>
          <w:szCs w:val="24"/>
        </w:rPr>
        <w:t>без</w:t>
      </w:r>
      <w:r w:rsidR="00AA2511" w:rsidRPr="00272F54">
        <w:rPr>
          <w:rFonts w:ascii="Arial" w:hAnsi="Arial" w:cs="Arial"/>
          <w:sz w:val="24"/>
          <w:szCs w:val="24"/>
        </w:rPr>
        <w:t xml:space="preserve"> разрешения на </w:t>
      </w:r>
      <w:r w:rsidRPr="00272F54">
        <w:rPr>
          <w:rFonts w:ascii="Arial" w:hAnsi="Arial" w:cs="Arial"/>
          <w:sz w:val="24"/>
          <w:szCs w:val="24"/>
        </w:rPr>
        <w:t>территории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BA7085">
        <w:rPr>
          <w:rFonts w:ascii="Arial" w:hAnsi="Arial" w:cs="Arial"/>
          <w:sz w:val="24"/>
          <w:szCs w:val="24"/>
        </w:rPr>
        <w:t xml:space="preserve">Беллыкского сельсовета </w:t>
      </w:r>
      <w:r w:rsidR="00AA2511" w:rsidRPr="00272F54">
        <w:rPr>
          <w:rFonts w:ascii="Arial" w:hAnsi="Arial" w:cs="Arial"/>
          <w:sz w:val="24"/>
          <w:szCs w:val="24"/>
        </w:rPr>
        <w:t xml:space="preserve">не допускается. за </w:t>
      </w:r>
      <w:r w:rsidRPr="00272F54">
        <w:rPr>
          <w:rFonts w:ascii="Arial" w:hAnsi="Arial" w:cs="Arial"/>
          <w:sz w:val="24"/>
          <w:szCs w:val="24"/>
        </w:rPr>
        <w:t>исключением</w:t>
      </w:r>
      <w:r w:rsidR="00AA2511" w:rsidRPr="00272F54">
        <w:rPr>
          <w:rFonts w:ascii="Arial" w:hAnsi="Arial" w:cs="Arial"/>
          <w:sz w:val="24"/>
          <w:szCs w:val="24"/>
        </w:rPr>
        <w:t xml:space="preserve"> проведения аварийно-</w:t>
      </w:r>
      <w:r w:rsidRPr="00272F54">
        <w:rPr>
          <w:rFonts w:ascii="Arial" w:hAnsi="Arial" w:cs="Arial"/>
          <w:sz w:val="24"/>
          <w:szCs w:val="24"/>
        </w:rPr>
        <w:t>восстановительных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работ</w:t>
      </w:r>
      <w:r w:rsidR="00AA2511" w:rsidRPr="00272F54">
        <w:rPr>
          <w:rFonts w:ascii="Arial" w:hAnsi="Arial" w:cs="Arial"/>
          <w:sz w:val="24"/>
          <w:szCs w:val="24"/>
        </w:rPr>
        <w:t xml:space="preserve"> се</w:t>
      </w:r>
      <w:r w:rsidRPr="00272F54">
        <w:rPr>
          <w:rFonts w:ascii="Arial" w:hAnsi="Arial" w:cs="Arial"/>
          <w:sz w:val="24"/>
          <w:szCs w:val="24"/>
        </w:rPr>
        <w:t>т</w:t>
      </w:r>
      <w:r w:rsidR="00AA2511" w:rsidRPr="00272F54">
        <w:rPr>
          <w:rFonts w:ascii="Arial" w:hAnsi="Arial" w:cs="Arial"/>
          <w:sz w:val="24"/>
          <w:szCs w:val="24"/>
        </w:rPr>
        <w:t>ей инженерно-</w:t>
      </w:r>
      <w:r w:rsidRPr="00272F54">
        <w:rPr>
          <w:rFonts w:ascii="Arial" w:hAnsi="Arial" w:cs="Arial"/>
          <w:sz w:val="24"/>
          <w:szCs w:val="24"/>
        </w:rPr>
        <w:t>технического</w:t>
      </w:r>
      <w:r w:rsidR="00AA2511" w:rsidRPr="00272F54">
        <w:rPr>
          <w:rFonts w:ascii="Arial" w:hAnsi="Arial" w:cs="Arial"/>
          <w:sz w:val="24"/>
          <w:szCs w:val="24"/>
        </w:rPr>
        <w:t xml:space="preserve"> обеспечения 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сооружений</w:t>
      </w:r>
      <w:r w:rsidR="00AA2511"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E56160" w:rsidP="00E56160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>2. Круг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Заявителей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E56160" w:rsidP="00E5616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2.1. </w:t>
      </w:r>
      <w:r w:rsidR="00AA2511" w:rsidRPr="00272F54">
        <w:rPr>
          <w:rFonts w:ascii="Arial" w:hAnsi="Arial" w:cs="Arial"/>
          <w:sz w:val="24"/>
          <w:szCs w:val="24"/>
        </w:rPr>
        <w:t xml:space="preserve">Заявителями являются </w:t>
      </w:r>
      <w:r w:rsidRPr="00272F54">
        <w:rPr>
          <w:rFonts w:ascii="Arial" w:hAnsi="Arial" w:cs="Arial"/>
          <w:sz w:val="24"/>
          <w:szCs w:val="24"/>
        </w:rPr>
        <w:t>физические лица, в том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числе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зарегистрированные</w:t>
      </w:r>
      <w:r w:rsidR="00AA2511" w:rsidRPr="00272F54">
        <w:rPr>
          <w:rFonts w:ascii="Arial" w:hAnsi="Arial" w:cs="Arial"/>
          <w:sz w:val="24"/>
          <w:szCs w:val="24"/>
        </w:rPr>
        <w:t xml:space="preserve"> в качестве </w:t>
      </w:r>
      <w:r w:rsidRPr="00272F54">
        <w:rPr>
          <w:rFonts w:ascii="Arial" w:hAnsi="Arial" w:cs="Arial"/>
          <w:sz w:val="24"/>
          <w:szCs w:val="24"/>
        </w:rPr>
        <w:t>индивидуальных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предпринимателей</w:t>
      </w:r>
      <w:r w:rsidR="00AA2511" w:rsidRPr="00272F54">
        <w:rPr>
          <w:rFonts w:ascii="Arial" w:hAnsi="Arial" w:cs="Arial"/>
          <w:sz w:val="24"/>
          <w:szCs w:val="24"/>
        </w:rPr>
        <w:t xml:space="preserve">, </w:t>
      </w:r>
      <w:r w:rsidR="00C06E36" w:rsidRPr="00272F54">
        <w:rPr>
          <w:rFonts w:ascii="Arial" w:hAnsi="Arial" w:cs="Arial"/>
          <w:sz w:val="24"/>
          <w:szCs w:val="24"/>
        </w:rPr>
        <w:t>юридические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C06E36" w:rsidRPr="00272F54">
        <w:rPr>
          <w:rFonts w:ascii="Arial" w:hAnsi="Arial" w:cs="Arial"/>
          <w:sz w:val="24"/>
          <w:szCs w:val="24"/>
        </w:rPr>
        <w:t>лица</w:t>
      </w:r>
      <w:r w:rsidR="00AA2511" w:rsidRPr="00272F54">
        <w:rPr>
          <w:rFonts w:ascii="Arial" w:hAnsi="Arial" w:cs="Arial"/>
          <w:sz w:val="24"/>
          <w:szCs w:val="24"/>
        </w:rPr>
        <w:t xml:space="preserve">, </w:t>
      </w:r>
      <w:r w:rsidR="00C06E36" w:rsidRPr="00272F54">
        <w:rPr>
          <w:rFonts w:ascii="Arial" w:hAnsi="Arial" w:cs="Arial"/>
          <w:sz w:val="24"/>
          <w:szCs w:val="24"/>
        </w:rPr>
        <w:t>независимо</w:t>
      </w:r>
      <w:r w:rsidR="00AA2511" w:rsidRPr="00272F54">
        <w:rPr>
          <w:rFonts w:ascii="Arial" w:hAnsi="Arial" w:cs="Arial"/>
          <w:sz w:val="24"/>
          <w:szCs w:val="24"/>
        </w:rPr>
        <w:t xml:space="preserve"> от права </w:t>
      </w:r>
      <w:r w:rsidR="00C06E36" w:rsidRPr="00272F54">
        <w:rPr>
          <w:rFonts w:ascii="Arial" w:hAnsi="Arial" w:cs="Arial"/>
          <w:sz w:val="24"/>
          <w:szCs w:val="24"/>
        </w:rPr>
        <w:t>пользования</w:t>
      </w:r>
      <w:r w:rsidR="00AA2511" w:rsidRPr="00272F54">
        <w:rPr>
          <w:rFonts w:ascii="Arial" w:hAnsi="Arial" w:cs="Arial"/>
          <w:sz w:val="24"/>
          <w:szCs w:val="24"/>
        </w:rPr>
        <w:t xml:space="preserve"> земельным участком, з</w:t>
      </w:r>
      <w:r w:rsidR="00C06E36" w:rsidRPr="00272F54">
        <w:rPr>
          <w:rFonts w:ascii="Arial" w:hAnsi="Arial" w:cs="Arial"/>
          <w:sz w:val="24"/>
          <w:szCs w:val="24"/>
        </w:rPr>
        <w:t>а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C06E36" w:rsidRPr="00272F54">
        <w:rPr>
          <w:rFonts w:ascii="Arial" w:hAnsi="Arial" w:cs="Arial"/>
          <w:sz w:val="24"/>
          <w:szCs w:val="24"/>
        </w:rPr>
        <w:t>исключением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C06E36" w:rsidRPr="00272F54">
        <w:rPr>
          <w:rFonts w:ascii="Arial" w:hAnsi="Arial" w:cs="Arial"/>
          <w:sz w:val="24"/>
          <w:szCs w:val="24"/>
        </w:rPr>
        <w:t>территорий</w:t>
      </w:r>
      <w:r w:rsidR="00AA2511" w:rsidRPr="00272F54">
        <w:rPr>
          <w:rFonts w:ascii="Arial" w:hAnsi="Arial" w:cs="Arial"/>
          <w:sz w:val="24"/>
          <w:szCs w:val="24"/>
        </w:rPr>
        <w:t xml:space="preserve"> с лесны</w:t>
      </w:r>
      <w:r w:rsidR="00C06E36"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>и насаждениям</w:t>
      </w:r>
      <w:r w:rsidR="00C06E36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C06E36" w:rsidP="00C06E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2.2. Интересы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заявителей</w:t>
      </w:r>
      <w:r w:rsidR="00AA2511" w:rsidRPr="00272F54">
        <w:rPr>
          <w:rFonts w:ascii="Arial" w:hAnsi="Arial" w:cs="Arial"/>
          <w:sz w:val="24"/>
          <w:szCs w:val="24"/>
        </w:rPr>
        <w:t xml:space="preserve">. указанных в пункте 2.1 настоящего </w:t>
      </w:r>
      <w:r w:rsidRPr="00272F54">
        <w:rPr>
          <w:rFonts w:ascii="Arial" w:hAnsi="Arial" w:cs="Arial"/>
          <w:sz w:val="24"/>
          <w:szCs w:val="24"/>
        </w:rPr>
        <w:t>Административного</w:t>
      </w:r>
      <w:r w:rsidR="00AA2511" w:rsidRPr="00272F54">
        <w:rPr>
          <w:rFonts w:ascii="Arial" w:hAnsi="Arial" w:cs="Arial"/>
          <w:sz w:val="24"/>
          <w:szCs w:val="24"/>
        </w:rPr>
        <w:t xml:space="preserve"> регламента, могут представлять лица, обладающие </w:t>
      </w:r>
      <w:r w:rsidRPr="00272F54">
        <w:rPr>
          <w:rFonts w:ascii="Arial" w:hAnsi="Arial" w:cs="Arial"/>
          <w:sz w:val="24"/>
          <w:szCs w:val="24"/>
        </w:rPr>
        <w:t>соответствующими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полномочиями</w:t>
      </w:r>
      <w:r w:rsidR="00AA2511" w:rsidRPr="00272F54">
        <w:rPr>
          <w:rFonts w:ascii="Arial" w:hAnsi="Arial" w:cs="Arial"/>
          <w:sz w:val="24"/>
          <w:szCs w:val="24"/>
        </w:rPr>
        <w:t xml:space="preserve"> (далее — представитель).</w:t>
      </w:r>
    </w:p>
    <w:p w:rsidR="00BE6C6E" w:rsidRPr="00272F54" w:rsidRDefault="00C06E36" w:rsidP="00C06E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2.3. </w:t>
      </w:r>
      <w:r w:rsidR="00AA2511" w:rsidRPr="00272F54">
        <w:rPr>
          <w:rFonts w:ascii="Arial" w:hAnsi="Arial" w:cs="Arial"/>
          <w:sz w:val="24"/>
          <w:szCs w:val="24"/>
        </w:rPr>
        <w:t xml:space="preserve">Полномочия представителя, выступающего от </w:t>
      </w:r>
      <w:r w:rsidRPr="00272F54">
        <w:rPr>
          <w:rFonts w:ascii="Arial" w:hAnsi="Arial" w:cs="Arial"/>
          <w:sz w:val="24"/>
          <w:szCs w:val="24"/>
        </w:rPr>
        <w:t>имени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заявителя</w:t>
      </w:r>
      <w:r w:rsidR="00AA2511" w:rsidRPr="00272F54">
        <w:rPr>
          <w:rFonts w:ascii="Arial" w:hAnsi="Arial" w:cs="Arial"/>
          <w:sz w:val="24"/>
          <w:szCs w:val="24"/>
        </w:rPr>
        <w:t xml:space="preserve">, подтверждаются </w:t>
      </w:r>
      <w:r w:rsidRPr="00272F54">
        <w:rPr>
          <w:rFonts w:ascii="Arial" w:hAnsi="Arial" w:cs="Arial"/>
          <w:sz w:val="24"/>
          <w:szCs w:val="24"/>
        </w:rPr>
        <w:t>доверенностью</w:t>
      </w:r>
      <w:r w:rsidR="00AA2511" w:rsidRPr="00272F54">
        <w:rPr>
          <w:rFonts w:ascii="Arial" w:hAnsi="Arial" w:cs="Arial"/>
          <w:sz w:val="24"/>
          <w:szCs w:val="24"/>
        </w:rPr>
        <w:t xml:space="preserve">, оформленной в </w:t>
      </w:r>
      <w:r w:rsidRPr="00272F54">
        <w:rPr>
          <w:rFonts w:ascii="Arial" w:hAnsi="Arial" w:cs="Arial"/>
          <w:sz w:val="24"/>
          <w:szCs w:val="24"/>
        </w:rPr>
        <w:t>соответствии</w:t>
      </w:r>
      <w:r w:rsidR="00AA2511" w:rsidRPr="00272F54">
        <w:rPr>
          <w:rFonts w:ascii="Arial" w:hAnsi="Arial" w:cs="Arial"/>
          <w:sz w:val="24"/>
          <w:szCs w:val="24"/>
        </w:rPr>
        <w:t xml:space="preserve"> с требования</w:t>
      </w:r>
      <w:r w:rsidRPr="00272F54">
        <w:rPr>
          <w:rFonts w:ascii="Arial" w:hAnsi="Arial" w:cs="Arial"/>
          <w:sz w:val="24"/>
          <w:szCs w:val="24"/>
        </w:rPr>
        <w:t xml:space="preserve">ми </w:t>
      </w:r>
      <w:bookmarkStart w:id="2" w:name="6"/>
      <w:bookmarkEnd w:id="2"/>
      <w:r w:rsidR="00AA2511" w:rsidRPr="00272F54">
        <w:rPr>
          <w:rFonts w:ascii="Arial" w:hAnsi="Arial" w:cs="Arial"/>
          <w:sz w:val="24"/>
          <w:szCs w:val="24"/>
        </w:rPr>
        <w:t xml:space="preserve">законодательства </w:t>
      </w:r>
      <w:r w:rsidRPr="00272F54">
        <w:rPr>
          <w:rFonts w:ascii="Arial" w:hAnsi="Arial" w:cs="Arial"/>
          <w:sz w:val="24"/>
          <w:szCs w:val="24"/>
        </w:rPr>
        <w:t>Российской</w:t>
      </w:r>
      <w:r w:rsidR="00AA2511" w:rsidRPr="00272F54">
        <w:rPr>
          <w:rFonts w:ascii="Arial" w:hAnsi="Arial" w:cs="Arial"/>
          <w:sz w:val="24"/>
          <w:szCs w:val="24"/>
        </w:rPr>
        <w:t xml:space="preserve"> Федерации.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C06E36" w:rsidP="00C06E36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3. </w:t>
      </w:r>
      <w:r w:rsidR="00AA2511" w:rsidRPr="00272F54">
        <w:rPr>
          <w:rFonts w:ascii="Arial" w:hAnsi="Arial" w:cs="Arial"/>
          <w:b/>
          <w:sz w:val="24"/>
          <w:szCs w:val="24"/>
        </w:rPr>
        <w:t>Требования предост</w:t>
      </w:r>
      <w:r w:rsidRPr="00272F54">
        <w:rPr>
          <w:rFonts w:ascii="Arial" w:hAnsi="Arial" w:cs="Arial"/>
          <w:b/>
          <w:sz w:val="24"/>
          <w:szCs w:val="24"/>
        </w:rPr>
        <w:t>а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вления заявителю </w:t>
      </w:r>
      <w:r w:rsidRPr="00272F54">
        <w:rPr>
          <w:rFonts w:ascii="Arial" w:hAnsi="Arial" w:cs="Arial"/>
          <w:b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услуг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в</w:t>
      </w:r>
    </w:p>
    <w:p w:rsidR="00BE6C6E" w:rsidRPr="00272F54" w:rsidRDefault="00C06E36" w:rsidP="00C06E36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>соответствии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с вариантом </w:t>
      </w:r>
      <w:r w:rsidRPr="00272F54">
        <w:rPr>
          <w:rFonts w:ascii="Arial" w:hAnsi="Arial" w:cs="Arial"/>
          <w:b/>
          <w:sz w:val="24"/>
          <w:szCs w:val="24"/>
        </w:rPr>
        <w:t>п</w:t>
      </w:r>
      <w:r w:rsidR="00AA2511" w:rsidRPr="00272F54">
        <w:rPr>
          <w:rFonts w:ascii="Arial" w:hAnsi="Arial" w:cs="Arial"/>
          <w:b/>
          <w:sz w:val="24"/>
          <w:szCs w:val="24"/>
        </w:rPr>
        <w:t>редостав</w:t>
      </w:r>
      <w:r w:rsidRPr="00272F54">
        <w:rPr>
          <w:rFonts w:ascii="Arial" w:hAnsi="Arial" w:cs="Arial"/>
          <w:b/>
          <w:sz w:val="24"/>
          <w:szCs w:val="24"/>
        </w:rPr>
        <w:t>л</w:t>
      </w:r>
      <w:r w:rsidR="00AA2511" w:rsidRPr="00272F54">
        <w:rPr>
          <w:rFonts w:ascii="Arial" w:hAnsi="Arial" w:cs="Arial"/>
          <w:b/>
          <w:sz w:val="24"/>
          <w:szCs w:val="24"/>
        </w:rPr>
        <w:t>е</w:t>
      </w:r>
      <w:r w:rsidRPr="00272F54">
        <w:rPr>
          <w:rFonts w:ascii="Arial" w:hAnsi="Arial" w:cs="Arial"/>
          <w:b/>
          <w:sz w:val="24"/>
          <w:szCs w:val="24"/>
        </w:rPr>
        <w:t>ния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услуг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>, соотве</w:t>
      </w:r>
      <w:r w:rsidRPr="00272F54">
        <w:rPr>
          <w:rFonts w:ascii="Arial" w:hAnsi="Arial" w:cs="Arial"/>
          <w:b/>
          <w:sz w:val="24"/>
          <w:szCs w:val="24"/>
        </w:rPr>
        <w:t>т</w:t>
      </w:r>
      <w:r w:rsidR="00AA2511" w:rsidRPr="00272F54">
        <w:rPr>
          <w:rFonts w:ascii="Arial" w:hAnsi="Arial" w:cs="Arial"/>
          <w:b/>
          <w:sz w:val="24"/>
          <w:szCs w:val="24"/>
        </w:rPr>
        <w:t>ствую</w:t>
      </w:r>
      <w:r w:rsidRPr="00272F54">
        <w:rPr>
          <w:rFonts w:ascii="Arial" w:hAnsi="Arial" w:cs="Arial"/>
          <w:b/>
          <w:sz w:val="24"/>
          <w:szCs w:val="24"/>
        </w:rPr>
        <w:t>щим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призн</w:t>
      </w:r>
      <w:r w:rsidRPr="00272F54">
        <w:rPr>
          <w:rFonts w:ascii="Arial" w:hAnsi="Arial" w:cs="Arial"/>
          <w:b/>
          <w:sz w:val="24"/>
          <w:szCs w:val="24"/>
        </w:rPr>
        <w:t>а</w:t>
      </w:r>
      <w:r w:rsidR="00AA2511" w:rsidRPr="00272F54">
        <w:rPr>
          <w:rFonts w:ascii="Arial" w:hAnsi="Arial" w:cs="Arial"/>
          <w:b/>
          <w:sz w:val="24"/>
          <w:szCs w:val="24"/>
        </w:rPr>
        <w:t>кам заявите</w:t>
      </w:r>
      <w:r w:rsidRPr="00272F54">
        <w:rPr>
          <w:rFonts w:ascii="Arial" w:hAnsi="Arial" w:cs="Arial"/>
          <w:b/>
          <w:sz w:val="24"/>
          <w:szCs w:val="24"/>
        </w:rPr>
        <w:t>л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я, определенным в результате </w:t>
      </w:r>
      <w:r w:rsidRPr="00272F54">
        <w:rPr>
          <w:rFonts w:ascii="Arial" w:hAnsi="Arial" w:cs="Arial"/>
          <w:b/>
          <w:sz w:val="24"/>
          <w:szCs w:val="24"/>
        </w:rPr>
        <w:t>анкетирования</w:t>
      </w:r>
      <w:r w:rsidR="00AA2511" w:rsidRPr="00272F54">
        <w:rPr>
          <w:rFonts w:ascii="Arial" w:hAnsi="Arial" w:cs="Arial"/>
          <w:b/>
          <w:sz w:val="24"/>
          <w:szCs w:val="24"/>
        </w:rPr>
        <w:t>, проводимого органо</w:t>
      </w:r>
      <w:r w:rsidRPr="00272F54">
        <w:rPr>
          <w:rFonts w:ascii="Arial" w:hAnsi="Arial" w:cs="Arial"/>
          <w:b/>
          <w:sz w:val="24"/>
          <w:szCs w:val="24"/>
        </w:rPr>
        <w:t>м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, </w:t>
      </w:r>
      <w:r w:rsidRPr="00272F54">
        <w:rPr>
          <w:rFonts w:ascii="Arial" w:hAnsi="Arial" w:cs="Arial"/>
          <w:b/>
          <w:sz w:val="24"/>
          <w:szCs w:val="24"/>
        </w:rPr>
        <w:t>предоставляющим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услугу </w:t>
      </w:r>
      <w:r w:rsidRPr="00272F54">
        <w:rPr>
          <w:rFonts w:ascii="Arial" w:hAnsi="Arial" w:cs="Arial"/>
          <w:b/>
          <w:sz w:val="24"/>
          <w:szCs w:val="24"/>
        </w:rPr>
        <w:t>(далее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— </w:t>
      </w:r>
      <w:r w:rsidRPr="00272F54">
        <w:rPr>
          <w:rFonts w:ascii="Arial" w:hAnsi="Arial" w:cs="Arial"/>
          <w:b/>
          <w:sz w:val="24"/>
          <w:szCs w:val="24"/>
        </w:rPr>
        <w:t>профилирование)</w:t>
      </w:r>
      <w:r w:rsidR="00AA2511" w:rsidRPr="00272F54">
        <w:rPr>
          <w:rFonts w:ascii="Arial" w:hAnsi="Arial" w:cs="Arial"/>
          <w:b/>
          <w:sz w:val="24"/>
          <w:szCs w:val="24"/>
        </w:rPr>
        <w:t>, я также результат</w:t>
      </w:r>
      <w:r w:rsidRPr="00272F54">
        <w:rPr>
          <w:rFonts w:ascii="Arial" w:hAnsi="Arial" w:cs="Arial"/>
          <w:b/>
          <w:sz w:val="24"/>
          <w:szCs w:val="24"/>
        </w:rPr>
        <w:t>а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, за </w:t>
      </w:r>
      <w:r w:rsidRPr="00272F54">
        <w:rPr>
          <w:rFonts w:ascii="Arial" w:hAnsi="Arial" w:cs="Arial"/>
          <w:b/>
          <w:sz w:val="24"/>
          <w:szCs w:val="24"/>
        </w:rPr>
        <w:t>предоставлением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которого обратился </w:t>
      </w:r>
      <w:r w:rsidR="001C1012" w:rsidRPr="00272F54">
        <w:rPr>
          <w:rFonts w:ascii="Arial" w:hAnsi="Arial" w:cs="Arial"/>
          <w:b/>
          <w:sz w:val="24"/>
          <w:szCs w:val="24"/>
        </w:rPr>
        <w:t>заявитель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C06E36" w:rsidP="00C06E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3.1. Информирование о порядке предоставления муниципальной </w:t>
      </w:r>
      <w:r w:rsidR="00AA2511" w:rsidRPr="00272F54">
        <w:rPr>
          <w:rFonts w:ascii="Arial" w:hAnsi="Arial" w:cs="Arial"/>
          <w:sz w:val="24"/>
          <w:szCs w:val="24"/>
        </w:rPr>
        <w:t>услуги</w:t>
      </w:r>
      <w:r w:rsidRPr="00272F54">
        <w:rPr>
          <w:rFonts w:ascii="Arial" w:hAnsi="Arial" w:cs="Arial"/>
          <w:sz w:val="24"/>
          <w:szCs w:val="24"/>
        </w:rPr>
        <w:t xml:space="preserve"> осуществляется</w:t>
      </w:r>
      <w:r w:rsidR="00AA2511" w:rsidRPr="00272F54">
        <w:rPr>
          <w:rFonts w:ascii="Arial" w:hAnsi="Arial" w:cs="Arial"/>
          <w:sz w:val="24"/>
          <w:szCs w:val="24"/>
        </w:rPr>
        <w:t>:</w:t>
      </w:r>
    </w:p>
    <w:p w:rsidR="00BE6C6E" w:rsidRPr="00272F54" w:rsidRDefault="00C06E36" w:rsidP="00C06E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1) </w:t>
      </w:r>
      <w:r w:rsidR="00AA2511" w:rsidRPr="00272F54">
        <w:rPr>
          <w:rFonts w:ascii="Arial" w:hAnsi="Arial" w:cs="Arial"/>
          <w:sz w:val="24"/>
          <w:szCs w:val="24"/>
        </w:rPr>
        <w:t>непосре</w:t>
      </w:r>
      <w:r w:rsidRPr="00272F54">
        <w:rPr>
          <w:rFonts w:ascii="Arial" w:hAnsi="Arial" w:cs="Arial"/>
          <w:sz w:val="24"/>
          <w:szCs w:val="24"/>
        </w:rPr>
        <w:t>д</w:t>
      </w:r>
      <w:r w:rsidR="00AA2511" w:rsidRPr="00272F54">
        <w:rPr>
          <w:rFonts w:ascii="Arial" w:hAnsi="Arial" w:cs="Arial"/>
          <w:sz w:val="24"/>
          <w:szCs w:val="24"/>
        </w:rPr>
        <w:t xml:space="preserve">ственно при </w:t>
      </w:r>
      <w:r w:rsidRPr="00272F54">
        <w:rPr>
          <w:rFonts w:ascii="Arial" w:hAnsi="Arial" w:cs="Arial"/>
          <w:sz w:val="24"/>
          <w:szCs w:val="24"/>
        </w:rPr>
        <w:t>личном</w:t>
      </w:r>
      <w:r w:rsidR="00AA2511" w:rsidRPr="00272F54">
        <w:rPr>
          <w:rFonts w:ascii="Arial" w:hAnsi="Arial" w:cs="Arial"/>
          <w:sz w:val="24"/>
          <w:szCs w:val="24"/>
        </w:rPr>
        <w:t xml:space="preserve"> приеме заявителя в </w:t>
      </w:r>
      <w:r w:rsidR="00BA7085">
        <w:rPr>
          <w:rFonts w:ascii="Arial" w:hAnsi="Arial" w:cs="Arial"/>
          <w:sz w:val="24"/>
          <w:szCs w:val="24"/>
        </w:rPr>
        <w:t xml:space="preserve">администрацию Беллыкского сельсовета </w:t>
      </w:r>
      <w:r w:rsidR="00AA2511" w:rsidRPr="00272F54">
        <w:rPr>
          <w:rFonts w:ascii="Arial" w:hAnsi="Arial" w:cs="Arial"/>
          <w:sz w:val="24"/>
          <w:szCs w:val="24"/>
        </w:rPr>
        <w:t xml:space="preserve">(далее - </w:t>
      </w:r>
      <w:r w:rsidRPr="00272F54">
        <w:rPr>
          <w:rFonts w:ascii="Arial" w:hAnsi="Arial" w:cs="Arial"/>
          <w:sz w:val="24"/>
          <w:szCs w:val="24"/>
        </w:rPr>
        <w:t>Уполномоченный</w:t>
      </w:r>
      <w:r w:rsidR="00AA2511" w:rsidRPr="00272F54">
        <w:rPr>
          <w:rFonts w:ascii="Arial" w:hAnsi="Arial" w:cs="Arial"/>
          <w:sz w:val="24"/>
          <w:szCs w:val="24"/>
        </w:rPr>
        <w:t xml:space="preserve"> орган) </w:t>
      </w:r>
      <w:r w:rsidRPr="00272F54">
        <w:rPr>
          <w:rFonts w:ascii="Arial" w:hAnsi="Arial" w:cs="Arial"/>
          <w:sz w:val="24"/>
          <w:szCs w:val="24"/>
        </w:rPr>
        <w:t>или</w:t>
      </w:r>
      <w:r w:rsidR="00AA2511" w:rsidRPr="00272F54">
        <w:rPr>
          <w:rFonts w:ascii="Arial" w:hAnsi="Arial" w:cs="Arial"/>
          <w:sz w:val="24"/>
          <w:szCs w:val="24"/>
        </w:rPr>
        <w:t xml:space="preserve"> многофункциональном центре предоставления государственных 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муниципальных</w:t>
      </w:r>
      <w:r w:rsidR="00AA2511" w:rsidRPr="00272F54">
        <w:rPr>
          <w:rFonts w:ascii="Arial" w:hAnsi="Arial" w:cs="Arial"/>
          <w:sz w:val="24"/>
          <w:szCs w:val="24"/>
        </w:rPr>
        <w:t xml:space="preserve"> услуг (далее — </w:t>
      </w:r>
      <w:r w:rsidRPr="00272F54">
        <w:rPr>
          <w:rFonts w:ascii="Arial" w:hAnsi="Arial" w:cs="Arial"/>
          <w:sz w:val="24"/>
          <w:szCs w:val="24"/>
        </w:rPr>
        <w:t>многофункциональный</w:t>
      </w:r>
      <w:r w:rsidR="00AA2511" w:rsidRPr="00272F54">
        <w:rPr>
          <w:rFonts w:ascii="Arial" w:hAnsi="Arial" w:cs="Arial"/>
          <w:sz w:val="24"/>
          <w:szCs w:val="24"/>
        </w:rPr>
        <w:t xml:space="preserve"> центр);</w:t>
      </w:r>
    </w:p>
    <w:p w:rsidR="00BE6C6E" w:rsidRPr="00272F54" w:rsidRDefault="00C06E36" w:rsidP="00C06E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2) по телефону в У</w:t>
      </w:r>
      <w:r w:rsidR="00AA2511" w:rsidRPr="00272F54">
        <w:rPr>
          <w:rFonts w:ascii="Arial" w:hAnsi="Arial" w:cs="Arial"/>
          <w:sz w:val="24"/>
          <w:szCs w:val="24"/>
        </w:rPr>
        <w:t xml:space="preserve">полномоченном органе или </w:t>
      </w:r>
      <w:r w:rsidRPr="00272F54">
        <w:rPr>
          <w:rFonts w:ascii="Arial" w:hAnsi="Arial" w:cs="Arial"/>
          <w:sz w:val="24"/>
          <w:szCs w:val="24"/>
        </w:rPr>
        <w:t>многофункциональном</w:t>
      </w:r>
      <w:r w:rsidR="00AA2511" w:rsidRPr="00272F54">
        <w:rPr>
          <w:rFonts w:ascii="Arial" w:hAnsi="Arial" w:cs="Arial"/>
          <w:sz w:val="24"/>
          <w:szCs w:val="24"/>
        </w:rPr>
        <w:t xml:space="preserve"> центре;</w:t>
      </w:r>
    </w:p>
    <w:p w:rsidR="00BE6C6E" w:rsidRPr="00272F54" w:rsidRDefault="00AA2511" w:rsidP="00C06E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3) </w:t>
      </w:r>
      <w:r w:rsidR="00C06E36" w:rsidRPr="00272F54">
        <w:rPr>
          <w:rFonts w:ascii="Arial" w:hAnsi="Arial" w:cs="Arial"/>
          <w:sz w:val="24"/>
          <w:szCs w:val="24"/>
        </w:rPr>
        <w:t>письменно</w:t>
      </w:r>
      <w:r w:rsidRPr="00272F54">
        <w:rPr>
          <w:rFonts w:ascii="Arial" w:hAnsi="Arial" w:cs="Arial"/>
          <w:sz w:val="24"/>
          <w:szCs w:val="24"/>
        </w:rPr>
        <w:t xml:space="preserve">, в том </w:t>
      </w:r>
      <w:r w:rsidR="00C06E36" w:rsidRPr="00272F54">
        <w:rPr>
          <w:rFonts w:ascii="Arial" w:hAnsi="Arial" w:cs="Arial"/>
          <w:sz w:val="24"/>
          <w:szCs w:val="24"/>
        </w:rPr>
        <w:t>числе</w:t>
      </w:r>
      <w:r w:rsidRPr="00272F54">
        <w:rPr>
          <w:rFonts w:ascii="Arial" w:hAnsi="Arial" w:cs="Arial"/>
          <w:sz w:val="24"/>
          <w:szCs w:val="24"/>
        </w:rPr>
        <w:t xml:space="preserve"> посредством электронной </w:t>
      </w:r>
      <w:r w:rsidR="00C06E36" w:rsidRPr="00272F54">
        <w:rPr>
          <w:rFonts w:ascii="Arial" w:hAnsi="Arial" w:cs="Arial"/>
          <w:sz w:val="24"/>
          <w:szCs w:val="24"/>
        </w:rPr>
        <w:t>почты</w:t>
      </w:r>
      <w:r w:rsidRPr="00272F54">
        <w:rPr>
          <w:rFonts w:ascii="Arial" w:hAnsi="Arial" w:cs="Arial"/>
          <w:sz w:val="24"/>
          <w:szCs w:val="24"/>
        </w:rPr>
        <w:t>, факсимильной</w:t>
      </w:r>
      <w:r w:rsidR="00C06E36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связи;</w:t>
      </w:r>
    </w:p>
    <w:p w:rsidR="00BE6C6E" w:rsidRPr="00272F54" w:rsidRDefault="00C06E36" w:rsidP="00C06E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4) посредством размещения в открытой и доступной</w:t>
      </w:r>
      <w:r w:rsidR="00AA2511" w:rsidRPr="00272F54">
        <w:rPr>
          <w:rFonts w:ascii="Arial" w:hAnsi="Arial" w:cs="Arial"/>
          <w:sz w:val="24"/>
          <w:szCs w:val="24"/>
        </w:rPr>
        <w:t xml:space="preserve"> форме информации:</w:t>
      </w:r>
    </w:p>
    <w:p w:rsidR="00BE6C6E" w:rsidRPr="00272F54" w:rsidRDefault="00AA2511" w:rsidP="005648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в федеральной государственной </w:t>
      </w:r>
      <w:r w:rsidR="00564831" w:rsidRPr="00272F54">
        <w:rPr>
          <w:rFonts w:ascii="Arial" w:hAnsi="Arial" w:cs="Arial"/>
          <w:sz w:val="24"/>
          <w:szCs w:val="24"/>
        </w:rPr>
        <w:t>информационной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564831" w:rsidRPr="00272F54">
        <w:rPr>
          <w:rFonts w:ascii="Arial" w:hAnsi="Arial" w:cs="Arial"/>
          <w:sz w:val="24"/>
          <w:szCs w:val="24"/>
        </w:rPr>
        <w:t>системе</w:t>
      </w:r>
      <w:r w:rsidRPr="00272F54">
        <w:rPr>
          <w:rFonts w:ascii="Arial" w:hAnsi="Arial" w:cs="Arial"/>
          <w:sz w:val="24"/>
          <w:szCs w:val="24"/>
        </w:rPr>
        <w:t xml:space="preserve"> «Единый портал государственных и </w:t>
      </w:r>
      <w:r w:rsidR="00564831" w:rsidRPr="00272F54">
        <w:rPr>
          <w:rFonts w:ascii="Arial" w:hAnsi="Arial" w:cs="Arial"/>
          <w:sz w:val="24"/>
          <w:szCs w:val="24"/>
        </w:rPr>
        <w:t>муниципальных</w:t>
      </w:r>
      <w:r w:rsidRPr="00272F54">
        <w:rPr>
          <w:rFonts w:ascii="Arial" w:hAnsi="Arial" w:cs="Arial"/>
          <w:sz w:val="24"/>
          <w:szCs w:val="24"/>
        </w:rPr>
        <w:t xml:space="preserve"> услуг (</w:t>
      </w:r>
      <w:r w:rsidR="00564831" w:rsidRPr="00272F54">
        <w:rPr>
          <w:rFonts w:ascii="Arial" w:hAnsi="Arial" w:cs="Arial"/>
          <w:sz w:val="24"/>
          <w:szCs w:val="24"/>
        </w:rPr>
        <w:t>функций</w:t>
      </w:r>
      <w:r w:rsidRPr="00272F54">
        <w:rPr>
          <w:rFonts w:ascii="Arial" w:hAnsi="Arial" w:cs="Arial"/>
          <w:sz w:val="24"/>
          <w:szCs w:val="24"/>
        </w:rPr>
        <w:t>)» (</w:t>
      </w:r>
      <w:hyperlink r:id="rId8" w:history="1">
        <w:r w:rsidR="00564831" w:rsidRPr="00272F54">
          <w:rPr>
            <w:rStyle w:val="a5"/>
            <w:rFonts w:ascii="Arial" w:hAnsi="Arial" w:cs="Arial"/>
            <w:sz w:val="24"/>
            <w:szCs w:val="24"/>
          </w:rPr>
          <w:t>https://www.gosus</w:t>
        </w:r>
        <w:r w:rsidR="00564831" w:rsidRPr="00272F54">
          <w:rPr>
            <w:rStyle w:val="a5"/>
            <w:rFonts w:ascii="Arial" w:hAnsi="Arial" w:cs="Arial"/>
            <w:sz w:val="24"/>
            <w:szCs w:val="24"/>
            <w:lang w:val="en-US"/>
          </w:rPr>
          <w:t>lu</w:t>
        </w:r>
        <w:r w:rsidR="00564831" w:rsidRPr="00272F54">
          <w:rPr>
            <w:rStyle w:val="a5"/>
            <w:rFonts w:ascii="Arial" w:hAnsi="Arial" w:cs="Arial"/>
            <w:sz w:val="24"/>
            <w:szCs w:val="24"/>
          </w:rPr>
          <w:t>gi.r</w:t>
        </w:r>
        <w:r w:rsidR="00564831" w:rsidRPr="00272F54">
          <w:rPr>
            <w:rStyle w:val="a5"/>
            <w:rFonts w:ascii="Arial" w:hAnsi="Arial" w:cs="Arial"/>
            <w:sz w:val="24"/>
            <w:szCs w:val="24"/>
            <w:lang w:val="en-US"/>
          </w:rPr>
          <w:t>u</w:t>
        </w:r>
        <w:r w:rsidR="00564831" w:rsidRPr="00272F54">
          <w:rPr>
            <w:rStyle w:val="a5"/>
            <w:rFonts w:ascii="Arial" w:hAnsi="Arial" w:cs="Arial"/>
            <w:sz w:val="24"/>
            <w:szCs w:val="24"/>
          </w:rPr>
          <w:t>/</w:t>
        </w:r>
      </w:hyperlink>
      <w:r w:rsidRPr="00272F54">
        <w:rPr>
          <w:rFonts w:ascii="Arial" w:hAnsi="Arial" w:cs="Arial"/>
          <w:sz w:val="24"/>
          <w:szCs w:val="24"/>
        </w:rPr>
        <w:t>) (далее — Единый портал);</w:t>
      </w:r>
    </w:p>
    <w:p w:rsidR="00BE6C6E" w:rsidRPr="00272F54" w:rsidRDefault="00AA2511" w:rsidP="005648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на </w:t>
      </w:r>
      <w:r w:rsidR="00564831" w:rsidRPr="00272F54">
        <w:rPr>
          <w:rFonts w:ascii="Arial" w:hAnsi="Arial" w:cs="Arial"/>
          <w:sz w:val="24"/>
          <w:szCs w:val="24"/>
        </w:rPr>
        <w:t>официальном</w:t>
      </w:r>
      <w:r w:rsidRPr="00272F54">
        <w:rPr>
          <w:rFonts w:ascii="Arial" w:hAnsi="Arial" w:cs="Arial"/>
          <w:sz w:val="24"/>
          <w:szCs w:val="24"/>
        </w:rPr>
        <w:t xml:space="preserve"> сайте Уполномоченного органа</w:t>
      </w:r>
      <w:r w:rsidR="00863D22">
        <w:rPr>
          <w:rFonts w:ascii="Arial" w:hAnsi="Arial" w:cs="Arial"/>
          <w:sz w:val="24"/>
          <w:szCs w:val="24"/>
        </w:rPr>
        <w:t xml:space="preserve"> </w:t>
      </w:r>
      <w:r w:rsidR="00863D22" w:rsidRPr="00863D22">
        <w:rPr>
          <w:rFonts w:ascii="Arial" w:hAnsi="Arial" w:cs="Arial"/>
          <w:sz w:val="24"/>
          <w:szCs w:val="24"/>
        </w:rPr>
        <w:t>https://bellyk.ru/</w:t>
      </w:r>
      <w:r w:rsidR="00564831" w:rsidRPr="00272F54">
        <w:rPr>
          <w:rFonts w:ascii="Arial" w:hAnsi="Arial" w:cs="Arial"/>
          <w:sz w:val="24"/>
          <w:szCs w:val="24"/>
        </w:rPr>
        <w:t>;</w:t>
      </w:r>
      <w:r w:rsidR="00863D22">
        <w:rPr>
          <w:rFonts w:ascii="Arial" w:hAnsi="Arial" w:cs="Arial"/>
          <w:sz w:val="24"/>
          <w:szCs w:val="24"/>
        </w:rPr>
        <w:t xml:space="preserve">  </w:t>
      </w:r>
    </w:p>
    <w:p w:rsidR="00BE6C6E" w:rsidRPr="00272F54" w:rsidRDefault="00564831" w:rsidP="005648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5) </w:t>
      </w:r>
      <w:r w:rsidR="00AA2511" w:rsidRPr="00272F54">
        <w:rPr>
          <w:rFonts w:ascii="Arial" w:hAnsi="Arial" w:cs="Arial"/>
          <w:sz w:val="24"/>
          <w:szCs w:val="24"/>
        </w:rPr>
        <w:t xml:space="preserve">посредством размещения информации на информационных </w:t>
      </w:r>
      <w:r w:rsidRPr="00272F54">
        <w:rPr>
          <w:rFonts w:ascii="Arial" w:hAnsi="Arial" w:cs="Arial"/>
          <w:sz w:val="24"/>
          <w:szCs w:val="24"/>
        </w:rPr>
        <w:t>стендах</w:t>
      </w:r>
      <w:r w:rsidR="00AA2511" w:rsidRPr="00272F54">
        <w:rPr>
          <w:rFonts w:ascii="Arial" w:hAnsi="Arial" w:cs="Arial"/>
          <w:sz w:val="24"/>
          <w:szCs w:val="24"/>
        </w:rPr>
        <w:t xml:space="preserve"> Уполномоченного органа ил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многофункционального</w:t>
      </w:r>
      <w:r w:rsidR="00AA2511" w:rsidRPr="00272F54">
        <w:rPr>
          <w:rFonts w:ascii="Arial" w:hAnsi="Arial" w:cs="Arial"/>
          <w:sz w:val="24"/>
          <w:szCs w:val="24"/>
        </w:rPr>
        <w:t xml:space="preserve"> центра.</w:t>
      </w:r>
    </w:p>
    <w:p w:rsidR="00564831" w:rsidRPr="00272F54" w:rsidRDefault="00564831" w:rsidP="005648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3.2. Информирование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осуществляется по вопросам, касающимся:</w:t>
      </w:r>
    </w:p>
    <w:p w:rsidR="00BE6C6E" w:rsidRPr="00272F54" w:rsidRDefault="00AA2511" w:rsidP="005648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способов подачи заявления о предоставлении </w:t>
      </w:r>
      <w:r w:rsidR="00564831" w:rsidRPr="00272F54">
        <w:rPr>
          <w:rFonts w:ascii="Arial" w:hAnsi="Arial" w:cs="Arial"/>
          <w:sz w:val="24"/>
          <w:szCs w:val="24"/>
        </w:rPr>
        <w:t>муниципальной</w:t>
      </w:r>
      <w:r w:rsidRPr="00272F54">
        <w:rPr>
          <w:rFonts w:ascii="Arial" w:hAnsi="Arial" w:cs="Arial"/>
          <w:sz w:val="24"/>
          <w:szCs w:val="24"/>
        </w:rPr>
        <w:t xml:space="preserve"> услуги;</w:t>
      </w:r>
    </w:p>
    <w:p w:rsidR="00BE6C6E" w:rsidRPr="00272F54" w:rsidRDefault="00AA2511" w:rsidP="005648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адресов </w:t>
      </w:r>
      <w:r w:rsidR="00564831" w:rsidRPr="00272F54">
        <w:rPr>
          <w:rFonts w:ascii="Arial" w:hAnsi="Arial" w:cs="Arial"/>
          <w:sz w:val="24"/>
          <w:szCs w:val="24"/>
        </w:rPr>
        <w:t>Уполномоченного</w:t>
      </w:r>
      <w:r w:rsidRPr="00272F54">
        <w:rPr>
          <w:rFonts w:ascii="Arial" w:hAnsi="Arial" w:cs="Arial"/>
          <w:sz w:val="24"/>
          <w:szCs w:val="24"/>
        </w:rPr>
        <w:t xml:space="preserve"> органа и </w:t>
      </w:r>
      <w:r w:rsidR="00564831" w:rsidRPr="00272F54">
        <w:rPr>
          <w:rFonts w:ascii="Arial" w:hAnsi="Arial" w:cs="Arial"/>
          <w:sz w:val="24"/>
          <w:szCs w:val="24"/>
        </w:rPr>
        <w:t>многофункциональных</w:t>
      </w:r>
      <w:r w:rsidRPr="00272F54">
        <w:rPr>
          <w:rFonts w:ascii="Arial" w:hAnsi="Arial" w:cs="Arial"/>
          <w:sz w:val="24"/>
          <w:szCs w:val="24"/>
        </w:rPr>
        <w:t xml:space="preserve"> центров, обращение в которые необходимо для предоставления </w:t>
      </w:r>
      <w:r w:rsidR="00564831" w:rsidRPr="00272F54">
        <w:rPr>
          <w:rFonts w:ascii="Arial" w:hAnsi="Arial" w:cs="Arial"/>
          <w:sz w:val="24"/>
          <w:szCs w:val="24"/>
        </w:rPr>
        <w:t>муниципальной</w:t>
      </w:r>
      <w:r w:rsidRPr="00272F54">
        <w:rPr>
          <w:rFonts w:ascii="Arial" w:hAnsi="Arial" w:cs="Arial"/>
          <w:sz w:val="24"/>
          <w:szCs w:val="24"/>
        </w:rPr>
        <w:t xml:space="preserve"> услуги;</w:t>
      </w:r>
    </w:p>
    <w:p w:rsidR="00BE6C6E" w:rsidRPr="00272F54" w:rsidRDefault="00AA2511" w:rsidP="005648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справочной информации о работе Уполномоченного органа (структурных </w:t>
      </w:r>
      <w:r w:rsidR="00564831" w:rsidRPr="00272F54">
        <w:rPr>
          <w:rFonts w:ascii="Arial" w:hAnsi="Arial" w:cs="Arial"/>
          <w:sz w:val="24"/>
          <w:szCs w:val="24"/>
        </w:rPr>
        <w:t>подразделений</w:t>
      </w:r>
      <w:r w:rsidRPr="00272F54">
        <w:rPr>
          <w:rFonts w:ascii="Arial" w:hAnsi="Arial" w:cs="Arial"/>
          <w:sz w:val="24"/>
          <w:szCs w:val="24"/>
        </w:rPr>
        <w:t xml:space="preserve"> Уполномоченного органа);</w:t>
      </w:r>
    </w:p>
    <w:p w:rsidR="00564831" w:rsidRPr="00272F54" w:rsidRDefault="00564831" w:rsidP="005648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документов</w:t>
      </w:r>
      <w:r w:rsidR="00AA2511" w:rsidRPr="00272F54">
        <w:rPr>
          <w:rFonts w:ascii="Arial" w:hAnsi="Arial" w:cs="Arial"/>
          <w:sz w:val="24"/>
          <w:szCs w:val="24"/>
        </w:rPr>
        <w:t xml:space="preserve">, </w:t>
      </w:r>
      <w:r w:rsidRPr="00272F54">
        <w:rPr>
          <w:rFonts w:ascii="Arial" w:hAnsi="Arial" w:cs="Arial"/>
          <w:sz w:val="24"/>
          <w:szCs w:val="24"/>
        </w:rPr>
        <w:t>необходимых</w:t>
      </w:r>
      <w:r w:rsidR="00AA2511" w:rsidRPr="00272F54">
        <w:rPr>
          <w:rFonts w:ascii="Arial" w:hAnsi="Arial" w:cs="Arial"/>
          <w:sz w:val="24"/>
          <w:szCs w:val="24"/>
        </w:rPr>
        <w:t xml:space="preserve"> для предоставлен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я услуги;</w:t>
      </w:r>
    </w:p>
    <w:p w:rsidR="00BE6C6E" w:rsidRPr="00272F54" w:rsidRDefault="00AA2511" w:rsidP="005648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порядка и сроков </w:t>
      </w:r>
      <w:r w:rsidR="00564831" w:rsidRPr="00272F54">
        <w:rPr>
          <w:rFonts w:ascii="Arial" w:hAnsi="Arial" w:cs="Arial"/>
          <w:sz w:val="24"/>
          <w:szCs w:val="24"/>
        </w:rPr>
        <w:t>предоставления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564831" w:rsidRPr="00272F54">
        <w:rPr>
          <w:rFonts w:ascii="Arial" w:hAnsi="Arial" w:cs="Arial"/>
          <w:sz w:val="24"/>
          <w:szCs w:val="24"/>
        </w:rPr>
        <w:t>муниципальной</w:t>
      </w:r>
      <w:r w:rsidRPr="00272F54">
        <w:rPr>
          <w:rFonts w:ascii="Arial" w:hAnsi="Arial" w:cs="Arial"/>
          <w:sz w:val="24"/>
          <w:szCs w:val="24"/>
        </w:rPr>
        <w:t xml:space="preserve"> услуги;</w:t>
      </w:r>
    </w:p>
    <w:p w:rsidR="00BE6C6E" w:rsidRPr="00272F54" w:rsidRDefault="00AA2511" w:rsidP="005648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lastRenderedPageBreak/>
        <w:t xml:space="preserve">порядка получения сведений о ходе рассмотрения заявления о предоставлении </w:t>
      </w:r>
      <w:r w:rsidR="00564831" w:rsidRPr="00272F54">
        <w:rPr>
          <w:rFonts w:ascii="Arial" w:hAnsi="Arial" w:cs="Arial"/>
          <w:sz w:val="24"/>
          <w:szCs w:val="24"/>
        </w:rPr>
        <w:t>муниципальной</w:t>
      </w:r>
      <w:r w:rsidRPr="00272F54">
        <w:rPr>
          <w:rFonts w:ascii="Arial" w:hAnsi="Arial" w:cs="Arial"/>
          <w:sz w:val="24"/>
          <w:szCs w:val="24"/>
        </w:rPr>
        <w:t xml:space="preserve"> услуги и о результатах </w:t>
      </w:r>
      <w:r w:rsidR="00564831" w:rsidRPr="00272F54">
        <w:rPr>
          <w:rFonts w:ascii="Arial" w:hAnsi="Arial" w:cs="Arial"/>
          <w:sz w:val="24"/>
          <w:szCs w:val="24"/>
        </w:rPr>
        <w:t>предоставления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564831" w:rsidRPr="00272F54">
        <w:rPr>
          <w:rFonts w:ascii="Arial" w:hAnsi="Arial" w:cs="Arial"/>
          <w:sz w:val="24"/>
          <w:szCs w:val="24"/>
        </w:rPr>
        <w:t>муниципальной</w:t>
      </w:r>
      <w:r w:rsidRPr="00272F54">
        <w:rPr>
          <w:rFonts w:ascii="Arial" w:hAnsi="Arial" w:cs="Arial"/>
          <w:sz w:val="24"/>
          <w:szCs w:val="24"/>
        </w:rPr>
        <w:t xml:space="preserve"> услуги;</w:t>
      </w:r>
    </w:p>
    <w:p w:rsidR="00BE6C6E" w:rsidRPr="00272F54" w:rsidRDefault="00AA2511" w:rsidP="005648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порядка досудебного (внесудебного) обжалова</w:t>
      </w:r>
      <w:r w:rsidR="00564831" w:rsidRPr="00272F54">
        <w:rPr>
          <w:rFonts w:ascii="Arial" w:hAnsi="Arial" w:cs="Arial"/>
          <w:sz w:val="24"/>
          <w:szCs w:val="24"/>
        </w:rPr>
        <w:t>ни</w:t>
      </w:r>
      <w:r w:rsidRPr="00272F54">
        <w:rPr>
          <w:rFonts w:ascii="Arial" w:hAnsi="Arial" w:cs="Arial"/>
          <w:sz w:val="24"/>
          <w:szCs w:val="24"/>
        </w:rPr>
        <w:t>я действи</w:t>
      </w:r>
      <w:r w:rsidR="00564831" w:rsidRPr="00272F54">
        <w:rPr>
          <w:rFonts w:ascii="Arial" w:hAnsi="Arial" w:cs="Arial"/>
          <w:sz w:val="24"/>
          <w:szCs w:val="24"/>
        </w:rPr>
        <w:t>й</w:t>
      </w:r>
      <w:r w:rsidRPr="00272F54">
        <w:rPr>
          <w:rFonts w:ascii="Arial" w:hAnsi="Arial" w:cs="Arial"/>
          <w:sz w:val="24"/>
          <w:szCs w:val="24"/>
        </w:rPr>
        <w:t xml:space="preserve"> (</w:t>
      </w:r>
      <w:r w:rsidR="00564831" w:rsidRPr="00272F54">
        <w:rPr>
          <w:rFonts w:ascii="Arial" w:hAnsi="Arial" w:cs="Arial"/>
          <w:sz w:val="24"/>
          <w:szCs w:val="24"/>
        </w:rPr>
        <w:t>бездействия</w:t>
      </w:r>
      <w:r w:rsidRPr="00272F54">
        <w:rPr>
          <w:rFonts w:ascii="Arial" w:hAnsi="Arial" w:cs="Arial"/>
          <w:sz w:val="24"/>
          <w:szCs w:val="24"/>
        </w:rPr>
        <w:t xml:space="preserve">) должностных </w:t>
      </w:r>
      <w:r w:rsidR="00564831" w:rsidRPr="00272F54">
        <w:rPr>
          <w:rFonts w:ascii="Arial" w:hAnsi="Arial" w:cs="Arial"/>
          <w:sz w:val="24"/>
          <w:szCs w:val="24"/>
        </w:rPr>
        <w:t>лиц</w:t>
      </w:r>
      <w:r w:rsidRPr="00272F54">
        <w:rPr>
          <w:rFonts w:ascii="Arial" w:hAnsi="Arial" w:cs="Arial"/>
          <w:sz w:val="24"/>
          <w:szCs w:val="24"/>
        </w:rPr>
        <w:t xml:space="preserve">, и принимаемых </w:t>
      </w:r>
      <w:r w:rsidR="00564831" w:rsidRPr="00272F54">
        <w:rPr>
          <w:rFonts w:ascii="Arial" w:hAnsi="Arial" w:cs="Arial"/>
          <w:sz w:val="24"/>
          <w:szCs w:val="24"/>
        </w:rPr>
        <w:t>ими</w:t>
      </w:r>
      <w:r w:rsidRPr="00272F54">
        <w:rPr>
          <w:rFonts w:ascii="Arial" w:hAnsi="Arial" w:cs="Arial"/>
          <w:sz w:val="24"/>
          <w:szCs w:val="24"/>
        </w:rPr>
        <w:t xml:space="preserve"> решений пр</w:t>
      </w:r>
      <w:r w:rsidR="00564831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предоставлении муниципальной </w:t>
      </w:r>
      <w:r w:rsidR="00564831" w:rsidRPr="00272F54">
        <w:rPr>
          <w:rFonts w:ascii="Arial" w:hAnsi="Arial" w:cs="Arial"/>
          <w:sz w:val="24"/>
          <w:szCs w:val="24"/>
        </w:rPr>
        <w:t>услуги</w:t>
      </w:r>
      <w:r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AA2511" w:rsidP="005648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По</w:t>
      </w:r>
      <w:r w:rsidR="00564831" w:rsidRPr="00272F54">
        <w:rPr>
          <w:rFonts w:ascii="Arial" w:hAnsi="Arial" w:cs="Arial"/>
          <w:sz w:val="24"/>
          <w:szCs w:val="24"/>
        </w:rPr>
        <w:t>л</w:t>
      </w:r>
      <w:r w:rsidRPr="00272F54">
        <w:rPr>
          <w:rFonts w:ascii="Arial" w:hAnsi="Arial" w:cs="Arial"/>
          <w:sz w:val="24"/>
          <w:szCs w:val="24"/>
        </w:rPr>
        <w:t>учен</w:t>
      </w:r>
      <w:r w:rsidR="00564831" w:rsidRPr="00272F54">
        <w:rPr>
          <w:rFonts w:ascii="Arial" w:hAnsi="Arial" w:cs="Arial"/>
          <w:sz w:val="24"/>
          <w:szCs w:val="24"/>
        </w:rPr>
        <w:t>ие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564831" w:rsidRPr="00272F54">
        <w:rPr>
          <w:rFonts w:ascii="Arial" w:hAnsi="Arial" w:cs="Arial"/>
          <w:sz w:val="24"/>
          <w:szCs w:val="24"/>
        </w:rPr>
        <w:t>информации</w:t>
      </w:r>
      <w:r w:rsidRPr="00272F54">
        <w:rPr>
          <w:rFonts w:ascii="Arial" w:hAnsi="Arial" w:cs="Arial"/>
          <w:sz w:val="24"/>
          <w:szCs w:val="24"/>
        </w:rPr>
        <w:t xml:space="preserve"> по вопросам </w:t>
      </w:r>
      <w:r w:rsidR="00564831" w:rsidRPr="00272F54">
        <w:rPr>
          <w:rFonts w:ascii="Arial" w:hAnsi="Arial" w:cs="Arial"/>
          <w:sz w:val="24"/>
          <w:szCs w:val="24"/>
        </w:rPr>
        <w:t>предоставления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564831" w:rsidRPr="00272F54">
        <w:rPr>
          <w:rFonts w:ascii="Arial" w:hAnsi="Arial" w:cs="Arial"/>
          <w:sz w:val="24"/>
          <w:szCs w:val="24"/>
        </w:rPr>
        <w:t>муниципальной</w:t>
      </w:r>
      <w:r w:rsidRPr="00272F54">
        <w:rPr>
          <w:rFonts w:ascii="Arial" w:hAnsi="Arial" w:cs="Arial"/>
          <w:sz w:val="24"/>
          <w:szCs w:val="24"/>
        </w:rPr>
        <w:t xml:space="preserve"> услуги</w:t>
      </w:r>
      <w:r w:rsidR="00564831" w:rsidRPr="00272F54">
        <w:rPr>
          <w:rFonts w:ascii="Arial" w:hAnsi="Arial" w:cs="Arial"/>
          <w:sz w:val="24"/>
          <w:szCs w:val="24"/>
        </w:rPr>
        <w:t xml:space="preserve"> осуществляется бесплатно</w:t>
      </w:r>
      <w:r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564831" w:rsidP="005648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3.3. </w:t>
      </w:r>
      <w:r w:rsidR="00AA2511" w:rsidRPr="00272F54">
        <w:rPr>
          <w:rFonts w:ascii="Arial" w:hAnsi="Arial" w:cs="Arial"/>
          <w:sz w:val="24"/>
          <w:szCs w:val="24"/>
        </w:rPr>
        <w:t xml:space="preserve">При устном обращении </w:t>
      </w:r>
      <w:r w:rsidRPr="00272F54">
        <w:rPr>
          <w:rFonts w:ascii="Arial" w:hAnsi="Arial" w:cs="Arial"/>
          <w:sz w:val="24"/>
          <w:szCs w:val="24"/>
        </w:rPr>
        <w:t>Заявителя</w:t>
      </w:r>
      <w:r w:rsidR="00AA2511" w:rsidRPr="00272F54">
        <w:rPr>
          <w:rFonts w:ascii="Arial" w:hAnsi="Arial" w:cs="Arial"/>
          <w:sz w:val="24"/>
          <w:szCs w:val="24"/>
        </w:rPr>
        <w:t xml:space="preserve"> (</w:t>
      </w:r>
      <w:r w:rsidRPr="00272F54">
        <w:rPr>
          <w:rFonts w:ascii="Arial" w:hAnsi="Arial" w:cs="Arial"/>
          <w:sz w:val="24"/>
          <w:szCs w:val="24"/>
        </w:rPr>
        <w:t>лично</w:t>
      </w:r>
      <w:r w:rsidR="00AA2511" w:rsidRPr="00272F54">
        <w:rPr>
          <w:rFonts w:ascii="Arial" w:hAnsi="Arial" w:cs="Arial"/>
          <w:sz w:val="24"/>
          <w:szCs w:val="24"/>
        </w:rPr>
        <w:t xml:space="preserve"> ил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по телефону) должностное лицо </w:t>
      </w:r>
      <w:r w:rsidRPr="00272F54">
        <w:rPr>
          <w:rFonts w:ascii="Arial" w:hAnsi="Arial" w:cs="Arial"/>
          <w:sz w:val="24"/>
          <w:szCs w:val="24"/>
        </w:rPr>
        <w:t>Уполномоченного</w:t>
      </w:r>
      <w:r w:rsidR="00AA2511" w:rsidRPr="00272F54">
        <w:rPr>
          <w:rFonts w:ascii="Arial" w:hAnsi="Arial" w:cs="Arial"/>
          <w:sz w:val="24"/>
          <w:szCs w:val="24"/>
        </w:rPr>
        <w:t xml:space="preserve"> органа, работ</w:t>
      </w:r>
      <w:r w:rsidRPr="00272F54">
        <w:rPr>
          <w:rFonts w:ascii="Arial" w:hAnsi="Arial" w:cs="Arial"/>
          <w:sz w:val="24"/>
          <w:szCs w:val="24"/>
        </w:rPr>
        <w:t>ни</w:t>
      </w:r>
      <w:r w:rsidR="00AA2511" w:rsidRPr="00272F54">
        <w:rPr>
          <w:rFonts w:ascii="Arial" w:hAnsi="Arial" w:cs="Arial"/>
          <w:sz w:val="24"/>
          <w:szCs w:val="24"/>
        </w:rPr>
        <w:t xml:space="preserve">к </w:t>
      </w:r>
      <w:r w:rsidRPr="00272F54">
        <w:rPr>
          <w:rFonts w:ascii="Arial" w:hAnsi="Arial" w:cs="Arial"/>
          <w:sz w:val="24"/>
          <w:szCs w:val="24"/>
        </w:rPr>
        <w:t>многофункционального</w:t>
      </w:r>
      <w:r w:rsidR="00AA2511" w:rsidRPr="00272F54">
        <w:rPr>
          <w:rFonts w:ascii="Arial" w:hAnsi="Arial" w:cs="Arial"/>
          <w:sz w:val="24"/>
          <w:szCs w:val="24"/>
        </w:rPr>
        <w:t xml:space="preserve"> центра, осуществляю</w:t>
      </w:r>
      <w:r w:rsidRPr="00272F54">
        <w:rPr>
          <w:rFonts w:ascii="Arial" w:hAnsi="Arial" w:cs="Arial"/>
          <w:sz w:val="24"/>
          <w:szCs w:val="24"/>
        </w:rPr>
        <w:t>щи</w:t>
      </w:r>
      <w:r w:rsidR="00AA2511" w:rsidRPr="00272F54">
        <w:rPr>
          <w:rFonts w:ascii="Arial" w:hAnsi="Arial" w:cs="Arial"/>
          <w:sz w:val="24"/>
          <w:szCs w:val="24"/>
        </w:rPr>
        <w:t xml:space="preserve">й </w:t>
      </w:r>
      <w:r w:rsidRPr="00272F54">
        <w:rPr>
          <w:rFonts w:ascii="Arial" w:hAnsi="Arial" w:cs="Arial"/>
          <w:sz w:val="24"/>
          <w:szCs w:val="24"/>
        </w:rPr>
        <w:t>консультирование</w:t>
      </w:r>
      <w:r w:rsidR="00AA2511" w:rsidRPr="00272F54">
        <w:rPr>
          <w:rFonts w:ascii="Arial" w:hAnsi="Arial" w:cs="Arial"/>
          <w:sz w:val="24"/>
          <w:szCs w:val="24"/>
        </w:rPr>
        <w:t>, подробно и в вежливой (коррек</w:t>
      </w:r>
      <w:r w:rsidRPr="00272F54">
        <w:rPr>
          <w:rFonts w:ascii="Arial" w:hAnsi="Arial" w:cs="Arial"/>
          <w:sz w:val="24"/>
          <w:szCs w:val="24"/>
        </w:rPr>
        <w:t>т</w:t>
      </w:r>
      <w:r w:rsidR="00AA2511" w:rsidRPr="00272F54">
        <w:rPr>
          <w:rFonts w:ascii="Arial" w:hAnsi="Arial" w:cs="Arial"/>
          <w:sz w:val="24"/>
          <w:szCs w:val="24"/>
        </w:rPr>
        <w:t>ной) форме инфор</w:t>
      </w:r>
      <w:r w:rsidRPr="00272F54">
        <w:rPr>
          <w:rFonts w:ascii="Arial" w:hAnsi="Arial" w:cs="Arial"/>
          <w:sz w:val="24"/>
          <w:szCs w:val="24"/>
        </w:rPr>
        <w:t>ми</w:t>
      </w:r>
      <w:r w:rsidR="00AA2511" w:rsidRPr="00272F54">
        <w:rPr>
          <w:rFonts w:ascii="Arial" w:hAnsi="Arial" w:cs="Arial"/>
          <w:sz w:val="24"/>
          <w:szCs w:val="24"/>
        </w:rPr>
        <w:t>рует обратившихся по ин</w:t>
      </w:r>
      <w:r w:rsidRPr="00272F54">
        <w:rPr>
          <w:rFonts w:ascii="Arial" w:hAnsi="Arial" w:cs="Arial"/>
          <w:sz w:val="24"/>
          <w:szCs w:val="24"/>
        </w:rPr>
        <w:t>те</w:t>
      </w:r>
      <w:r w:rsidR="00AA2511" w:rsidRPr="00272F54">
        <w:rPr>
          <w:rFonts w:ascii="Arial" w:hAnsi="Arial" w:cs="Arial"/>
          <w:sz w:val="24"/>
          <w:szCs w:val="24"/>
        </w:rPr>
        <w:t>ресую</w:t>
      </w:r>
      <w:r w:rsidRPr="00272F54">
        <w:rPr>
          <w:rFonts w:ascii="Arial" w:hAnsi="Arial" w:cs="Arial"/>
          <w:sz w:val="24"/>
          <w:szCs w:val="24"/>
        </w:rPr>
        <w:t>щим</w:t>
      </w:r>
      <w:r w:rsidR="00AA2511" w:rsidRPr="00272F54">
        <w:rPr>
          <w:rFonts w:ascii="Arial" w:hAnsi="Arial" w:cs="Arial"/>
          <w:sz w:val="24"/>
          <w:szCs w:val="24"/>
        </w:rPr>
        <w:t xml:space="preserve"> вопросам.</w:t>
      </w:r>
    </w:p>
    <w:p w:rsidR="00BE6C6E" w:rsidRPr="00272F54" w:rsidRDefault="00AA2511" w:rsidP="005648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О</w:t>
      </w:r>
      <w:r w:rsidR="00564831" w:rsidRPr="00272F54">
        <w:rPr>
          <w:rFonts w:ascii="Arial" w:hAnsi="Arial" w:cs="Arial"/>
          <w:sz w:val="24"/>
          <w:szCs w:val="24"/>
        </w:rPr>
        <w:t>т</w:t>
      </w:r>
      <w:r w:rsidRPr="00272F54">
        <w:rPr>
          <w:rFonts w:ascii="Arial" w:hAnsi="Arial" w:cs="Arial"/>
          <w:sz w:val="24"/>
          <w:szCs w:val="24"/>
        </w:rPr>
        <w:t>ве</w:t>
      </w:r>
      <w:r w:rsidR="00564831" w:rsidRPr="00272F54">
        <w:rPr>
          <w:rFonts w:ascii="Arial" w:hAnsi="Arial" w:cs="Arial"/>
          <w:sz w:val="24"/>
          <w:szCs w:val="24"/>
        </w:rPr>
        <w:t>т</w:t>
      </w:r>
      <w:r w:rsidRPr="00272F54">
        <w:rPr>
          <w:rFonts w:ascii="Arial" w:hAnsi="Arial" w:cs="Arial"/>
          <w:sz w:val="24"/>
          <w:szCs w:val="24"/>
        </w:rPr>
        <w:t xml:space="preserve"> на телефонный звонок должен начинаться с инфор</w:t>
      </w:r>
      <w:r w:rsidR="00564831" w:rsidRPr="00272F54">
        <w:rPr>
          <w:rFonts w:ascii="Arial" w:hAnsi="Arial" w:cs="Arial"/>
          <w:sz w:val="24"/>
          <w:szCs w:val="24"/>
        </w:rPr>
        <w:t>мации</w:t>
      </w:r>
      <w:r w:rsidRPr="00272F54">
        <w:rPr>
          <w:rFonts w:ascii="Arial" w:hAnsi="Arial" w:cs="Arial"/>
          <w:sz w:val="24"/>
          <w:szCs w:val="24"/>
        </w:rPr>
        <w:t xml:space="preserve"> о наименовании </w:t>
      </w:r>
      <w:r w:rsidR="00564831" w:rsidRPr="00272F54">
        <w:rPr>
          <w:rFonts w:ascii="Arial" w:hAnsi="Arial" w:cs="Arial"/>
          <w:sz w:val="24"/>
          <w:szCs w:val="24"/>
        </w:rPr>
        <w:t>органа</w:t>
      </w:r>
      <w:r w:rsidRPr="00272F54">
        <w:rPr>
          <w:rFonts w:ascii="Arial" w:hAnsi="Arial" w:cs="Arial"/>
          <w:sz w:val="24"/>
          <w:szCs w:val="24"/>
        </w:rPr>
        <w:t>, в который позвонил Заявитель, фамил</w:t>
      </w:r>
      <w:r w:rsidR="00564831" w:rsidRPr="00272F54">
        <w:rPr>
          <w:rFonts w:ascii="Arial" w:hAnsi="Arial" w:cs="Arial"/>
          <w:sz w:val="24"/>
          <w:szCs w:val="24"/>
        </w:rPr>
        <w:t>ии</w:t>
      </w:r>
      <w:r w:rsidRPr="00272F54">
        <w:rPr>
          <w:rFonts w:ascii="Arial" w:hAnsi="Arial" w:cs="Arial"/>
          <w:sz w:val="24"/>
          <w:szCs w:val="24"/>
        </w:rPr>
        <w:t xml:space="preserve">, имени, </w:t>
      </w:r>
      <w:r w:rsidR="00564831" w:rsidRPr="00272F54">
        <w:rPr>
          <w:rFonts w:ascii="Arial" w:hAnsi="Arial" w:cs="Arial"/>
          <w:sz w:val="24"/>
          <w:szCs w:val="24"/>
        </w:rPr>
        <w:t>отчества</w:t>
      </w:r>
      <w:r w:rsidRPr="00272F54">
        <w:rPr>
          <w:rFonts w:ascii="Arial" w:hAnsi="Arial" w:cs="Arial"/>
          <w:sz w:val="24"/>
          <w:szCs w:val="24"/>
        </w:rPr>
        <w:t xml:space="preserve"> (последнее — при наличии) и должности специалиста, принявшего телефонный звонок.</w:t>
      </w:r>
    </w:p>
    <w:p w:rsidR="00BE6C6E" w:rsidRPr="00272F54" w:rsidRDefault="00AA2511" w:rsidP="005648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Если должностное лицо </w:t>
      </w:r>
      <w:r w:rsidR="00564831" w:rsidRPr="00272F54">
        <w:rPr>
          <w:rFonts w:ascii="Arial" w:hAnsi="Arial" w:cs="Arial"/>
          <w:sz w:val="24"/>
          <w:szCs w:val="24"/>
        </w:rPr>
        <w:t>Уполномоченного</w:t>
      </w:r>
      <w:r w:rsidRPr="00272F54">
        <w:rPr>
          <w:rFonts w:ascii="Arial" w:hAnsi="Arial" w:cs="Arial"/>
          <w:sz w:val="24"/>
          <w:szCs w:val="24"/>
        </w:rPr>
        <w:t xml:space="preserve"> органа не может самостоятельно дать ответ, </w:t>
      </w:r>
      <w:r w:rsidR="00564831" w:rsidRPr="00272F54">
        <w:rPr>
          <w:rFonts w:ascii="Arial" w:hAnsi="Arial" w:cs="Arial"/>
          <w:sz w:val="24"/>
          <w:szCs w:val="24"/>
        </w:rPr>
        <w:t>телефонный</w:t>
      </w:r>
      <w:r w:rsidRPr="00272F54">
        <w:rPr>
          <w:rFonts w:ascii="Arial" w:hAnsi="Arial" w:cs="Arial"/>
          <w:sz w:val="24"/>
          <w:szCs w:val="24"/>
        </w:rPr>
        <w:t xml:space="preserve"> звонок должен </w:t>
      </w:r>
      <w:r w:rsidR="00564831" w:rsidRPr="00272F54">
        <w:rPr>
          <w:rFonts w:ascii="Arial" w:hAnsi="Arial" w:cs="Arial"/>
          <w:sz w:val="24"/>
          <w:szCs w:val="24"/>
        </w:rPr>
        <w:t>б</w:t>
      </w:r>
      <w:r w:rsidRPr="00272F54">
        <w:rPr>
          <w:rFonts w:ascii="Arial" w:hAnsi="Arial" w:cs="Arial"/>
          <w:sz w:val="24"/>
          <w:szCs w:val="24"/>
        </w:rPr>
        <w:t>ыть переадресован (переведен) на другое должностное л</w:t>
      </w:r>
      <w:r w:rsidR="00564831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цо </w:t>
      </w:r>
      <w:r w:rsidR="00564831" w:rsidRPr="00272F54">
        <w:rPr>
          <w:rFonts w:ascii="Arial" w:hAnsi="Arial" w:cs="Arial"/>
          <w:sz w:val="24"/>
          <w:szCs w:val="24"/>
        </w:rPr>
        <w:t>или</w:t>
      </w:r>
      <w:r w:rsidRPr="00272F54">
        <w:rPr>
          <w:rFonts w:ascii="Arial" w:hAnsi="Arial" w:cs="Arial"/>
          <w:sz w:val="24"/>
          <w:szCs w:val="24"/>
        </w:rPr>
        <w:t xml:space="preserve"> же обратившемуся лицу должен </w:t>
      </w:r>
      <w:r w:rsidR="00564831" w:rsidRPr="00272F54">
        <w:rPr>
          <w:rFonts w:ascii="Arial" w:hAnsi="Arial" w:cs="Arial"/>
          <w:sz w:val="24"/>
          <w:szCs w:val="24"/>
        </w:rPr>
        <w:t>б</w:t>
      </w:r>
      <w:r w:rsidRPr="00272F54">
        <w:rPr>
          <w:rFonts w:ascii="Arial" w:hAnsi="Arial" w:cs="Arial"/>
          <w:sz w:val="24"/>
          <w:szCs w:val="24"/>
        </w:rPr>
        <w:t>ыть соо</w:t>
      </w:r>
      <w:r w:rsidR="00564831" w:rsidRPr="00272F54">
        <w:rPr>
          <w:rFonts w:ascii="Arial" w:hAnsi="Arial" w:cs="Arial"/>
          <w:sz w:val="24"/>
          <w:szCs w:val="24"/>
        </w:rPr>
        <w:t>б</w:t>
      </w:r>
      <w:r w:rsidRPr="00272F54">
        <w:rPr>
          <w:rFonts w:ascii="Arial" w:hAnsi="Arial" w:cs="Arial"/>
          <w:sz w:val="24"/>
          <w:szCs w:val="24"/>
        </w:rPr>
        <w:t xml:space="preserve">щен телефонный номер, по которому можно будет получить </w:t>
      </w:r>
      <w:r w:rsidR="00564831" w:rsidRPr="00272F54">
        <w:rPr>
          <w:rFonts w:ascii="Arial" w:hAnsi="Arial" w:cs="Arial"/>
          <w:sz w:val="24"/>
          <w:szCs w:val="24"/>
        </w:rPr>
        <w:t>необходимую</w:t>
      </w:r>
      <w:r w:rsidRPr="00272F54">
        <w:rPr>
          <w:rFonts w:ascii="Arial" w:hAnsi="Arial" w:cs="Arial"/>
          <w:sz w:val="24"/>
          <w:szCs w:val="24"/>
        </w:rPr>
        <w:t xml:space="preserve"> информацию.</w:t>
      </w:r>
    </w:p>
    <w:p w:rsidR="00BE6C6E" w:rsidRPr="00272F54" w:rsidRDefault="00AA2511" w:rsidP="00564831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7"/>
      <w:bookmarkEnd w:id="3"/>
      <w:r w:rsidRPr="00272F54">
        <w:rPr>
          <w:rFonts w:ascii="Arial" w:hAnsi="Arial" w:cs="Arial"/>
          <w:sz w:val="24"/>
          <w:szCs w:val="24"/>
        </w:rPr>
        <w:t>Если подготов</w:t>
      </w:r>
      <w:r w:rsidR="00564831" w:rsidRPr="00272F54">
        <w:rPr>
          <w:rFonts w:ascii="Arial" w:hAnsi="Arial" w:cs="Arial"/>
          <w:sz w:val="24"/>
          <w:szCs w:val="24"/>
        </w:rPr>
        <w:t>ка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564831" w:rsidRPr="00272F54">
        <w:rPr>
          <w:rFonts w:ascii="Arial" w:hAnsi="Arial" w:cs="Arial"/>
          <w:sz w:val="24"/>
          <w:szCs w:val="24"/>
        </w:rPr>
        <w:t>ответа</w:t>
      </w:r>
      <w:r w:rsidRPr="00272F54">
        <w:rPr>
          <w:rFonts w:ascii="Arial" w:hAnsi="Arial" w:cs="Arial"/>
          <w:sz w:val="24"/>
          <w:szCs w:val="24"/>
        </w:rPr>
        <w:t xml:space="preserve"> требует </w:t>
      </w:r>
      <w:r w:rsidR="00564831" w:rsidRPr="00272F54">
        <w:rPr>
          <w:rFonts w:ascii="Arial" w:hAnsi="Arial" w:cs="Arial"/>
          <w:sz w:val="24"/>
          <w:szCs w:val="24"/>
        </w:rPr>
        <w:t>продолжительного</w:t>
      </w:r>
      <w:r w:rsidRPr="00272F54">
        <w:rPr>
          <w:rFonts w:ascii="Arial" w:hAnsi="Arial" w:cs="Arial"/>
          <w:sz w:val="24"/>
          <w:szCs w:val="24"/>
        </w:rPr>
        <w:t xml:space="preserve"> вре</w:t>
      </w:r>
      <w:r w:rsidR="00564831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 xml:space="preserve">ени, он предлагает </w:t>
      </w:r>
      <w:r w:rsidR="00564831" w:rsidRPr="00272F54">
        <w:rPr>
          <w:rFonts w:ascii="Arial" w:hAnsi="Arial" w:cs="Arial"/>
          <w:sz w:val="24"/>
          <w:szCs w:val="24"/>
        </w:rPr>
        <w:t>Заявителю</w:t>
      </w:r>
      <w:r w:rsidRPr="00272F54">
        <w:rPr>
          <w:rFonts w:ascii="Arial" w:hAnsi="Arial" w:cs="Arial"/>
          <w:sz w:val="24"/>
          <w:szCs w:val="24"/>
        </w:rPr>
        <w:t xml:space="preserve"> один из </w:t>
      </w:r>
      <w:r w:rsidR="00564831" w:rsidRPr="00272F54">
        <w:rPr>
          <w:rFonts w:ascii="Arial" w:hAnsi="Arial" w:cs="Arial"/>
          <w:sz w:val="24"/>
          <w:szCs w:val="24"/>
        </w:rPr>
        <w:t>следующих</w:t>
      </w:r>
      <w:r w:rsidRPr="00272F54">
        <w:rPr>
          <w:rFonts w:ascii="Arial" w:hAnsi="Arial" w:cs="Arial"/>
          <w:sz w:val="24"/>
          <w:szCs w:val="24"/>
        </w:rPr>
        <w:t xml:space="preserve"> вариантов </w:t>
      </w:r>
      <w:r w:rsidR="00564831" w:rsidRPr="00272F54">
        <w:rPr>
          <w:rFonts w:ascii="Arial" w:hAnsi="Arial" w:cs="Arial"/>
          <w:sz w:val="24"/>
          <w:szCs w:val="24"/>
        </w:rPr>
        <w:t>дальнейших</w:t>
      </w:r>
      <w:r w:rsidRPr="00272F54">
        <w:rPr>
          <w:rFonts w:ascii="Arial" w:hAnsi="Arial" w:cs="Arial"/>
          <w:sz w:val="24"/>
          <w:szCs w:val="24"/>
        </w:rPr>
        <w:t xml:space="preserve"> действий:</w:t>
      </w:r>
    </w:p>
    <w:p w:rsidR="00564831" w:rsidRPr="00272F54" w:rsidRDefault="00564831" w:rsidP="005648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изложить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обращение</w:t>
      </w:r>
      <w:r w:rsidR="00AA2511" w:rsidRPr="00272F54">
        <w:rPr>
          <w:rFonts w:ascii="Arial" w:hAnsi="Arial" w:cs="Arial"/>
          <w:sz w:val="24"/>
          <w:szCs w:val="24"/>
        </w:rPr>
        <w:t xml:space="preserve"> в </w:t>
      </w:r>
      <w:r w:rsidRPr="00272F54">
        <w:rPr>
          <w:rFonts w:ascii="Arial" w:hAnsi="Arial" w:cs="Arial"/>
          <w:sz w:val="24"/>
          <w:szCs w:val="24"/>
        </w:rPr>
        <w:t>письменной форме;</w:t>
      </w:r>
    </w:p>
    <w:p w:rsidR="00BE6C6E" w:rsidRPr="00272F54" w:rsidRDefault="00AA2511" w:rsidP="005648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на</w:t>
      </w:r>
      <w:r w:rsidR="00585E5F" w:rsidRPr="00272F54">
        <w:rPr>
          <w:rFonts w:ascii="Arial" w:hAnsi="Arial" w:cs="Arial"/>
          <w:sz w:val="24"/>
          <w:szCs w:val="24"/>
        </w:rPr>
        <w:t>з</w:t>
      </w:r>
      <w:r w:rsidRPr="00272F54">
        <w:rPr>
          <w:rFonts w:ascii="Arial" w:hAnsi="Arial" w:cs="Arial"/>
          <w:sz w:val="24"/>
          <w:szCs w:val="24"/>
        </w:rPr>
        <w:t xml:space="preserve">начить другое </w:t>
      </w:r>
      <w:r w:rsidR="00585E5F" w:rsidRPr="00272F54">
        <w:rPr>
          <w:rFonts w:ascii="Arial" w:hAnsi="Arial" w:cs="Arial"/>
          <w:sz w:val="24"/>
          <w:szCs w:val="24"/>
        </w:rPr>
        <w:t>время</w:t>
      </w:r>
      <w:r w:rsidRPr="00272F54">
        <w:rPr>
          <w:rFonts w:ascii="Arial" w:hAnsi="Arial" w:cs="Arial"/>
          <w:sz w:val="24"/>
          <w:szCs w:val="24"/>
        </w:rPr>
        <w:t xml:space="preserve"> для </w:t>
      </w:r>
      <w:r w:rsidR="00585E5F" w:rsidRPr="00272F54">
        <w:rPr>
          <w:rFonts w:ascii="Arial" w:hAnsi="Arial" w:cs="Arial"/>
          <w:sz w:val="24"/>
          <w:szCs w:val="24"/>
        </w:rPr>
        <w:t>консультаций</w:t>
      </w:r>
      <w:r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585E5F" w:rsidP="00585E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Должностное</w:t>
      </w:r>
      <w:r w:rsidR="00AA2511" w:rsidRPr="00272F54">
        <w:rPr>
          <w:rFonts w:ascii="Arial" w:hAnsi="Arial" w:cs="Arial"/>
          <w:sz w:val="24"/>
          <w:szCs w:val="24"/>
        </w:rPr>
        <w:t xml:space="preserve"> лицо Уполно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>оченно</w:t>
      </w:r>
      <w:r w:rsidRPr="00272F54">
        <w:rPr>
          <w:rFonts w:ascii="Arial" w:hAnsi="Arial" w:cs="Arial"/>
          <w:sz w:val="24"/>
          <w:szCs w:val="24"/>
        </w:rPr>
        <w:t>го</w:t>
      </w:r>
      <w:r w:rsidR="00AA2511" w:rsidRPr="00272F54">
        <w:rPr>
          <w:rFonts w:ascii="Arial" w:hAnsi="Arial" w:cs="Arial"/>
          <w:sz w:val="24"/>
          <w:szCs w:val="24"/>
        </w:rPr>
        <w:t xml:space="preserve"> органа не вправе </w:t>
      </w:r>
      <w:r w:rsidRPr="00272F54">
        <w:rPr>
          <w:rFonts w:ascii="Arial" w:hAnsi="Arial" w:cs="Arial"/>
          <w:sz w:val="24"/>
          <w:szCs w:val="24"/>
        </w:rPr>
        <w:t>осуществлять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информирование</w:t>
      </w:r>
      <w:r w:rsidR="00AA2511" w:rsidRPr="00272F54">
        <w:rPr>
          <w:rFonts w:ascii="Arial" w:hAnsi="Arial" w:cs="Arial"/>
          <w:sz w:val="24"/>
          <w:szCs w:val="24"/>
        </w:rPr>
        <w:t xml:space="preserve">. </w:t>
      </w:r>
      <w:r w:rsidRPr="00272F54">
        <w:rPr>
          <w:rFonts w:ascii="Arial" w:hAnsi="Arial" w:cs="Arial"/>
          <w:sz w:val="24"/>
          <w:szCs w:val="24"/>
        </w:rPr>
        <w:t>выходящее</w:t>
      </w:r>
      <w:r w:rsidR="00AA2511" w:rsidRPr="00272F54">
        <w:rPr>
          <w:rFonts w:ascii="Arial" w:hAnsi="Arial" w:cs="Arial"/>
          <w:sz w:val="24"/>
          <w:szCs w:val="24"/>
        </w:rPr>
        <w:t xml:space="preserve"> з</w:t>
      </w:r>
      <w:r w:rsidRPr="00272F54">
        <w:rPr>
          <w:rFonts w:ascii="Arial" w:hAnsi="Arial" w:cs="Arial"/>
          <w:sz w:val="24"/>
          <w:szCs w:val="24"/>
        </w:rPr>
        <w:t>а</w:t>
      </w:r>
      <w:r w:rsidR="00AA2511" w:rsidRPr="00272F54">
        <w:rPr>
          <w:rFonts w:ascii="Arial" w:hAnsi="Arial" w:cs="Arial"/>
          <w:sz w:val="24"/>
          <w:szCs w:val="24"/>
        </w:rPr>
        <w:t xml:space="preserve"> рам</w:t>
      </w:r>
      <w:r w:rsidRPr="00272F54">
        <w:rPr>
          <w:rFonts w:ascii="Arial" w:hAnsi="Arial" w:cs="Arial"/>
          <w:sz w:val="24"/>
          <w:szCs w:val="24"/>
        </w:rPr>
        <w:t>ки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стандартных</w:t>
      </w:r>
      <w:r w:rsidR="00AA2511" w:rsidRPr="00272F54">
        <w:rPr>
          <w:rFonts w:ascii="Arial" w:hAnsi="Arial" w:cs="Arial"/>
          <w:sz w:val="24"/>
          <w:szCs w:val="24"/>
        </w:rPr>
        <w:t xml:space="preserve"> процедур 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услов</w:t>
      </w:r>
      <w:r w:rsidRPr="00272F54">
        <w:rPr>
          <w:rFonts w:ascii="Arial" w:hAnsi="Arial" w:cs="Arial"/>
          <w:sz w:val="24"/>
          <w:szCs w:val="24"/>
        </w:rPr>
        <w:t>ий</w:t>
      </w:r>
      <w:r w:rsidR="00AA2511" w:rsidRPr="00272F54">
        <w:rPr>
          <w:rFonts w:ascii="Arial" w:hAnsi="Arial" w:cs="Arial"/>
          <w:sz w:val="24"/>
          <w:szCs w:val="24"/>
        </w:rPr>
        <w:t xml:space="preserve"> предоставления </w:t>
      </w:r>
      <w:r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услуги, 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влияющее прямо и</w:t>
      </w:r>
      <w:r w:rsidRPr="00272F54">
        <w:rPr>
          <w:rFonts w:ascii="Arial" w:hAnsi="Arial" w:cs="Arial"/>
          <w:sz w:val="24"/>
          <w:szCs w:val="24"/>
        </w:rPr>
        <w:t>ли</w:t>
      </w:r>
      <w:r w:rsidR="00AA2511" w:rsidRPr="00272F54">
        <w:rPr>
          <w:rFonts w:ascii="Arial" w:hAnsi="Arial" w:cs="Arial"/>
          <w:sz w:val="24"/>
          <w:szCs w:val="24"/>
        </w:rPr>
        <w:t xml:space="preserve"> косвен</w:t>
      </w:r>
      <w:r w:rsidRPr="00272F54">
        <w:rPr>
          <w:rFonts w:ascii="Arial" w:hAnsi="Arial" w:cs="Arial"/>
          <w:sz w:val="24"/>
          <w:szCs w:val="24"/>
        </w:rPr>
        <w:t>н</w:t>
      </w:r>
      <w:r w:rsidR="00AA2511" w:rsidRPr="00272F54">
        <w:rPr>
          <w:rFonts w:ascii="Arial" w:hAnsi="Arial" w:cs="Arial"/>
          <w:sz w:val="24"/>
          <w:szCs w:val="24"/>
        </w:rPr>
        <w:t>о на при</w:t>
      </w:r>
      <w:r w:rsidRPr="00272F54">
        <w:rPr>
          <w:rFonts w:ascii="Arial" w:hAnsi="Arial" w:cs="Arial"/>
          <w:sz w:val="24"/>
          <w:szCs w:val="24"/>
        </w:rPr>
        <w:t>нимаемое</w:t>
      </w:r>
      <w:r w:rsidR="00AA2511" w:rsidRPr="00272F54">
        <w:rPr>
          <w:rFonts w:ascii="Arial" w:hAnsi="Arial" w:cs="Arial"/>
          <w:sz w:val="24"/>
          <w:szCs w:val="24"/>
        </w:rPr>
        <w:t xml:space="preserve"> решение.</w:t>
      </w:r>
    </w:p>
    <w:p w:rsidR="00BE6C6E" w:rsidRPr="00272F54" w:rsidRDefault="00585E5F" w:rsidP="00585E5F">
      <w:pPr>
        <w:ind w:left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Продолжительность информирования</w:t>
      </w:r>
      <w:r w:rsidR="00AA2511" w:rsidRPr="00272F54">
        <w:rPr>
          <w:rFonts w:ascii="Arial" w:hAnsi="Arial" w:cs="Arial"/>
          <w:sz w:val="24"/>
          <w:szCs w:val="24"/>
        </w:rPr>
        <w:t xml:space="preserve"> по телефону </w:t>
      </w:r>
      <w:r w:rsidRPr="00272F54">
        <w:rPr>
          <w:rFonts w:ascii="Arial" w:hAnsi="Arial" w:cs="Arial"/>
          <w:sz w:val="24"/>
          <w:szCs w:val="24"/>
        </w:rPr>
        <w:t>н</w:t>
      </w:r>
      <w:r w:rsidR="00AA2511" w:rsidRPr="00272F54">
        <w:rPr>
          <w:rFonts w:ascii="Arial" w:hAnsi="Arial" w:cs="Arial"/>
          <w:sz w:val="24"/>
          <w:szCs w:val="24"/>
        </w:rPr>
        <w:t xml:space="preserve">е должна </w:t>
      </w:r>
      <w:r w:rsidRPr="00272F54">
        <w:rPr>
          <w:rFonts w:ascii="Arial" w:hAnsi="Arial" w:cs="Arial"/>
          <w:sz w:val="24"/>
          <w:szCs w:val="24"/>
        </w:rPr>
        <w:t>п</w:t>
      </w:r>
      <w:r w:rsidR="00AA2511" w:rsidRPr="00272F54">
        <w:rPr>
          <w:rFonts w:ascii="Arial" w:hAnsi="Arial" w:cs="Arial"/>
          <w:sz w:val="24"/>
          <w:szCs w:val="24"/>
        </w:rPr>
        <w:t>рев</w:t>
      </w:r>
      <w:r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 xml:space="preserve">шать 10 минут. </w:t>
      </w:r>
      <w:r w:rsidRPr="00272F54">
        <w:rPr>
          <w:rFonts w:ascii="Arial" w:hAnsi="Arial" w:cs="Arial"/>
          <w:sz w:val="24"/>
          <w:szCs w:val="24"/>
        </w:rPr>
        <w:t>Информирование</w:t>
      </w:r>
      <w:r w:rsidR="00AA2511" w:rsidRPr="00272F54">
        <w:rPr>
          <w:rFonts w:ascii="Arial" w:hAnsi="Arial" w:cs="Arial"/>
          <w:sz w:val="24"/>
          <w:szCs w:val="24"/>
        </w:rPr>
        <w:t xml:space="preserve"> осуществляется в соответствии с графико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 xml:space="preserve"> прие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>а граждан.</w:t>
      </w:r>
    </w:p>
    <w:p w:rsidR="00BE6C6E" w:rsidRPr="00272F54" w:rsidRDefault="00585E5F" w:rsidP="00585E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3.4. </w:t>
      </w:r>
      <w:r w:rsidR="00AA2511" w:rsidRPr="00272F54">
        <w:rPr>
          <w:rFonts w:ascii="Arial" w:hAnsi="Arial" w:cs="Arial"/>
          <w:sz w:val="24"/>
          <w:szCs w:val="24"/>
        </w:rPr>
        <w:t>По пись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 xml:space="preserve">енному </w:t>
      </w:r>
      <w:r w:rsidRPr="00272F54">
        <w:rPr>
          <w:rFonts w:ascii="Arial" w:hAnsi="Arial" w:cs="Arial"/>
          <w:sz w:val="24"/>
          <w:szCs w:val="24"/>
        </w:rPr>
        <w:t>обращению</w:t>
      </w:r>
      <w:r w:rsidR="00AA2511" w:rsidRPr="00272F54">
        <w:rPr>
          <w:rFonts w:ascii="Arial" w:hAnsi="Arial" w:cs="Arial"/>
          <w:sz w:val="24"/>
          <w:szCs w:val="24"/>
        </w:rPr>
        <w:t xml:space="preserve"> должностное </w:t>
      </w:r>
      <w:r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 xml:space="preserve">ицо </w:t>
      </w:r>
      <w:r w:rsidRPr="00272F54">
        <w:rPr>
          <w:rFonts w:ascii="Arial" w:hAnsi="Arial" w:cs="Arial"/>
          <w:sz w:val="24"/>
          <w:szCs w:val="24"/>
        </w:rPr>
        <w:t>Уполномоченного</w:t>
      </w:r>
      <w:r w:rsidR="00AA2511" w:rsidRPr="00272F54">
        <w:rPr>
          <w:rFonts w:ascii="Arial" w:hAnsi="Arial" w:cs="Arial"/>
          <w:sz w:val="24"/>
          <w:szCs w:val="24"/>
        </w:rPr>
        <w:t xml:space="preserve"> органа, ответственной за предоставление </w:t>
      </w:r>
      <w:r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услуги, подробно в письменной </w:t>
      </w:r>
      <w:r w:rsidRPr="00272F54">
        <w:rPr>
          <w:rFonts w:ascii="Arial" w:hAnsi="Arial" w:cs="Arial"/>
          <w:sz w:val="24"/>
          <w:szCs w:val="24"/>
        </w:rPr>
        <w:t>форме</w:t>
      </w:r>
      <w:r w:rsidR="00AA2511" w:rsidRPr="00272F54">
        <w:rPr>
          <w:rFonts w:ascii="Arial" w:hAnsi="Arial" w:cs="Arial"/>
          <w:sz w:val="24"/>
          <w:szCs w:val="24"/>
        </w:rPr>
        <w:t xml:space="preserve"> разъясняет граждан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ну </w:t>
      </w:r>
      <w:r w:rsidR="00A848A1" w:rsidRPr="00272F54">
        <w:rPr>
          <w:rFonts w:ascii="Arial" w:hAnsi="Arial" w:cs="Arial"/>
          <w:sz w:val="24"/>
          <w:szCs w:val="24"/>
        </w:rPr>
        <w:t>сведения</w:t>
      </w:r>
      <w:r w:rsidR="00AA2511" w:rsidRPr="00272F54">
        <w:rPr>
          <w:rFonts w:ascii="Arial" w:hAnsi="Arial" w:cs="Arial"/>
          <w:sz w:val="24"/>
          <w:szCs w:val="24"/>
        </w:rPr>
        <w:t xml:space="preserve"> по вопросам, у</w:t>
      </w:r>
      <w:r w:rsidR="00A848A1" w:rsidRPr="00272F54">
        <w:rPr>
          <w:rFonts w:ascii="Arial" w:hAnsi="Arial" w:cs="Arial"/>
          <w:sz w:val="24"/>
          <w:szCs w:val="24"/>
        </w:rPr>
        <w:t>каз</w:t>
      </w:r>
      <w:r w:rsidR="00AA2511" w:rsidRPr="00272F54">
        <w:rPr>
          <w:rFonts w:ascii="Arial" w:hAnsi="Arial" w:cs="Arial"/>
          <w:sz w:val="24"/>
          <w:szCs w:val="24"/>
        </w:rPr>
        <w:t>анным в пунк</w:t>
      </w:r>
      <w:r w:rsidR="00A848A1" w:rsidRPr="00272F54">
        <w:rPr>
          <w:rFonts w:ascii="Arial" w:hAnsi="Arial" w:cs="Arial"/>
          <w:sz w:val="24"/>
          <w:szCs w:val="24"/>
        </w:rPr>
        <w:t>те 3.</w:t>
      </w:r>
      <w:r w:rsidR="00AA2511" w:rsidRPr="00272F54">
        <w:rPr>
          <w:rFonts w:ascii="Arial" w:hAnsi="Arial" w:cs="Arial"/>
          <w:sz w:val="24"/>
          <w:szCs w:val="24"/>
        </w:rPr>
        <w:t>2</w:t>
      </w:r>
      <w:r w:rsidR="00A848A1" w:rsidRPr="00272F54">
        <w:rPr>
          <w:rFonts w:ascii="Arial" w:hAnsi="Arial" w:cs="Arial"/>
          <w:sz w:val="24"/>
          <w:szCs w:val="24"/>
        </w:rPr>
        <w:t>.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A848A1" w:rsidRPr="00272F54">
        <w:rPr>
          <w:rFonts w:ascii="Arial" w:hAnsi="Arial" w:cs="Arial"/>
          <w:sz w:val="24"/>
          <w:szCs w:val="24"/>
        </w:rPr>
        <w:t>настоящего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A848A1" w:rsidRPr="00272F54">
        <w:rPr>
          <w:rFonts w:ascii="Arial" w:hAnsi="Arial" w:cs="Arial"/>
          <w:sz w:val="24"/>
          <w:szCs w:val="24"/>
        </w:rPr>
        <w:t>Административного</w:t>
      </w:r>
      <w:r w:rsidR="00AA2511" w:rsidRPr="00272F54">
        <w:rPr>
          <w:rFonts w:ascii="Arial" w:hAnsi="Arial" w:cs="Arial"/>
          <w:sz w:val="24"/>
          <w:szCs w:val="24"/>
        </w:rPr>
        <w:t xml:space="preserve"> регламента в порядке, установленном Федера</w:t>
      </w:r>
      <w:r w:rsidR="00A848A1"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>ьны</w:t>
      </w:r>
      <w:r w:rsidR="00A848A1"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 xml:space="preserve"> законо</w:t>
      </w:r>
      <w:r w:rsidR="00A848A1" w:rsidRPr="00272F54">
        <w:rPr>
          <w:rFonts w:ascii="Arial" w:hAnsi="Arial" w:cs="Arial"/>
          <w:sz w:val="24"/>
          <w:szCs w:val="24"/>
        </w:rPr>
        <w:t xml:space="preserve">м от 02 мая 2006 года № </w:t>
      </w:r>
      <w:r w:rsidR="00AA2511" w:rsidRPr="00272F54">
        <w:rPr>
          <w:rFonts w:ascii="Arial" w:hAnsi="Arial" w:cs="Arial"/>
          <w:sz w:val="24"/>
          <w:szCs w:val="24"/>
        </w:rPr>
        <w:t xml:space="preserve">59-ФЗ «О порядке рассмотрения </w:t>
      </w:r>
      <w:r w:rsidR="00A848A1" w:rsidRPr="00272F54">
        <w:rPr>
          <w:rFonts w:ascii="Arial" w:hAnsi="Arial" w:cs="Arial"/>
          <w:sz w:val="24"/>
          <w:szCs w:val="24"/>
        </w:rPr>
        <w:t>обращений</w:t>
      </w:r>
      <w:r w:rsidR="00AA2511" w:rsidRPr="00272F54">
        <w:rPr>
          <w:rFonts w:ascii="Arial" w:hAnsi="Arial" w:cs="Arial"/>
          <w:sz w:val="24"/>
          <w:szCs w:val="24"/>
        </w:rPr>
        <w:t xml:space="preserve"> граждан Российской Федерации» </w:t>
      </w:r>
      <w:r w:rsidR="00A848A1" w:rsidRPr="00272F54">
        <w:rPr>
          <w:rFonts w:ascii="Arial" w:hAnsi="Arial" w:cs="Arial"/>
          <w:sz w:val="24"/>
          <w:szCs w:val="24"/>
        </w:rPr>
        <w:t xml:space="preserve">далее — Федеральной закон № </w:t>
      </w:r>
      <w:r w:rsidR="00AA2511" w:rsidRPr="00272F54">
        <w:rPr>
          <w:rFonts w:ascii="Arial" w:hAnsi="Arial" w:cs="Arial"/>
          <w:sz w:val="24"/>
          <w:szCs w:val="24"/>
        </w:rPr>
        <w:t>59-ФЗ).</w:t>
      </w:r>
    </w:p>
    <w:p w:rsidR="00BE6C6E" w:rsidRPr="00272F54" w:rsidRDefault="00A848A1" w:rsidP="00A848A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3.5. </w:t>
      </w:r>
      <w:r w:rsidR="00AA2511" w:rsidRPr="00272F54">
        <w:rPr>
          <w:rFonts w:ascii="Arial" w:hAnsi="Arial" w:cs="Arial"/>
          <w:sz w:val="24"/>
          <w:szCs w:val="24"/>
        </w:rPr>
        <w:t>На Едино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 xml:space="preserve"> портале </w:t>
      </w:r>
      <w:r w:rsidRPr="00272F54">
        <w:rPr>
          <w:rFonts w:ascii="Arial" w:hAnsi="Arial" w:cs="Arial"/>
          <w:sz w:val="24"/>
          <w:szCs w:val="24"/>
        </w:rPr>
        <w:t>размещаются</w:t>
      </w:r>
      <w:r w:rsidR="00AA2511" w:rsidRPr="00272F54">
        <w:rPr>
          <w:rFonts w:ascii="Arial" w:hAnsi="Arial" w:cs="Arial"/>
          <w:sz w:val="24"/>
          <w:szCs w:val="24"/>
        </w:rPr>
        <w:t xml:space="preserve"> сведения, предусмотренные Положением о</w:t>
      </w:r>
      <w:r w:rsidRPr="00272F54">
        <w:rPr>
          <w:rFonts w:ascii="Arial" w:hAnsi="Arial" w:cs="Arial"/>
          <w:sz w:val="24"/>
          <w:szCs w:val="24"/>
        </w:rPr>
        <w:t xml:space="preserve"> федеральной государственной информационной системе </w:t>
      </w:r>
      <w:r w:rsidR="00AA2511" w:rsidRPr="00272F54">
        <w:rPr>
          <w:rFonts w:ascii="Arial" w:hAnsi="Arial" w:cs="Arial"/>
          <w:sz w:val="24"/>
          <w:szCs w:val="24"/>
        </w:rPr>
        <w:t>«Федер</w:t>
      </w:r>
      <w:r w:rsidRPr="00272F54">
        <w:rPr>
          <w:rFonts w:ascii="Arial" w:hAnsi="Arial" w:cs="Arial"/>
          <w:sz w:val="24"/>
          <w:szCs w:val="24"/>
        </w:rPr>
        <w:t>а</w:t>
      </w:r>
      <w:r w:rsidR="00AA2511" w:rsidRPr="00272F54">
        <w:rPr>
          <w:rFonts w:ascii="Arial" w:hAnsi="Arial" w:cs="Arial"/>
          <w:sz w:val="24"/>
          <w:szCs w:val="24"/>
        </w:rPr>
        <w:t>л</w:t>
      </w:r>
      <w:r w:rsidRPr="00272F54">
        <w:rPr>
          <w:rFonts w:ascii="Arial" w:hAnsi="Arial" w:cs="Arial"/>
          <w:sz w:val="24"/>
          <w:szCs w:val="24"/>
        </w:rPr>
        <w:t>ьный</w:t>
      </w:r>
      <w:r w:rsidR="00AA2511" w:rsidRPr="00272F54">
        <w:rPr>
          <w:rFonts w:ascii="Arial" w:hAnsi="Arial" w:cs="Arial"/>
          <w:sz w:val="24"/>
          <w:szCs w:val="24"/>
        </w:rPr>
        <w:t xml:space="preserve"> реестр</w:t>
      </w:r>
      <w:r w:rsidRPr="00272F54">
        <w:rPr>
          <w:rFonts w:ascii="Arial" w:hAnsi="Arial" w:cs="Arial"/>
          <w:sz w:val="24"/>
          <w:szCs w:val="24"/>
        </w:rPr>
        <w:t xml:space="preserve"> государственных и муниципальных услуг (функций), утвержденным постановлением </w:t>
      </w:r>
      <w:r w:rsidR="00AA2511" w:rsidRPr="00272F54">
        <w:rPr>
          <w:rFonts w:ascii="Arial" w:hAnsi="Arial" w:cs="Arial"/>
          <w:sz w:val="24"/>
          <w:szCs w:val="24"/>
        </w:rPr>
        <w:t>Прав</w:t>
      </w:r>
      <w:r w:rsidRPr="00272F54">
        <w:rPr>
          <w:rFonts w:ascii="Arial" w:hAnsi="Arial" w:cs="Arial"/>
          <w:sz w:val="24"/>
          <w:szCs w:val="24"/>
        </w:rPr>
        <w:t>ит</w:t>
      </w:r>
      <w:r w:rsidR="00AA2511" w:rsidRPr="00272F54">
        <w:rPr>
          <w:rFonts w:ascii="Arial" w:hAnsi="Arial" w:cs="Arial"/>
          <w:sz w:val="24"/>
          <w:szCs w:val="24"/>
        </w:rPr>
        <w:t>ельства Российской Федерац</w:t>
      </w:r>
      <w:r w:rsidRPr="00272F54">
        <w:rPr>
          <w:rFonts w:ascii="Arial" w:hAnsi="Arial" w:cs="Arial"/>
          <w:sz w:val="24"/>
          <w:szCs w:val="24"/>
        </w:rPr>
        <w:t>ии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от</w:t>
      </w:r>
      <w:r w:rsidR="00AA2511" w:rsidRPr="00272F54">
        <w:rPr>
          <w:rFonts w:ascii="Arial" w:hAnsi="Arial" w:cs="Arial"/>
          <w:sz w:val="24"/>
          <w:szCs w:val="24"/>
        </w:rPr>
        <w:t xml:space="preserve"> 24 </w:t>
      </w:r>
      <w:r w:rsidRPr="00272F54">
        <w:rPr>
          <w:rFonts w:ascii="Arial" w:hAnsi="Arial" w:cs="Arial"/>
          <w:sz w:val="24"/>
          <w:szCs w:val="24"/>
        </w:rPr>
        <w:t>октября</w:t>
      </w:r>
      <w:r w:rsidR="00AA2511" w:rsidRPr="00272F54">
        <w:rPr>
          <w:rFonts w:ascii="Arial" w:hAnsi="Arial" w:cs="Arial"/>
          <w:sz w:val="24"/>
          <w:szCs w:val="24"/>
        </w:rPr>
        <w:t xml:space="preserve"> 2011 года </w:t>
      </w:r>
      <w:r w:rsidRPr="00272F54">
        <w:rPr>
          <w:rFonts w:ascii="Arial" w:hAnsi="Arial" w:cs="Arial"/>
          <w:sz w:val="24"/>
          <w:szCs w:val="24"/>
        </w:rPr>
        <w:t xml:space="preserve">№ </w:t>
      </w:r>
      <w:r w:rsidR="00AA2511" w:rsidRPr="00272F54">
        <w:rPr>
          <w:rFonts w:ascii="Arial" w:hAnsi="Arial" w:cs="Arial"/>
          <w:sz w:val="24"/>
          <w:szCs w:val="24"/>
        </w:rPr>
        <w:t>86l.</w:t>
      </w:r>
    </w:p>
    <w:p w:rsidR="00BE6C6E" w:rsidRPr="00272F54" w:rsidRDefault="00A848A1" w:rsidP="00A848A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3.6. </w:t>
      </w:r>
      <w:r w:rsidR="00AA2511" w:rsidRPr="00272F54">
        <w:rPr>
          <w:rFonts w:ascii="Arial" w:hAnsi="Arial" w:cs="Arial"/>
          <w:sz w:val="24"/>
          <w:szCs w:val="24"/>
        </w:rPr>
        <w:t xml:space="preserve">Доступ к </w:t>
      </w:r>
      <w:r w:rsidRPr="00272F54">
        <w:rPr>
          <w:rFonts w:ascii="Arial" w:hAnsi="Arial" w:cs="Arial"/>
          <w:sz w:val="24"/>
          <w:szCs w:val="24"/>
        </w:rPr>
        <w:t>информации</w:t>
      </w:r>
      <w:r w:rsidR="00AA2511" w:rsidRPr="00272F54">
        <w:rPr>
          <w:rFonts w:ascii="Arial" w:hAnsi="Arial" w:cs="Arial"/>
          <w:sz w:val="24"/>
          <w:szCs w:val="24"/>
        </w:rPr>
        <w:t xml:space="preserve"> о сроках и порядке предоставления </w:t>
      </w:r>
      <w:r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услуги </w:t>
      </w:r>
      <w:r w:rsidRPr="00272F54">
        <w:rPr>
          <w:rFonts w:ascii="Arial" w:hAnsi="Arial" w:cs="Arial"/>
          <w:sz w:val="24"/>
          <w:szCs w:val="24"/>
        </w:rPr>
        <w:t>осуществляется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без</w:t>
      </w:r>
      <w:r w:rsidR="00AA2511" w:rsidRPr="00272F54">
        <w:rPr>
          <w:rFonts w:ascii="Arial" w:hAnsi="Arial" w:cs="Arial"/>
          <w:sz w:val="24"/>
          <w:szCs w:val="24"/>
        </w:rPr>
        <w:t xml:space="preserve"> выполнения </w:t>
      </w:r>
      <w:r w:rsidRPr="00272F54">
        <w:rPr>
          <w:rFonts w:ascii="Arial" w:hAnsi="Arial" w:cs="Arial"/>
          <w:sz w:val="24"/>
          <w:szCs w:val="24"/>
        </w:rPr>
        <w:t>заявителем</w:t>
      </w:r>
      <w:r w:rsidR="00AA2511" w:rsidRPr="00272F54">
        <w:rPr>
          <w:rFonts w:ascii="Arial" w:hAnsi="Arial" w:cs="Arial"/>
          <w:sz w:val="24"/>
          <w:szCs w:val="24"/>
        </w:rPr>
        <w:t xml:space="preserve"> каких-л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бо требований, в том числе без </w:t>
      </w:r>
      <w:r w:rsidRPr="00272F54">
        <w:rPr>
          <w:rFonts w:ascii="Arial" w:hAnsi="Arial" w:cs="Arial"/>
          <w:sz w:val="24"/>
          <w:szCs w:val="24"/>
        </w:rPr>
        <w:t>использования</w:t>
      </w:r>
      <w:r w:rsidR="00AA2511" w:rsidRPr="00272F54">
        <w:rPr>
          <w:rFonts w:ascii="Arial" w:hAnsi="Arial" w:cs="Arial"/>
          <w:sz w:val="24"/>
          <w:szCs w:val="24"/>
        </w:rPr>
        <w:t xml:space="preserve"> программного </w:t>
      </w:r>
      <w:r w:rsidRPr="00272F54">
        <w:rPr>
          <w:rFonts w:ascii="Arial" w:hAnsi="Arial" w:cs="Arial"/>
          <w:sz w:val="24"/>
          <w:szCs w:val="24"/>
        </w:rPr>
        <w:t>обеспечения</w:t>
      </w:r>
      <w:r w:rsidR="00AA2511" w:rsidRPr="00272F54">
        <w:rPr>
          <w:rFonts w:ascii="Arial" w:hAnsi="Arial" w:cs="Arial"/>
          <w:sz w:val="24"/>
          <w:szCs w:val="24"/>
        </w:rPr>
        <w:t xml:space="preserve">, установка которого </w:t>
      </w:r>
      <w:r w:rsidRPr="00272F54">
        <w:rPr>
          <w:rFonts w:ascii="Arial" w:hAnsi="Arial" w:cs="Arial"/>
          <w:sz w:val="24"/>
          <w:szCs w:val="24"/>
        </w:rPr>
        <w:t>н</w:t>
      </w:r>
      <w:r w:rsidR="00AA2511" w:rsidRPr="00272F54">
        <w:rPr>
          <w:rFonts w:ascii="Arial" w:hAnsi="Arial" w:cs="Arial"/>
          <w:sz w:val="24"/>
          <w:szCs w:val="24"/>
        </w:rPr>
        <w:t xml:space="preserve">а технические средства заявителя требует заключения </w:t>
      </w:r>
      <w:r w:rsidRPr="00272F54">
        <w:rPr>
          <w:rFonts w:ascii="Arial" w:hAnsi="Arial" w:cs="Arial"/>
          <w:sz w:val="24"/>
          <w:szCs w:val="24"/>
        </w:rPr>
        <w:t>лицензионного или</w:t>
      </w:r>
      <w:r w:rsidR="00AA2511" w:rsidRPr="00272F54">
        <w:rPr>
          <w:rFonts w:ascii="Arial" w:hAnsi="Arial" w:cs="Arial"/>
          <w:sz w:val="24"/>
          <w:szCs w:val="24"/>
        </w:rPr>
        <w:t xml:space="preserve"> иного соглашения с правообладателе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программного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обеспечения</w:t>
      </w:r>
      <w:r w:rsidR="00AA2511" w:rsidRPr="00272F54">
        <w:rPr>
          <w:rFonts w:ascii="Arial" w:hAnsi="Arial" w:cs="Arial"/>
          <w:sz w:val="24"/>
          <w:szCs w:val="24"/>
        </w:rPr>
        <w:t xml:space="preserve">, </w:t>
      </w:r>
      <w:r w:rsidRPr="00272F54">
        <w:rPr>
          <w:rFonts w:ascii="Arial" w:hAnsi="Arial" w:cs="Arial"/>
          <w:sz w:val="24"/>
          <w:szCs w:val="24"/>
        </w:rPr>
        <w:t>предусматривающего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взимание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пл</w:t>
      </w:r>
      <w:r w:rsidR="00AA2511" w:rsidRPr="00272F54">
        <w:rPr>
          <w:rFonts w:ascii="Arial" w:hAnsi="Arial" w:cs="Arial"/>
          <w:sz w:val="24"/>
          <w:szCs w:val="24"/>
        </w:rPr>
        <w:t xml:space="preserve">аты, </w:t>
      </w:r>
      <w:r w:rsidRPr="00272F54">
        <w:rPr>
          <w:rFonts w:ascii="Arial" w:hAnsi="Arial" w:cs="Arial"/>
          <w:sz w:val="24"/>
          <w:szCs w:val="24"/>
        </w:rPr>
        <w:t>регистрацию</w:t>
      </w:r>
      <w:r w:rsidR="00AA2511" w:rsidRPr="00272F54">
        <w:rPr>
          <w:rFonts w:ascii="Arial" w:hAnsi="Arial" w:cs="Arial"/>
          <w:sz w:val="24"/>
          <w:szCs w:val="24"/>
        </w:rPr>
        <w:t xml:space="preserve"> и</w:t>
      </w:r>
      <w:r w:rsidRPr="00272F54">
        <w:rPr>
          <w:rFonts w:ascii="Arial" w:hAnsi="Arial" w:cs="Arial"/>
          <w:sz w:val="24"/>
          <w:szCs w:val="24"/>
        </w:rPr>
        <w:t>ли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авторизацию</w:t>
      </w:r>
      <w:r w:rsidR="00AA2511" w:rsidRPr="00272F54">
        <w:rPr>
          <w:rFonts w:ascii="Arial" w:hAnsi="Arial" w:cs="Arial"/>
          <w:sz w:val="24"/>
          <w:szCs w:val="24"/>
        </w:rPr>
        <w:t xml:space="preserve"> заявителя, ил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предоставление</w:t>
      </w:r>
      <w:r w:rsidR="00AA2511" w:rsidRPr="00272F54">
        <w:rPr>
          <w:rFonts w:ascii="Arial" w:hAnsi="Arial" w:cs="Arial"/>
          <w:sz w:val="24"/>
          <w:szCs w:val="24"/>
        </w:rPr>
        <w:t xml:space="preserve"> им персонал</w:t>
      </w:r>
      <w:r w:rsidRPr="00272F54">
        <w:rPr>
          <w:rFonts w:ascii="Arial" w:hAnsi="Arial" w:cs="Arial"/>
          <w:sz w:val="24"/>
          <w:szCs w:val="24"/>
        </w:rPr>
        <w:t>ьных данных</w:t>
      </w:r>
      <w:r w:rsidR="00AA2511"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A848A1" w:rsidP="00A848A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3.6. </w:t>
      </w:r>
      <w:r w:rsidR="00AA2511" w:rsidRPr="00272F54">
        <w:rPr>
          <w:rFonts w:ascii="Arial" w:hAnsi="Arial" w:cs="Arial"/>
          <w:sz w:val="24"/>
          <w:szCs w:val="24"/>
        </w:rPr>
        <w:t>На оф</w:t>
      </w:r>
      <w:r w:rsidRPr="00272F54">
        <w:rPr>
          <w:rFonts w:ascii="Arial" w:hAnsi="Arial" w:cs="Arial"/>
          <w:sz w:val="24"/>
          <w:szCs w:val="24"/>
        </w:rPr>
        <w:t>ициальном</w:t>
      </w:r>
      <w:r w:rsidR="00AA2511" w:rsidRPr="00272F54">
        <w:rPr>
          <w:rFonts w:ascii="Arial" w:hAnsi="Arial" w:cs="Arial"/>
          <w:sz w:val="24"/>
          <w:szCs w:val="24"/>
        </w:rPr>
        <w:t xml:space="preserve"> сайте </w:t>
      </w:r>
      <w:r w:rsidRPr="00272F54">
        <w:rPr>
          <w:rFonts w:ascii="Arial" w:hAnsi="Arial" w:cs="Arial"/>
          <w:sz w:val="24"/>
          <w:szCs w:val="24"/>
        </w:rPr>
        <w:t>Уполномоченного</w:t>
      </w:r>
      <w:r w:rsidR="00AA2511" w:rsidRPr="00272F54">
        <w:rPr>
          <w:rFonts w:ascii="Arial" w:hAnsi="Arial" w:cs="Arial"/>
          <w:sz w:val="24"/>
          <w:szCs w:val="24"/>
        </w:rPr>
        <w:t xml:space="preserve"> органа, на стендах в местах </w:t>
      </w:r>
      <w:r w:rsidRPr="00272F54">
        <w:rPr>
          <w:rFonts w:ascii="Arial" w:hAnsi="Arial" w:cs="Arial"/>
          <w:sz w:val="24"/>
          <w:szCs w:val="24"/>
        </w:rPr>
        <w:lastRenderedPageBreak/>
        <w:t>предоставления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="00AA2511" w:rsidRPr="00272F54">
        <w:rPr>
          <w:rFonts w:ascii="Arial" w:hAnsi="Arial" w:cs="Arial"/>
          <w:sz w:val="24"/>
          <w:szCs w:val="24"/>
        </w:rPr>
        <w:t>услуг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и в </w:t>
      </w:r>
      <w:r w:rsidRPr="00272F54">
        <w:rPr>
          <w:rFonts w:ascii="Arial" w:hAnsi="Arial" w:cs="Arial"/>
          <w:sz w:val="24"/>
          <w:szCs w:val="24"/>
        </w:rPr>
        <w:t>многофункциональном</w:t>
      </w:r>
      <w:r w:rsidR="00AA2511" w:rsidRPr="00272F54">
        <w:rPr>
          <w:rFonts w:ascii="Arial" w:hAnsi="Arial" w:cs="Arial"/>
          <w:sz w:val="24"/>
          <w:szCs w:val="24"/>
        </w:rPr>
        <w:t xml:space="preserve"> це</w:t>
      </w:r>
      <w:r w:rsidRPr="00272F54">
        <w:rPr>
          <w:rFonts w:ascii="Arial" w:hAnsi="Arial" w:cs="Arial"/>
          <w:sz w:val="24"/>
          <w:szCs w:val="24"/>
        </w:rPr>
        <w:t>нтре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размещается</w:t>
      </w:r>
      <w:r w:rsidR="00AA2511" w:rsidRPr="00272F54">
        <w:rPr>
          <w:rFonts w:ascii="Arial" w:hAnsi="Arial" w:cs="Arial"/>
          <w:sz w:val="24"/>
          <w:szCs w:val="24"/>
        </w:rPr>
        <w:t xml:space="preserve"> следующая справочная информация:</w:t>
      </w:r>
    </w:p>
    <w:p w:rsidR="00BE6C6E" w:rsidRPr="00272F54" w:rsidRDefault="00AA2511" w:rsidP="00A848A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а) о месте нахождения и графика </w:t>
      </w:r>
      <w:r w:rsidR="00A848A1" w:rsidRPr="00272F54">
        <w:rPr>
          <w:rFonts w:ascii="Arial" w:hAnsi="Arial" w:cs="Arial"/>
          <w:sz w:val="24"/>
          <w:szCs w:val="24"/>
        </w:rPr>
        <w:t>работы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848A1" w:rsidRPr="00272F54">
        <w:rPr>
          <w:rFonts w:ascii="Arial" w:hAnsi="Arial" w:cs="Arial"/>
          <w:sz w:val="24"/>
          <w:szCs w:val="24"/>
        </w:rPr>
        <w:t>Уполномоченного</w:t>
      </w:r>
      <w:r w:rsidRPr="00272F54">
        <w:rPr>
          <w:rFonts w:ascii="Arial" w:hAnsi="Arial" w:cs="Arial"/>
          <w:sz w:val="24"/>
          <w:szCs w:val="24"/>
        </w:rPr>
        <w:t xml:space="preserve"> органа </w:t>
      </w:r>
      <w:r w:rsidR="00A848A1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его структурных </w:t>
      </w:r>
      <w:r w:rsidR="00A848A1" w:rsidRPr="00272F54">
        <w:rPr>
          <w:rFonts w:ascii="Arial" w:hAnsi="Arial" w:cs="Arial"/>
          <w:sz w:val="24"/>
          <w:szCs w:val="24"/>
        </w:rPr>
        <w:t>подразделении</w:t>
      </w:r>
      <w:r w:rsidRPr="00272F54">
        <w:rPr>
          <w:rFonts w:ascii="Arial" w:hAnsi="Arial" w:cs="Arial"/>
          <w:sz w:val="24"/>
          <w:szCs w:val="24"/>
        </w:rPr>
        <w:t xml:space="preserve">, </w:t>
      </w:r>
      <w:r w:rsidR="00A848A1" w:rsidRPr="00272F54">
        <w:rPr>
          <w:rFonts w:ascii="Arial" w:hAnsi="Arial" w:cs="Arial"/>
          <w:sz w:val="24"/>
          <w:szCs w:val="24"/>
        </w:rPr>
        <w:t>ответственных</w:t>
      </w:r>
      <w:r w:rsidRPr="00272F54">
        <w:rPr>
          <w:rFonts w:ascii="Arial" w:hAnsi="Arial" w:cs="Arial"/>
          <w:sz w:val="24"/>
          <w:szCs w:val="24"/>
        </w:rPr>
        <w:t xml:space="preserve"> за </w:t>
      </w:r>
      <w:r w:rsidR="00A848A1" w:rsidRPr="00272F54">
        <w:rPr>
          <w:rFonts w:ascii="Arial" w:hAnsi="Arial" w:cs="Arial"/>
          <w:sz w:val="24"/>
          <w:szCs w:val="24"/>
        </w:rPr>
        <w:t>предоставление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848A1"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Pr="00272F54">
        <w:rPr>
          <w:rFonts w:ascii="Arial" w:hAnsi="Arial" w:cs="Arial"/>
          <w:sz w:val="24"/>
          <w:szCs w:val="24"/>
        </w:rPr>
        <w:t>услуг</w:t>
      </w:r>
      <w:r w:rsidR="00A848A1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, а также </w:t>
      </w:r>
      <w:r w:rsidR="00A848A1" w:rsidRPr="00272F54">
        <w:rPr>
          <w:rFonts w:ascii="Arial" w:hAnsi="Arial" w:cs="Arial"/>
          <w:sz w:val="24"/>
          <w:szCs w:val="24"/>
        </w:rPr>
        <w:t xml:space="preserve">многофункциональных </w:t>
      </w:r>
      <w:r w:rsidRPr="00272F54">
        <w:rPr>
          <w:rFonts w:ascii="Arial" w:hAnsi="Arial" w:cs="Arial"/>
          <w:sz w:val="24"/>
          <w:szCs w:val="24"/>
        </w:rPr>
        <w:t>центров;</w:t>
      </w:r>
    </w:p>
    <w:p w:rsidR="00BE6C6E" w:rsidRPr="00272F54" w:rsidRDefault="00A848A1" w:rsidP="00A848A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б) </w:t>
      </w:r>
      <w:r w:rsidR="00AA2511" w:rsidRPr="00272F54">
        <w:rPr>
          <w:rFonts w:ascii="Arial" w:hAnsi="Arial" w:cs="Arial"/>
          <w:sz w:val="24"/>
          <w:szCs w:val="24"/>
        </w:rPr>
        <w:t xml:space="preserve">справочные телефона </w:t>
      </w:r>
      <w:r w:rsidRPr="00272F54">
        <w:rPr>
          <w:rFonts w:ascii="Arial" w:hAnsi="Arial" w:cs="Arial"/>
          <w:sz w:val="24"/>
          <w:szCs w:val="24"/>
        </w:rPr>
        <w:t>структурных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подразделений</w:t>
      </w:r>
      <w:r w:rsidR="00AA2511" w:rsidRPr="00272F54">
        <w:rPr>
          <w:rFonts w:ascii="Arial" w:hAnsi="Arial" w:cs="Arial"/>
          <w:sz w:val="24"/>
          <w:szCs w:val="24"/>
        </w:rPr>
        <w:t xml:space="preserve"> Уполномоченно</w:t>
      </w:r>
      <w:r w:rsidRPr="00272F54">
        <w:rPr>
          <w:rFonts w:ascii="Arial" w:hAnsi="Arial" w:cs="Arial"/>
          <w:sz w:val="24"/>
          <w:szCs w:val="24"/>
        </w:rPr>
        <w:t>го</w:t>
      </w:r>
      <w:r w:rsidR="00AA2511" w:rsidRPr="00272F54">
        <w:rPr>
          <w:rFonts w:ascii="Arial" w:hAnsi="Arial" w:cs="Arial"/>
          <w:sz w:val="24"/>
          <w:szCs w:val="24"/>
        </w:rPr>
        <w:t xml:space="preserve"> органа,</w:t>
      </w:r>
      <w:r w:rsidRPr="00272F54">
        <w:rPr>
          <w:rFonts w:ascii="Arial" w:hAnsi="Arial" w:cs="Arial"/>
          <w:sz w:val="24"/>
          <w:szCs w:val="24"/>
        </w:rPr>
        <w:t xml:space="preserve"> ответственных</w:t>
      </w:r>
      <w:r w:rsidR="00AA2511" w:rsidRPr="00272F54">
        <w:rPr>
          <w:rFonts w:ascii="Arial" w:hAnsi="Arial" w:cs="Arial"/>
          <w:sz w:val="24"/>
          <w:szCs w:val="24"/>
        </w:rPr>
        <w:t xml:space="preserve"> за </w:t>
      </w:r>
      <w:r w:rsidRPr="00272F54">
        <w:rPr>
          <w:rFonts w:ascii="Arial" w:hAnsi="Arial" w:cs="Arial"/>
          <w:sz w:val="24"/>
          <w:szCs w:val="24"/>
        </w:rPr>
        <w:t>предоставление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="00AA2511" w:rsidRPr="00272F54">
        <w:rPr>
          <w:rFonts w:ascii="Arial" w:hAnsi="Arial" w:cs="Arial"/>
          <w:sz w:val="24"/>
          <w:szCs w:val="24"/>
        </w:rPr>
        <w:t>услуг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, </w:t>
      </w:r>
      <w:r w:rsidRPr="00272F54">
        <w:rPr>
          <w:rFonts w:ascii="Arial" w:hAnsi="Arial" w:cs="Arial"/>
          <w:sz w:val="24"/>
          <w:szCs w:val="24"/>
        </w:rPr>
        <w:t>в том числе номер телефона-автоинформатора (при наличии</w:t>
      </w:r>
      <w:r w:rsidR="00AA2511" w:rsidRPr="00272F54">
        <w:rPr>
          <w:rFonts w:ascii="Arial" w:hAnsi="Arial" w:cs="Arial"/>
          <w:sz w:val="24"/>
          <w:szCs w:val="24"/>
        </w:rPr>
        <w:t>);</w:t>
      </w:r>
    </w:p>
    <w:p w:rsidR="00BE6C6E" w:rsidRPr="00272F54" w:rsidRDefault="00AA2511" w:rsidP="00A848A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в) адрес </w:t>
      </w:r>
      <w:r w:rsidR="00A848A1" w:rsidRPr="00272F54">
        <w:rPr>
          <w:rFonts w:ascii="Arial" w:hAnsi="Arial" w:cs="Arial"/>
          <w:sz w:val="24"/>
          <w:szCs w:val="24"/>
        </w:rPr>
        <w:t>официального</w:t>
      </w:r>
      <w:r w:rsidRPr="00272F54">
        <w:rPr>
          <w:rFonts w:ascii="Arial" w:hAnsi="Arial" w:cs="Arial"/>
          <w:sz w:val="24"/>
          <w:szCs w:val="24"/>
        </w:rPr>
        <w:t xml:space="preserve"> сайта,</w:t>
      </w:r>
      <w:r w:rsidR="00A848A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а также эле</w:t>
      </w:r>
      <w:r w:rsidR="00A848A1" w:rsidRPr="00272F54">
        <w:rPr>
          <w:rFonts w:ascii="Arial" w:hAnsi="Arial" w:cs="Arial"/>
          <w:sz w:val="24"/>
          <w:szCs w:val="24"/>
        </w:rPr>
        <w:t>к</w:t>
      </w:r>
      <w:r w:rsidRPr="00272F54">
        <w:rPr>
          <w:rFonts w:ascii="Arial" w:hAnsi="Arial" w:cs="Arial"/>
          <w:sz w:val="24"/>
          <w:szCs w:val="24"/>
        </w:rPr>
        <w:t>трон</w:t>
      </w:r>
      <w:r w:rsidR="00A848A1" w:rsidRPr="00272F54">
        <w:rPr>
          <w:rFonts w:ascii="Arial" w:hAnsi="Arial" w:cs="Arial"/>
          <w:sz w:val="24"/>
          <w:szCs w:val="24"/>
        </w:rPr>
        <w:t>н</w:t>
      </w:r>
      <w:r w:rsidRPr="00272F54">
        <w:rPr>
          <w:rFonts w:ascii="Arial" w:hAnsi="Arial" w:cs="Arial"/>
          <w:sz w:val="24"/>
          <w:szCs w:val="24"/>
        </w:rPr>
        <w:t>ой почты и(или) фор</w:t>
      </w:r>
      <w:r w:rsidR="00A848A1" w:rsidRPr="00272F54">
        <w:rPr>
          <w:rFonts w:ascii="Arial" w:hAnsi="Arial" w:cs="Arial"/>
          <w:sz w:val="24"/>
          <w:szCs w:val="24"/>
        </w:rPr>
        <w:t>мы</w:t>
      </w:r>
      <w:r w:rsidRPr="00272F54">
        <w:rPr>
          <w:rFonts w:ascii="Arial" w:hAnsi="Arial" w:cs="Arial"/>
          <w:sz w:val="24"/>
          <w:szCs w:val="24"/>
        </w:rPr>
        <w:t xml:space="preserve"> обратной</w:t>
      </w:r>
      <w:r w:rsidR="00A848A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связи </w:t>
      </w:r>
      <w:r w:rsidR="00A848A1" w:rsidRPr="00272F54">
        <w:rPr>
          <w:rFonts w:ascii="Arial" w:hAnsi="Arial" w:cs="Arial"/>
          <w:sz w:val="24"/>
          <w:szCs w:val="24"/>
        </w:rPr>
        <w:t>Уполномоченного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848A1" w:rsidRPr="00272F54">
        <w:rPr>
          <w:rFonts w:ascii="Arial" w:hAnsi="Arial" w:cs="Arial"/>
          <w:sz w:val="24"/>
          <w:szCs w:val="24"/>
        </w:rPr>
        <w:t>органа в</w:t>
      </w:r>
      <w:r w:rsidRPr="00272F54">
        <w:rPr>
          <w:rFonts w:ascii="Arial" w:hAnsi="Arial" w:cs="Arial"/>
          <w:sz w:val="24"/>
          <w:szCs w:val="24"/>
        </w:rPr>
        <w:t xml:space="preserve"> се</w:t>
      </w:r>
      <w:r w:rsidR="00A848A1" w:rsidRPr="00272F54">
        <w:rPr>
          <w:rFonts w:ascii="Arial" w:hAnsi="Arial" w:cs="Arial"/>
          <w:sz w:val="24"/>
          <w:szCs w:val="24"/>
        </w:rPr>
        <w:t>т</w:t>
      </w:r>
      <w:r w:rsidRPr="00272F54">
        <w:rPr>
          <w:rFonts w:ascii="Arial" w:hAnsi="Arial" w:cs="Arial"/>
          <w:sz w:val="24"/>
          <w:szCs w:val="24"/>
        </w:rPr>
        <w:t>и</w:t>
      </w:r>
      <w:r w:rsidR="00A848A1" w:rsidRPr="00272F54">
        <w:rPr>
          <w:rFonts w:ascii="Arial" w:hAnsi="Arial" w:cs="Arial"/>
          <w:sz w:val="24"/>
          <w:szCs w:val="24"/>
        </w:rPr>
        <w:t xml:space="preserve"> «И</w:t>
      </w:r>
      <w:r w:rsidRPr="00272F54">
        <w:rPr>
          <w:rFonts w:ascii="Arial" w:hAnsi="Arial" w:cs="Arial"/>
          <w:sz w:val="24"/>
          <w:szCs w:val="24"/>
        </w:rPr>
        <w:t>нтернет».</w:t>
      </w:r>
    </w:p>
    <w:p w:rsidR="00BE6C6E" w:rsidRPr="00272F54" w:rsidRDefault="00A848A1" w:rsidP="00A848A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3.7. </w:t>
      </w:r>
      <w:r w:rsidR="00AA2511" w:rsidRPr="00272F54">
        <w:rPr>
          <w:rFonts w:ascii="Arial" w:hAnsi="Arial" w:cs="Arial"/>
          <w:sz w:val="24"/>
          <w:szCs w:val="24"/>
        </w:rPr>
        <w:t>В за</w:t>
      </w:r>
      <w:r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 xml:space="preserve">ах ожидания </w:t>
      </w:r>
      <w:r w:rsidRPr="00272F54">
        <w:rPr>
          <w:rFonts w:ascii="Arial" w:hAnsi="Arial" w:cs="Arial"/>
          <w:sz w:val="24"/>
          <w:szCs w:val="24"/>
        </w:rPr>
        <w:t>Уполномоченного</w:t>
      </w:r>
      <w:r w:rsidR="00AA2511" w:rsidRPr="00272F54">
        <w:rPr>
          <w:rFonts w:ascii="Arial" w:hAnsi="Arial" w:cs="Arial"/>
          <w:sz w:val="24"/>
          <w:szCs w:val="24"/>
        </w:rPr>
        <w:t xml:space="preserve"> органа размещаются </w:t>
      </w:r>
      <w:r w:rsidR="00F366C7" w:rsidRPr="00272F54">
        <w:rPr>
          <w:rFonts w:ascii="Arial" w:hAnsi="Arial" w:cs="Arial"/>
          <w:sz w:val="24"/>
          <w:szCs w:val="24"/>
        </w:rPr>
        <w:t>нормативные</w:t>
      </w:r>
      <w:r w:rsidR="00AA2511" w:rsidRPr="00272F54">
        <w:rPr>
          <w:rFonts w:ascii="Arial" w:hAnsi="Arial" w:cs="Arial"/>
          <w:sz w:val="24"/>
          <w:szCs w:val="24"/>
        </w:rPr>
        <w:t xml:space="preserve"> правов</w:t>
      </w:r>
      <w:r w:rsidR="00F366C7"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 xml:space="preserve">е </w:t>
      </w:r>
      <w:r w:rsidR="00F366C7" w:rsidRPr="00272F54">
        <w:rPr>
          <w:rFonts w:ascii="Arial" w:hAnsi="Arial" w:cs="Arial"/>
          <w:sz w:val="24"/>
          <w:szCs w:val="24"/>
        </w:rPr>
        <w:t>акты</w:t>
      </w:r>
      <w:r w:rsidR="00AA2511" w:rsidRPr="00272F54">
        <w:rPr>
          <w:rFonts w:ascii="Arial" w:hAnsi="Arial" w:cs="Arial"/>
          <w:sz w:val="24"/>
          <w:szCs w:val="24"/>
        </w:rPr>
        <w:t>, регулирую</w:t>
      </w:r>
      <w:r w:rsidR="00F366C7" w:rsidRPr="00272F54">
        <w:rPr>
          <w:rFonts w:ascii="Arial" w:hAnsi="Arial" w:cs="Arial"/>
          <w:sz w:val="24"/>
          <w:szCs w:val="24"/>
        </w:rPr>
        <w:t>щие</w:t>
      </w:r>
      <w:r w:rsidR="00AA2511" w:rsidRPr="00272F54">
        <w:rPr>
          <w:rFonts w:ascii="Arial" w:hAnsi="Arial" w:cs="Arial"/>
          <w:sz w:val="24"/>
          <w:szCs w:val="24"/>
        </w:rPr>
        <w:t xml:space="preserve"> порядок предоста</w:t>
      </w:r>
      <w:r w:rsidR="00F366C7" w:rsidRPr="00272F54">
        <w:rPr>
          <w:rFonts w:ascii="Arial" w:hAnsi="Arial" w:cs="Arial"/>
          <w:sz w:val="24"/>
          <w:szCs w:val="24"/>
        </w:rPr>
        <w:t>вления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F366C7"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услуг</w:t>
      </w:r>
      <w:r w:rsidR="00F366C7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, </w:t>
      </w:r>
      <w:r w:rsidR="00F366C7" w:rsidRPr="00272F54">
        <w:rPr>
          <w:rFonts w:ascii="Arial" w:hAnsi="Arial" w:cs="Arial"/>
          <w:sz w:val="24"/>
          <w:szCs w:val="24"/>
        </w:rPr>
        <w:t>в том числе Административный</w:t>
      </w:r>
      <w:r w:rsidR="00AA2511" w:rsidRPr="00272F54">
        <w:rPr>
          <w:rFonts w:ascii="Arial" w:hAnsi="Arial" w:cs="Arial"/>
          <w:sz w:val="24"/>
          <w:szCs w:val="24"/>
        </w:rPr>
        <w:t xml:space="preserve"> регламент, </w:t>
      </w:r>
      <w:r w:rsidR="00F366C7" w:rsidRPr="00272F54">
        <w:rPr>
          <w:rFonts w:ascii="Arial" w:hAnsi="Arial" w:cs="Arial"/>
          <w:sz w:val="24"/>
          <w:szCs w:val="24"/>
        </w:rPr>
        <w:t>которые</w:t>
      </w:r>
      <w:r w:rsidR="00AA2511" w:rsidRPr="00272F54">
        <w:rPr>
          <w:rFonts w:ascii="Arial" w:hAnsi="Arial" w:cs="Arial"/>
          <w:sz w:val="24"/>
          <w:szCs w:val="24"/>
        </w:rPr>
        <w:t xml:space="preserve"> по требованию </w:t>
      </w:r>
      <w:r w:rsidR="00F366C7" w:rsidRPr="00272F54">
        <w:rPr>
          <w:rFonts w:ascii="Arial" w:hAnsi="Arial" w:cs="Arial"/>
          <w:sz w:val="24"/>
          <w:szCs w:val="24"/>
        </w:rPr>
        <w:t>заявителя</w:t>
      </w:r>
      <w:r w:rsidR="00AA2511" w:rsidRPr="00272F54">
        <w:rPr>
          <w:rFonts w:ascii="Arial" w:hAnsi="Arial" w:cs="Arial"/>
          <w:sz w:val="24"/>
          <w:szCs w:val="24"/>
        </w:rPr>
        <w:t xml:space="preserve"> предостав</w:t>
      </w:r>
      <w:r w:rsidR="00F366C7" w:rsidRPr="00272F54">
        <w:rPr>
          <w:rFonts w:ascii="Arial" w:hAnsi="Arial" w:cs="Arial"/>
          <w:sz w:val="24"/>
          <w:szCs w:val="24"/>
        </w:rPr>
        <w:t>ля</w:t>
      </w:r>
      <w:r w:rsidR="00AA2511" w:rsidRPr="00272F54">
        <w:rPr>
          <w:rFonts w:ascii="Arial" w:hAnsi="Arial" w:cs="Arial"/>
          <w:sz w:val="24"/>
          <w:szCs w:val="24"/>
        </w:rPr>
        <w:t>ются</w:t>
      </w:r>
      <w:r w:rsidR="00F366C7" w:rsidRPr="00272F54">
        <w:rPr>
          <w:rFonts w:ascii="Arial" w:hAnsi="Arial" w:cs="Arial"/>
          <w:sz w:val="24"/>
          <w:szCs w:val="24"/>
        </w:rPr>
        <w:t xml:space="preserve"> ему для ознакомления.</w:t>
      </w:r>
    </w:p>
    <w:p w:rsidR="00BE6C6E" w:rsidRPr="00272F54" w:rsidRDefault="00F366C7" w:rsidP="00F366C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3.8. Размещение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информации</w:t>
      </w:r>
      <w:r w:rsidR="00AA2511" w:rsidRPr="00272F54">
        <w:rPr>
          <w:rFonts w:ascii="Arial" w:hAnsi="Arial" w:cs="Arial"/>
          <w:sz w:val="24"/>
          <w:szCs w:val="24"/>
        </w:rPr>
        <w:t xml:space="preserve"> о порядке </w:t>
      </w:r>
      <w:r w:rsidRPr="00272F54">
        <w:rPr>
          <w:rFonts w:ascii="Arial" w:hAnsi="Arial" w:cs="Arial"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="00AA2511" w:rsidRPr="00272F54">
        <w:rPr>
          <w:rFonts w:ascii="Arial" w:hAnsi="Arial" w:cs="Arial"/>
          <w:sz w:val="24"/>
          <w:szCs w:val="24"/>
        </w:rPr>
        <w:t>ус</w:t>
      </w:r>
      <w:r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 xml:space="preserve">уги на информационных стендах в </w:t>
      </w:r>
      <w:r w:rsidRPr="00272F54">
        <w:rPr>
          <w:rFonts w:ascii="Arial" w:hAnsi="Arial" w:cs="Arial"/>
          <w:sz w:val="24"/>
          <w:szCs w:val="24"/>
        </w:rPr>
        <w:t>помещении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многофункционального </w:t>
      </w:r>
      <w:r w:rsidR="00AA2511" w:rsidRPr="00272F54">
        <w:rPr>
          <w:rFonts w:ascii="Arial" w:hAnsi="Arial" w:cs="Arial"/>
          <w:sz w:val="24"/>
          <w:szCs w:val="24"/>
        </w:rPr>
        <w:t>це</w:t>
      </w:r>
      <w:r w:rsidRPr="00272F54">
        <w:rPr>
          <w:rFonts w:ascii="Arial" w:hAnsi="Arial" w:cs="Arial"/>
          <w:sz w:val="24"/>
          <w:szCs w:val="24"/>
        </w:rPr>
        <w:t>н</w:t>
      </w:r>
      <w:r w:rsidR="00AA2511" w:rsidRPr="00272F54">
        <w:rPr>
          <w:rFonts w:ascii="Arial" w:hAnsi="Arial" w:cs="Arial"/>
          <w:sz w:val="24"/>
          <w:szCs w:val="24"/>
        </w:rPr>
        <w:t xml:space="preserve">тра </w:t>
      </w:r>
      <w:r w:rsidRPr="00272F54">
        <w:rPr>
          <w:rFonts w:ascii="Arial" w:hAnsi="Arial" w:cs="Arial"/>
          <w:sz w:val="24"/>
          <w:szCs w:val="24"/>
        </w:rPr>
        <w:t>осуществляется</w:t>
      </w:r>
      <w:r w:rsidR="00AA2511" w:rsidRPr="00272F54">
        <w:rPr>
          <w:rFonts w:ascii="Arial" w:hAnsi="Arial" w:cs="Arial"/>
          <w:sz w:val="24"/>
          <w:szCs w:val="24"/>
        </w:rPr>
        <w:t xml:space="preserve"> в соответствии с </w:t>
      </w:r>
      <w:r w:rsidRPr="00272F54">
        <w:rPr>
          <w:rFonts w:ascii="Arial" w:hAnsi="Arial" w:cs="Arial"/>
          <w:sz w:val="24"/>
          <w:szCs w:val="24"/>
        </w:rPr>
        <w:t>соглашением</w:t>
      </w:r>
      <w:r w:rsidR="00AA2511" w:rsidRPr="00272F54">
        <w:rPr>
          <w:rFonts w:ascii="Arial" w:hAnsi="Arial" w:cs="Arial"/>
          <w:sz w:val="24"/>
          <w:szCs w:val="24"/>
        </w:rPr>
        <w:t>, заключе</w:t>
      </w:r>
      <w:r w:rsidRPr="00272F54">
        <w:rPr>
          <w:rFonts w:ascii="Arial" w:hAnsi="Arial" w:cs="Arial"/>
          <w:sz w:val="24"/>
          <w:szCs w:val="24"/>
        </w:rPr>
        <w:t>н</w:t>
      </w:r>
      <w:r w:rsidR="00AA2511" w:rsidRPr="00272F54">
        <w:rPr>
          <w:rFonts w:ascii="Arial" w:hAnsi="Arial" w:cs="Arial"/>
          <w:sz w:val="24"/>
          <w:szCs w:val="24"/>
        </w:rPr>
        <w:t>н</w:t>
      </w:r>
      <w:r w:rsidRPr="00272F54">
        <w:rPr>
          <w:rFonts w:ascii="Arial" w:hAnsi="Arial" w:cs="Arial"/>
          <w:sz w:val="24"/>
          <w:szCs w:val="24"/>
        </w:rPr>
        <w:t>ым</w:t>
      </w:r>
      <w:r w:rsidR="00AA2511" w:rsidRPr="00272F54">
        <w:rPr>
          <w:rFonts w:ascii="Arial" w:hAnsi="Arial" w:cs="Arial"/>
          <w:sz w:val="24"/>
          <w:szCs w:val="24"/>
        </w:rPr>
        <w:t xml:space="preserve"> между </w:t>
      </w:r>
      <w:r w:rsidRPr="00272F54">
        <w:rPr>
          <w:rFonts w:ascii="Arial" w:hAnsi="Arial" w:cs="Arial"/>
          <w:sz w:val="24"/>
          <w:szCs w:val="24"/>
        </w:rPr>
        <w:t xml:space="preserve">многофункциональным </w:t>
      </w:r>
      <w:r w:rsidR="00AA2511" w:rsidRPr="00272F54">
        <w:rPr>
          <w:rFonts w:ascii="Arial" w:hAnsi="Arial" w:cs="Arial"/>
          <w:sz w:val="24"/>
          <w:szCs w:val="24"/>
        </w:rPr>
        <w:t>центро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Уполномоченным</w:t>
      </w:r>
      <w:r w:rsidR="00AA2511" w:rsidRPr="00272F54">
        <w:rPr>
          <w:rFonts w:ascii="Arial" w:hAnsi="Arial" w:cs="Arial"/>
          <w:sz w:val="24"/>
          <w:szCs w:val="24"/>
        </w:rPr>
        <w:t xml:space="preserve"> органом с учетом </w:t>
      </w:r>
      <w:r w:rsidRPr="00272F54">
        <w:rPr>
          <w:rFonts w:ascii="Arial" w:hAnsi="Arial" w:cs="Arial"/>
          <w:sz w:val="24"/>
          <w:szCs w:val="24"/>
        </w:rPr>
        <w:t>требований</w:t>
      </w:r>
      <w:r w:rsidR="00AA2511" w:rsidRPr="00272F54">
        <w:rPr>
          <w:rFonts w:ascii="Arial" w:hAnsi="Arial" w:cs="Arial"/>
          <w:sz w:val="24"/>
          <w:szCs w:val="24"/>
        </w:rPr>
        <w:t xml:space="preserve"> к </w:t>
      </w:r>
      <w:r w:rsidRPr="00272F54">
        <w:rPr>
          <w:rFonts w:ascii="Arial" w:hAnsi="Arial" w:cs="Arial"/>
          <w:sz w:val="24"/>
          <w:szCs w:val="24"/>
        </w:rPr>
        <w:t>информированию</w:t>
      </w:r>
      <w:r w:rsidR="00AA2511" w:rsidRPr="00272F54">
        <w:rPr>
          <w:rFonts w:ascii="Arial" w:hAnsi="Arial" w:cs="Arial"/>
          <w:sz w:val="24"/>
          <w:szCs w:val="24"/>
        </w:rPr>
        <w:t xml:space="preserve">, </w:t>
      </w:r>
      <w:r w:rsidRPr="00272F54">
        <w:rPr>
          <w:rFonts w:ascii="Arial" w:hAnsi="Arial" w:cs="Arial"/>
          <w:sz w:val="24"/>
          <w:szCs w:val="24"/>
        </w:rPr>
        <w:t>установленных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Административным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регламентом</w:t>
      </w:r>
      <w:r w:rsidR="00AA2511"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F366C7" w:rsidP="00F366C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3.9. </w:t>
      </w:r>
      <w:r w:rsidR="00AA2511" w:rsidRPr="00272F54">
        <w:rPr>
          <w:rFonts w:ascii="Arial" w:hAnsi="Arial" w:cs="Arial"/>
          <w:sz w:val="24"/>
          <w:szCs w:val="24"/>
        </w:rPr>
        <w:t>Информация о ходе рассмотрения заявление о предоставле</w:t>
      </w:r>
      <w:r w:rsidRPr="00272F54">
        <w:rPr>
          <w:rFonts w:ascii="Arial" w:hAnsi="Arial" w:cs="Arial"/>
          <w:sz w:val="24"/>
          <w:szCs w:val="24"/>
        </w:rPr>
        <w:t>нии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услуг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и о результатах предоставления </w:t>
      </w:r>
      <w:r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="00AA2511" w:rsidRPr="00272F54">
        <w:rPr>
          <w:rFonts w:ascii="Arial" w:hAnsi="Arial" w:cs="Arial"/>
          <w:sz w:val="24"/>
          <w:szCs w:val="24"/>
        </w:rPr>
        <w:t xml:space="preserve">услуги </w:t>
      </w:r>
      <w:r w:rsidRPr="00272F54">
        <w:rPr>
          <w:rFonts w:ascii="Arial" w:hAnsi="Arial" w:cs="Arial"/>
          <w:sz w:val="24"/>
          <w:szCs w:val="24"/>
        </w:rPr>
        <w:t>может</w:t>
      </w:r>
      <w:r w:rsidR="00AA2511" w:rsidRPr="00272F54">
        <w:rPr>
          <w:rFonts w:ascii="Arial" w:hAnsi="Arial" w:cs="Arial"/>
          <w:sz w:val="24"/>
          <w:szCs w:val="24"/>
        </w:rPr>
        <w:t xml:space="preserve"> быть получена заявителем (е</w:t>
      </w:r>
      <w:r w:rsidRPr="00272F54">
        <w:rPr>
          <w:rFonts w:ascii="Arial" w:hAnsi="Arial" w:cs="Arial"/>
          <w:sz w:val="24"/>
          <w:szCs w:val="24"/>
        </w:rPr>
        <w:t>го</w:t>
      </w:r>
      <w:r w:rsidR="00AA2511" w:rsidRPr="00272F54">
        <w:rPr>
          <w:rFonts w:ascii="Arial" w:hAnsi="Arial" w:cs="Arial"/>
          <w:sz w:val="24"/>
          <w:szCs w:val="24"/>
        </w:rPr>
        <w:t xml:space="preserve"> представителем) в л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чном </w:t>
      </w:r>
      <w:r w:rsidRPr="00272F54">
        <w:rPr>
          <w:rFonts w:ascii="Arial" w:hAnsi="Arial" w:cs="Arial"/>
          <w:sz w:val="24"/>
          <w:szCs w:val="24"/>
        </w:rPr>
        <w:t>кабинете</w:t>
      </w:r>
      <w:r w:rsidR="00AA2511" w:rsidRPr="00272F54">
        <w:rPr>
          <w:rFonts w:ascii="Arial" w:hAnsi="Arial" w:cs="Arial"/>
          <w:sz w:val="24"/>
          <w:szCs w:val="24"/>
        </w:rPr>
        <w:t xml:space="preserve"> на Ед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ном портале, а так</w:t>
      </w:r>
      <w:r w:rsidRPr="00272F54">
        <w:rPr>
          <w:rFonts w:ascii="Arial" w:hAnsi="Arial" w:cs="Arial"/>
          <w:sz w:val="24"/>
          <w:szCs w:val="24"/>
        </w:rPr>
        <w:t>ж</w:t>
      </w:r>
      <w:r w:rsidR="00AA2511" w:rsidRPr="00272F54">
        <w:rPr>
          <w:rFonts w:ascii="Arial" w:hAnsi="Arial" w:cs="Arial"/>
          <w:sz w:val="24"/>
          <w:szCs w:val="24"/>
        </w:rPr>
        <w:t>е в соответствующ</w:t>
      </w:r>
      <w:r w:rsidRPr="00272F54">
        <w:rPr>
          <w:rFonts w:ascii="Arial" w:hAnsi="Arial" w:cs="Arial"/>
          <w:sz w:val="24"/>
          <w:szCs w:val="24"/>
        </w:rPr>
        <w:t>ем</w:t>
      </w:r>
      <w:r w:rsidR="00AA2511" w:rsidRPr="00272F54">
        <w:rPr>
          <w:rFonts w:ascii="Arial" w:hAnsi="Arial" w:cs="Arial"/>
          <w:sz w:val="24"/>
          <w:szCs w:val="24"/>
        </w:rPr>
        <w:t xml:space="preserve"> стру</w:t>
      </w:r>
      <w:r w:rsidRPr="00272F54">
        <w:rPr>
          <w:rFonts w:ascii="Arial" w:hAnsi="Arial" w:cs="Arial"/>
          <w:sz w:val="24"/>
          <w:szCs w:val="24"/>
        </w:rPr>
        <w:t>к</w:t>
      </w:r>
      <w:r w:rsidR="00AA2511" w:rsidRPr="00272F54">
        <w:rPr>
          <w:rFonts w:ascii="Arial" w:hAnsi="Arial" w:cs="Arial"/>
          <w:sz w:val="24"/>
          <w:szCs w:val="24"/>
        </w:rPr>
        <w:t>турном подразделении Упо</w:t>
      </w:r>
      <w:r w:rsidRPr="00272F54">
        <w:rPr>
          <w:rFonts w:ascii="Arial" w:hAnsi="Arial" w:cs="Arial"/>
          <w:sz w:val="24"/>
          <w:szCs w:val="24"/>
        </w:rPr>
        <w:t>лно</w:t>
      </w:r>
      <w:r w:rsidR="00AA2511" w:rsidRPr="00272F54">
        <w:rPr>
          <w:rFonts w:ascii="Arial" w:hAnsi="Arial" w:cs="Arial"/>
          <w:sz w:val="24"/>
          <w:szCs w:val="24"/>
        </w:rPr>
        <w:t>моченного органа при обра</w:t>
      </w:r>
      <w:r w:rsidRPr="00272F54">
        <w:rPr>
          <w:rFonts w:ascii="Arial" w:hAnsi="Arial" w:cs="Arial"/>
          <w:sz w:val="24"/>
          <w:szCs w:val="24"/>
        </w:rPr>
        <w:t>щении</w:t>
      </w:r>
      <w:r w:rsidR="00AA2511" w:rsidRPr="00272F54">
        <w:rPr>
          <w:rFonts w:ascii="Arial" w:hAnsi="Arial" w:cs="Arial"/>
          <w:sz w:val="24"/>
          <w:szCs w:val="24"/>
        </w:rPr>
        <w:t xml:space="preserve"> за</w:t>
      </w:r>
      <w:r w:rsidRPr="00272F54">
        <w:rPr>
          <w:rFonts w:ascii="Arial" w:hAnsi="Arial" w:cs="Arial"/>
          <w:sz w:val="24"/>
          <w:szCs w:val="24"/>
        </w:rPr>
        <w:t>я</w:t>
      </w:r>
      <w:r w:rsidR="00AA2511" w:rsidRPr="00272F54">
        <w:rPr>
          <w:rFonts w:ascii="Arial" w:hAnsi="Arial" w:cs="Arial"/>
          <w:sz w:val="24"/>
          <w:szCs w:val="24"/>
        </w:rPr>
        <w:t xml:space="preserve">вителя </w:t>
      </w:r>
      <w:r w:rsidRPr="00272F54">
        <w:rPr>
          <w:rFonts w:ascii="Arial" w:hAnsi="Arial" w:cs="Arial"/>
          <w:sz w:val="24"/>
          <w:szCs w:val="24"/>
        </w:rPr>
        <w:t>лично</w:t>
      </w:r>
      <w:r w:rsidR="00AA2511" w:rsidRPr="00272F54">
        <w:rPr>
          <w:rFonts w:ascii="Arial" w:hAnsi="Arial" w:cs="Arial"/>
          <w:sz w:val="24"/>
          <w:szCs w:val="24"/>
        </w:rPr>
        <w:t xml:space="preserve">, по телефону, посредством электронной </w:t>
      </w:r>
      <w:r w:rsidRPr="00272F54">
        <w:rPr>
          <w:rFonts w:ascii="Arial" w:hAnsi="Arial" w:cs="Arial"/>
          <w:sz w:val="24"/>
          <w:szCs w:val="24"/>
        </w:rPr>
        <w:t>почты</w:t>
      </w:r>
      <w:r w:rsidR="00AA2511"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AA2511" w:rsidP="00F366C7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>Разде</w:t>
      </w:r>
      <w:r w:rsidR="00F366C7" w:rsidRPr="00272F54">
        <w:rPr>
          <w:rFonts w:ascii="Arial" w:hAnsi="Arial" w:cs="Arial"/>
          <w:b/>
          <w:sz w:val="24"/>
          <w:szCs w:val="24"/>
        </w:rPr>
        <w:t>л II. Стандарт п</w:t>
      </w:r>
      <w:r w:rsidRPr="00272F54">
        <w:rPr>
          <w:rFonts w:ascii="Arial" w:hAnsi="Arial" w:cs="Arial"/>
          <w:b/>
          <w:sz w:val="24"/>
          <w:szCs w:val="24"/>
        </w:rPr>
        <w:t>редоставле</w:t>
      </w:r>
      <w:r w:rsidR="00F366C7" w:rsidRPr="00272F54">
        <w:rPr>
          <w:rFonts w:ascii="Arial" w:hAnsi="Arial" w:cs="Arial"/>
          <w:b/>
          <w:sz w:val="24"/>
          <w:szCs w:val="24"/>
        </w:rPr>
        <w:t>ни</w:t>
      </w:r>
      <w:r w:rsidRPr="00272F54">
        <w:rPr>
          <w:rFonts w:ascii="Arial" w:hAnsi="Arial" w:cs="Arial"/>
          <w:b/>
          <w:sz w:val="24"/>
          <w:szCs w:val="24"/>
        </w:rPr>
        <w:t xml:space="preserve">я </w:t>
      </w:r>
      <w:r w:rsidR="00F366C7" w:rsidRPr="00272F54">
        <w:rPr>
          <w:rFonts w:ascii="Arial" w:hAnsi="Arial" w:cs="Arial"/>
          <w:b/>
          <w:sz w:val="24"/>
          <w:szCs w:val="24"/>
        </w:rPr>
        <w:t>муниципальной</w:t>
      </w:r>
      <w:r w:rsidR="00F366C7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услуг</w:t>
      </w:r>
      <w:r w:rsidR="00F366C7" w:rsidRPr="00272F54">
        <w:rPr>
          <w:rFonts w:ascii="Arial" w:hAnsi="Arial" w:cs="Arial"/>
          <w:b/>
          <w:sz w:val="24"/>
          <w:szCs w:val="24"/>
        </w:rPr>
        <w:t>и</w:t>
      </w:r>
    </w:p>
    <w:p w:rsidR="00BE6C6E" w:rsidRPr="00272F54" w:rsidRDefault="00F366C7" w:rsidP="00F366C7">
      <w:pPr>
        <w:jc w:val="center"/>
        <w:rPr>
          <w:rFonts w:ascii="Arial" w:hAnsi="Arial" w:cs="Arial"/>
          <w:b/>
          <w:sz w:val="24"/>
          <w:szCs w:val="24"/>
        </w:rPr>
      </w:pPr>
      <w:bookmarkStart w:id="4" w:name="8"/>
      <w:bookmarkEnd w:id="4"/>
      <w:r w:rsidRPr="00272F54">
        <w:rPr>
          <w:rFonts w:ascii="Arial" w:hAnsi="Arial" w:cs="Arial"/>
          <w:b/>
          <w:sz w:val="24"/>
          <w:szCs w:val="24"/>
        </w:rPr>
        <w:t xml:space="preserve">4. </w:t>
      </w:r>
      <w:r w:rsidR="00AA2511" w:rsidRPr="00272F54">
        <w:rPr>
          <w:rFonts w:ascii="Arial" w:hAnsi="Arial" w:cs="Arial"/>
          <w:b/>
          <w:sz w:val="24"/>
          <w:szCs w:val="24"/>
        </w:rPr>
        <w:t>Наименован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>е муниципальной услуг</w:t>
      </w:r>
      <w:r w:rsidRPr="00272F54">
        <w:rPr>
          <w:rFonts w:ascii="Arial" w:hAnsi="Arial" w:cs="Arial"/>
          <w:b/>
          <w:sz w:val="24"/>
          <w:szCs w:val="24"/>
        </w:rPr>
        <w:t>и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AA2511" w:rsidP="00F366C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4.1</w:t>
      </w:r>
      <w:r w:rsidR="00F366C7" w:rsidRPr="00272F54">
        <w:rPr>
          <w:rFonts w:ascii="Arial" w:hAnsi="Arial" w:cs="Arial"/>
          <w:sz w:val="24"/>
          <w:szCs w:val="24"/>
        </w:rPr>
        <w:t>.</w:t>
      </w:r>
      <w:r w:rsidRPr="00272F54">
        <w:rPr>
          <w:rFonts w:ascii="Arial" w:hAnsi="Arial" w:cs="Arial"/>
          <w:sz w:val="24"/>
          <w:szCs w:val="24"/>
        </w:rPr>
        <w:t xml:space="preserve"> Наименование </w:t>
      </w:r>
      <w:r w:rsidR="00F366C7"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Pr="00272F54">
        <w:rPr>
          <w:rFonts w:ascii="Arial" w:hAnsi="Arial" w:cs="Arial"/>
          <w:sz w:val="24"/>
          <w:szCs w:val="24"/>
        </w:rPr>
        <w:t>услуги — «Выдача разрешений на право вырубк</w:t>
      </w:r>
      <w:r w:rsidR="00F366C7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зеленых насаждений» (далее-услуга).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F366C7" w:rsidP="006E12FE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>5. Наименование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орган</w:t>
      </w:r>
      <w:r w:rsidR="006E12FE" w:rsidRPr="00272F54">
        <w:rPr>
          <w:rFonts w:ascii="Arial" w:hAnsi="Arial" w:cs="Arial"/>
          <w:b/>
          <w:sz w:val="24"/>
          <w:szCs w:val="24"/>
        </w:rPr>
        <w:t>а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местного с</w:t>
      </w:r>
      <w:r w:rsidR="006E12FE" w:rsidRPr="00272F54">
        <w:rPr>
          <w:rFonts w:ascii="Arial" w:hAnsi="Arial" w:cs="Arial"/>
          <w:b/>
          <w:sz w:val="24"/>
          <w:szCs w:val="24"/>
        </w:rPr>
        <w:t>а</w:t>
      </w:r>
      <w:r w:rsidR="00AA2511" w:rsidRPr="00272F54">
        <w:rPr>
          <w:rFonts w:ascii="Arial" w:hAnsi="Arial" w:cs="Arial"/>
          <w:b/>
          <w:sz w:val="24"/>
          <w:szCs w:val="24"/>
        </w:rPr>
        <w:t>моуправления (орг</w:t>
      </w:r>
      <w:r w:rsidR="006E12FE" w:rsidRPr="00272F54">
        <w:rPr>
          <w:rFonts w:ascii="Arial" w:hAnsi="Arial" w:cs="Arial"/>
          <w:b/>
          <w:sz w:val="24"/>
          <w:szCs w:val="24"/>
        </w:rPr>
        <w:t>а</w:t>
      </w:r>
      <w:r w:rsidR="00AA2511" w:rsidRPr="00272F54">
        <w:rPr>
          <w:rFonts w:ascii="Arial" w:hAnsi="Arial" w:cs="Arial"/>
          <w:b/>
          <w:sz w:val="24"/>
          <w:szCs w:val="24"/>
        </w:rPr>
        <w:t>н</w:t>
      </w:r>
      <w:r w:rsidR="006E12FE"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зации), предоставляющего </w:t>
      </w:r>
      <w:r w:rsidR="006E12FE" w:rsidRPr="00272F54">
        <w:rPr>
          <w:rFonts w:ascii="Arial" w:hAnsi="Arial" w:cs="Arial"/>
          <w:b/>
          <w:sz w:val="24"/>
          <w:szCs w:val="24"/>
        </w:rPr>
        <w:t xml:space="preserve">муниципальную </w:t>
      </w:r>
      <w:r w:rsidR="00AA2511" w:rsidRPr="00272F54">
        <w:rPr>
          <w:rFonts w:ascii="Arial" w:hAnsi="Arial" w:cs="Arial"/>
          <w:b/>
          <w:sz w:val="24"/>
          <w:szCs w:val="24"/>
        </w:rPr>
        <w:t>услугу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AA2511" w:rsidP="006E12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5.1 Муницип</w:t>
      </w:r>
      <w:r w:rsidR="006E12FE" w:rsidRPr="00272F54">
        <w:rPr>
          <w:rFonts w:ascii="Arial" w:hAnsi="Arial" w:cs="Arial"/>
          <w:sz w:val="24"/>
          <w:szCs w:val="24"/>
        </w:rPr>
        <w:t xml:space="preserve">альная услуга предоставляется Уполномоченным </w:t>
      </w:r>
      <w:r w:rsidRPr="00272F54">
        <w:rPr>
          <w:rFonts w:ascii="Arial" w:hAnsi="Arial" w:cs="Arial"/>
          <w:sz w:val="24"/>
          <w:szCs w:val="24"/>
        </w:rPr>
        <w:t>органо</w:t>
      </w:r>
      <w:r w:rsidR="006E12FE" w:rsidRPr="00272F54">
        <w:rPr>
          <w:rFonts w:ascii="Arial" w:hAnsi="Arial" w:cs="Arial"/>
          <w:sz w:val="24"/>
          <w:szCs w:val="24"/>
        </w:rPr>
        <w:t>м</w:t>
      </w:r>
      <w:r w:rsidR="00863D22">
        <w:rPr>
          <w:rFonts w:ascii="Arial" w:hAnsi="Arial" w:cs="Arial"/>
          <w:sz w:val="24"/>
          <w:szCs w:val="24"/>
        </w:rPr>
        <w:t xml:space="preserve"> администрацией Беллыкского сельсовета</w:t>
      </w:r>
      <w:r w:rsidRPr="00272F54">
        <w:rPr>
          <w:rFonts w:ascii="Arial" w:hAnsi="Arial" w:cs="Arial"/>
          <w:sz w:val="24"/>
          <w:szCs w:val="24"/>
        </w:rPr>
        <w:t>).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6E12FE" w:rsidP="006E12FE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>6. Описание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результата предоставле</w:t>
      </w:r>
      <w:r w:rsidRPr="00272F54">
        <w:rPr>
          <w:rFonts w:ascii="Arial" w:hAnsi="Arial" w:cs="Arial"/>
          <w:b/>
          <w:sz w:val="24"/>
          <w:szCs w:val="24"/>
        </w:rPr>
        <w:t>ни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я </w:t>
      </w:r>
      <w:r w:rsidRPr="00272F54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6E12FE" w:rsidP="006E12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6.1. </w:t>
      </w:r>
      <w:r w:rsidR="00AA2511" w:rsidRPr="00272F54">
        <w:rPr>
          <w:rFonts w:ascii="Arial" w:hAnsi="Arial" w:cs="Arial"/>
          <w:sz w:val="24"/>
          <w:szCs w:val="24"/>
        </w:rPr>
        <w:t>Результатом предоставления услуги является разрешен</w:t>
      </w:r>
      <w:r w:rsidRPr="00272F54">
        <w:rPr>
          <w:rFonts w:ascii="Arial" w:hAnsi="Arial" w:cs="Arial"/>
          <w:sz w:val="24"/>
          <w:szCs w:val="24"/>
        </w:rPr>
        <w:t>ие</w:t>
      </w:r>
      <w:r w:rsidR="00AA2511" w:rsidRPr="00272F54">
        <w:rPr>
          <w:rFonts w:ascii="Arial" w:hAnsi="Arial" w:cs="Arial"/>
          <w:sz w:val="24"/>
          <w:szCs w:val="24"/>
        </w:rPr>
        <w:t xml:space="preserve"> на право вырубки зеленых насаждений.</w:t>
      </w:r>
    </w:p>
    <w:p w:rsidR="00BE6C6E" w:rsidRPr="00272F54" w:rsidRDefault="006E12FE" w:rsidP="006E12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Разрешение</w:t>
      </w:r>
      <w:r w:rsidR="00AA2511" w:rsidRPr="00272F54">
        <w:rPr>
          <w:rFonts w:ascii="Arial" w:hAnsi="Arial" w:cs="Arial"/>
          <w:sz w:val="24"/>
          <w:szCs w:val="24"/>
        </w:rPr>
        <w:t xml:space="preserve"> на право вырубки зеленых насаждений оформляется по форме согласно </w:t>
      </w:r>
      <w:r w:rsidRPr="00272F54">
        <w:rPr>
          <w:rFonts w:ascii="Arial" w:hAnsi="Arial" w:cs="Arial"/>
          <w:sz w:val="24"/>
          <w:szCs w:val="24"/>
        </w:rPr>
        <w:t xml:space="preserve">Приложению </w:t>
      </w:r>
      <w:r w:rsidR="00AA2511" w:rsidRPr="00272F54">
        <w:rPr>
          <w:rFonts w:ascii="Arial" w:hAnsi="Arial" w:cs="Arial"/>
          <w:sz w:val="24"/>
          <w:szCs w:val="24"/>
        </w:rPr>
        <w:t xml:space="preserve">№ 1 к настоящему </w:t>
      </w:r>
      <w:r w:rsidRPr="00272F54">
        <w:rPr>
          <w:rFonts w:ascii="Arial" w:hAnsi="Arial" w:cs="Arial"/>
          <w:sz w:val="24"/>
          <w:szCs w:val="24"/>
        </w:rPr>
        <w:t>Административному</w:t>
      </w:r>
      <w:r w:rsidR="00AA2511" w:rsidRPr="00272F54">
        <w:rPr>
          <w:rFonts w:ascii="Arial" w:hAnsi="Arial" w:cs="Arial"/>
          <w:sz w:val="24"/>
          <w:szCs w:val="24"/>
        </w:rPr>
        <w:t xml:space="preserve"> регламенту.</w:t>
      </w:r>
    </w:p>
    <w:p w:rsidR="00BE6C6E" w:rsidRPr="00272F54" w:rsidRDefault="006E12FE" w:rsidP="006E12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6.2. </w:t>
      </w:r>
      <w:r w:rsidR="00AA2511" w:rsidRPr="00272F54">
        <w:rPr>
          <w:rFonts w:ascii="Arial" w:hAnsi="Arial" w:cs="Arial"/>
          <w:sz w:val="24"/>
          <w:szCs w:val="24"/>
        </w:rPr>
        <w:t xml:space="preserve">Результат предоставления услуги, указанный в пункте 6.1 настоящего </w:t>
      </w:r>
      <w:r w:rsidRPr="00272F54">
        <w:rPr>
          <w:rFonts w:ascii="Arial" w:hAnsi="Arial" w:cs="Arial"/>
          <w:sz w:val="24"/>
          <w:szCs w:val="24"/>
        </w:rPr>
        <w:t>Административного</w:t>
      </w:r>
      <w:r w:rsidR="00AA2511" w:rsidRPr="00272F54">
        <w:rPr>
          <w:rFonts w:ascii="Arial" w:hAnsi="Arial" w:cs="Arial"/>
          <w:sz w:val="24"/>
          <w:szCs w:val="24"/>
        </w:rPr>
        <w:t xml:space="preserve"> регламента:</w:t>
      </w:r>
    </w:p>
    <w:p w:rsidR="00BE6C6E" w:rsidRPr="00272F54" w:rsidRDefault="00AA2511" w:rsidP="006E12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а) </w:t>
      </w:r>
      <w:r w:rsidR="006E12FE" w:rsidRPr="00272F54">
        <w:rPr>
          <w:rFonts w:ascii="Arial" w:hAnsi="Arial" w:cs="Arial"/>
          <w:sz w:val="24"/>
          <w:szCs w:val="24"/>
        </w:rPr>
        <w:t>направляется</w:t>
      </w:r>
      <w:r w:rsidRPr="00272F54">
        <w:rPr>
          <w:rFonts w:ascii="Arial" w:hAnsi="Arial" w:cs="Arial"/>
          <w:sz w:val="24"/>
          <w:szCs w:val="24"/>
        </w:rPr>
        <w:t xml:space="preserve"> заявителю в форме электронного документа, подп</w:t>
      </w:r>
      <w:r w:rsidR="006E12FE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санного усиленной квалифицированной электронной подписью уполномоченног</w:t>
      </w:r>
      <w:r w:rsidR="006E12FE" w:rsidRPr="00272F54">
        <w:rPr>
          <w:rFonts w:ascii="Arial" w:hAnsi="Arial" w:cs="Arial"/>
          <w:sz w:val="24"/>
          <w:szCs w:val="24"/>
        </w:rPr>
        <w:t>о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6E12FE" w:rsidRPr="00272F54">
        <w:rPr>
          <w:rFonts w:ascii="Arial" w:hAnsi="Arial" w:cs="Arial"/>
          <w:sz w:val="24"/>
          <w:szCs w:val="24"/>
        </w:rPr>
        <w:t>должностного лица</w:t>
      </w:r>
      <w:r w:rsidRPr="00272F54">
        <w:rPr>
          <w:rFonts w:ascii="Arial" w:hAnsi="Arial" w:cs="Arial"/>
          <w:sz w:val="24"/>
          <w:szCs w:val="24"/>
        </w:rPr>
        <w:t>, в личный кабинет на Едином портале в случае, если такой способ указан в заявлении о выдаче разрешения на право вырубки зеленых насаждений;</w:t>
      </w:r>
    </w:p>
    <w:p w:rsidR="00BE6C6E" w:rsidRPr="00272F54" w:rsidRDefault="006E12FE" w:rsidP="006E12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б) выдается заявителю на</w:t>
      </w:r>
      <w:r w:rsidR="00AA2511" w:rsidRPr="00272F54">
        <w:rPr>
          <w:rFonts w:ascii="Arial" w:hAnsi="Arial" w:cs="Arial"/>
          <w:sz w:val="24"/>
          <w:szCs w:val="24"/>
        </w:rPr>
        <w:t xml:space="preserve"> бумажном носителе при личном обращении в </w:t>
      </w:r>
      <w:r w:rsidR="00AA2511" w:rsidRPr="00272F54">
        <w:rPr>
          <w:rFonts w:ascii="Arial" w:hAnsi="Arial" w:cs="Arial"/>
          <w:sz w:val="24"/>
          <w:szCs w:val="24"/>
        </w:rPr>
        <w:lastRenderedPageBreak/>
        <w:t xml:space="preserve">уполномоченный орган, многофункциональный центр в </w:t>
      </w:r>
      <w:r w:rsidRPr="00272F54">
        <w:rPr>
          <w:rFonts w:ascii="Arial" w:hAnsi="Arial" w:cs="Arial"/>
          <w:sz w:val="24"/>
          <w:szCs w:val="24"/>
        </w:rPr>
        <w:t>соответствии</w:t>
      </w:r>
      <w:r w:rsidR="00AA2511" w:rsidRPr="00272F54">
        <w:rPr>
          <w:rFonts w:ascii="Arial" w:hAnsi="Arial" w:cs="Arial"/>
          <w:sz w:val="24"/>
          <w:szCs w:val="24"/>
        </w:rPr>
        <w:t xml:space="preserve"> с выбранным заявителем способом получения результата </w:t>
      </w:r>
      <w:r w:rsidRPr="00272F54">
        <w:rPr>
          <w:rFonts w:ascii="Arial" w:hAnsi="Arial" w:cs="Arial"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услуги.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6E12FE" w:rsidP="006E12FE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7. 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Срок </w:t>
      </w:r>
      <w:r w:rsidRPr="00272F54">
        <w:rPr>
          <w:rFonts w:ascii="Arial" w:hAnsi="Arial" w:cs="Arial"/>
          <w:b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услуги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6E12FE" w:rsidP="006E12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7.1. </w:t>
      </w:r>
      <w:r w:rsidR="00AA2511" w:rsidRPr="00272F54">
        <w:rPr>
          <w:rFonts w:ascii="Arial" w:hAnsi="Arial" w:cs="Arial"/>
          <w:sz w:val="24"/>
          <w:szCs w:val="24"/>
        </w:rPr>
        <w:t xml:space="preserve">При </w:t>
      </w:r>
      <w:r w:rsidRPr="00272F54">
        <w:rPr>
          <w:rFonts w:ascii="Arial" w:hAnsi="Arial" w:cs="Arial"/>
          <w:sz w:val="24"/>
          <w:szCs w:val="24"/>
        </w:rPr>
        <w:t>обращении</w:t>
      </w:r>
      <w:r w:rsidR="00AA2511" w:rsidRPr="00272F54">
        <w:rPr>
          <w:rFonts w:ascii="Arial" w:hAnsi="Arial" w:cs="Arial"/>
          <w:sz w:val="24"/>
          <w:szCs w:val="24"/>
        </w:rPr>
        <w:t xml:space="preserve"> Заявителя за получением разрешения на вырубку зеленых </w:t>
      </w:r>
      <w:r w:rsidRPr="00272F54">
        <w:rPr>
          <w:rFonts w:ascii="Arial" w:hAnsi="Arial" w:cs="Arial"/>
          <w:sz w:val="24"/>
          <w:szCs w:val="24"/>
        </w:rPr>
        <w:t>насаждений</w:t>
      </w:r>
      <w:r w:rsidR="00AA2511" w:rsidRPr="00272F54">
        <w:rPr>
          <w:rFonts w:ascii="Arial" w:hAnsi="Arial" w:cs="Arial"/>
          <w:sz w:val="24"/>
          <w:szCs w:val="24"/>
        </w:rPr>
        <w:t xml:space="preserve"> не мо</w:t>
      </w:r>
      <w:r w:rsidRPr="00272F54">
        <w:rPr>
          <w:rFonts w:ascii="Arial" w:hAnsi="Arial" w:cs="Arial"/>
          <w:sz w:val="24"/>
          <w:szCs w:val="24"/>
        </w:rPr>
        <w:t>ж</w:t>
      </w:r>
      <w:r w:rsidR="00AA2511" w:rsidRPr="00272F54">
        <w:rPr>
          <w:rFonts w:ascii="Arial" w:hAnsi="Arial" w:cs="Arial"/>
          <w:sz w:val="24"/>
          <w:szCs w:val="24"/>
        </w:rPr>
        <w:t xml:space="preserve">ет превышать 17 рабочих дней с даты регистрации Заявления в </w:t>
      </w:r>
      <w:r w:rsidRPr="00272F54">
        <w:rPr>
          <w:rFonts w:ascii="Arial" w:hAnsi="Arial" w:cs="Arial"/>
          <w:sz w:val="24"/>
          <w:szCs w:val="24"/>
        </w:rPr>
        <w:t>Уполномоченном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органе</w:t>
      </w:r>
      <w:r w:rsidR="00AA2511"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6E12FE" w:rsidP="006E12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7.2. </w:t>
      </w:r>
      <w:r w:rsidR="00AA2511" w:rsidRPr="00272F54">
        <w:rPr>
          <w:rFonts w:ascii="Arial" w:hAnsi="Arial" w:cs="Arial"/>
          <w:sz w:val="24"/>
          <w:szCs w:val="24"/>
        </w:rPr>
        <w:t xml:space="preserve">Срок </w:t>
      </w:r>
      <w:r w:rsidRPr="00272F54">
        <w:rPr>
          <w:rFonts w:ascii="Arial" w:hAnsi="Arial" w:cs="Arial"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>униципальной услуги начинает исчисляться с даты регистрации Заявления.</w:t>
      </w:r>
    </w:p>
    <w:p w:rsidR="00BE6C6E" w:rsidRPr="00272F54" w:rsidRDefault="006E12FE" w:rsidP="006E12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7.3. </w:t>
      </w:r>
      <w:r w:rsidR="00AA2511" w:rsidRPr="00272F54">
        <w:rPr>
          <w:rFonts w:ascii="Arial" w:hAnsi="Arial" w:cs="Arial"/>
          <w:sz w:val="24"/>
          <w:szCs w:val="24"/>
        </w:rPr>
        <w:t xml:space="preserve">В общий срок предоставления Муниципальной услуги входит срок направления </w:t>
      </w:r>
      <w:r w:rsidRPr="00272F54">
        <w:rPr>
          <w:rFonts w:ascii="Arial" w:hAnsi="Arial" w:cs="Arial"/>
          <w:sz w:val="24"/>
          <w:szCs w:val="24"/>
        </w:rPr>
        <w:t>межведомственных</w:t>
      </w:r>
      <w:r w:rsidR="00AA2511" w:rsidRPr="00272F54">
        <w:rPr>
          <w:rFonts w:ascii="Arial" w:hAnsi="Arial" w:cs="Arial"/>
          <w:sz w:val="24"/>
          <w:szCs w:val="24"/>
        </w:rPr>
        <w:t xml:space="preserve"> запросов и получения на них ответов, срок направления</w:t>
      </w:r>
      <w:r w:rsidRPr="00272F54">
        <w:rPr>
          <w:rFonts w:ascii="Arial" w:hAnsi="Arial" w:cs="Arial"/>
          <w:sz w:val="24"/>
          <w:szCs w:val="24"/>
        </w:rPr>
        <w:t xml:space="preserve"> документов, являющихся результатом предоставления Муниципальной услуги.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D25E2F" w:rsidP="00D25E2F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8. </w:t>
      </w:r>
      <w:r w:rsidR="00AA2511" w:rsidRPr="00272F54">
        <w:rPr>
          <w:rFonts w:ascii="Arial" w:hAnsi="Arial" w:cs="Arial"/>
          <w:b/>
          <w:sz w:val="24"/>
          <w:szCs w:val="24"/>
        </w:rPr>
        <w:t>Правовые основания для предоставления муниципальной услуг</w:t>
      </w:r>
      <w:r w:rsidRPr="00272F54">
        <w:rPr>
          <w:rFonts w:ascii="Arial" w:hAnsi="Arial" w:cs="Arial"/>
          <w:b/>
          <w:sz w:val="24"/>
          <w:szCs w:val="24"/>
        </w:rPr>
        <w:t>и.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AA2511" w:rsidP="00D25E2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8.1 Перечень нормативных правовых актов, регулирующих </w:t>
      </w:r>
      <w:r w:rsidR="00D25E2F" w:rsidRPr="00272F54">
        <w:rPr>
          <w:rFonts w:ascii="Arial" w:hAnsi="Arial" w:cs="Arial"/>
          <w:sz w:val="24"/>
          <w:szCs w:val="24"/>
        </w:rPr>
        <w:t>предоставление</w:t>
      </w:r>
      <w:r w:rsidRPr="00272F54">
        <w:rPr>
          <w:rFonts w:ascii="Arial" w:hAnsi="Arial" w:cs="Arial"/>
          <w:sz w:val="24"/>
          <w:szCs w:val="24"/>
        </w:rPr>
        <w:t xml:space="preserve"> муниципальной услуги (с указанием их реквизитов и источников официального опубликован</w:t>
      </w:r>
      <w:r w:rsidR="00D25E2F" w:rsidRPr="00272F54">
        <w:rPr>
          <w:rFonts w:ascii="Arial" w:hAnsi="Arial" w:cs="Arial"/>
          <w:sz w:val="24"/>
          <w:szCs w:val="24"/>
        </w:rPr>
        <w:t>ия), размещается в федеральной го</w:t>
      </w:r>
      <w:r w:rsidRPr="00272F54">
        <w:rPr>
          <w:rFonts w:ascii="Arial" w:hAnsi="Arial" w:cs="Arial"/>
          <w:sz w:val="24"/>
          <w:szCs w:val="24"/>
        </w:rPr>
        <w:t>сударственной информационной системе</w:t>
      </w:r>
      <w:r w:rsidR="00D25E2F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«Федеральный реестр государственных и муниципальных услуг (функции).</w:t>
      </w:r>
    </w:p>
    <w:p w:rsidR="00D25E2F" w:rsidRPr="00272F54" w:rsidRDefault="00D25E2F" w:rsidP="00D25E2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D25E2F" w:rsidP="00D25E2F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9. </w:t>
      </w:r>
      <w:r w:rsidR="00AA2511" w:rsidRPr="00272F54">
        <w:rPr>
          <w:rFonts w:ascii="Arial" w:hAnsi="Arial" w:cs="Arial"/>
          <w:b/>
          <w:sz w:val="24"/>
          <w:szCs w:val="24"/>
        </w:rPr>
        <w:t>Исчерпывающий перечень документов, необход</w:t>
      </w:r>
      <w:r w:rsidRPr="00272F54">
        <w:rPr>
          <w:rFonts w:ascii="Arial" w:hAnsi="Arial" w:cs="Arial"/>
          <w:b/>
          <w:sz w:val="24"/>
          <w:szCs w:val="24"/>
        </w:rPr>
        <w:t>имых для предоставления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услуг</w:t>
      </w:r>
      <w:r w:rsidRPr="00272F54">
        <w:rPr>
          <w:rFonts w:ascii="Arial" w:hAnsi="Arial" w:cs="Arial"/>
          <w:b/>
          <w:sz w:val="24"/>
          <w:szCs w:val="24"/>
        </w:rPr>
        <w:t>и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D25E2F" w:rsidP="00D25E2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9.1. Исчерпывающий перечень документов и сведений, необходимых </w:t>
      </w:r>
      <w:r w:rsidR="00AA2511" w:rsidRPr="00272F54">
        <w:rPr>
          <w:rFonts w:ascii="Arial" w:hAnsi="Arial" w:cs="Arial"/>
          <w:sz w:val="24"/>
          <w:szCs w:val="24"/>
        </w:rPr>
        <w:t>в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 xml:space="preserve">соответствии с нормативными </w:t>
      </w:r>
      <w:r w:rsidRPr="00272F54">
        <w:rPr>
          <w:rFonts w:ascii="Arial" w:hAnsi="Arial" w:cs="Arial"/>
          <w:sz w:val="24"/>
          <w:szCs w:val="24"/>
        </w:rPr>
        <w:t>правовыми</w:t>
      </w:r>
      <w:r w:rsidR="00AA2511" w:rsidRPr="00272F54">
        <w:rPr>
          <w:rFonts w:ascii="Arial" w:hAnsi="Arial" w:cs="Arial"/>
          <w:sz w:val="24"/>
          <w:szCs w:val="24"/>
        </w:rPr>
        <w:t xml:space="preserve"> актами для предоставления муниципальной</w:t>
      </w:r>
      <w:r w:rsidRPr="00272F54">
        <w:rPr>
          <w:rFonts w:ascii="Arial" w:hAnsi="Arial" w:cs="Arial"/>
          <w:sz w:val="24"/>
          <w:szCs w:val="24"/>
        </w:rPr>
        <w:t xml:space="preserve">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BE6C6E" w:rsidRPr="00272F54" w:rsidRDefault="00D25E2F" w:rsidP="00D25E2F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9"/>
      <w:bookmarkEnd w:id="5"/>
      <w:r w:rsidRPr="00272F54">
        <w:rPr>
          <w:rFonts w:ascii="Arial" w:hAnsi="Arial" w:cs="Arial"/>
          <w:sz w:val="24"/>
          <w:szCs w:val="24"/>
        </w:rPr>
        <w:t>9.1.1. Заявитель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или</w:t>
      </w:r>
      <w:r w:rsidR="00AA2511" w:rsidRPr="00272F54">
        <w:rPr>
          <w:rFonts w:ascii="Arial" w:hAnsi="Arial" w:cs="Arial"/>
          <w:sz w:val="24"/>
          <w:szCs w:val="24"/>
        </w:rPr>
        <w:t xml:space="preserve"> его представитель </w:t>
      </w:r>
      <w:r w:rsidRPr="00272F54">
        <w:rPr>
          <w:rFonts w:ascii="Arial" w:hAnsi="Arial" w:cs="Arial"/>
          <w:sz w:val="24"/>
          <w:szCs w:val="24"/>
        </w:rPr>
        <w:t>представляет</w:t>
      </w:r>
      <w:r w:rsidR="00AA2511" w:rsidRPr="00272F54">
        <w:rPr>
          <w:rFonts w:ascii="Arial" w:hAnsi="Arial" w:cs="Arial"/>
          <w:sz w:val="24"/>
          <w:szCs w:val="24"/>
        </w:rPr>
        <w:t xml:space="preserve"> в упо</w:t>
      </w:r>
      <w:r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>но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>оченн</w:t>
      </w:r>
      <w:r w:rsidRPr="00272F54">
        <w:rPr>
          <w:rFonts w:ascii="Arial" w:hAnsi="Arial" w:cs="Arial"/>
          <w:sz w:val="24"/>
          <w:szCs w:val="24"/>
        </w:rPr>
        <w:t xml:space="preserve">ый </w:t>
      </w:r>
      <w:r w:rsidR="00AA2511" w:rsidRPr="00272F54">
        <w:rPr>
          <w:rFonts w:ascii="Arial" w:hAnsi="Arial" w:cs="Arial"/>
          <w:sz w:val="24"/>
          <w:szCs w:val="24"/>
        </w:rPr>
        <w:t>орган заявлен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е о </w:t>
      </w:r>
      <w:r w:rsidRPr="00272F54">
        <w:rPr>
          <w:rFonts w:ascii="Arial" w:hAnsi="Arial" w:cs="Arial"/>
          <w:sz w:val="24"/>
          <w:szCs w:val="24"/>
        </w:rPr>
        <w:t>выдаче разрешения</w:t>
      </w:r>
      <w:r w:rsidR="00AA2511" w:rsidRPr="00272F54">
        <w:rPr>
          <w:rFonts w:ascii="Arial" w:hAnsi="Arial" w:cs="Arial"/>
          <w:sz w:val="24"/>
          <w:szCs w:val="24"/>
        </w:rPr>
        <w:t xml:space="preserve"> на право в</w:t>
      </w:r>
      <w:r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>рубк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зеленных</w:t>
      </w:r>
      <w:r w:rsidR="00AA2511" w:rsidRPr="00272F54">
        <w:rPr>
          <w:rFonts w:ascii="Arial" w:hAnsi="Arial" w:cs="Arial"/>
          <w:sz w:val="24"/>
          <w:szCs w:val="24"/>
        </w:rPr>
        <w:t xml:space="preserve"> насаждений по </w:t>
      </w:r>
      <w:r w:rsidRPr="00272F54">
        <w:rPr>
          <w:rFonts w:ascii="Arial" w:hAnsi="Arial" w:cs="Arial"/>
          <w:sz w:val="24"/>
          <w:szCs w:val="24"/>
        </w:rPr>
        <w:t>форме</w:t>
      </w:r>
      <w:r w:rsidR="00AA2511" w:rsidRPr="00272F54">
        <w:rPr>
          <w:rFonts w:ascii="Arial" w:hAnsi="Arial" w:cs="Arial"/>
          <w:sz w:val="24"/>
          <w:szCs w:val="24"/>
        </w:rPr>
        <w:t>, приведенной в Приложен</w:t>
      </w:r>
      <w:r w:rsidRPr="00272F54">
        <w:rPr>
          <w:rFonts w:ascii="Arial" w:hAnsi="Arial" w:cs="Arial"/>
          <w:sz w:val="24"/>
          <w:szCs w:val="24"/>
        </w:rPr>
        <w:t>ии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№</w:t>
      </w:r>
      <w:r w:rsidR="00AA2511" w:rsidRPr="00272F54">
        <w:rPr>
          <w:rFonts w:ascii="Arial" w:hAnsi="Arial" w:cs="Arial"/>
          <w:sz w:val="24"/>
          <w:szCs w:val="24"/>
        </w:rPr>
        <w:t xml:space="preserve"> 1 к настоящему </w:t>
      </w:r>
      <w:r w:rsidRPr="00272F54">
        <w:rPr>
          <w:rFonts w:ascii="Arial" w:hAnsi="Arial" w:cs="Arial"/>
          <w:sz w:val="24"/>
          <w:szCs w:val="24"/>
        </w:rPr>
        <w:t>Административному</w:t>
      </w:r>
      <w:r w:rsidR="00AA2511" w:rsidRPr="00272F54">
        <w:rPr>
          <w:rFonts w:ascii="Arial" w:hAnsi="Arial" w:cs="Arial"/>
          <w:sz w:val="24"/>
          <w:szCs w:val="24"/>
        </w:rPr>
        <w:t xml:space="preserve"> регламенту, а также </w:t>
      </w:r>
      <w:r w:rsidRPr="00272F54">
        <w:rPr>
          <w:rFonts w:ascii="Arial" w:hAnsi="Arial" w:cs="Arial"/>
          <w:sz w:val="24"/>
          <w:szCs w:val="24"/>
        </w:rPr>
        <w:t>прилагаемые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к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нему</w:t>
      </w:r>
      <w:r w:rsidR="00AA2511" w:rsidRPr="00272F54">
        <w:rPr>
          <w:rFonts w:ascii="Arial" w:hAnsi="Arial" w:cs="Arial"/>
          <w:sz w:val="24"/>
          <w:szCs w:val="24"/>
        </w:rPr>
        <w:t xml:space="preserve"> документ</w:t>
      </w:r>
      <w:r w:rsidRPr="00272F54">
        <w:rPr>
          <w:rFonts w:ascii="Arial" w:hAnsi="Arial" w:cs="Arial"/>
          <w:sz w:val="24"/>
          <w:szCs w:val="24"/>
        </w:rPr>
        <w:t>ы, ук</w:t>
      </w:r>
      <w:r w:rsidR="00AA2511" w:rsidRPr="00272F54">
        <w:rPr>
          <w:rFonts w:ascii="Arial" w:hAnsi="Arial" w:cs="Arial"/>
          <w:sz w:val="24"/>
          <w:szCs w:val="24"/>
        </w:rPr>
        <w:t>азанн</w:t>
      </w:r>
      <w:r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>е в подпунктах «</w:t>
      </w:r>
      <w:r w:rsidRPr="00272F54">
        <w:rPr>
          <w:rFonts w:ascii="Arial" w:hAnsi="Arial" w:cs="Arial"/>
          <w:sz w:val="24"/>
          <w:szCs w:val="24"/>
        </w:rPr>
        <w:t>б» - «г</w:t>
      </w:r>
      <w:r w:rsidR="00AA2511" w:rsidRPr="00272F54">
        <w:rPr>
          <w:rFonts w:ascii="Arial" w:hAnsi="Arial" w:cs="Arial"/>
          <w:sz w:val="24"/>
          <w:szCs w:val="24"/>
        </w:rPr>
        <w:t>» пункта</w:t>
      </w:r>
      <w:r w:rsidRPr="00272F54">
        <w:rPr>
          <w:rFonts w:ascii="Arial" w:hAnsi="Arial" w:cs="Arial"/>
          <w:sz w:val="24"/>
          <w:szCs w:val="24"/>
        </w:rPr>
        <w:t xml:space="preserve"> 2.</w:t>
      </w:r>
      <w:r w:rsidR="00AA2511" w:rsidRPr="00272F54">
        <w:rPr>
          <w:rFonts w:ascii="Arial" w:hAnsi="Arial" w:cs="Arial"/>
          <w:sz w:val="24"/>
          <w:szCs w:val="24"/>
        </w:rPr>
        <w:t>8</w:t>
      </w:r>
      <w:r w:rsidRPr="00272F54">
        <w:rPr>
          <w:rFonts w:ascii="Arial" w:hAnsi="Arial" w:cs="Arial"/>
          <w:sz w:val="24"/>
          <w:szCs w:val="24"/>
        </w:rPr>
        <w:t>.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настоящего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Административного</w:t>
      </w:r>
      <w:r w:rsidR="00AA2511" w:rsidRPr="00272F54">
        <w:rPr>
          <w:rFonts w:ascii="Arial" w:hAnsi="Arial" w:cs="Arial"/>
          <w:sz w:val="24"/>
          <w:szCs w:val="24"/>
        </w:rPr>
        <w:t xml:space="preserve"> регламента, и одним </w:t>
      </w:r>
      <w:r w:rsidRPr="00272F54">
        <w:rPr>
          <w:rFonts w:ascii="Arial" w:hAnsi="Arial" w:cs="Arial"/>
          <w:sz w:val="24"/>
          <w:szCs w:val="24"/>
        </w:rPr>
        <w:t>из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следующих</w:t>
      </w:r>
      <w:r w:rsidR="00AA2511" w:rsidRPr="00272F54">
        <w:rPr>
          <w:rFonts w:ascii="Arial" w:hAnsi="Arial" w:cs="Arial"/>
          <w:sz w:val="24"/>
          <w:szCs w:val="24"/>
        </w:rPr>
        <w:t xml:space="preserve"> способов по </w:t>
      </w:r>
      <w:r w:rsidRPr="00272F54">
        <w:rPr>
          <w:rFonts w:ascii="Arial" w:hAnsi="Arial" w:cs="Arial"/>
          <w:sz w:val="24"/>
          <w:szCs w:val="24"/>
        </w:rPr>
        <w:t>выбору</w:t>
      </w:r>
      <w:r w:rsidR="00AA2511" w:rsidRPr="00272F54">
        <w:rPr>
          <w:rFonts w:ascii="Arial" w:hAnsi="Arial" w:cs="Arial"/>
          <w:sz w:val="24"/>
          <w:szCs w:val="24"/>
        </w:rPr>
        <w:t xml:space="preserve"> заявителя:</w:t>
      </w:r>
    </w:p>
    <w:p w:rsidR="00BE6C6E" w:rsidRPr="00272F54" w:rsidRDefault="00AA2511" w:rsidP="00D25E2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а) в электронной форме посредством </w:t>
      </w:r>
      <w:r w:rsidR="00D25E2F" w:rsidRPr="00272F54">
        <w:rPr>
          <w:rFonts w:ascii="Arial" w:hAnsi="Arial" w:cs="Arial"/>
          <w:sz w:val="24"/>
          <w:szCs w:val="24"/>
        </w:rPr>
        <w:t>Фе</w:t>
      </w:r>
      <w:r w:rsidRPr="00272F54">
        <w:rPr>
          <w:rFonts w:ascii="Arial" w:hAnsi="Arial" w:cs="Arial"/>
          <w:sz w:val="24"/>
          <w:szCs w:val="24"/>
        </w:rPr>
        <w:t xml:space="preserve">деральной государственной </w:t>
      </w:r>
      <w:r w:rsidR="00D25E2F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нформационной с</w:t>
      </w:r>
      <w:r w:rsidR="00D25E2F" w:rsidRPr="00272F54">
        <w:rPr>
          <w:rFonts w:ascii="Arial" w:hAnsi="Arial" w:cs="Arial"/>
          <w:sz w:val="24"/>
          <w:szCs w:val="24"/>
        </w:rPr>
        <w:t>истемы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D25E2F" w:rsidRPr="00272F54">
        <w:rPr>
          <w:rFonts w:ascii="Arial" w:hAnsi="Arial" w:cs="Arial"/>
          <w:sz w:val="24"/>
          <w:szCs w:val="24"/>
        </w:rPr>
        <w:t>«Е</w:t>
      </w:r>
      <w:r w:rsidRPr="00272F54">
        <w:rPr>
          <w:rFonts w:ascii="Arial" w:hAnsi="Arial" w:cs="Arial"/>
          <w:sz w:val="24"/>
          <w:szCs w:val="24"/>
        </w:rPr>
        <w:t xml:space="preserve">диный портал государственных и </w:t>
      </w:r>
      <w:r w:rsidR="00D25E2F" w:rsidRPr="00272F54">
        <w:rPr>
          <w:rFonts w:ascii="Arial" w:hAnsi="Arial" w:cs="Arial"/>
          <w:sz w:val="24"/>
          <w:szCs w:val="24"/>
        </w:rPr>
        <w:t>муниципальных услуг (функци</w:t>
      </w:r>
      <w:r w:rsidRPr="00272F54">
        <w:rPr>
          <w:rFonts w:ascii="Arial" w:hAnsi="Arial" w:cs="Arial"/>
          <w:sz w:val="24"/>
          <w:szCs w:val="24"/>
        </w:rPr>
        <w:t>й)» (далее — Ед</w:t>
      </w:r>
      <w:r w:rsidR="00D25E2F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н</w:t>
      </w:r>
      <w:r w:rsidR="00D25E2F" w:rsidRPr="00272F54">
        <w:rPr>
          <w:rFonts w:ascii="Arial" w:hAnsi="Arial" w:cs="Arial"/>
          <w:sz w:val="24"/>
          <w:szCs w:val="24"/>
        </w:rPr>
        <w:t>ы</w:t>
      </w:r>
      <w:r w:rsidRPr="00272F54">
        <w:rPr>
          <w:rFonts w:ascii="Arial" w:hAnsi="Arial" w:cs="Arial"/>
          <w:sz w:val="24"/>
          <w:szCs w:val="24"/>
        </w:rPr>
        <w:t>й портал).</w:t>
      </w:r>
    </w:p>
    <w:p w:rsidR="00BE6C6E" w:rsidRPr="00272F54" w:rsidRDefault="00AA2511" w:rsidP="00D25E2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В с</w:t>
      </w:r>
      <w:r w:rsidR="00D25E2F" w:rsidRPr="00272F54">
        <w:rPr>
          <w:rFonts w:ascii="Arial" w:hAnsi="Arial" w:cs="Arial"/>
          <w:sz w:val="24"/>
          <w:szCs w:val="24"/>
        </w:rPr>
        <w:t>л</w:t>
      </w:r>
      <w:r w:rsidRPr="00272F54">
        <w:rPr>
          <w:rFonts w:ascii="Arial" w:hAnsi="Arial" w:cs="Arial"/>
          <w:sz w:val="24"/>
          <w:szCs w:val="24"/>
        </w:rPr>
        <w:t>уч</w:t>
      </w:r>
      <w:r w:rsidR="00D25E2F" w:rsidRPr="00272F54">
        <w:rPr>
          <w:rFonts w:ascii="Arial" w:hAnsi="Arial" w:cs="Arial"/>
          <w:sz w:val="24"/>
          <w:szCs w:val="24"/>
        </w:rPr>
        <w:t>ае представления заявления о вы</w:t>
      </w:r>
      <w:r w:rsidRPr="00272F54">
        <w:rPr>
          <w:rFonts w:ascii="Arial" w:hAnsi="Arial" w:cs="Arial"/>
          <w:sz w:val="24"/>
          <w:szCs w:val="24"/>
        </w:rPr>
        <w:t xml:space="preserve">даче разрешения на право </w:t>
      </w:r>
      <w:r w:rsidR="00D25E2F" w:rsidRPr="00272F54">
        <w:rPr>
          <w:rFonts w:ascii="Arial" w:hAnsi="Arial" w:cs="Arial"/>
          <w:sz w:val="24"/>
          <w:szCs w:val="24"/>
        </w:rPr>
        <w:t>вырубки</w:t>
      </w:r>
      <w:r w:rsidRPr="00272F54">
        <w:rPr>
          <w:rFonts w:ascii="Arial" w:hAnsi="Arial" w:cs="Arial"/>
          <w:sz w:val="24"/>
          <w:szCs w:val="24"/>
        </w:rPr>
        <w:t xml:space="preserve"> зеленых насаждений </w:t>
      </w:r>
      <w:r w:rsidR="00D25E2F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прилагаем</w:t>
      </w:r>
      <w:r w:rsidR="00D25E2F" w:rsidRPr="00272F54">
        <w:rPr>
          <w:rFonts w:ascii="Arial" w:hAnsi="Arial" w:cs="Arial"/>
          <w:sz w:val="24"/>
          <w:szCs w:val="24"/>
        </w:rPr>
        <w:t>ы</w:t>
      </w:r>
      <w:r w:rsidRPr="00272F54">
        <w:rPr>
          <w:rFonts w:ascii="Arial" w:hAnsi="Arial" w:cs="Arial"/>
          <w:sz w:val="24"/>
          <w:szCs w:val="24"/>
        </w:rPr>
        <w:t>х к нему доку</w:t>
      </w:r>
      <w:r w:rsidR="002B4129" w:rsidRPr="00272F54">
        <w:rPr>
          <w:rFonts w:ascii="Arial" w:hAnsi="Arial" w:cs="Arial"/>
          <w:sz w:val="24"/>
          <w:szCs w:val="24"/>
        </w:rPr>
        <w:t>ментов</w:t>
      </w:r>
      <w:r w:rsidRPr="00272F54">
        <w:rPr>
          <w:rFonts w:ascii="Arial" w:hAnsi="Arial" w:cs="Arial"/>
          <w:sz w:val="24"/>
          <w:szCs w:val="24"/>
        </w:rPr>
        <w:t xml:space="preserve"> ука</w:t>
      </w:r>
      <w:r w:rsidR="002B4129" w:rsidRPr="00272F54">
        <w:rPr>
          <w:rFonts w:ascii="Arial" w:hAnsi="Arial" w:cs="Arial"/>
          <w:sz w:val="24"/>
          <w:szCs w:val="24"/>
        </w:rPr>
        <w:t>занным способом заявитель</w:t>
      </w:r>
      <w:r w:rsidRPr="00272F54">
        <w:rPr>
          <w:rFonts w:ascii="Arial" w:hAnsi="Arial" w:cs="Arial"/>
          <w:sz w:val="24"/>
          <w:szCs w:val="24"/>
        </w:rPr>
        <w:t xml:space="preserve"> и</w:t>
      </w:r>
      <w:r w:rsidR="002B4129" w:rsidRPr="00272F54">
        <w:rPr>
          <w:rFonts w:ascii="Arial" w:hAnsi="Arial" w:cs="Arial"/>
          <w:sz w:val="24"/>
          <w:szCs w:val="24"/>
        </w:rPr>
        <w:t>л</w:t>
      </w:r>
      <w:r w:rsidRPr="00272F54">
        <w:rPr>
          <w:rFonts w:ascii="Arial" w:hAnsi="Arial" w:cs="Arial"/>
          <w:sz w:val="24"/>
          <w:szCs w:val="24"/>
        </w:rPr>
        <w:t>и е</w:t>
      </w:r>
      <w:r w:rsidR="002B4129" w:rsidRPr="00272F54">
        <w:rPr>
          <w:rFonts w:ascii="Arial" w:hAnsi="Arial" w:cs="Arial"/>
          <w:sz w:val="24"/>
          <w:szCs w:val="24"/>
        </w:rPr>
        <w:t>го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2B4129" w:rsidRPr="00272F54">
        <w:rPr>
          <w:rFonts w:ascii="Arial" w:hAnsi="Arial" w:cs="Arial"/>
          <w:sz w:val="24"/>
          <w:szCs w:val="24"/>
        </w:rPr>
        <w:t>представитель</w:t>
      </w:r>
      <w:r w:rsidRPr="00272F54">
        <w:rPr>
          <w:rFonts w:ascii="Arial" w:hAnsi="Arial" w:cs="Arial"/>
          <w:sz w:val="24"/>
          <w:szCs w:val="24"/>
        </w:rPr>
        <w:t>, прошедш</w:t>
      </w:r>
      <w:r w:rsidR="002B412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е процедуры регистрации, </w:t>
      </w:r>
      <w:r w:rsidR="002B4129" w:rsidRPr="00272F54">
        <w:rPr>
          <w:rFonts w:ascii="Arial" w:hAnsi="Arial" w:cs="Arial"/>
          <w:sz w:val="24"/>
          <w:szCs w:val="24"/>
        </w:rPr>
        <w:t>идентификации</w:t>
      </w:r>
      <w:r w:rsidRPr="00272F54">
        <w:rPr>
          <w:rFonts w:ascii="Arial" w:hAnsi="Arial" w:cs="Arial"/>
          <w:sz w:val="24"/>
          <w:szCs w:val="24"/>
        </w:rPr>
        <w:t xml:space="preserve"> и а</w:t>
      </w:r>
      <w:r w:rsidR="002B4129" w:rsidRPr="00272F54">
        <w:rPr>
          <w:rFonts w:ascii="Arial" w:hAnsi="Arial" w:cs="Arial"/>
          <w:sz w:val="24"/>
          <w:szCs w:val="24"/>
        </w:rPr>
        <w:t>ут</w:t>
      </w:r>
      <w:r w:rsidRPr="00272F54">
        <w:rPr>
          <w:rFonts w:ascii="Arial" w:hAnsi="Arial" w:cs="Arial"/>
          <w:sz w:val="24"/>
          <w:szCs w:val="24"/>
        </w:rPr>
        <w:t>ентиф</w:t>
      </w:r>
      <w:r w:rsidR="002B412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ка</w:t>
      </w:r>
      <w:r w:rsidR="002B4129" w:rsidRPr="00272F54">
        <w:rPr>
          <w:rFonts w:ascii="Arial" w:hAnsi="Arial" w:cs="Arial"/>
          <w:sz w:val="24"/>
          <w:szCs w:val="24"/>
        </w:rPr>
        <w:t>ции</w:t>
      </w:r>
      <w:r w:rsidRPr="00272F54">
        <w:rPr>
          <w:rFonts w:ascii="Arial" w:hAnsi="Arial" w:cs="Arial"/>
          <w:sz w:val="24"/>
          <w:szCs w:val="24"/>
        </w:rPr>
        <w:t xml:space="preserve"> с использованием</w:t>
      </w:r>
      <w:r w:rsidR="002B4129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федеральной</w:t>
      </w:r>
      <w:r w:rsidR="002B4129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государственной</w:t>
      </w:r>
      <w:r w:rsidR="002B4129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информационной</w:t>
      </w:r>
      <w:r w:rsidR="002B4129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систем</w:t>
      </w:r>
      <w:r w:rsidR="002B4129" w:rsidRPr="00272F54">
        <w:rPr>
          <w:rFonts w:ascii="Arial" w:hAnsi="Arial" w:cs="Arial"/>
          <w:sz w:val="24"/>
          <w:szCs w:val="24"/>
        </w:rPr>
        <w:t xml:space="preserve">ы </w:t>
      </w:r>
      <w:r w:rsidRPr="00272F54">
        <w:rPr>
          <w:rFonts w:ascii="Arial" w:hAnsi="Arial" w:cs="Arial"/>
          <w:sz w:val="24"/>
          <w:szCs w:val="24"/>
        </w:rPr>
        <w:t>«Единая система</w:t>
      </w:r>
      <w:r w:rsidR="002B4129" w:rsidRPr="00272F54">
        <w:rPr>
          <w:rFonts w:ascii="Arial" w:hAnsi="Arial" w:cs="Arial"/>
          <w:sz w:val="24"/>
          <w:szCs w:val="24"/>
        </w:rPr>
        <w:t xml:space="preserve"> идентификации и аутентификации </w:t>
      </w:r>
      <w:r w:rsidRPr="00272F54">
        <w:rPr>
          <w:rFonts w:ascii="Arial" w:hAnsi="Arial" w:cs="Arial"/>
          <w:sz w:val="24"/>
          <w:szCs w:val="24"/>
        </w:rPr>
        <w:t>в</w:t>
      </w:r>
      <w:r w:rsidR="002B4129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инфрастру</w:t>
      </w:r>
      <w:r w:rsidR="002B4129" w:rsidRPr="00272F54">
        <w:rPr>
          <w:rFonts w:ascii="Arial" w:hAnsi="Arial" w:cs="Arial"/>
          <w:sz w:val="24"/>
          <w:szCs w:val="24"/>
        </w:rPr>
        <w:t>к</w:t>
      </w:r>
      <w:r w:rsidRPr="00272F54">
        <w:rPr>
          <w:rFonts w:ascii="Arial" w:hAnsi="Arial" w:cs="Arial"/>
          <w:sz w:val="24"/>
          <w:szCs w:val="24"/>
        </w:rPr>
        <w:t>туре,</w:t>
      </w:r>
      <w:r w:rsidR="002B4129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обеспечивающей информационно-технолог</w:t>
      </w:r>
      <w:r w:rsidR="002B412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чес</w:t>
      </w:r>
      <w:r w:rsidR="002B4129" w:rsidRPr="00272F54">
        <w:rPr>
          <w:rFonts w:ascii="Arial" w:hAnsi="Arial" w:cs="Arial"/>
          <w:sz w:val="24"/>
          <w:szCs w:val="24"/>
        </w:rPr>
        <w:t>к</w:t>
      </w:r>
      <w:r w:rsidRPr="00272F54">
        <w:rPr>
          <w:rFonts w:ascii="Arial" w:hAnsi="Arial" w:cs="Arial"/>
          <w:sz w:val="24"/>
          <w:szCs w:val="24"/>
        </w:rPr>
        <w:t>ое</w:t>
      </w:r>
      <w:r w:rsidR="002B4129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в</w:t>
      </w:r>
      <w:r w:rsidR="002B4129" w:rsidRPr="00272F54">
        <w:rPr>
          <w:rFonts w:ascii="Arial" w:hAnsi="Arial" w:cs="Arial"/>
          <w:sz w:val="24"/>
          <w:szCs w:val="24"/>
        </w:rPr>
        <w:t>з</w:t>
      </w:r>
      <w:r w:rsidRPr="00272F54">
        <w:rPr>
          <w:rFonts w:ascii="Arial" w:hAnsi="Arial" w:cs="Arial"/>
          <w:sz w:val="24"/>
          <w:szCs w:val="24"/>
        </w:rPr>
        <w:t>а</w:t>
      </w:r>
      <w:r w:rsidR="002B4129" w:rsidRPr="00272F54">
        <w:rPr>
          <w:rFonts w:ascii="Arial" w:hAnsi="Arial" w:cs="Arial"/>
          <w:sz w:val="24"/>
          <w:szCs w:val="24"/>
        </w:rPr>
        <w:t>им</w:t>
      </w:r>
      <w:r w:rsidRPr="00272F54">
        <w:rPr>
          <w:rFonts w:ascii="Arial" w:hAnsi="Arial" w:cs="Arial"/>
          <w:sz w:val="24"/>
          <w:szCs w:val="24"/>
        </w:rPr>
        <w:t>одействие</w:t>
      </w:r>
      <w:r w:rsidR="002B4129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инфор</w:t>
      </w:r>
      <w:r w:rsidR="002B4129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>ац</w:t>
      </w:r>
      <w:r w:rsidR="002B412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онных</w:t>
      </w:r>
      <w:r w:rsidR="002B4129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с</w:t>
      </w:r>
      <w:r w:rsidR="002B4129" w:rsidRPr="00272F54">
        <w:rPr>
          <w:rFonts w:ascii="Arial" w:hAnsi="Arial" w:cs="Arial"/>
          <w:sz w:val="24"/>
          <w:szCs w:val="24"/>
        </w:rPr>
        <w:t>истем</w:t>
      </w:r>
      <w:r w:rsidRPr="00272F54">
        <w:rPr>
          <w:rFonts w:ascii="Arial" w:hAnsi="Arial" w:cs="Arial"/>
          <w:sz w:val="24"/>
          <w:szCs w:val="24"/>
        </w:rPr>
        <w:t>, используемых</w:t>
      </w:r>
      <w:r w:rsidR="002B4129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д</w:t>
      </w:r>
      <w:r w:rsidR="002B4129" w:rsidRPr="00272F54">
        <w:rPr>
          <w:rFonts w:ascii="Arial" w:hAnsi="Arial" w:cs="Arial"/>
          <w:sz w:val="24"/>
          <w:szCs w:val="24"/>
        </w:rPr>
        <w:t>л</w:t>
      </w:r>
      <w:r w:rsidRPr="00272F54">
        <w:rPr>
          <w:rFonts w:ascii="Arial" w:hAnsi="Arial" w:cs="Arial"/>
          <w:sz w:val="24"/>
          <w:szCs w:val="24"/>
        </w:rPr>
        <w:t>я</w:t>
      </w:r>
      <w:r w:rsidR="002B4129" w:rsidRPr="00272F54">
        <w:rPr>
          <w:rFonts w:ascii="Arial" w:hAnsi="Arial" w:cs="Arial"/>
          <w:sz w:val="24"/>
          <w:szCs w:val="24"/>
        </w:rPr>
        <w:t xml:space="preserve"> п</w:t>
      </w:r>
      <w:r w:rsidRPr="00272F54">
        <w:rPr>
          <w:rFonts w:ascii="Arial" w:hAnsi="Arial" w:cs="Arial"/>
          <w:sz w:val="24"/>
          <w:szCs w:val="24"/>
        </w:rPr>
        <w:t>редоставле</w:t>
      </w:r>
      <w:r w:rsidR="002B4129" w:rsidRPr="00272F54">
        <w:rPr>
          <w:rFonts w:ascii="Arial" w:hAnsi="Arial" w:cs="Arial"/>
          <w:sz w:val="24"/>
          <w:szCs w:val="24"/>
        </w:rPr>
        <w:t>ни</w:t>
      </w:r>
      <w:r w:rsidRPr="00272F54">
        <w:rPr>
          <w:rFonts w:ascii="Arial" w:hAnsi="Arial" w:cs="Arial"/>
          <w:sz w:val="24"/>
          <w:szCs w:val="24"/>
        </w:rPr>
        <w:t>я</w:t>
      </w:r>
      <w:r w:rsidR="002B4129" w:rsidRPr="00272F54">
        <w:rPr>
          <w:rFonts w:ascii="Arial" w:hAnsi="Arial" w:cs="Arial"/>
          <w:sz w:val="24"/>
          <w:szCs w:val="24"/>
        </w:rPr>
        <w:t xml:space="preserve"> государственных и муниципальных </w:t>
      </w:r>
      <w:r w:rsidRPr="00272F54">
        <w:rPr>
          <w:rFonts w:ascii="Arial" w:hAnsi="Arial" w:cs="Arial"/>
          <w:sz w:val="24"/>
          <w:szCs w:val="24"/>
        </w:rPr>
        <w:t>услуг</w:t>
      </w:r>
      <w:r w:rsidR="002B4129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в электронной форме» </w:t>
      </w:r>
      <w:r w:rsidR="002B4129" w:rsidRPr="00272F54">
        <w:rPr>
          <w:rFonts w:ascii="Arial" w:hAnsi="Arial" w:cs="Arial"/>
          <w:sz w:val="24"/>
          <w:szCs w:val="24"/>
        </w:rPr>
        <w:t>(далее</w:t>
      </w:r>
      <w:r w:rsidRPr="00272F54">
        <w:rPr>
          <w:rFonts w:ascii="Arial" w:hAnsi="Arial" w:cs="Arial"/>
          <w:sz w:val="24"/>
          <w:szCs w:val="24"/>
        </w:rPr>
        <w:t xml:space="preserve"> — ECHA) </w:t>
      </w:r>
      <w:r w:rsidR="002B4129" w:rsidRPr="00272F54">
        <w:rPr>
          <w:rFonts w:ascii="Arial" w:hAnsi="Arial" w:cs="Arial"/>
          <w:sz w:val="24"/>
          <w:szCs w:val="24"/>
        </w:rPr>
        <w:t>или</w:t>
      </w:r>
      <w:r w:rsidRPr="00272F54">
        <w:rPr>
          <w:rFonts w:ascii="Arial" w:hAnsi="Arial" w:cs="Arial"/>
          <w:sz w:val="24"/>
          <w:szCs w:val="24"/>
        </w:rPr>
        <w:t xml:space="preserve"> иных государственн</w:t>
      </w:r>
      <w:r w:rsidR="002B4129" w:rsidRPr="00272F54">
        <w:rPr>
          <w:rFonts w:ascii="Arial" w:hAnsi="Arial" w:cs="Arial"/>
          <w:sz w:val="24"/>
          <w:szCs w:val="24"/>
        </w:rPr>
        <w:t>ых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2B412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нформац</w:t>
      </w:r>
      <w:r w:rsidR="002B4129" w:rsidRPr="00272F54">
        <w:rPr>
          <w:rFonts w:ascii="Arial" w:hAnsi="Arial" w:cs="Arial"/>
          <w:sz w:val="24"/>
          <w:szCs w:val="24"/>
        </w:rPr>
        <w:t>ионных</w:t>
      </w:r>
      <w:r w:rsidRPr="00272F54">
        <w:rPr>
          <w:rFonts w:ascii="Arial" w:hAnsi="Arial" w:cs="Arial"/>
          <w:sz w:val="24"/>
          <w:szCs w:val="24"/>
        </w:rPr>
        <w:t xml:space="preserve"> с</w:t>
      </w:r>
      <w:r w:rsidR="002B4129" w:rsidRPr="00272F54">
        <w:rPr>
          <w:rFonts w:ascii="Arial" w:hAnsi="Arial" w:cs="Arial"/>
          <w:sz w:val="24"/>
          <w:szCs w:val="24"/>
        </w:rPr>
        <w:t xml:space="preserve">истем, если </w:t>
      </w:r>
      <w:r w:rsidRPr="00272F54">
        <w:rPr>
          <w:rFonts w:ascii="Arial" w:hAnsi="Arial" w:cs="Arial"/>
          <w:sz w:val="24"/>
          <w:szCs w:val="24"/>
        </w:rPr>
        <w:t>такие</w:t>
      </w:r>
      <w:r w:rsidR="002B4129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государственные</w:t>
      </w:r>
      <w:r w:rsidR="002B4129" w:rsidRPr="00272F54">
        <w:rPr>
          <w:rFonts w:ascii="Arial" w:hAnsi="Arial" w:cs="Arial"/>
          <w:sz w:val="24"/>
          <w:szCs w:val="24"/>
        </w:rPr>
        <w:t xml:space="preserve"> информационные </w:t>
      </w:r>
      <w:r w:rsidRPr="00272F54">
        <w:rPr>
          <w:rFonts w:ascii="Arial" w:hAnsi="Arial" w:cs="Arial"/>
          <w:sz w:val="24"/>
          <w:szCs w:val="24"/>
        </w:rPr>
        <w:t>системы</w:t>
      </w:r>
      <w:r w:rsidR="002B4129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в</w:t>
      </w:r>
      <w:r w:rsidR="002B4129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установленно</w:t>
      </w:r>
      <w:r w:rsidR="002B4129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2B4129" w:rsidRPr="00272F54">
        <w:rPr>
          <w:rFonts w:ascii="Arial" w:hAnsi="Arial" w:cs="Arial"/>
          <w:sz w:val="24"/>
          <w:szCs w:val="24"/>
        </w:rPr>
        <w:t>Правительством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2B4129" w:rsidRPr="00272F54">
        <w:rPr>
          <w:rFonts w:ascii="Arial" w:hAnsi="Arial" w:cs="Arial"/>
          <w:sz w:val="24"/>
          <w:szCs w:val="24"/>
        </w:rPr>
        <w:t>Российской</w:t>
      </w:r>
      <w:r w:rsidRPr="00272F54">
        <w:rPr>
          <w:rFonts w:ascii="Arial" w:hAnsi="Arial" w:cs="Arial"/>
          <w:sz w:val="24"/>
          <w:szCs w:val="24"/>
        </w:rPr>
        <w:t xml:space="preserve"> Федерации порядке </w:t>
      </w:r>
      <w:r w:rsidR="002B4129" w:rsidRPr="00272F54">
        <w:rPr>
          <w:rFonts w:ascii="Arial" w:hAnsi="Arial" w:cs="Arial"/>
          <w:sz w:val="24"/>
          <w:szCs w:val="24"/>
        </w:rPr>
        <w:t>обеспечивают</w:t>
      </w:r>
      <w:r w:rsidRPr="00272F54">
        <w:rPr>
          <w:rFonts w:ascii="Arial" w:hAnsi="Arial" w:cs="Arial"/>
          <w:sz w:val="24"/>
          <w:szCs w:val="24"/>
        </w:rPr>
        <w:t xml:space="preserve"> взаимодействие с ЕС</w:t>
      </w:r>
      <w:r w:rsidR="002B4129" w:rsidRPr="00272F54">
        <w:rPr>
          <w:rFonts w:ascii="Arial" w:hAnsi="Arial" w:cs="Arial"/>
          <w:sz w:val="24"/>
          <w:szCs w:val="24"/>
        </w:rPr>
        <w:t>ИА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2B4129" w:rsidRPr="00272F54">
        <w:rPr>
          <w:rFonts w:ascii="Arial" w:hAnsi="Arial" w:cs="Arial"/>
          <w:sz w:val="24"/>
          <w:szCs w:val="24"/>
        </w:rPr>
        <w:t>п</w:t>
      </w:r>
      <w:r w:rsidRPr="00272F54">
        <w:rPr>
          <w:rFonts w:ascii="Arial" w:hAnsi="Arial" w:cs="Arial"/>
          <w:sz w:val="24"/>
          <w:szCs w:val="24"/>
        </w:rPr>
        <w:t xml:space="preserve">ри </w:t>
      </w:r>
      <w:r w:rsidRPr="00272F54">
        <w:rPr>
          <w:rFonts w:ascii="Arial" w:hAnsi="Arial" w:cs="Arial"/>
          <w:sz w:val="24"/>
          <w:szCs w:val="24"/>
        </w:rPr>
        <w:lastRenderedPageBreak/>
        <w:t>условии сов</w:t>
      </w:r>
      <w:r w:rsidR="002B4129" w:rsidRPr="00272F54">
        <w:rPr>
          <w:rFonts w:ascii="Arial" w:hAnsi="Arial" w:cs="Arial"/>
          <w:sz w:val="24"/>
          <w:szCs w:val="24"/>
        </w:rPr>
        <w:t>п</w:t>
      </w:r>
      <w:r w:rsidRPr="00272F54">
        <w:rPr>
          <w:rFonts w:ascii="Arial" w:hAnsi="Arial" w:cs="Arial"/>
          <w:sz w:val="24"/>
          <w:szCs w:val="24"/>
        </w:rPr>
        <w:t>аден</w:t>
      </w:r>
      <w:r w:rsidR="002B4129" w:rsidRPr="00272F54">
        <w:rPr>
          <w:rFonts w:ascii="Arial" w:hAnsi="Arial" w:cs="Arial"/>
          <w:sz w:val="24"/>
          <w:szCs w:val="24"/>
        </w:rPr>
        <w:t>ия</w:t>
      </w:r>
      <w:r w:rsidRPr="00272F54">
        <w:rPr>
          <w:rFonts w:ascii="Arial" w:hAnsi="Arial" w:cs="Arial"/>
          <w:sz w:val="24"/>
          <w:szCs w:val="24"/>
        </w:rPr>
        <w:t xml:space="preserve"> сведений о </w:t>
      </w:r>
      <w:r w:rsidR="002B4129" w:rsidRPr="00272F54">
        <w:rPr>
          <w:rFonts w:ascii="Arial" w:hAnsi="Arial" w:cs="Arial"/>
          <w:sz w:val="24"/>
          <w:szCs w:val="24"/>
        </w:rPr>
        <w:t>физическом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2B4129" w:rsidRPr="00272F54">
        <w:rPr>
          <w:rFonts w:ascii="Arial" w:hAnsi="Arial" w:cs="Arial"/>
          <w:sz w:val="24"/>
          <w:szCs w:val="24"/>
        </w:rPr>
        <w:t>лице</w:t>
      </w:r>
      <w:r w:rsidRPr="00272F54">
        <w:rPr>
          <w:rFonts w:ascii="Arial" w:hAnsi="Arial" w:cs="Arial"/>
          <w:sz w:val="24"/>
          <w:szCs w:val="24"/>
        </w:rPr>
        <w:t xml:space="preserve"> в </w:t>
      </w:r>
      <w:r w:rsidR="002B4129" w:rsidRPr="00272F54">
        <w:rPr>
          <w:rFonts w:ascii="Arial" w:hAnsi="Arial" w:cs="Arial"/>
          <w:sz w:val="24"/>
          <w:szCs w:val="24"/>
        </w:rPr>
        <w:t>указанных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2B4129" w:rsidRPr="00272F54">
        <w:rPr>
          <w:rFonts w:ascii="Arial" w:hAnsi="Arial" w:cs="Arial"/>
          <w:sz w:val="24"/>
          <w:szCs w:val="24"/>
        </w:rPr>
        <w:t>информационных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2B4129" w:rsidRPr="00272F54">
        <w:rPr>
          <w:rFonts w:ascii="Arial" w:hAnsi="Arial" w:cs="Arial"/>
          <w:sz w:val="24"/>
          <w:szCs w:val="24"/>
        </w:rPr>
        <w:t>системах</w:t>
      </w:r>
      <w:r w:rsidRPr="00272F54">
        <w:rPr>
          <w:rFonts w:ascii="Arial" w:hAnsi="Arial" w:cs="Arial"/>
          <w:sz w:val="24"/>
          <w:szCs w:val="24"/>
        </w:rPr>
        <w:t xml:space="preserve">, </w:t>
      </w:r>
      <w:r w:rsidR="002B4129" w:rsidRPr="00272F54">
        <w:rPr>
          <w:rFonts w:ascii="Arial" w:hAnsi="Arial" w:cs="Arial"/>
          <w:sz w:val="24"/>
          <w:szCs w:val="24"/>
        </w:rPr>
        <w:t>заполняют</w:t>
      </w:r>
      <w:r w:rsidRPr="00272F54">
        <w:rPr>
          <w:rFonts w:ascii="Arial" w:hAnsi="Arial" w:cs="Arial"/>
          <w:sz w:val="24"/>
          <w:szCs w:val="24"/>
        </w:rPr>
        <w:t xml:space="preserve"> форму </w:t>
      </w:r>
      <w:r w:rsidR="002B4129" w:rsidRPr="00272F54">
        <w:rPr>
          <w:rFonts w:ascii="Arial" w:hAnsi="Arial" w:cs="Arial"/>
          <w:sz w:val="24"/>
          <w:szCs w:val="24"/>
        </w:rPr>
        <w:t>указанного</w:t>
      </w:r>
      <w:r w:rsidRPr="00272F54">
        <w:rPr>
          <w:rFonts w:ascii="Arial" w:hAnsi="Arial" w:cs="Arial"/>
          <w:sz w:val="24"/>
          <w:szCs w:val="24"/>
        </w:rPr>
        <w:t xml:space="preserve"> заявления с </w:t>
      </w:r>
      <w:r w:rsidR="002B4129" w:rsidRPr="00272F54">
        <w:rPr>
          <w:rFonts w:ascii="Arial" w:hAnsi="Arial" w:cs="Arial"/>
          <w:sz w:val="24"/>
          <w:szCs w:val="24"/>
        </w:rPr>
        <w:t>использованием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2B4129" w:rsidRPr="00272F54">
        <w:rPr>
          <w:rFonts w:ascii="Arial" w:hAnsi="Arial" w:cs="Arial"/>
          <w:sz w:val="24"/>
          <w:szCs w:val="24"/>
        </w:rPr>
        <w:t>интерактивной</w:t>
      </w:r>
      <w:r w:rsidRPr="00272F54">
        <w:rPr>
          <w:rFonts w:ascii="Arial" w:hAnsi="Arial" w:cs="Arial"/>
          <w:sz w:val="24"/>
          <w:szCs w:val="24"/>
        </w:rPr>
        <w:t xml:space="preserve"> форм</w:t>
      </w:r>
      <w:r w:rsidR="002B4129" w:rsidRPr="00272F54">
        <w:rPr>
          <w:rFonts w:ascii="Arial" w:hAnsi="Arial" w:cs="Arial"/>
          <w:sz w:val="24"/>
          <w:szCs w:val="24"/>
        </w:rPr>
        <w:t>ы</w:t>
      </w:r>
      <w:r w:rsidRPr="00272F54">
        <w:rPr>
          <w:rFonts w:ascii="Arial" w:hAnsi="Arial" w:cs="Arial"/>
          <w:sz w:val="24"/>
          <w:szCs w:val="24"/>
        </w:rPr>
        <w:t xml:space="preserve"> в </w:t>
      </w:r>
      <w:r w:rsidR="002B4129" w:rsidRPr="00272F54">
        <w:rPr>
          <w:rFonts w:ascii="Arial" w:hAnsi="Arial" w:cs="Arial"/>
          <w:sz w:val="24"/>
          <w:szCs w:val="24"/>
        </w:rPr>
        <w:t>электронном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2B4129" w:rsidRPr="00272F54">
        <w:rPr>
          <w:rFonts w:ascii="Arial" w:hAnsi="Arial" w:cs="Arial"/>
          <w:sz w:val="24"/>
          <w:szCs w:val="24"/>
        </w:rPr>
        <w:t>виде</w:t>
      </w:r>
      <w:r w:rsidRPr="00272F54">
        <w:rPr>
          <w:rFonts w:ascii="Arial" w:hAnsi="Arial" w:cs="Arial"/>
          <w:sz w:val="24"/>
          <w:szCs w:val="24"/>
        </w:rPr>
        <w:t xml:space="preserve">, без </w:t>
      </w:r>
      <w:r w:rsidR="002B4129" w:rsidRPr="00272F54">
        <w:rPr>
          <w:rFonts w:ascii="Arial" w:hAnsi="Arial" w:cs="Arial"/>
          <w:sz w:val="24"/>
          <w:szCs w:val="24"/>
        </w:rPr>
        <w:t>необходимости</w:t>
      </w:r>
      <w:r w:rsidRPr="00272F54">
        <w:rPr>
          <w:rFonts w:ascii="Arial" w:hAnsi="Arial" w:cs="Arial"/>
          <w:sz w:val="24"/>
          <w:szCs w:val="24"/>
        </w:rPr>
        <w:t xml:space="preserve"> дополнительной пода</w:t>
      </w:r>
      <w:r w:rsidR="002B4129" w:rsidRPr="00272F54">
        <w:rPr>
          <w:rFonts w:ascii="Arial" w:hAnsi="Arial" w:cs="Arial"/>
          <w:sz w:val="24"/>
          <w:szCs w:val="24"/>
        </w:rPr>
        <w:t>чи</w:t>
      </w:r>
      <w:r w:rsidRPr="00272F54">
        <w:rPr>
          <w:rFonts w:ascii="Arial" w:hAnsi="Arial" w:cs="Arial"/>
          <w:sz w:val="24"/>
          <w:szCs w:val="24"/>
        </w:rPr>
        <w:t xml:space="preserve"> заявления в какой-</w:t>
      </w:r>
      <w:r w:rsidR="002B4129" w:rsidRPr="00272F54">
        <w:rPr>
          <w:rFonts w:ascii="Arial" w:hAnsi="Arial" w:cs="Arial"/>
          <w:sz w:val="24"/>
          <w:szCs w:val="24"/>
        </w:rPr>
        <w:t>либо</w:t>
      </w:r>
      <w:r w:rsidRPr="00272F54">
        <w:rPr>
          <w:rFonts w:ascii="Arial" w:hAnsi="Arial" w:cs="Arial"/>
          <w:sz w:val="24"/>
          <w:szCs w:val="24"/>
        </w:rPr>
        <w:t xml:space="preserve"> и</w:t>
      </w:r>
      <w:r w:rsidR="002B4129" w:rsidRPr="00272F54">
        <w:rPr>
          <w:rFonts w:ascii="Arial" w:hAnsi="Arial" w:cs="Arial"/>
          <w:sz w:val="24"/>
          <w:szCs w:val="24"/>
        </w:rPr>
        <w:t>н</w:t>
      </w:r>
      <w:r w:rsidRPr="00272F54">
        <w:rPr>
          <w:rFonts w:ascii="Arial" w:hAnsi="Arial" w:cs="Arial"/>
          <w:sz w:val="24"/>
          <w:szCs w:val="24"/>
        </w:rPr>
        <w:t xml:space="preserve">ой </w:t>
      </w:r>
      <w:r w:rsidR="002B4129" w:rsidRPr="00272F54">
        <w:rPr>
          <w:rFonts w:ascii="Arial" w:hAnsi="Arial" w:cs="Arial"/>
          <w:sz w:val="24"/>
          <w:szCs w:val="24"/>
        </w:rPr>
        <w:t>форме</w:t>
      </w:r>
      <w:r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80608C" w:rsidP="00FB3A6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Заявление</w:t>
      </w:r>
      <w:r w:rsidR="00AA2511" w:rsidRPr="00272F54">
        <w:rPr>
          <w:rFonts w:ascii="Arial" w:hAnsi="Arial" w:cs="Arial"/>
          <w:sz w:val="24"/>
          <w:szCs w:val="24"/>
        </w:rPr>
        <w:t xml:space="preserve"> о выдаче разрешения на право вырубки </w:t>
      </w:r>
      <w:r w:rsidRPr="00272F54">
        <w:rPr>
          <w:rFonts w:ascii="Arial" w:hAnsi="Arial" w:cs="Arial"/>
          <w:sz w:val="24"/>
          <w:szCs w:val="24"/>
        </w:rPr>
        <w:t>зеленых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насаждений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направляется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заявителем</w:t>
      </w:r>
      <w:r w:rsidR="00AA2511" w:rsidRPr="00272F54">
        <w:rPr>
          <w:rFonts w:ascii="Arial" w:hAnsi="Arial" w:cs="Arial"/>
          <w:sz w:val="24"/>
          <w:szCs w:val="24"/>
        </w:rPr>
        <w:t xml:space="preserve"> или его представ</w:t>
      </w:r>
      <w:r w:rsidRPr="00272F54">
        <w:rPr>
          <w:rFonts w:ascii="Arial" w:hAnsi="Arial" w:cs="Arial"/>
          <w:sz w:val="24"/>
          <w:szCs w:val="24"/>
        </w:rPr>
        <w:t>ителем</w:t>
      </w:r>
      <w:r w:rsidR="00AA2511" w:rsidRPr="00272F54">
        <w:rPr>
          <w:rFonts w:ascii="Arial" w:hAnsi="Arial" w:cs="Arial"/>
          <w:sz w:val="24"/>
          <w:szCs w:val="24"/>
        </w:rPr>
        <w:t xml:space="preserve"> вместе с </w:t>
      </w:r>
      <w:r w:rsidRPr="00272F54">
        <w:rPr>
          <w:rFonts w:ascii="Arial" w:hAnsi="Arial" w:cs="Arial"/>
          <w:sz w:val="24"/>
          <w:szCs w:val="24"/>
        </w:rPr>
        <w:t>прикрепленными</w:t>
      </w:r>
      <w:r w:rsidR="00AA2511" w:rsidRPr="00272F54">
        <w:rPr>
          <w:rFonts w:ascii="Arial" w:hAnsi="Arial" w:cs="Arial"/>
          <w:sz w:val="24"/>
          <w:szCs w:val="24"/>
        </w:rPr>
        <w:t xml:space="preserve"> электронн</w:t>
      </w:r>
      <w:r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 xml:space="preserve">ми </w:t>
      </w:r>
      <w:r w:rsidRPr="00272F54">
        <w:rPr>
          <w:rFonts w:ascii="Arial" w:hAnsi="Arial" w:cs="Arial"/>
          <w:sz w:val="24"/>
          <w:szCs w:val="24"/>
        </w:rPr>
        <w:t>документами</w:t>
      </w:r>
      <w:r w:rsidR="00AA2511" w:rsidRPr="00272F54">
        <w:rPr>
          <w:rFonts w:ascii="Arial" w:hAnsi="Arial" w:cs="Arial"/>
          <w:sz w:val="24"/>
          <w:szCs w:val="24"/>
        </w:rPr>
        <w:t xml:space="preserve">, </w:t>
      </w:r>
      <w:r w:rsidRPr="00272F54">
        <w:rPr>
          <w:rFonts w:ascii="Arial" w:hAnsi="Arial" w:cs="Arial"/>
          <w:sz w:val="24"/>
          <w:szCs w:val="24"/>
        </w:rPr>
        <w:t>указанными</w:t>
      </w:r>
      <w:r w:rsidR="00AA2511" w:rsidRPr="00272F54">
        <w:rPr>
          <w:rFonts w:ascii="Arial" w:hAnsi="Arial" w:cs="Arial"/>
          <w:sz w:val="24"/>
          <w:szCs w:val="24"/>
        </w:rPr>
        <w:t xml:space="preserve"> в подпунктах «</w:t>
      </w:r>
      <w:r w:rsidRPr="00272F54">
        <w:rPr>
          <w:rFonts w:ascii="Arial" w:hAnsi="Arial" w:cs="Arial"/>
          <w:sz w:val="24"/>
          <w:szCs w:val="24"/>
        </w:rPr>
        <w:t>б» - «з</w:t>
      </w:r>
      <w:r w:rsidR="00AA2511" w:rsidRPr="00272F54">
        <w:rPr>
          <w:rFonts w:ascii="Arial" w:hAnsi="Arial" w:cs="Arial"/>
          <w:sz w:val="24"/>
          <w:szCs w:val="24"/>
        </w:rPr>
        <w:t xml:space="preserve">» </w:t>
      </w:r>
      <w:r w:rsidRPr="00272F54">
        <w:rPr>
          <w:rFonts w:ascii="Arial" w:hAnsi="Arial" w:cs="Arial"/>
          <w:sz w:val="24"/>
          <w:szCs w:val="24"/>
        </w:rPr>
        <w:t>пункта</w:t>
      </w:r>
      <w:r w:rsidR="00AA2511" w:rsidRPr="00272F54">
        <w:rPr>
          <w:rFonts w:ascii="Arial" w:hAnsi="Arial" w:cs="Arial"/>
          <w:sz w:val="24"/>
          <w:szCs w:val="24"/>
        </w:rPr>
        <w:t xml:space="preserve"> 9.2 настояще</w:t>
      </w:r>
      <w:r w:rsidRPr="00272F54">
        <w:rPr>
          <w:rFonts w:ascii="Arial" w:hAnsi="Arial" w:cs="Arial"/>
          <w:sz w:val="24"/>
          <w:szCs w:val="24"/>
        </w:rPr>
        <w:t>го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Административного регламента</w:t>
      </w:r>
      <w:r w:rsidR="00AA2511" w:rsidRPr="00272F54">
        <w:rPr>
          <w:rFonts w:ascii="Arial" w:hAnsi="Arial" w:cs="Arial"/>
          <w:sz w:val="24"/>
          <w:szCs w:val="24"/>
        </w:rPr>
        <w:t>. 3aявлeн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e подписывается </w:t>
      </w:r>
      <w:r w:rsidRPr="00272F54">
        <w:rPr>
          <w:rFonts w:ascii="Arial" w:hAnsi="Arial" w:cs="Arial"/>
          <w:sz w:val="24"/>
          <w:szCs w:val="24"/>
        </w:rPr>
        <w:t>заявителем</w:t>
      </w:r>
      <w:r w:rsidR="00AA2511" w:rsidRPr="00272F54">
        <w:rPr>
          <w:rFonts w:ascii="Arial" w:hAnsi="Arial" w:cs="Arial"/>
          <w:sz w:val="24"/>
          <w:szCs w:val="24"/>
        </w:rPr>
        <w:t xml:space="preserve"> ил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его </w:t>
      </w:r>
      <w:r w:rsidRPr="00272F54">
        <w:rPr>
          <w:rFonts w:ascii="Arial" w:hAnsi="Arial" w:cs="Arial"/>
          <w:sz w:val="24"/>
          <w:szCs w:val="24"/>
        </w:rPr>
        <w:t>представителем, уп</w:t>
      </w:r>
      <w:r w:rsidR="00AA2511" w:rsidRPr="00272F54">
        <w:rPr>
          <w:rFonts w:ascii="Arial" w:hAnsi="Arial" w:cs="Arial"/>
          <w:sz w:val="24"/>
          <w:szCs w:val="24"/>
        </w:rPr>
        <w:t>олномоченн</w:t>
      </w:r>
      <w:r w:rsidRPr="00272F54">
        <w:rPr>
          <w:rFonts w:ascii="Arial" w:hAnsi="Arial" w:cs="Arial"/>
          <w:sz w:val="24"/>
          <w:szCs w:val="24"/>
        </w:rPr>
        <w:t>ым</w:t>
      </w:r>
      <w:r w:rsidR="00AA2511" w:rsidRPr="00272F54">
        <w:rPr>
          <w:rFonts w:ascii="Arial" w:hAnsi="Arial" w:cs="Arial"/>
          <w:sz w:val="24"/>
          <w:szCs w:val="24"/>
        </w:rPr>
        <w:t xml:space="preserve"> на </w:t>
      </w:r>
      <w:r w:rsidRPr="00272F54">
        <w:rPr>
          <w:rFonts w:ascii="Arial" w:hAnsi="Arial" w:cs="Arial"/>
          <w:sz w:val="24"/>
          <w:szCs w:val="24"/>
        </w:rPr>
        <w:t>подписание</w:t>
      </w:r>
      <w:r w:rsidR="00AA2511" w:rsidRPr="00272F54">
        <w:rPr>
          <w:rFonts w:ascii="Arial" w:hAnsi="Arial" w:cs="Arial"/>
          <w:sz w:val="24"/>
          <w:szCs w:val="24"/>
        </w:rPr>
        <w:t xml:space="preserve"> тако</w:t>
      </w:r>
      <w:r w:rsidRPr="00272F54">
        <w:rPr>
          <w:rFonts w:ascii="Arial" w:hAnsi="Arial" w:cs="Arial"/>
          <w:sz w:val="24"/>
          <w:szCs w:val="24"/>
        </w:rPr>
        <w:t>го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заявления</w:t>
      </w:r>
      <w:r w:rsidR="00AA2511" w:rsidRPr="00272F54">
        <w:rPr>
          <w:rFonts w:ascii="Arial" w:hAnsi="Arial" w:cs="Arial"/>
          <w:sz w:val="24"/>
          <w:szCs w:val="24"/>
        </w:rPr>
        <w:t xml:space="preserve">, </w:t>
      </w:r>
      <w:r w:rsidRPr="00272F54">
        <w:rPr>
          <w:rFonts w:ascii="Arial" w:hAnsi="Arial" w:cs="Arial"/>
          <w:sz w:val="24"/>
          <w:szCs w:val="24"/>
        </w:rPr>
        <w:t>усиленной</w:t>
      </w:r>
      <w:r w:rsidR="00AA2511" w:rsidRPr="00272F54">
        <w:rPr>
          <w:rFonts w:ascii="Arial" w:hAnsi="Arial" w:cs="Arial"/>
          <w:sz w:val="24"/>
          <w:szCs w:val="24"/>
        </w:rPr>
        <w:t xml:space="preserve"> квалифицированной электронной под</w:t>
      </w:r>
      <w:r w:rsidRPr="00272F54">
        <w:rPr>
          <w:rFonts w:ascii="Arial" w:hAnsi="Arial" w:cs="Arial"/>
          <w:sz w:val="24"/>
          <w:szCs w:val="24"/>
        </w:rPr>
        <w:t>писью</w:t>
      </w:r>
      <w:r w:rsidR="00AA2511" w:rsidRPr="00272F54">
        <w:rPr>
          <w:rFonts w:ascii="Arial" w:hAnsi="Arial" w:cs="Arial"/>
          <w:sz w:val="24"/>
          <w:szCs w:val="24"/>
        </w:rPr>
        <w:t xml:space="preserve">, </w:t>
      </w:r>
      <w:r w:rsidRPr="00272F54">
        <w:rPr>
          <w:rFonts w:ascii="Arial" w:hAnsi="Arial" w:cs="Arial"/>
          <w:sz w:val="24"/>
          <w:szCs w:val="24"/>
        </w:rPr>
        <w:t>либо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усиленной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неквалифицированной </w:t>
      </w:r>
      <w:r w:rsidR="00AA2511" w:rsidRPr="00272F54">
        <w:rPr>
          <w:rFonts w:ascii="Arial" w:hAnsi="Arial" w:cs="Arial"/>
          <w:sz w:val="24"/>
          <w:szCs w:val="24"/>
        </w:rPr>
        <w:t xml:space="preserve">электронной </w:t>
      </w:r>
      <w:r w:rsidRPr="00272F54">
        <w:rPr>
          <w:rFonts w:ascii="Arial" w:hAnsi="Arial" w:cs="Arial"/>
          <w:sz w:val="24"/>
          <w:szCs w:val="24"/>
        </w:rPr>
        <w:t>подписью</w:t>
      </w:r>
      <w:r w:rsidR="00AA2511" w:rsidRPr="00272F54">
        <w:rPr>
          <w:rFonts w:ascii="Arial" w:hAnsi="Arial" w:cs="Arial"/>
          <w:sz w:val="24"/>
          <w:szCs w:val="24"/>
        </w:rPr>
        <w:t xml:space="preserve">, </w:t>
      </w:r>
      <w:r w:rsidRPr="00272F54">
        <w:rPr>
          <w:rFonts w:ascii="Arial" w:hAnsi="Arial" w:cs="Arial"/>
          <w:sz w:val="24"/>
          <w:szCs w:val="24"/>
        </w:rPr>
        <w:t>сертификат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ключа</w:t>
      </w:r>
      <w:r w:rsidR="00AA2511" w:rsidRPr="00272F54">
        <w:rPr>
          <w:rFonts w:ascii="Arial" w:hAnsi="Arial" w:cs="Arial"/>
          <w:sz w:val="24"/>
          <w:szCs w:val="24"/>
        </w:rPr>
        <w:t xml:space="preserve"> провер</w:t>
      </w:r>
      <w:r w:rsidRPr="00272F54">
        <w:rPr>
          <w:rFonts w:ascii="Arial" w:hAnsi="Arial" w:cs="Arial"/>
          <w:sz w:val="24"/>
          <w:szCs w:val="24"/>
        </w:rPr>
        <w:t>ки</w:t>
      </w:r>
      <w:r w:rsidR="00AA2511" w:rsidRPr="00272F54">
        <w:rPr>
          <w:rFonts w:ascii="Arial" w:hAnsi="Arial" w:cs="Arial"/>
          <w:sz w:val="24"/>
          <w:szCs w:val="24"/>
        </w:rPr>
        <w:t xml:space="preserve"> ко</w:t>
      </w:r>
      <w:r w:rsidRPr="00272F54">
        <w:rPr>
          <w:rFonts w:ascii="Arial" w:hAnsi="Arial" w:cs="Arial"/>
          <w:sz w:val="24"/>
          <w:szCs w:val="24"/>
        </w:rPr>
        <w:t>то</w:t>
      </w:r>
      <w:r w:rsidR="00AA2511" w:rsidRPr="00272F54">
        <w:rPr>
          <w:rFonts w:ascii="Arial" w:hAnsi="Arial" w:cs="Arial"/>
          <w:sz w:val="24"/>
          <w:szCs w:val="24"/>
        </w:rPr>
        <w:t xml:space="preserve">рой создан и </w:t>
      </w:r>
      <w:r w:rsidRPr="00272F54">
        <w:rPr>
          <w:rFonts w:ascii="Arial" w:hAnsi="Arial" w:cs="Arial"/>
          <w:sz w:val="24"/>
          <w:szCs w:val="24"/>
        </w:rPr>
        <w:t>используется в и</w:t>
      </w:r>
      <w:r w:rsidR="00AA2511" w:rsidRPr="00272F54">
        <w:rPr>
          <w:rFonts w:ascii="Arial" w:hAnsi="Arial" w:cs="Arial"/>
          <w:sz w:val="24"/>
          <w:szCs w:val="24"/>
        </w:rPr>
        <w:t>нфраструк</w:t>
      </w:r>
      <w:r w:rsidRPr="00272F54">
        <w:rPr>
          <w:rFonts w:ascii="Arial" w:hAnsi="Arial" w:cs="Arial"/>
          <w:sz w:val="24"/>
          <w:szCs w:val="24"/>
        </w:rPr>
        <w:t>т</w:t>
      </w:r>
      <w:r w:rsidR="00AA2511" w:rsidRPr="00272F54">
        <w:rPr>
          <w:rFonts w:ascii="Arial" w:hAnsi="Arial" w:cs="Arial"/>
          <w:sz w:val="24"/>
          <w:szCs w:val="24"/>
        </w:rPr>
        <w:t xml:space="preserve">уре, </w:t>
      </w:r>
      <w:r w:rsidRPr="00272F54">
        <w:rPr>
          <w:rFonts w:ascii="Arial" w:hAnsi="Arial" w:cs="Arial"/>
          <w:sz w:val="24"/>
          <w:szCs w:val="24"/>
        </w:rPr>
        <w:t>обеспечивающей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информационно</w:t>
      </w:r>
      <w:r w:rsidR="00AA2511" w:rsidRPr="00272F54">
        <w:rPr>
          <w:rFonts w:ascii="Arial" w:hAnsi="Arial" w:cs="Arial"/>
          <w:sz w:val="24"/>
          <w:szCs w:val="24"/>
        </w:rPr>
        <w:t xml:space="preserve">-технологическое </w:t>
      </w:r>
      <w:r w:rsidRPr="00272F54">
        <w:rPr>
          <w:rFonts w:ascii="Arial" w:hAnsi="Arial" w:cs="Arial"/>
          <w:sz w:val="24"/>
          <w:szCs w:val="24"/>
        </w:rPr>
        <w:t>взаимодействие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информационных</w:t>
      </w:r>
      <w:r w:rsidR="00AA2511" w:rsidRPr="00272F54">
        <w:rPr>
          <w:rFonts w:ascii="Arial" w:hAnsi="Arial" w:cs="Arial"/>
          <w:sz w:val="24"/>
          <w:szCs w:val="24"/>
        </w:rPr>
        <w:t xml:space="preserve"> систем, </w:t>
      </w:r>
      <w:r w:rsidRPr="00272F54">
        <w:rPr>
          <w:rFonts w:ascii="Arial" w:hAnsi="Arial" w:cs="Arial"/>
          <w:sz w:val="24"/>
          <w:szCs w:val="24"/>
        </w:rPr>
        <w:t>используемых</w:t>
      </w:r>
      <w:r w:rsidR="00AA2511" w:rsidRPr="00272F54">
        <w:rPr>
          <w:rFonts w:ascii="Arial" w:hAnsi="Arial" w:cs="Arial"/>
          <w:sz w:val="24"/>
          <w:szCs w:val="24"/>
        </w:rPr>
        <w:t xml:space="preserve"> для </w:t>
      </w:r>
      <w:r w:rsidRPr="00272F54">
        <w:rPr>
          <w:rFonts w:ascii="Arial" w:hAnsi="Arial" w:cs="Arial"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государственных и </w:t>
      </w:r>
      <w:r w:rsidRPr="00272F54">
        <w:rPr>
          <w:rFonts w:ascii="Arial" w:hAnsi="Arial" w:cs="Arial"/>
          <w:sz w:val="24"/>
          <w:szCs w:val="24"/>
        </w:rPr>
        <w:t xml:space="preserve">муниципальных </w:t>
      </w:r>
      <w:r w:rsidR="00AA2511" w:rsidRPr="00272F54">
        <w:rPr>
          <w:rFonts w:ascii="Arial" w:hAnsi="Arial" w:cs="Arial"/>
          <w:sz w:val="24"/>
          <w:szCs w:val="24"/>
        </w:rPr>
        <w:t>услуг в электронной форме,</w:t>
      </w:r>
      <w:r w:rsidR="00AA2511" w:rsidRPr="00272F54">
        <w:rPr>
          <w:rFonts w:ascii="Arial" w:hAnsi="Arial" w:cs="Arial"/>
          <w:sz w:val="24"/>
          <w:szCs w:val="24"/>
        </w:rPr>
        <w:tab/>
        <w:t xml:space="preserve">создается и </w:t>
      </w:r>
      <w:r w:rsidR="00FB3A68" w:rsidRPr="00272F54">
        <w:rPr>
          <w:rFonts w:ascii="Arial" w:hAnsi="Arial" w:cs="Arial"/>
          <w:sz w:val="24"/>
          <w:szCs w:val="24"/>
        </w:rPr>
        <w:t>проверяется с и</w:t>
      </w:r>
      <w:r w:rsidR="00AA2511" w:rsidRPr="00272F54">
        <w:rPr>
          <w:rFonts w:ascii="Arial" w:hAnsi="Arial" w:cs="Arial"/>
          <w:sz w:val="24"/>
          <w:szCs w:val="24"/>
        </w:rPr>
        <w:t>спользован</w:t>
      </w:r>
      <w:r w:rsidR="00FB3A68" w:rsidRPr="00272F54">
        <w:rPr>
          <w:rFonts w:ascii="Arial" w:hAnsi="Arial" w:cs="Arial"/>
          <w:sz w:val="24"/>
          <w:szCs w:val="24"/>
        </w:rPr>
        <w:t>ием средств электронной п</w:t>
      </w:r>
      <w:r w:rsidR="00AA2511" w:rsidRPr="00272F54">
        <w:rPr>
          <w:rFonts w:ascii="Arial" w:hAnsi="Arial" w:cs="Arial"/>
          <w:sz w:val="24"/>
          <w:szCs w:val="24"/>
        </w:rPr>
        <w:t>одп</w:t>
      </w:r>
      <w:r w:rsidR="00FB3A68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си </w:t>
      </w:r>
      <w:r w:rsidR="00FB3A68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средств удостоверяющего центра, </w:t>
      </w:r>
      <w:r w:rsidR="00FB3A68" w:rsidRPr="00272F54">
        <w:rPr>
          <w:rFonts w:ascii="Arial" w:hAnsi="Arial" w:cs="Arial"/>
          <w:sz w:val="24"/>
          <w:szCs w:val="24"/>
        </w:rPr>
        <w:t>имеющих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FB3A68" w:rsidRPr="00272F54">
        <w:rPr>
          <w:rFonts w:ascii="Arial" w:hAnsi="Arial" w:cs="Arial"/>
          <w:sz w:val="24"/>
          <w:szCs w:val="24"/>
        </w:rPr>
        <w:t>подтверждение</w:t>
      </w:r>
      <w:r w:rsidR="00AA2511" w:rsidRPr="00272F54">
        <w:rPr>
          <w:rFonts w:ascii="Arial" w:hAnsi="Arial" w:cs="Arial"/>
          <w:sz w:val="24"/>
          <w:szCs w:val="24"/>
        </w:rPr>
        <w:t xml:space="preserve"> соответстви</w:t>
      </w:r>
      <w:r w:rsidR="00FB3A68" w:rsidRPr="00272F54">
        <w:rPr>
          <w:rFonts w:ascii="Arial" w:hAnsi="Arial" w:cs="Arial"/>
          <w:sz w:val="24"/>
          <w:szCs w:val="24"/>
        </w:rPr>
        <w:t>я</w:t>
      </w:r>
      <w:r w:rsidR="00AA2511" w:rsidRPr="00272F54">
        <w:rPr>
          <w:rFonts w:ascii="Arial" w:hAnsi="Arial" w:cs="Arial"/>
          <w:sz w:val="24"/>
          <w:szCs w:val="24"/>
        </w:rPr>
        <w:t xml:space="preserve"> требован</w:t>
      </w:r>
      <w:r w:rsidR="00FB3A68" w:rsidRPr="00272F54">
        <w:rPr>
          <w:rFonts w:ascii="Arial" w:hAnsi="Arial" w:cs="Arial"/>
          <w:sz w:val="24"/>
          <w:szCs w:val="24"/>
        </w:rPr>
        <w:t>ия</w:t>
      </w:r>
      <w:r w:rsidR="00AA2511" w:rsidRPr="00272F54">
        <w:rPr>
          <w:rFonts w:ascii="Arial" w:hAnsi="Arial" w:cs="Arial"/>
          <w:sz w:val="24"/>
          <w:szCs w:val="24"/>
        </w:rPr>
        <w:t>м, установленным федеральн</w:t>
      </w:r>
      <w:r w:rsidR="00FB3A68" w:rsidRPr="00272F54">
        <w:rPr>
          <w:rFonts w:ascii="Arial" w:hAnsi="Arial" w:cs="Arial"/>
          <w:sz w:val="24"/>
          <w:szCs w:val="24"/>
        </w:rPr>
        <w:t>ым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FB3A68" w:rsidRPr="00272F54">
        <w:rPr>
          <w:rFonts w:ascii="Arial" w:hAnsi="Arial" w:cs="Arial"/>
          <w:sz w:val="24"/>
          <w:szCs w:val="24"/>
        </w:rPr>
        <w:t>органом</w:t>
      </w:r>
      <w:r w:rsidR="00AA2511" w:rsidRPr="00272F54">
        <w:rPr>
          <w:rFonts w:ascii="Arial" w:hAnsi="Arial" w:cs="Arial"/>
          <w:sz w:val="24"/>
          <w:szCs w:val="24"/>
        </w:rPr>
        <w:t xml:space="preserve"> исполнительной власти в области обеспечен</w:t>
      </w:r>
      <w:r w:rsidR="00FB3A68" w:rsidRPr="00272F54">
        <w:rPr>
          <w:rFonts w:ascii="Arial" w:hAnsi="Arial" w:cs="Arial"/>
          <w:sz w:val="24"/>
          <w:szCs w:val="24"/>
        </w:rPr>
        <w:t>ия</w:t>
      </w:r>
      <w:r w:rsidR="00AA2511" w:rsidRPr="00272F54">
        <w:rPr>
          <w:rFonts w:ascii="Arial" w:hAnsi="Arial" w:cs="Arial"/>
          <w:sz w:val="24"/>
          <w:szCs w:val="24"/>
        </w:rPr>
        <w:t xml:space="preserve"> безопасности в </w:t>
      </w:r>
      <w:r w:rsidR="00FB3A68" w:rsidRPr="00272F54">
        <w:rPr>
          <w:rFonts w:ascii="Arial" w:hAnsi="Arial" w:cs="Arial"/>
          <w:sz w:val="24"/>
          <w:szCs w:val="24"/>
        </w:rPr>
        <w:t>соответствии</w:t>
      </w:r>
      <w:r w:rsidR="00AA2511" w:rsidRPr="00272F54">
        <w:rPr>
          <w:rFonts w:ascii="Arial" w:hAnsi="Arial" w:cs="Arial"/>
          <w:sz w:val="24"/>
          <w:szCs w:val="24"/>
        </w:rPr>
        <w:t xml:space="preserve"> с частью 5 </w:t>
      </w:r>
      <w:r w:rsidR="00FB3A68" w:rsidRPr="00272F54">
        <w:rPr>
          <w:rFonts w:ascii="Arial" w:hAnsi="Arial" w:cs="Arial"/>
          <w:sz w:val="24"/>
          <w:szCs w:val="24"/>
        </w:rPr>
        <w:t>статьи</w:t>
      </w:r>
      <w:r w:rsidR="00AA2511" w:rsidRPr="00272F54">
        <w:rPr>
          <w:rFonts w:ascii="Arial" w:hAnsi="Arial" w:cs="Arial"/>
          <w:sz w:val="24"/>
          <w:szCs w:val="24"/>
        </w:rPr>
        <w:t xml:space="preserve"> 8 Федерального закона «Об электронной </w:t>
      </w:r>
      <w:r w:rsidR="00FB3A68" w:rsidRPr="00272F54">
        <w:rPr>
          <w:rFonts w:ascii="Arial" w:hAnsi="Arial" w:cs="Arial"/>
          <w:sz w:val="24"/>
          <w:szCs w:val="24"/>
        </w:rPr>
        <w:t>подписи</w:t>
      </w:r>
      <w:r w:rsidR="00AA2511" w:rsidRPr="00272F54">
        <w:rPr>
          <w:rFonts w:ascii="Arial" w:hAnsi="Arial" w:cs="Arial"/>
          <w:sz w:val="24"/>
          <w:szCs w:val="24"/>
        </w:rPr>
        <w:t>», а также при на</w:t>
      </w:r>
      <w:r w:rsidR="00FB3A68"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>ич</w:t>
      </w:r>
      <w:r w:rsidR="00FB3A68" w:rsidRPr="00272F54">
        <w:rPr>
          <w:rFonts w:ascii="Arial" w:hAnsi="Arial" w:cs="Arial"/>
          <w:sz w:val="24"/>
          <w:szCs w:val="24"/>
        </w:rPr>
        <w:t>ии</w:t>
      </w:r>
      <w:r w:rsidR="00AA2511" w:rsidRPr="00272F54">
        <w:rPr>
          <w:rFonts w:ascii="Arial" w:hAnsi="Arial" w:cs="Arial"/>
          <w:sz w:val="24"/>
          <w:szCs w:val="24"/>
        </w:rPr>
        <w:t xml:space="preserve"> у владельца сертиф</w:t>
      </w:r>
      <w:r w:rsidR="00FB3A68" w:rsidRPr="00272F54">
        <w:rPr>
          <w:rFonts w:ascii="Arial" w:hAnsi="Arial" w:cs="Arial"/>
          <w:sz w:val="24"/>
          <w:szCs w:val="24"/>
        </w:rPr>
        <w:t>ик</w:t>
      </w:r>
      <w:r w:rsidR="00AA2511" w:rsidRPr="00272F54">
        <w:rPr>
          <w:rFonts w:ascii="Arial" w:hAnsi="Arial" w:cs="Arial"/>
          <w:sz w:val="24"/>
          <w:szCs w:val="24"/>
        </w:rPr>
        <w:t>ата ключа проверка к</w:t>
      </w:r>
      <w:r w:rsidR="00FB3A68" w:rsidRPr="00272F54">
        <w:rPr>
          <w:rFonts w:ascii="Arial" w:hAnsi="Arial" w:cs="Arial"/>
          <w:sz w:val="24"/>
          <w:szCs w:val="24"/>
        </w:rPr>
        <w:t>лю</w:t>
      </w:r>
      <w:r w:rsidR="00AA2511" w:rsidRPr="00272F54">
        <w:rPr>
          <w:rFonts w:ascii="Arial" w:hAnsi="Arial" w:cs="Arial"/>
          <w:sz w:val="24"/>
          <w:szCs w:val="24"/>
        </w:rPr>
        <w:t>ча простой электронной подписи, выданно</w:t>
      </w:r>
      <w:r w:rsidR="00FB3A68" w:rsidRPr="00272F54">
        <w:rPr>
          <w:rFonts w:ascii="Arial" w:hAnsi="Arial" w:cs="Arial"/>
          <w:sz w:val="24"/>
          <w:szCs w:val="24"/>
        </w:rPr>
        <w:t>го</w:t>
      </w:r>
      <w:r w:rsidR="00AA2511" w:rsidRPr="00272F54">
        <w:rPr>
          <w:rFonts w:ascii="Arial" w:hAnsi="Arial" w:cs="Arial"/>
          <w:sz w:val="24"/>
          <w:szCs w:val="24"/>
        </w:rPr>
        <w:t xml:space="preserve"> е</w:t>
      </w:r>
      <w:r w:rsidR="00FB3A68"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>у пр</w:t>
      </w:r>
      <w:r w:rsidR="00FB3A68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FB3A68"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>ичном приеме в соответствии с Правилами ис</w:t>
      </w:r>
      <w:r w:rsidR="00FB3A68" w:rsidRPr="00272F54">
        <w:rPr>
          <w:rFonts w:ascii="Arial" w:hAnsi="Arial" w:cs="Arial"/>
          <w:sz w:val="24"/>
          <w:szCs w:val="24"/>
        </w:rPr>
        <w:t>пользования</w:t>
      </w:r>
      <w:r w:rsidR="00AA2511" w:rsidRPr="00272F54">
        <w:rPr>
          <w:rFonts w:ascii="Arial" w:hAnsi="Arial" w:cs="Arial"/>
          <w:sz w:val="24"/>
          <w:szCs w:val="24"/>
        </w:rPr>
        <w:t xml:space="preserve"> простой электронной </w:t>
      </w:r>
      <w:r w:rsidR="00FB3A68" w:rsidRPr="00272F54">
        <w:rPr>
          <w:rFonts w:ascii="Arial" w:hAnsi="Arial" w:cs="Arial"/>
          <w:sz w:val="24"/>
          <w:szCs w:val="24"/>
        </w:rPr>
        <w:t>подписи</w:t>
      </w:r>
      <w:r w:rsidR="00AA2511" w:rsidRPr="00272F54">
        <w:rPr>
          <w:rFonts w:ascii="Arial" w:hAnsi="Arial" w:cs="Arial"/>
          <w:sz w:val="24"/>
          <w:szCs w:val="24"/>
        </w:rPr>
        <w:t xml:space="preserve"> при обра</w:t>
      </w:r>
      <w:r w:rsidR="00FB3A68" w:rsidRPr="00272F54">
        <w:rPr>
          <w:rFonts w:ascii="Arial" w:hAnsi="Arial" w:cs="Arial"/>
          <w:sz w:val="24"/>
          <w:szCs w:val="24"/>
        </w:rPr>
        <w:t>щ</w:t>
      </w:r>
      <w:r w:rsidR="00AA2511" w:rsidRPr="00272F54">
        <w:rPr>
          <w:rFonts w:ascii="Arial" w:hAnsi="Arial" w:cs="Arial"/>
          <w:sz w:val="24"/>
          <w:szCs w:val="24"/>
        </w:rPr>
        <w:t xml:space="preserve">ении за получением государственных. </w:t>
      </w:r>
      <w:r w:rsidR="00FB3A68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FB3A68" w:rsidRPr="00272F54">
        <w:rPr>
          <w:rFonts w:ascii="Arial" w:hAnsi="Arial" w:cs="Arial"/>
          <w:sz w:val="24"/>
          <w:szCs w:val="24"/>
        </w:rPr>
        <w:t>муниципальных</w:t>
      </w:r>
      <w:r w:rsidR="00AA2511" w:rsidRPr="00272F54">
        <w:rPr>
          <w:rFonts w:ascii="Arial" w:hAnsi="Arial" w:cs="Arial"/>
          <w:sz w:val="24"/>
          <w:szCs w:val="24"/>
        </w:rPr>
        <w:t xml:space="preserve"> услуг, утвержденн</w:t>
      </w:r>
      <w:r w:rsidR="00FB3A68" w:rsidRPr="00272F54">
        <w:rPr>
          <w:rFonts w:ascii="Arial" w:hAnsi="Arial" w:cs="Arial"/>
          <w:sz w:val="24"/>
          <w:szCs w:val="24"/>
        </w:rPr>
        <w:t>ыми</w:t>
      </w:r>
      <w:r w:rsidR="00AA2511" w:rsidRPr="00272F54">
        <w:rPr>
          <w:rFonts w:ascii="Arial" w:hAnsi="Arial" w:cs="Arial"/>
          <w:sz w:val="24"/>
          <w:szCs w:val="24"/>
        </w:rPr>
        <w:t xml:space="preserve"> постановлением Правительство</w:t>
      </w:r>
      <w:r w:rsidR="00FB3A68"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 xml:space="preserve"> Российской Федерац</w:t>
      </w:r>
      <w:r w:rsidR="00FB3A68" w:rsidRPr="00272F54">
        <w:rPr>
          <w:rFonts w:ascii="Arial" w:hAnsi="Arial" w:cs="Arial"/>
          <w:sz w:val="24"/>
          <w:szCs w:val="24"/>
        </w:rPr>
        <w:t>ии</w:t>
      </w:r>
      <w:r w:rsidR="00AA2511" w:rsidRPr="00272F54">
        <w:rPr>
          <w:rFonts w:ascii="Arial" w:hAnsi="Arial" w:cs="Arial"/>
          <w:sz w:val="24"/>
          <w:szCs w:val="24"/>
        </w:rPr>
        <w:t xml:space="preserve"> от 25 января 2013 </w:t>
      </w:r>
      <w:r w:rsidR="00FB3A68" w:rsidRPr="00272F54">
        <w:rPr>
          <w:rFonts w:ascii="Arial" w:hAnsi="Arial" w:cs="Arial"/>
          <w:sz w:val="24"/>
          <w:szCs w:val="24"/>
        </w:rPr>
        <w:t>го</w:t>
      </w:r>
      <w:r w:rsidR="00AA2511" w:rsidRPr="00272F54">
        <w:rPr>
          <w:rFonts w:ascii="Arial" w:hAnsi="Arial" w:cs="Arial"/>
          <w:sz w:val="24"/>
          <w:szCs w:val="24"/>
        </w:rPr>
        <w:t xml:space="preserve">да </w:t>
      </w:r>
      <w:r w:rsidR="00FB3A68" w:rsidRPr="00272F54">
        <w:rPr>
          <w:rFonts w:ascii="Arial" w:hAnsi="Arial" w:cs="Arial"/>
          <w:sz w:val="24"/>
          <w:szCs w:val="24"/>
        </w:rPr>
        <w:t>№</w:t>
      </w:r>
      <w:r w:rsidR="00AA2511" w:rsidRPr="00272F54">
        <w:rPr>
          <w:rFonts w:ascii="Arial" w:hAnsi="Arial" w:cs="Arial"/>
          <w:sz w:val="24"/>
          <w:szCs w:val="24"/>
        </w:rPr>
        <w:t xml:space="preserve"> 33 «Об использован</w:t>
      </w:r>
      <w:r w:rsidR="00FB3A68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и простой электронной </w:t>
      </w:r>
      <w:r w:rsidR="00FB3A68" w:rsidRPr="00272F54">
        <w:rPr>
          <w:rFonts w:ascii="Arial" w:hAnsi="Arial" w:cs="Arial"/>
          <w:sz w:val="24"/>
          <w:szCs w:val="24"/>
        </w:rPr>
        <w:t>подписи</w:t>
      </w:r>
      <w:r w:rsidR="00AA2511" w:rsidRPr="00272F54">
        <w:rPr>
          <w:rFonts w:ascii="Arial" w:hAnsi="Arial" w:cs="Arial"/>
          <w:sz w:val="24"/>
          <w:szCs w:val="24"/>
        </w:rPr>
        <w:t xml:space="preserve"> пр</w:t>
      </w:r>
      <w:r w:rsidR="00FB3A68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оказани</w:t>
      </w:r>
      <w:r w:rsidR="00FB3A68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государственных </w:t>
      </w:r>
      <w:r w:rsidR="00FB3A68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FB3A68" w:rsidRPr="00272F54">
        <w:rPr>
          <w:rFonts w:ascii="Arial" w:hAnsi="Arial" w:cs="Arial"/>
          <w:sz w:val="24"/>
          <w:szCs w:val="24"/>
        </w:rPr>
        <w:t xml:space="preserve">муниципальных </w:t>
      </w:r>
      <w:r w:rsidR="00AA2511" w:rsidRPr="00272F54">
        <w:rPr>
          <w:rFonts w:ascii="Arial" w:hAnsi="Arial" w:cs="Arial"/>
          <w:sz w:val="24"/>
          <w:szCs w:val="24"/>
        </w:rPr>
        <w:t xml:space="preserve">услуг», в </w:t>
      </w:r>
      <w:r w:rsidR="00FB3A68" w:rsidRPr="00272F54">
        <w:rPr>
          <w:rFonts w:ascii="Arial" w:hAnsi="Arial" w:cs="Arial"/>
          <w:sz w:val="24"/>
          <w:szCs w:val="24"/>
        </w:rPr>
        <w:t>соответствии</w:t>
      </w:r>
      <w:r w:rsidR="00AA2511" w:rsidRPr="00272F54">
        <w:rPr>
          <w:rFonts w:ascii="Arial" w:hAnsi="Arial" w:cs="Arial"/>
          <w:sz w:val="24"/>
          <w:szCs w:val="24"/>
        </w:rPr>
        <w:t xml:space="preserve"> с Правилами определения в</w:t>
      </w:r>
      <w:r w:rsidR="00FB3A68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дов электронной подписи, </w:t>
      </w:r>
      <w:r w:rsidR="00FB3A68" w:rsidRPr="00272F54">
        <w:rPr>
          <w:rFonts w:ascii="Arial" w:hAnsi="Arial" w:cs="Arial"/>
          <w:sz w:val="24"/>
          <w:szCs w:val="24"/>
        </w:rPr>
        <w:t>использование</w:t>
      </w:r>
      <w:r w:rsidR="00AA2511" w:rsidRPr="00272F54">
        <w:rPr>
          <w:rFonts w:ascii="Arial" w:hAnsi="Arial" w:cs="Arial"/>
          <w:sz w:val="24"/>
          <w:szCs w:val="24"/>
        </w:rPr>
        <w:t xml:space="preserve"> которых допускается при обра</w:t>
      </w:r>
      <w:r w:rsidR="00FB3A68" w:rsidRPr="00272F54">
        <w:rPr>
          <w:rFonts w:ascii="Arial" w:hAnsi="Arial" w:cs="Arial"/>
          <w:sz w:val="24"/>
          <w:szCs w:val="24"/>
        </w:rPr>
        <w:t>щ</w:t>
      </w:r>
      <w:r w:rsidR="00AA2511" w:rsidRPr="00272F54">
        <w:rPr>
          <w:rFonts w:ascii="Arial" w:hAnsi="Arial" w:cs="Arial"/>
          <w:sz w:val="24"/>
          <w:szCs w:val="24"/>
        </w:rPr>
        <w:t xml:space="preserve">ении за получением </w:t>
      </w:r>
      <w:r w:rsidR="00FB3A68" w:rsidRPr="00272F54">
        <w:rPr>
          <w:rFonts w:ascii="Arial" w:hAnsi="Arial" w:cs="Arial"/>
          <w:sz w:val="24"/>
          <w:szCs w:val="24"/>
        </w:rPr>
        <w:t>государственных</w:t>
      </w:r>
      <w:r w:rsidR="00AA2511" w:rsidRPr="00272F54">
        <w:rPr>
          <w:rFonts w:ascii="Arial" w:hAnsi="Arial" w:cs="Arial"/>
          <w:sz w:val="24"/>
          <w:szCs w:val="24"/>
        </w:rPr>
        <w:t xml:space="preserve">. и </w:t>
      </w:r>
      <w:r w:rsidR="00FB3A68" w:rsidRPr="00272F54">
        <w:rPr>
          <w:rFonts w:ascii="Arial" w:hAnsi="Arial" w:cs="Arial"/>
          <w:sz w:val="24"/>
          <w:szCs w:val="24"/>
        </w:rPr>
        <w:t xml:space="preserve">муниципальных </w:t>
      </w:r>
      <w:r w:rsidR="00AA2511" w:rsidRPr="00272F54">
        <w:rPr>
          <w:rFonts w:ascii="Arial" w:hAnsi="Arial" w:cs="Arial"/>
          <w:sz w:val="24"/>
          <w:szCs w:val="24"/>
        </w:rPr>
        <w:t xml:space="preserve">услуг, </w:t>
      </w:r>
      <w:r w:rsidR="00FB3A68" w:rsidRPr="00272F54">
        <w:rPr>
          <w:rFonts w:ascii="Arial" w:hAnsi="Arial" w:cs="Arial"/>
          <w:sz w:val="24"/>
          <w:szCs w:val="24"/>
        </w:rPr>
        <w:t>утвержденными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FB3A68" w:rsidRPr="00272F54">
        <w:rPr>
          <w:rFonts w:ascii="Arial" w:hAnsi="Arial" w:cs="Arial"/>
          <w:sz w:val="24"/>
          <w:szCs w:val="24"/>
        </w:rPr>
        <w:t>постановлением</w:t>
      </w:r>
      <w:r w:rsidR="00AA2511" w:rsidRPr="00272F54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2012 </w:t>
      </w:r>
      <w:r w:rsidR="00FB3A68" w:rsidRPr="00272F54">
        <w:rPr>
          <w:rFonts w:ascii="Arial" w:hAnsi="Arial" w:cs="Arial"/>
          <w:sz w:val="24"/>
          <w:szCs w:val="24"/>
        </w:rPr>
        <w:t xml:space="preserve">года № </w:t>
      </w:r>
      <w:r w:rsidR="00AA2511" w:rsidRPr="00272F54">
        <w:rPr>
          <w:rFonts w:ascii="Arial" w:hAnsi="Arial" w:cs="Arial"/>
          <w:sz w:val="24"/>
          <w:szCs w:val="24"/>
        </w:rPr>
        <w:t>634</w:t>
      </w:r>
      <w:r w:rsidR="00FB3A68"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 xml:space="preserve">«О видах </w:t>
      </w:r>
      <w:r w:rsidR="00FB3A68" w:rsidRPr="00272F54">
        <w:rPr>
          <w:rFonts w:ascii="Arial" w:hAnsi="Arial" w:cs="Arial"/>
          <w:sz w:val="24"/>
          <w:szCs w:val="24"/>
        </w:rPr>
        <w:t>электронной</w:t>
      </w:r>
      <w:r w:rsidR="00AA2511" w:rsidRPr="00272F54">
        <w:rPr>
          <w:rFonts w:ascii="Arial" w:hAnsi="Arial" w:cs="Arial"/>
          <w:sz w:val="24"/>
          <w:szCs w:val="24"/>
        </w:rPr>
        <w:t xml:space="preserve"> подп</w:t>
      </w:r>
      <w:r w:rsidR="00FB3A68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с</w:t>
      </w:r>
      <w:r w:rsidR="00FB3A68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, </w:t>
      </w:r>
      <w:r w:rsidR="00FB3A68" w:rsidRPr="00272F54">
        <w:rPr>
          <w:rFonts w:ascii="Arial" w:hAnsi="Arial" w:cs="Arial"/>
          <w:sz w:val="24"/>
          <w:szCs w:val="24"/>
        </w:rPr>
        <w:t>использование</w:t>
      </w:r>
      <w:r w:rsidR="00AA2511" w:rsidRPr="00272F54">
        <w:rPr>
          <w:rFonts w:ascii="Arial" w:hAnsi="Arial" w:cs="Arial"/>
          <w:sz w:val="24"/>
          <w:szCs w:val="24"/>
        </w:rPr>
        <w:t xml:space="preserve"> кот</w:t>
      </w:r>
      <w:r w:rsidR="00FB3A68" w:rsidRPr="00272F54">
        <w:rPr>
          <w:rFonts w:ascii="Arial" w:hAnsi="Arial" w:cs="Arial"/>
          <w:sz w:val="24"/>
          <w:szCs w:val="24"/>
        </w:rPr>
        <w:t>о</w:t>
      </w:r>
      <w:r w:rsidR="00AA2511" w:rsidRPr="00272F54">
        <w:rPr>
          <w:rFonts w:ascii="Arial" w:hAnsi="Arial" w:cs="Arial"/>
          <w:sz w:val="24"/>
          <w:szCs w:val="24"/>
        </w:rPr>
        <w:t xml:space="preserve">рых </w:t>
      </w:r>
      <w:r w:rsidR="00FB3A68" w:rsidRPr="00272F54">
        <w:rPr>
          <w:rFonts w:ascii="Arial" w:hAnsi="Arial" w:cs="Arial"/>
          <w:sz w:val="24"/>
          <w:szCs w:val="24"/>
        </w:rPr>
        <w:t>допускается</w:t>
      </w:r>
      <w:r w:rsidR="00AA2511" w:rsidRPr="00272F54">
        <w:rPr>
          <w:rFonts w:ascii="Arial" w:hAnsi="Arial" w:cs="Arial"/>
          <w:sz w:val="24"/>
          <w:szCs w:val="24"/>
        </w:rPr>
        <w:t xml:space="preserve"> при обра</w:t>
      </w:r>
      <w:r w:rsidR="00FB3A68" w:rsidRPr="00272F54">
        <w:rPr>
          <w:rFonts w:ascii="Arial" w:hAnsi="Arial" w:cs="Arial"/>
          <w:sz w:val="24"/>
          <w:szCs w:val="24"/>
        </w:rPr>
        <w:t>щ</w:t>
      </w:r>
      <w:r w:rsidR="00AA2511" w:rsidRPr="00272F54">
        <w:rPr>
          <w:rFonts w:ascii="Arial" w:hAnsi="Arial" w:cs="Arial"/>
          <w:sz w:val="24"/>
          <w:szCs w:val="24"/>
        </w:rPr>
        <w:t>ении за по</w:t>
      </w:r>
      <w:r w:rsidR="00FB3A68" w:rsidRPr="00272F54">
        <w:rPr>
          <w:rFonts w:ascii="Arial" w:hAnsi="Arial" w:cs="Arial"/>
          <w:sz w:val="24"/>
          <w:szCs w:val="24"/>
        </w:rPr>
        <w:t xml:space="preserve">лучением государственных </w:t>
      </w:r>
      <w:r w:rsidR="00AA2511" w:rsidRPr="00272F54">
        <w:rPr>
          <w:rFonts w:ascii="Arial" w:hAnsi="Arial" w:cs="Arial"/>
          <w:sz w:val="24"/>
          <w:szCs w:val="24"/>
        </w:rPr>
        <w:t xml:space="preserve">и  </w:t>
      </w:r>
      <w:r w:rsidR="00FB3A68" w:rsidRPr="00272F54">
        <w:rPr>
          <w:rFonts w:ascii="Arial" w:hAnsi="Arial" w:cs="Arial"/>
          <w:sz w:val="24"/>
          <w:szCs w:val="24"/>
        </w:rPr>
        <w:t xml:space="preserve">муниципальных </w:t>
      </w:r>
      <w:r w:rsidR="00AA2511" w:rsidRPr="00272F54">
        <w:rPr>
          <w:rFonts w:ascii="Arial" w:hAnsi="Arial" w:cs="Arial"/>
          <w:sz w:val="24"/>
          <w:szCs w:val="24"/>
        </w:rPr>
        <w:t>услуг» (да</w:t>
      </w:r>
      <w:r w:rsidR="00FB3A68"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 xml:space="preserve">ее — </w:t>
      </w:r>
      <w:r w:rsidR="00FB3A68" w:rsidRPr="00272F54">
        <w:rPr>
          <w:rFonts w:ascii="Arial" w:hAnsi="Arial" w:cs="Arial"/>
          <w:sz w:val="24"/>
          <w:szCs w:val="24"/>
        </w:rPr>
        <w:t>усиленная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FB3A68" w:rsidRPr="00272F54">
        <w:rPr>
          <w:rFonts w:ascii="Arial" w:hAnsi="Arial" w:cs="Arial"/>
          <w:sz w:val="24"/>
          <w:szCs w:val="24"/>
        </w:rPr>
        <w:t>неквалифицированная электронная</w:t>
      </w:r>
      <w:r w:rsidR="00AA2511" w:rsidRPr="00272F54">
        <w:rPr>
          <w:rFonts w:ascii="Arial" w:hAnsi="Arial" w:cs="Arial"/>
          <w:sz w:val="24"/>
          <w:szCs w:val="24"/>
        </w:rPr>
        <w:t xml:space="preserve"> подпись).</w:t>
      </w:r>
    </w:p>
    <w:p w:rsidR="00BE6C6E" w:rsidRPr="00272F54" w:rsidRDefault="00FB3A68" w:rsidP="00C201B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 xml:space="preserve">) на </w:t>
      </w:r>
      <w:r w:rsidRPr="00272F54">
        <w:rPr>
          <w:rFonts w:ascii="Arial" w:hAnsi="Arial" w:cs="Arial"/>
          <w:sz w:val="24"/>
          <w:szCs w:val="24"/>
        </w:rPr>
        <w:t>бумажном</w:t>
      </w:r>
      <w:r w:rsidR="00AA2511" w:rsidRPr="00272F54">
        <w:rPr>
          <w:rFonts w:ascii="Arial" w:hAnsi="Arial" w:cs="Arial"/>
          <w:sz w:val="24"/>
          <w:szCs w:val="24"/>
        </w:rPr>
        <w:t xml:space="preserve"> носител</w:t>
      </w:r>
      <w:r w:rsidRPr="00272F54">
        <w:rPr>
          <w:rFonts w:ascii="Arial" w:hAnsi="Arial" w:cs="Arial"/>
          <w:sz w:val="24"/>
          <w:szCs w:val="24"/>
        </w:rPr>
        <w:t>е</w:t>
      </w:r>
      <w:r w:rsidR="00AA2511" w:rsidRPr="00272F54">
        <w:rPr>
          <w:rFonts w:ascii="Arial" w:hAnsi="Arial" w:cs="Arial"/>
          <w:sz w:val="24"/>
          <w:szCs w:val="24"/>
        </w:rPr>
        <w:t xml:space="preserve"> посредством личного </w:t>
      </w:r>
      <w:r w:rsidRPr="00272F54">
        <w:rPr>
          <w:rFonts w:ascii="Arial" w:hAnsi="Arial" w:cs="Arial"/>
          <w:sz w:val="24"/>
          <w:szCs w:val="24"/>
        </w:rPr>
        <w:t>обращения</w:t>
      </w:r>
      <w:r w:rsidR="00AA2511" w:rsidRPr="00272F54">
        <w:rPr>
          <w:rFonts w:ascii="Arial" w:hAnsi="Arial" w:cs="Arial"/>
          <w:sz w:val="24"/>
          <w:szCs w:val="24"/>
        </w:rPr>
        <w:t xml:space="preserve"> в орган местного</w:t>
      </w:r>
      <w:bookmarkStart w:id="6" w:name="10"/>
      <w:bookmarkEnd w:id="6"/>
      <w:r w:rsidR="00C201B8"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 xml:space="preserve">самоуправления, в том </w:t>
      </w:r>
      <w:r w:rsidR="00C201B8" w:rsidRPr="00272F54">
        <w:rPr>
          <w:rFonts w:ascii="Arial" w:hAnsi="Arial" w:cs="Arial"/>
          <w:sz w:val="24"/>
          <w:szCs w:val="24"/>
        </w:rPr>
        <w:t>числе</w:t>
      </w:r>
      <w:r w:rsidR="00AA2511" w:rsidRPr="00272F54">
        <w:rPr>
          <w:rFonts w:ascii="Arial" w:hAnsi="Arial" w:cs="Arial"/>
          <w:sz w:val="24"/>
          <w:szCs w:val="24"/>
        </w:rPr>
        <w:t xml:space="preserve"> через </w:t>
      </w:r>
      <w:r w:rsidR="00C201B8" w:rsidRPr="00272F54">
        <w:rPr>
          <w:rFonts w:ascii="Arial" w:hAnsi="Arial" w:cs="Arial"/>
          <w:sz w:val="24"/>
          <w:szCs w:val="24"/>
        </w:rPr>
        <w:t xml:space="preserve">многофункциональный </w:t>
      </w:r>
      <w:r w:rsidR="00AA2511" w:rsidRPr="00272F54">
        <w:rPr>
          <w:rFonts w:ascii="Arial" w:hAnsi="Arial" w:cs="Arial"/>
          <w:sz w:val="24"/>
          <w:szCs w:val="24"/>
        </w:rPr>
        <w:t xml:space="preserve">центр в </w:t>
      </w:r>
      <w:r w:rsidR="00C201B8" w:rsidRPr="00272F54">
        <w:rPr>
          <w:rFonts w:ascii="Arial" w:hAnsi="Arial" w:cs="Arial"/>
          <w:sz w:val="24"/>
          <w:szCs w:val="24"/>
        </w:rPr>
        <w:t>соответствии</w:t>
      </w:r>
      <w:r w:rsidR="00AA2511" w:rsidRPr="00272F54">
        <w:rPr>
          <w:rFonts w:ascii="Arial" w:hAnsi="Arial" w:cs="Arial"/>
          <w:sz w:val="24"/>
          <w:szCs w:val="24"/>
        </w:rPr>
        <w:t xml:space="preserve"> с соглашением о </w:t>
      </w:r>
      <w:r w:rsidR="00C201B8" w:rsidRPr="00272F54">
        <w:rPr>
          <w:rFonts w:ascii="Arial" w:hAnsi="Arial" w:cs="Arial"/>
          <w:sz w:val="24"/>
          <w:szCs w:val="24"/>
        </w:rPr>
        <w:t>взаимодействии м</w:t>
      </w:r>
      <w:r w:rsidR="00AA2511" w:rsidRPr="00272F54">
        <w:rPr>
          <w:rFonts w:ascii="Arial" w:hAnsi="Arial" w:cs="Arial"/>
          <w:sz w:val="24"/>
          <w:szCs w:val="24"/>
        </w:rPr>
        <w:t xml:space="preserve">ежду </w:t>
      </w:r>
      <w:r w:rsidR="00C201B8" w:rsidRPr="00272F54">
        <w:rPr>
          <w:rFonts w:ascii="Arial" w:hAnsi="Arial" w:cs="Arial"/>
          <w:sz w:val="24"/>
          <w:szCs w:val="24"/>
        </w:rPr>
        <w:t xml:space="preserve">многофункциональным </w:t>
      </w:r>
      <w:r w:rsidR="00AA2511" w:rsidRPr="00272F54">
        <w:rPr>
          <w:rFonts w:ascii="Arial" w:hAnsi="Arial" w:cs="Arial"/>
          <w:sz w:val="24"/>
          <w:szCs w:val="24"/>
        </w:rPr>
        <w:t xml:space="preserve">центром </w:t>
      </w:r>
      <w:r w:rsidR="00C201B8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C201B8" w:rsidRPr="00272F54">
        <w:rPr>
          <w:rFonts w:ascii="Arial" w:hAnsi="Arial" w:cs="Arial"/>
          <w:sz w:val="24"/>
          <w:szCs w:val="24"/>
        </w:rPr>
        <w:t>уполномоченными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C201B8" w:rsidRPr="00272F54">
        <w:rPr>
          <w:rFonts w:ascii="Arial" w:hAnsi="Arial" w:cs="Arial"/>
          <w:sz w:val="24"/>
          <w:szCs w:val="24"/>
        </w:rPr>
        <w:t>органом</w:t>
      </w:r>
      <w:r w:rsidR="00AA2511" w:rsidRPr="00272F54">
        <w:rPr>
          <w:rFonts w:ascii="Arial" w:hAnsi="Arial" w:cs="Arial"/>
          <w:sz w:val="24"/>
          <w:szCs w:val="24"/>
        </w:rPr>
        <w:t xml:space="preserve"> местного </w:t>
      </w:r>
      <w:r w:rsidR="00C201B8" w:rsidRPr="00272F54">
        <w:rPr>
          <w:rFonts w:ascii="Arial" w:hAnsi="Arial" w:cs="Arial"/>
          <w:sz w:val="24"/>
          <w:szCs w:val="24"/>
        </w:rPr>
        <w:t>самоуправления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, заключенным в соответствии с </w:t>
      </w:r>
      <w:r w:rsidR="00C201B8" w:rsidRPr="00272F54">
        <w:rPr>
          <w:rFonts w:ascii="Arial" w:hAnsi="Arial" w:cs="Arial"/>
          <w:sz w:val="24"/>
          <w:szCs w:val="24"/>
        </w:rPr>
        <w:t>постановлением</w:t>
      </w:r>
      <w:r w:rsidR="00AA2511" w:rsidRPr="00272F54">
        <w:rPr>
          <w:rFonts w:ascii="Arial" w:hAnsi="Arial" w:cs="Arial"/>
          <w:sz w:val="24"/>
          <w:szCs w:val="24"/>
        </w:rPr>
        <w:t xml:space="preserve"> Прав</w:t>
      </w:r>
      <w:r w:rsidR="00C201B8" w:rsidRPr="00272F54">
        <w:rPr>
          <w:rFonts w:ascii="Arial" w:hAnsi="Arial" w:cs="Arial"/>
          <w:sz w:val="24"/>
          <w:szCs w:val="24"/>
        </w:rPr>
        <w:t>ит</w:t>
      </w:r>
      <w:r w:rsidR="00AA2511" w:rsidRPr="00272F54">
        <w:rPr>
          <w:rFonts w:ascii="Arial" w:hAnsi="Arial" w:cs="Arial"/>
          <w:sz w:val="24"/>
          <w:szCs w:val="24"/>
        </w:rPr>
        <w:t>ел</w:t>
      </w:r>
      <w:r w:rsidR="00C201B8" w:rsidRPr="00272F54">
        <w:rPr>
          <w:rFonts w:ascii="Arial" w:hAnsi="Arial" w:cs="Arial"/>
          <w:sz w:val="24"/>
          <w:szCs w:val="24"/>
        </w:rPr>
        <w:t>ь</w:t>
      </w:r>
      <w:r w:rsidR="00AA2511" w:rsidRPr="00272F54">
        <w:rPr>
          <w:rFonts w:ascii="Arial" w:hAnsi="Arial" w:cs="Arial"/>
          <w:sz w:val="24"/>
          <w:szCs w:val="24"/>
        </w:rPr>
        <w:t xml:space="preserve">ства </w:t>
      </w:r>
      <w:r w:rsidR="00C201B8" w:rsidRPr="00272F54">
        <w:rPr>
          <w:rFonts w:ascii="Arial" w:hAnsi="Arial" w:cs="Arial"/>
          <w:sz w:val="24"/>
          <w:szCs w:val="24"/>
        </w:rPr>
        <w:t>Российской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C201B8" w:rsidRPr="00272F54">
        <w:rPr>
          <w:rFonts w:ascii="Arial" w:hAnsi="Arial" w:cs="Arial"/>
          <w:sz w:val="24"/>
          <w:szCs w:val="24"/>
        </w:rPr>
        <w:t>Федерации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C201B8" w:rsidRPr="00272F54">
        <w:rPr>
          <w:rFonts w:ascii="Arial" w:hAnsi="Arial" w:cs="Arial"/>
          <w:sz w:val="24"/>
          <w:szCs w:val="24"/>
        </w:rPr>
        <w:t>от</w:t>
      </w:r>
      <w:r w:rsidR="00AA2511" w:rsidRPr="00272F54">
        <w:rPr>
          <w:rFonts w:ascii="Arial" w:hAnsi="Arial" w:cs="Arial"/>
          <w:sz w:val="24"/>
          <w:szCs w:val="24"/>
        </w:rPr>
        <w:t xml:space="preserve"> 27 сентября 2011 года </w:t>
      </w:r>
      <w:r w:rsidR="00C201B8" w:rsidRPr="00272F54">
        <w:rPr>
          <w:rFonts w:ascii="Arial" w:hAnsi="Arial" w:cs="Arial"/>
          <w:sz w:val="24"/>
          <w:szCs w:val="24"/>
        </w:rPr>
        <w:t>№</w:t>
      </w:r>
      <w:r w:rsidR="00AA2511" w:rsidRPr="00272F54">
        <w:rPr>
          <w:rFonts w:ascii="Arial" w:hAnsi="Arial" w:cs="Arial"/>
          <w:sz w:val="24"/>
          <w:szCs w:val="24"/>
        </w:rPr>
        <w:t xml:space="preserve"> 797</w:t>
      </w:r>
      <w:r w:rsidR="00C201B8"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 xml:space="preserve">«О </w:t>
      </w:r>
      <w:r w:rsidR="00C201B8" w:rsidRPr="00272F54">
        <w:rPr>
          <w:rFonts w:ascii="Arial" w:hAnsi="Arial" w:cs="Arial"/>
          <w:sz w:val="24"/>
          <w:szCs w:val="24"/>
        </w:rPr>
        <w:t>взаимодействии</w:t>
      </w:r>
      <w:r w:rsidR="00AA2511" w:rsidRPr="00272F54">
        <w:rPr>
          <w:rFonts w:ascii="Arial" w:hAnsi="Arial" w:cs="Arial"/>
          <w:sz w:val="24"/>
          <w:szCs w:val="24"/>
        </w:rPr>
        <w:t xml:space="preserve"> между </w:t>
      </w:r>
      <w:r w:rsidR="00C201B8" w:rsidRPr="00272F54">
        <w:rPr>
          <w:rFonts w:ascii="Arial" w:hAnsi="Arial" w:cs="Arial"/>
          <w:sz w:val="24"/>
          <w:szCs w:val="24"/>
        </w:rPr>
        <w:t xml:space="preserve">многофункциональными </w:t>
      </w:r>
      <w:r w:rsidR="00AA2511" w:rsidRPr="00272F54">
        <w:rPr>
          <w:rFonts w:ascii="Arial" w:hAnsi="Arial" w:cs="Arial"/>
          <w:sz w:val="24"/>
          <w:szCs w:val="24"/>
        </w:rPr>
        <w:t>центрами предоставления государственных и муниципальных услуг и федеральны</w:t>
      </w:r>
      <w:r w:rsidR="00C201B8"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>и органами исполнительной власт</w:t>
      </w:r>
      <w:r w:rsidR="00C201B8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, органами государственн</w:t>
      </w:r>
      <w:r w:rsidR="00C201B8"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>х внебюджетных фондов, органами государственной власт</w:t>
      </w:r>
      <w:r w:rsidR="00C201B8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C201B8" w:rsidRPr="00272F54">
        <w:rPr>
          <w:rFonts w:ascii="Arial" w:hAnsi="Arial" w:cs="Arial"/>
          <w:sz w:val="24"/>
          <w:szCs w:val="24"/>
        </w:rPr>
        <w:t>субъектов</w:t>
      </w:r>
      <w:r w:rsidR="00AA2511" w:rsidRPr="00272F54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C201B8" w:rsidRPr="00272F54">
        <w:rPr>
          <w:rFonts w:ascii="Arial" w:hAnsi="Arial" w:cs="Arial"/>
          <w:sz w:val="24"/>
          <w:szCs w:val="24"/>
        </w:rPr>
        <w:t>органами</w:t>
      </w:r>
      <w:r w:rsidR="00AA2511" w:rsidRPr="00272F54">
        <w:rPr>
          <w:rFonts w:ascii="Arial" w:hAnsi="Arial" w:cs="Arial"/>
          <w:sz w:val="24"/>
          <w:szCs w:val="24"/>
        </w:rPr>
        <w:t xml:space="preserve"> местного самоуправле</w:t>
      </w:r>
      <w:r w:rsidR="00C201B8" w:rsidRPr="00272F54">
        <w:rPr>
          <w:rFonts w:ascii="Arial" w:hAnsi="Arial" w:cs="Arial"/>
          <w:sz w:val="24"/>
          <w:szCs w:val="24"/>
        </w:rPr>
        <w:t>ни</w:t>
      </w:r>
      <w:r w:rsidR="00AA2511" w:rsidRPr="00272F54">
        <w:rPr>
          <w:rFonts w:ascii="Arial" w:hAnsi="Arial" w:cs="Arial"/>
          <w:sz w:val="24"/>
          <w:szCs w:val="24"/>
        </w:rPr>
        <w:t xml:space="preserve">я», </w:t>
      </w:r>
      <w:r w:rsidR="00C201B8" w:rsidRPr="00272F54">
        <w:rPr>
          <w:rFonts w:ascii="Arial" w:hAnsi="Arial" w:cs="Arial"/>
          <w:sz w:val="24"/>
          <w:szCs w:val="24"/>
        </w:rPr>
        <w:t>или</w:t>
      </w:r>
      <w:r w:rsidR="00AA2511" w:rsidRPr="00272F54">
        <w:rPr>
          <w:rFonts w:ascii="Arial" w:hAnsi="Arial" w:cs="Arial"/>
          <w:sz w:val="24"/>
          <w:szCs w:val="24"/>
        </w:rPr>
        <w:t xml:space="preserve"> посредством почтового отправления с </w:t>
      </w:r>
      <w:r w:rsidR="00C201B8" w:rsidRPr="00272F54">
        <w:rPr>
          <w:rFonts w:ascii="Arial" w:hAnsi="Arial" w:cs="Arial"/>
          <w:sz w:val="24"/>
          <w:szCs w:val="24"/>
        </w:rPr>
        <w:t>уведомлением</w:t>
      </w:r>
      <w:r w:rsidR="00AA2511" w:rsidRPr="00272F54">
        <w:rPr>
          <w:rFonts w:ascii="Arial" w:hAnsi="Arial" w:cs="Arial"/>
          <w:sz w:val="24"/>
          <w:szCs w:val="24"/>
        </w:rPr>
        <w:t xml:space="preserve"> о вручен</w:t>
      </w:r>
      <w:r w:rsidR="00C201B8" w:rsidRPr="00272F54">
        <w:rPr>
          <w:rFonts w:ascii="Arial" w:hAnsi="Arial" w:cs="Arial"/>
          <w:sz w:val="24"/>
          <w:szCs w:val="24"/>
        </w:rPr>
        <w:t>ии</w:t>
      </w:r>
      <w:r w:rsidR="00AA2511"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C201B8" w:rsidP="00C201B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9.1.2. И</w:t>
      </w:r>
      <w:r w:rsidR="00AA2511" w:rsidRPr="00272F54">
        <w:rPr>
          <w:rFonts w:ascii="Arial" w:hAnsi="Arial" w:cs="Arial"/>
          <w:sz w:val="24"/>
          <w:szCs w:val="24"/>
        </w:rPr>
        <w:t xml:space="preserve">ные требования, в том </w:t>
      </w:r>
      <w:r w:rsidRPr="00272F54">
        <w:rPr>
          <w:rFonts w:ascii="Arial" w:hAnsi="Arial" w:cs="Arial"/>
          <w:sz w:val="24"/>
          <w:szCs w:val="24"/>
        </w:rPr>
        <w:t>числе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учитывающие</w:t>
      </w:r>
      <w:r w:rsidR="00AA2511" w:rsidRPr="00272F54">
        <w:rPr>
          <w:rFonts w:ascii="Arial" w:hAnsi="Arial" w:cs="Arial"/>
          <w:sz w:val="24"/>
          <w:szCs w:val="24"/>
        </w:rPr>
        <w:t xml:space="preserve"> особенности предоставления </w:t>
      </w:r>
      <w:r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="00AA2511" w:rsidRPr="00272F54">
        <w:rPr>
          <w:rFonts w:ascii="Arial" w:hAnsi="Arial" w:cs="Arial"/>
          <w:sz w:val="24"/>
          <w:szCs w:val="24"/>
        </w:rPr>
        <w:t xml:space="preserve">услуги в </w:t>
      </w:r>
      <w:r w:rsidRPr="00272F54">
        <w:rPr>
          <w:rFonts w:ascii="Arial" w:hAnsi="Arial" w:cs="Arial"/>
          <w:sz w:val="24"/>
          <w:szCs w:val="24"/>
        </w:rPr>
        <w:t xml:space="preserve">многофункциональных </w:t>
      </w:r>
      <w:r w:rsidR="00AA2511" w:rsidRPr="00272F54">
        <w:rPr>
          <w:rFonts w:ascii="Arial" w:hAnsi="Arial" w:cs="Arial"/>
          <w:sz w:val="24"/>
          <w:szCs w:val="24"/>
        </w:rPr>
        <w:t xml:space="preserve">центрах, особенности предоставления </w:t>
      </w:r>
      <w:r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="00AA2511" w:rsidRPr="00272F54">
        <w:rPr>
          <w:rFonts w:ascii="Arial" w:hAnsi="Arial" w:cs="Arial"/>
          <w:sz w:val="24"/>
          <w:szCs w:val="24"/>
        </w:rPr>
        <w:t>услуги по э</w:t>
      </w:r>
      <w:r w:rsidRPr="00272F54">
        <w:rPr>
          <w:rFonts w:ascii="Arial" w:hAnsi="Arial" w:cs="Arial"/>
          <w:sz w:val="24"/>
          <w:szCs w:val="24"/>
        </w:rPr>
        <w:t>к</w:t>
      </w:r>
      <w:r w:rsidR="00AA2511" w:rsidRPr="00272F54">
        <w:rPr>
          <w:rFonts w:ascii="Arial" w:hAnsi="Arial" w:cs="Arial"/>
          <w:sz w:val="24"/>
          <w:szCs w:val="24"/>
        </w:rPr>
        <w:t>стерритор</w:t>
      </w:r>
      <w:r w:rsidRPr="00272F54">
        <w:rPr>
          <w:rFonts w:ascii="Arial" w:hAnsi="Arial" w:cs="Arial"/>
          <w:sz w:val="24"/>
          <w:szCs w:val="24"/>
        </w:rPr>
        <w:t>иа</w:t>
      </w:r>
      <w:r w:rsidR="00AA2511" w:rsidRPr="00272F54">
        <w:rPr>
          <w:rFonts w:ascii="Arial" w:hAnsi="Arial" w:cs="Arial"/>
          <w:sz w:val="24"/>
          <w:szCs w:val="24"/>
        </w:rPr>
        <w:t xml:space="preserve">льному принципу и особенности </w:t>
      </w:r>
      <w:r w:rsidR="007E4025" w:rsidRPr="00272F54">
        <w:rPr>
          <w:rFonts w:ascii="Arial" w:hAnsi="Arial" w:cs="Arial"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7E4025"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="00AA2511" w:rsidRPr="00272F54">
        <w:rPr>
          <w:rFonts w:ascii="Arial" w:hAnsi="Arial" w:cs="Arial"/>
          <w:sz w:val="24"/>
          <w:szCs w:val="24"/>
        </w:rPr>
        <w:t>услуги в электронной форме.</w:t>
      </w:r>
    </w:p>
    <w:p w:rsidR="00BE6C6E" w:rsidRPr="00272F54" w:rsidRDefault="00AA2511" w:rsidP="007E402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В целях </w:t>
      </w:r>
      <w:r w:rsidR="007E4025" w:rsidRPr="00272F54">
        <w:rPr>
          <w:rFonts w:ascii="Arial" w:hAnsi="Arial" w:cs="Arial"/>
          <w:sz w:val="24"/>
          <w:szCs w:val="24"/>
        </w:rPr>
        <w:t>предоставления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7E4025" w:rsidRPr="00272F54">
        <w:rPr>
          <w:rFonts w:ascii="Arial" w:hAnsi="Arial" w:cs="Arial"/>
          <w:sz w:val="24"/>
          <w:szCs w:val="24"/>
        </w:rPr>
        <w:t>услуги</w:t>
      </w:r>
      <w:r w:rsidRPr="00272F54">
        <w:rPr>
          <w:rFonts w:ascii="Arial" w:hAnsi="Arial" w:cs="Arial"/>
          <w:sz w:val="24"/>
          <w:szCs w:val="24"/>
        </w:rPr>
        <w:t xml:space="preserve"> заявителю или его представителю </w:t>
      </w:r>
      <w:r w:rsidR="007E4025" w:rsidRPr="00272F54">
        <w:rPr>
          <w:rFonts w:ascii="Arial" w:hAnsi="Arial" w:cs="Arial"/>
          <w:sz w:val="24"/>
          <w:szCs w:val="24"/>
        </w:rPr>
        <w:t>обеспечивается</w:t>
      </w:r>
      <w:r w:rsidRPr="00272F54">
        <w:rPr>
          <w:rFonts w:ascii="Arial" w:hAnsi="Arial" w:cs="Arial"/>
          <w:sz w:val="24"/>
          <w:szCs w:val="24"/>
        </w:rPr>
        <w:t xml:space="preserve"> в </w:t>
      </w:r>
      <w:r w:rsidR="007E4025" w:rsidRPr="00272F54">
        <w:rPr>
          <w:rFonts w:ascii="Arial" w:hAnsi="Arial" w:cs="Arial"/>
          <w:sz w:val="24"/>
          <w:szCs w:val="24"/>
        </w:rPr>
        <w:t>многофункциональных</w:t>
      </w:r>
      <w:r w:rsidRPr="00272F54">
        <w:rPr>
          <w:rFonts w:ascii="Arial" w:hAnsi="Arial" w:cs="Arial"/>
          <w:sz w:val="24"/>
          <w:szCs w:val="24"/>
        </w:rPr>
        <w:t xml:space="preserve"> центрах доступ к Единому порталу. в соответствии с постановлением Правительства Российской Федерации от 22 декабря 2012 года № 1376</w:t>
      </w:r>
      <w:r w:rsidR="007E4025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«Об утверж</w:t>
      </w:r>
      <w:r w:rsidR="007E4025" w:rsidRPr="00272F54">
        <w:rPr>
          <w:rFonts w:ascii="Arial" w:hAnsi="Arial" w:cs="Arial"/>
          <w:sz w:val="24"/>
          <w:szCs w:val="24"/>
        </w:rPr>
        <w:t>д</w:t>
      </w:r>
      <w:r w:rsidRPr="00272F54">
        <w:rPr>
          <w:rFonts w:ascii="Arial" w:hAnsi="Arial" w:cs="Arial"/>
          <w:sz w:val="24"/>
          <w:szCs w:val="24"/>
        </w:rPr>
        <w:t>е</w:t>
      </w:r>
      <w:r w:rsidR="007E4025" w:rsidRPr="00272F54">
        <w:rPr>
          <w:rFonts w:ascii="Arial" w:hAnsi="Arial" w:cs="Arial"/>
          <w:sz w:val="24"/>
          <w:szCs w:val="24"/>
        </w:rPr>
        <w:t>н</w:t>
      </w:r>
      <w:r w:rsidRPr="00272F54">
        <w:rPr>
          <w:rFonts w:ascii="Arial" w:hAnsi="Arial" w:cs="Arial"/>
          <w:sz w:val="24"/>
          <w:szCs w:val="24"/>
        </w:rPr>
        <w:t>ии Прави</w:t>
      </w:r>
      <w:r w:rsidR="007E4025" w:rsidRPr="00272F54">
        <w:rPr>
          <w:rFonts w:ascii="Arial" w:hAnsi="Arial" w:cs="Arial"/>
          <w:sz w:val="24"/>
          <w:szCs w:val="24"/>
        </w:rPr>
        <w:t>л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7E4025" w:rsidRPr="00272F54">
        <w:rPr>
          <w:rFonts w:ascii="Arial" w:hAnsi="Arial" w:cs="Arial"/>
          <w:sz w:val="24"/>
          <w:szCs w:val="24"/>
        </w:rPr>
        <w:t>организации</w:t>
      </w:r>
      <w:r w:rsidRPr="00272F54">
        <w:rPr>
          <w:rFonts w:ascii="Arial" w:hAnsi="Arial" w:cs="Arial"/>
          <w:sz w:val="24"/>
          <w:szCs w:val="24"/>
        </w:rPr>
        <w:t xml:space="preserve"> деятельности </w:t>
      </w:r>
      <w:r w:rsidR="007E4025" w:rsidRPr="00272F54">
        <w:rPr>
          <w:rFonts w:ascii="Arial" w:hAnsi="Arial" w:cs="Arial"/>
          <w:sz w:val="24"/>
          <w:szCs w:val="24"/>
        </w:rPr>
        <w:lastRenderedPageBreak/>
        <w:t xml:space="preserve">многофункциональных </w:t>
      </w:r>
      <w:r w:rsidRPr="00272F54">
        <w:rPr>
          <w:rFonts w:ascii="Arial" w:hAnsi="Arial" w:cs="Arial"/>
          <w:sz w:val="24"/>
          <w:szCs w:val="24"/>
        </w:rPr>
        <w:t>центров</w:t>
      </w:r>
      <w:r w:rsidR="007E4025" w:rsidRPr="00272F54">
        <w:rPr>
          <w:rFonts w:ascii="Arial" w:hAnsi="Arial" w:cs="Arial"/>
          <w:sz w:val="24"/>
          <w:szCs w:val="24"/>
        </w:rPr>
        <w:t xml:space="preserve"> предоставления</w:t>
      </w:r>
      <w:r w:rsidRPr="00272F54">
        <w:rPr>
          <w:rFonts w:ascii="Arial" w:hAnsi="Arial" w:cs="Arial"/>
          <w:sz w:val="24"/>
          <w:szCs w:val="24"/>
        </w:rPr>
        <w:t xml:space="preserve"> государственных и </w:t>
      </w:r>
      <w:r w:rsidR="007E4025" w:rsidRPr="00272F54">
        <w:rPr>
          <w:rFonts w:ascii="Arial" w:hAnsi="Arial" w:cs="Arial"/>
          <w:sz w:val="24"/>
          <w:szCs w:val="24"/>
        </w:rPr>
        <w:t>муниципальных</w:t>
      </w:r>
      <w:r w:rsidRPr="00272F54">
        <w:rPr>
          <w:rFonts w:ascii="Arial" w:hAnsi="Arial" w:cs="Arial"/>
          <w:sz w:val="24"/>
          <w:szCs w:val="24"/>
        </w:rPr>
        <w:t xml:space="preserve"> услуг».</w:t>
      </w:r>
    </w:p>
    <w:p w:rsidR="00BE6C6E" w:rsidRPr="00272F54" w:rsidRDefault="007E4025" w:rsidP="007E402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9.1.3. </w:t>
      </w:r>
      <w:r w:rsidR="00AA2511" w:rsidRPr="00272F54">
        <w:rPr>
          <w:rFonts w:ascii="Arial" w:hAnsi="Arial" w:cs="Arial"/>
          <w:sz w:val="24"/>
          <w:szCs w:val="24"/>
        </w:rPr>
        <w:t>Документа, пр</w:t>
      </w:r>
      <w:r w:rsidRPr="00272F54">
        <w:rPr>
          <w:rFonts w:ascii="Arial" w:hAnsi="Arial" w:cs="Arial"/>
          <w:sz w:val="24"/>
          <w:szCs w:val="24"/>
        </w:rPr>
        <w:t>ил</w:t>
      </w:r>
      <w:r w:rsidR="00AA2511" w:rsidRPr="00272F54">
        <w:rPr>
          <w:rFonts w:ascii="Arial" w:hAnsi="Arial" w:cs="Arial"/>
          <w:sz w:val="24"/>
          <w:szCs w:val="24"/>
        </w:rPr>
        <w:t xml:space="preserve">агаемые заявителем к заявлению о </w:t>
      </w:r>
      <w:r w:rsidRPr="00272F54">
        <w:rPr>
          <w:rFonts w:ascii="Arial" w:hAnsi="Arial" w:cs="Arial"/>
          <w:sz w:val="24"/>
          <w:szCs w:val="24"/>
        </w:rPr>
        <w:t>выдаче</w:t>
      </w:r>
      <w:r w:rsidR="00AA2511" w:rsidRPr="00272F54">
        <w:rPr>
          <w:rFonts w:ascii="Arial" w:hAnsi="Arial" w:cs="Arial"/>
          <w:sz w:val="24"/>
          <w:szCs w:val="24"/>
        </w:rPr>
        <w:t xml:space="preserve"> разрешен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я на право вырубки зеленых насажден</w:t>
      </w:r>
      <w:r w:rsidRPr="00272F54">
        <w:rPr>
          <w:rFonts w:ascii="Arial" w:hAnsi="Arial" w:cs="Arial"/>
          <w:sz w:val="24"/>
          <w:szCs w:val="24"/>
        </w:rPr>
        <w:t>и</w:t>
      </w:r>
      <w:r w:rsidR="00401EF9" w:rsidRPr="00272F54">
        <w:rPr>
          <w:rFonts w:ascii="Arial" w:hAnsi="Arial" w:cs="Arial"/>
          <w:sz w:val="24"/>
          <w:szCs w:val="24"/>
        </w:rPr>
        <w:t>й</w:t>
      </w:r>
      <w:r w:rsidR="00AA2511" w:rsidRPr="00272F54">
        <w:rPr>
          <w:rFonts w:ascii="Arial" w:hAnsi="Arial" w:cs="Arial"/>
          <w:sz w:val="24"/>
          <w:szCs w:val="24"/>
        </w:rPr>
        <w:t>,</w:t>
      </w:r>
      <w:r w:rsidR="00401EF9"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представ</w:t>
      </w:r>
      <w:r w:rsidRPr="00272F54">
        <w:rPr>
          <w:rFonts w:ascii="Arial" w:hAnsi="Arial" w:cs="Arial"/>
          <w:sz w:val="24"/>
          <w:szCs w:val="24"/>
        </w:rPr>
        <w:t>ля</w:t>
      </w:r>
      <w:r w:rsidR="00AA2511" w:rsidRPr="00272F54">
        <w:rPr>
          <w:rFonts w:ascii="Arial" w:hAnsi="Arial" w:cs="Arial"/>
          <w:sz w:val="24"/>
          <w:szCs w:val="24"/>
        </w:rPr>
        <w:t>емые в электронной форме, на</w:t>
      </w:r>
      <w:r w:rsidRPr="00272F54">
        <w:rPr>
          <w:rFonts w:ascii="Arial" w:hAnsi="Arial" w:cs="Arial"/>
          <w:sz w:val="24"/>
          <w:szCs w:val="24"/>
        </w:rPr>
        <w:t>п</w:t>
      </w:r>
      <w:r w:rsidR="00AA2511" w:rsidRPr="00272F54">
        <w:rPr>
          <w:rFonts w:ascii="Arial" w:hAnsi="Arial" w:cs="Arial"/>
          <w:sz w:val="24"/>
          <w:szCs w:val="24"/>
        </w:rPr>
        <w:t>равляются в следующих форматах:</w:t>
      </w:r>
    </w:p>
    <w:p w:rsidR="00BE6C6E" w:rsidRPr="00272F54" w:rsidRDefault="00AA2511" w:rsidP="007E402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а) xml - для документов, в </w:t>
      </w:r>
      <w:r w:rsidR="007E4025" w:rsidRPr="00272F54">
        <w:rPr>
          <w:rFonts w:ascii="Arial" w:hAnsi="Arial" w:cs="Arial"/>
          <w:sz w:val="24"/>
          <w:szCs w:val="24"/>
        </w:rPr>
        <w:t>отношение</w:t>
      </w:r>
      <w:r w:rsidRPr="00272F54">
        <w:rPr>
          <w:rFonts w:ascii="Arial" w:hAnsi="Arial" w:cs="Arial"/>
          <w:sz w:val="24"/>
          <w:szCs w:val="24"/>
        </w:rPr>
        <w:t xml:space="preserve"> которых у</w:t>
      </w:r>
      <w:r w:rsidR="007E4025" w:rsidRPr="00272F54">
        <w:rPr>
          <w:rFonts w:ascii="Arial" w:hAnsi="Arial" w:cs="Arial"/>
          <w:sz w:val="24"/>
          <w:szCs w:val="24"/>
        </w:rPr>
        <w:t>т</w:t>
      </w:r>
      <w:r w:rsidRPr="00272F54">
        <w:rPr>
          <w:rFonts w:ascii="Arial" w:hAnsi="Arial" w:cs="Arial"/>
          <w:sz w:val="24"/>
          <w:szCs w:val="24"/>
        </w:rPr>
        <w:t>вержден</w:t>
      </w:r>
      <w:r w:rsidR="007E4025" w:rsidRPr="00272F54">
        <w:rPr>
          <w:rFonts w:ascii="Arial" w:hAnsi="Arial" w:cs="Arial"/>
          <w:sz w:val="24"/>
          <w:szCs w:val="24"/>
        </w:rPr>
        <w:t>ы</w:t>
      </w:r>
      <w:r w:rsidRPr="00272F54">
        <w:rPr>
          <w:rFonts w:ascii="Arial" w:hAnsi="Arial" w:cs="Arial"/>
          <w:sz w:val="24"/>
          <w:szCs w:val="24"/>
        </w:rPr>
        <w:t xml:space="preserve"> фор</w:t>
      </w:r>
      <w:r w:rsidR="007E4025" w:rsidRPr="00272F54">
        <w:rPr>
          <w:rFonts w:ascii="Arial" w:hAnsi="Arial" w:cs="Arial"/>
          <w:sz w:val="24"/>
          <w:szCs w:val="24"/>
        </w:rPr>
        <w:t>мы</w:t>
      </w:r>
      <w:r w:rsidRPr="00272F54">
        <w:rPr>
          <w:rFonts w:ascii="Arial" w:hAnsi="Arial" w:cs="Arial"/>
          <w:sz w:val="24"/>
          <w:szCs w:val="24"/>
        </w:rPr>
        <w:t xml:space="preserve"> и требования по</w:t>
      </w:r>
      <w:r w:rsidR="007E4025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формированию электронных документа в виде фа</w:t>
      </w:r>
      <w:r w:rsidR="007E4025" w:rsidRPr="00272F54">
        <w:rPr>
          <w:rFonts w:ascii="Arial" w:hAnsi="Arial" w:cs="Arial"/>
          <w:sz w:val="24"/>
          <w:szCs w:val="24"/>
        </w:rPr>
        <w:t>й</w:t>
      </w:r>
      <w:r w:rsidRPr="00272F54">
        <w:rPr>
          <w:rFonts w:ascii="Arial" w:hAnsi="Arial" w:cs="Arial"/>
          <w:sz w:val="24"/>
          <w:szCs w:val="24"/>
        </w:rPr>
        <w:t>лов в формате xml;</w:t>
      </w:r>
    </w:p>
    <w:p w:rsidR="00BE6C6E" w:rsidRPr="00272F54" w:rsidRDefault="007E4025" w:rsidP="007E402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 xml:space="preserve">) doc, docx, odt - для документов с текстовым </w:t>
      </w:r>
      <w:r w:rsidRPr="00272F54">
        <w:rPr>
          <w:rFonts w:ascii="Arial" w:hAnsi="Arial" w:cs="Arial"/>
          <w:sz w:val="24"/>
          <w:szCs w:val="24"/>
        </w:rPr>
        <w:t>содержанием</w:t>
      </w:r>
      <w:r w:rsidR="00AA2511" w:rsidRPr="00272F54">
        <w:rPr>
          <w:rFonts w:ascii="Arial" w:hAnsi="Arial" w:cs="Arial"/>
          <w:sz w:val="24"/>
          <w:szCs w:val="24"/>
        </w:rPr>
        <w:t>,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 xml:space="preserve">не </w:t>
      </w:r>
      <w:r w:rsidRPr="00272F54">
        <w:rPr>
          <w:rFonts w:ascii="Arial" w:hAnsi="Arial" w:cs="Arial"/>
          <w:sz w:val="24"/>
          <w:szCs w:val="24"/>
        </w:rPr>
        <w:t>включающим</w:t>
      </w:r>
      <w:r w:rsidR="00AA2511" w:rsidRPr="00272F54">
        <w:rPr>
          <w:rFonts w:ascii="Arial" w:hAnsi="Arial" w:cs="Arial"/>
          <w:sz w:val="24"/>
          <w:szCs w:val="24"/>
        </w:rPr>
        <w:t xml:space="preserve"> формулы;</w:t>
      </w:r>
    </w:p>
    <w:p w:rsidR="00BE6C6E" w:rsidRPr="00272F54" w:rsidRDefault="00AA2511" w:rsidP="007E402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в) pdf, jpg, jpeg, png. bmp, tiff - </w:t>
      </w:r>
      <w:r w:rsidR="007E4025" w:rsidRPr="00272F54">
        <w:rPr>
          <w:rFonts w:ascii="Arial" w:hAnsi="Arial" w:cs="Arial"/>
          <w:sz w:val="24"/>
          <w:szCs w:val="24"/>
        </w:rPr>
        <w:t>для</w:t>
      </w:r>
      <w:r w:rsidRPr="00272F54">
        <w:rPr>
          <w:rFonts w:ascii="Arial" w:hAnsi="Arial" w:cs="Arial"/>
          <w:sz w:val="24"/>
          <w:szCs w:val="24"/>
        </w:rPr>
        <w:t xml:space="preserve"> документов с текстовым </w:t>
      </w:r>
      <w:r w:rsidR="007E4025" w:rsidRPr="00272F54">
        <w:rPr>
          <w:rFonts w:ascii="Arial" w:hAnsi="Arial" w:cs="Arial"/>
          <w:sz w:val="24"/>
          <w:szCs w:val="24"/>
        </w:rPr>
        <w:t>содержанием</w:t>
      </w:r>
      <w:r w:rsidRPr="00272F54">
        <w:rPr>
          <w:rFonts w:ascii="Arial" w:hAnsi="Arial" w:cs="Arial"/>
          <w:sz w:val="24"/>
          <w:szCs w:val="24"/>
        </w:rPr>
        <w:t xml:space="preserve">, в том </w:t>
      </w:r>
      <w:r w:rsidR="007E4025" w:rsidRPr="00272F54">
        <w:rPr>
          <w:rFonts w:ascii="Arial" w:hAnsi="Arial" w:cs="Arial"/>
          <w:sz w:val="24"/>
          <w:szCs w:val="24"/>
        </w:rPr>
        <w:t>числе</w:t>
      </w:r>
      <w:r w:rsidRPr="00272F54">
        <w:rPr>
          <w:rFonts w:ascii="Arial" w:hAnsi="Arial" w:cs="Arial"/>
          <w:sz w:val="24"/>
          <w:szCs w:val="24"/>
        </w:rPr>
        <w:t xml:space="preserve"> включающих формулы и (</w:t>
      </w:r>
      <w:r w:rsidR="007E4025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ли) </w:t>
      </w:r>
      <w:r w:rsidR="007E4025" w:rsidRPr="00272F54">
        <w:rPr>
          <w:rFonts w:ascii="Arial" w:hAnsi="Arial" w:cs="Arial"/>
          <w:sz w:val="24"/>
          <w:szCs w:val="24"/>
        </w:rPr>
        <w:t>графические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7E4025" w:rsidRPr="00272F54">
        <w:rPr>
          <w:rFonts w:ascii="Arial" w:hAnsi="Arial" w:cs="Arial"/>
          <w:sz w:val="24"/>
          <w:szCs w:val="24"/>
        </w:rPr>
        <w:t>изображения</w:t>
      </w:r>
      <w:r w:rsidRPr="00272F54">
        <w:rPr>
          <w:rFonts w:ascii="Arial" w:hAnsi="Arial" w:cs="Arial"/>
          <w:sz w:val="24"/>
          <w:szCs w:val="24"/>
        </w:rPr>
        <w:t xml:space="preserve">, а также </w:t>
      </w:r>
      <w:r w:rsidR="007E4025" w:rsidRPr="00272F54">
        <w:rPr>
          <w:rFonts w:ascii="Arial" w:hAnsi="Arial" w:cs="Arial"/>
          <w:sz w:val="24"/>
          <w:szCs w:val="24"/>
        </w:rPr>
        <w:t>документов</w:t>
      </w:r>
      <w:r w:rsidRPr="00272F54">
        <w:rPr>
          <w:rFonts w:ascii="Arial" w:hAnsi="Arial" w:cs="Arial"/>
          <w:sz w:val="24"/>
          <w:szCs w:val="24"/>
        </w:rPr>
        <w:t xml:space="preserve"> с </w:t>
      </w:r>
      <w:r w:rsidR="007E4025" w:rsidRPr="00272F54">
        <w:rPr>
          <w:rFonts w:ascii="Arial" w:hAnsi="Arial" w:cs="Arial"/>
          <w:sz w:val="24"/>
          <w:szCs w:val="24"/>
        </w:rPr>
        <w:t>графическим</w:t>
      </w:r>
      <w:r w:rsidRPr="00272F54">
        <w:rPr>
          <w:rFonts w:ascii="Arial" w:hAnsi="Arial" w:cs="Arial"/>
          <w:sz w:val="24"/>
          <w:szCs w:val="24"/>
        </w:rPr>
        <w:t xml:space="preserve"> содержанием;</w:t>
      </w:r>
    </w:p>
    <w:p w:rsidR="00BE6C6E" w:rsidRPr="00272F54" w:rsidRDefault="00AA2511" w:rsidP="007E402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г) zip, rar — для сжатых документов в один фа</w:t>
      </w:r>
      <w:r w:rsidR="007E4025" w:rsidRPr="00272F54">
        <w:rPr>
          <w:rFonts w:ascii="Arial" w:hAnsi="Arial" w:cs="Arial"/>
          <w:sz w:val="24"/>
          <w:szCs w:val="24"/>
        </w:rPr>
        <w:t>й</w:t>
      </w:r>
      <w:r w:rsidRPr="00272F54">
        <w:rPr>
          <w:rFonts w:ascii="Arial" w:hAnsi="Arial" w:cs="Arial"/>
          <w:sz w:val="24"/>
          <w:szCs w:val="24"/>
        </w:rPr>
        <w:t>л;</w:t>
      </w:r>
    </w:p>
    <w:p w:rsidR="00BE6C6E" w:rsidRPr="00272F54" w:rsidRDefault="00AA2511" w:rsidP="007E402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д) sig — для открепленной ус</w:t>
      </w:r>
      <w:r w:rsidR="007E4025" w:rsidRPr="00272F54">
        <w:rPr>
          <w:rFonts w:ascii="Arial" w:hAnsi="Arial" w:cs="Arial"/>
          <w:sz w:val="24"/>
          <w:szCs w:val="24"/>
        </w:rPr>
        <w:t>ил</w:t>
      </w:r>
      <w:r w:rsidRPr="00272F54">
        <w:rPr>
          <w:rFonts w:ascii="Arial" w:hAnsi="Arial" w:cs="Arial"/>
          <w:sz w:val="24"/>
          <w:szCs w:val="24"/>
        </w:rPr>
        <w:t xml:space="preserve">енной </w:t>
      </w:r>
      <w:r w:rsidR="007E4025" w:rsidRPr="00272F54">
        <w:rPr>
          <w:rFonts w:ascii="Arial" w:hAnsi="Arial" w:cs="Arial"/>
          <w:sz w:val="24"/>
          <w:szCs w:val="24"/>
        </w:rPr>
        <w:t xml:space="preserve">квалифицированной </w:t>
      </w:r>
      <w:r w:rsidRPr="00272F54">
        <w:rPr>
          <w:rFonts w:ascii="Arial" w:hAnsi="Arial" w:cs="Arial"/>
          <w:sz w:val="24"/>
          <w:szCs w:val="24"/>
        </w:rPr>
        <w:t>эле</w:t>
      </w:r>
      <w:r w:rsidR="007E4025" w:rsidRPr="00272F54">
        <w:rPr>
          <w:rFonts w:ascii="Arial" w:hAnsi="Arial" w:cs="Arial"/>
          <w:sz w:val="24"/>
          <w:szCs w:val="24"/>
        </w:rPr>
        <w:t>кт</w:t>
      </w:r>
      <w:r w:rsidRPr="00272F54">
        <w:rPr>
          <w:rFonts w:ascii="Arial" w:hAnsi="Arial" w:cs="Arial"/>
          <w:sz w:val="24"/>
          <w:szCs w:val="24"/>
        </w:rPr>
        <w:t>ронной под</w:t>
      </w:r>
      <w:r w:rsidR="007E4025" w:rsidRPr="00272F54">
        <w:rPr>
          <w:rFonts w:ascii="Arial" w:hAnsi="Arial" w:cs="Arial"/>
          <w:sz w:val="24"/>
          <w:szCs w:val="24"/>
        </w:rPr>
        <w:t>пис</w:t>
      </w:r>
      <w:r w:rsidRPr="00272F54">
        <w:rPr>
          <w:rFonts w:ascii="Arial" w:hAnsi="Arial" w:cs="Arial"/>
          <w:sz w:val="24"/>
          <w:szCs w:val="24"/>
        </w:rPr>
        <w:t>и.</w:t>
      </w:r>
    </w:p>
    <w:p w:rsidR="00BE6C6E" w:rsidRPr="00272F54" w:rsidRDefault="007E4025" w:rsidP="007E402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9.1.4. </w:t>
      </w:r>
      <w:r w:rsidR="00AA2511" w:rsidRPr="00272F54">
        <w:rPr>
          <w:rFonts w:ascii="Arial" w:hAnsi="Arial" w:cs="Arial"/>
          <w:sz w:val="24"/>
          <w:szCs w:val="24"/>
        </w:rPr>
        <w:t>В случ</w:t>
      </w:r>
      <w:r w:rsidRPr="00272F54">
        <w:rPr>
          <w:rFonts w:ascii="Arial" w:hAnsi="Arial" w:cs="Arial"/>
          <w:sz w:val="24"/>
          <w:szCs w:val="24"/>
        </w:rPr>
        <w:t>ае</w:t>
      </w:r>
      <w:r w:rsidR="00AA2511" w:rsidRPr="00272F54">
        <w:rPr>
          <w:rFonts w:ascii="Arial" w:hAnsi="Arial" w:cs="Arial"/>
          <w:sz w:val="24"/>
          <w:szCs w:val="24"/>
        </w:rPr>
        <w:t xml:space="preserve"> ес</w:t>
      </w:r>
      <w:r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>и ориг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нал</w:t>
      </w:r>
      <w:r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 xml:space="preserve"> документов, прилагаемых к заявлению о выдаче разрешен</w:t>
      </w:r>
      <w:r w:rsidRPr="00272F54">
        <w:rPr>
          <w:rFonts w:ascii="Arial" w:hAnsi="Arial" w:cs="Arial"/>
          <w:sz w:val="24"/>
          <w:szCs w:val="24"/>
        </w:rPr>
        <w:t>ия</w:t>
      </w:r>
      <w:r w:rsidR="00AA2511" w:rsidRPr="00272F54">
        <w:rPr>
          <w:rFonts w:ascii="Arial" w:hAnsi="Arial" w:cs="Arial"/>
          <w:sz w:val="24"/>
          <w:szCs w:val="24"/>
        </w:rPr>
        <w:t xml:space="preserve"> на право вырубки зеленых насаждений, </w:t>
      </w:r>
      <w:r w:rsidRPr="00272F54">
        <w:rPr>
          <w:rFonts w:ascii="Arial" w:hAnsi="Arial" w:cs="Arial"/>
          <w:sz w:val="24"/>
          <w:szCs w:val="24"/>
        </w:rPr>
        <w:t>выданы</w:t>
      </w:r>
      <w:r w:rsidR="00AA2511" w:rsidRPr="00272F54">
        <w:rPr>
          <w:rFonts w:ascii="Arial" w:hAnsi="Arial" w:cs="Arial"/>
          <w:sz w:val="24"/>
          <w:szCs w:val="24"/>
        </w:rPr>
        <w:t xml:space="preserve"> и подписа</w:t>
      </w:r>
      <w:r w:rsidRPr="00272F54">
        <w:rPr>
          <w:rFonts w:ascii="Arial" w:hAnsi="Arial" w:cs="Arial"/>
          <w:sz w:val="24"/>
          <w:szCs w:val="24"/>
        </w:rPr>
        <w:t>ны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уполномоченным</w:t>
      </w:r>
      <w:r w:rsidR="00AA2511" w:rsidRPr="00272F54">
        <w:rPr>
          <w:rFonts w:ascii="Arial" w:hAnsi="Arial" w:cs="Arial"/>
          <w:sz w:val="24"/>
          <w:szCs w:val="24"/>
        </w:rPr>
        <w:t xml:space="preserve"> органом на бумажном носител</w:t>
      </w:r>
      <w:r w:rsidRPr="00272F54">
        <w:rPr>
          <w:rFonts w:ascii="Arial" w:hAnsi="Arial" w:cs="Arial"/>
          <w:sz w:val="24"/>
          <w:szCs w:val="24"/>
        </w:rPr>
        <w:t>е</w:t>
      </w:r>
      <w:r w:rsidR="00AA2511" w:rsidRPr="00272F54">
        <w:rPr>
          <w:rFonts w:ascii="Arial" w:hAnsi="Arial" w:cs="Arial"/>
          <w:sz w:val="24"/>
          <w:szCs w:val="24"/>
        </w:rPr>
        <w:t>, допускается форм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рование </w:t>
      </w:r>
      <w:r w:rsidRPr="00272F54">
        <w:rPr>
          <w:rFonts w:ascii="Arial" w:hAnsi="Arial" w:cs="Arial"/>
          <w:sz w:val="24"/>
          <w:szCs w:val="24"/>
        </w:rPr>
        <w:t>таких</w:t>
      </w:r>
      <w:r w:rsidR="00AA2511" w:rsidRPr="00272F54">
        <w:rPr>
          <w:rFonts w:ascii="Arial" w:hAnsi="Arial" w:cs="Arial"/>
          <w:sz w:val="24"/>
          <w:szCs w:val="24"/>
        </w:rPr>
        <w:t xml:space="preserve"> докумен</w:t>
      </w:r>
      <w:r w:rsidRPr="00272F54">
        <w:rPr>
          <w:rFonts w:ascii="Arial" w:hAnsi="Arial" w:cs="Arial"/>
          <w:sz w:val="24"/>
          <w:szCs w:val="24"/>
        </w:rPr>
        <w:t>то</w:t>
      </w:r>
      <w:r w:rsidR="00AA2511" w:rsidRPr="00272F54">
        <w:rPr>
          <w:rFonts w:ascii="Arial" w:hAnsi="Arial" w:cs="Arial"/>
          <w:sz w:val="24"/>
          <w:szCs w:val="24"/>
        </w:rPr>
        <w:t xml:space="preserve">в, </w:t>
      </w:r>
      <w:r w:rsidRPr="00272F54">
        <w:rPr>
          <w:rFonts w:ascii="Arial" w:hAnsi="Arial" w:cs="Arial"/>
          <w:sz w:val="24"/>
          <w:szCs w:val="24"/>
        </w:rPr>
        <w:t>представляемых</w:t>
      </w:r>
      <w:r w:rsidR="00AA2511" w:rsidRPr="00272F54">
        <w:rPr>
          <w:rFonts w:ascii="Arial" w:hAnsi="Arial" w:cs="Arial"/>
          <w:sz w:val="24"/>
          <w:szCs w:val="24"/>
        </w:rPr>
        <w:t xml:space="preserve"> в эле</w:t>
      </w:r>
      <w:r w:rsidRPr="00272F54">
        <w:rPr>
          <w:rFonts w:ascii="Arial" w:hAnsi="Arial" w:cs="Arial"/>
          <w:sz w:val="24"/>
          <w:szCs w:val="24"/>
        </w:rPr>
        <w:t>кт</w:t>
      </w:r>
      <w:r w:rsidR="00AA2511" w:rsidRPr="00272F54">
        <w:rPr>
          <w:rFonts w:ascii="Arial" w:hAnsi="Arial" w:cs="Arial"/>
          <w:sz w:val="24"/>
          <w:szCs w:val="24"/>
        </w:rPr>
        <w:t>ронной фор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 xml:space="preserve">е, путем </w:t>
      </w:r>
      <w:r w:rsidRPr="00272F54">
        <w:rPr>
          <w:rFonts w:ascii="Arial" w:hAnsi="Arial" w:cs="Arial"/>
          <w:sz w:val="24"/>
          <w:szCs w:val="24"/>
        </w:rPr>
        <w:t>сканирования</w:t>
      </w:r>
      <w:r w:rsidR="00AA2511" w:rsidRPr="00272F54">
        <w:rPr>
          <w:rFonts w:ascii="Arial" w:hAnsi="Arial" w:cs="Arial"/>
          <w:sz w:val="24"/>
          <w:szCs w:val="24"/>
        </w:rPr>
        <w:t xml:space="preserve"> непосредственно с оригиналы документа (</w:t>
      </w:r>
      <w:r w:rsidRPr="00272F54">
        <w:rPr>
          <w:rFonts w:ascii="Arial" w:hAnsi="Arial" w:cs="Arial"/>
          <w:sz w:val="24"/>
          <w:szCs w:val="24"/>
        </w:rPr>
        <w:t>использование</w:t>
      </w:r>
      <w:r w:rsidR="00AA2511" w:rsidRPr="00272F54">
        <w:rPr>
          <w:rFonts w:ascii="Arial" w:hAnsi="Arial" w:cs="Arial"/>
          <w:sz w:val="24"/>
          <w:szCs w:val="24"/>
        </w:rPr>
        <w:t xml:space="preserve"> копий не допускается). которое осуществляется с сохранением ориентации </w:t>
      </w:r>
      <w:r w:rsidRPr="00272F54">
        <w:rPr>
          <w:rFonts w:ascii="Arial" w:hAnsi="Arial" w:cs="Arial"/>
          <w:sz w:val="24"/>
          <w:szCs w:val="24"/>
        </w:rPr>
        <w:t>оригинала</w:t>
      </w:r>
      <w:r w:rsidR="00AA2511" w:rsidRPr="00272F54">
        <w:rPr>
          <w:rFonts w:ascii="Arial" w:hAnsi="Arial" w:cs="Arial"/>
          <w:sz w:val="24"/>
          <w:szCs w:val="24"/>
        </w:rPr>
        <w:t xml:space="preserve"> документа в </w:t>
      </w:r>
      <w:r w:rsidRPr="00272F54">
        <w:rPr>
          <w:rFonts w:ascii="Arial" w:hAnsi="Arial" w:cs="Arial"/>
          <w:sz w:val="24"/>
          <w:szCs w:val="24"/>
        </w:rPr>
        <w:t>разрешении</w:t>
      </w:r>
      <w:r w:rsidR="00AA2511" w:rsidRPr="00272F54">
        <w:rPr>
          <w:rFonts w:ascii="Arial" w:hAnsi="Arial" w:cs="Arial"/>
          <w:sz w:val="24"/>
          <w:szCs w:val="24"/>
        </w:rPr>
        <w:t xml:space="preserve"> 300 - 500 dpi (масштаб 1:1) и</w:t>
      </w:r>
      <w:r w:rsidRPr="00272F54">
        <w:rPr>
          <w:rFonts w:ascii="Arial" w:hAnsi="Arial" w:cs="Arial"/>
          <w:sz w:val="24"/>
          <w:szCs w:val="24"/>
        </w:rPr>
        <w:t xml:space="preserve"> всех аутентичных признаков подлинности </w:t>
      </w:r>
      <w:r w:rsidR="00AA2511" w:rsidRPr="00272F54">
        <w:rPr>
          <w:rFonts w:ascii="Arial" w:hAnsi="Arial" w:cs="Arial"/>
          <w:sz w:val="24"/>
          <w:szCs w:val="24"/>
        </w:rPr>
        <w:t>(</w:t>
      </w:r>
      <w:r w:rsidRPr="00272F54">
        <w:rPr>
          <w:rFonts w:ascii="Arial" w:hAnsi="Arial" w:cs="Arial"/>
          <w:sz w:val="24"/>
          <w:szCs w:val="24"/>
        </w:rPr>
        <w:t xml:space="preserve">графической подписи лица, печати, углового штампа </w:t>
      </w:r>
      <w:r w:rsidR="00AA2511" w:rsidRPr="00272F54">
        <w:rPr>
          <w:rFonts w:ascii="Arial" w:hAnsi="Arial" w:cs="Arial"/>
          <w:sz w:val="24"/>
          <w:szCs w:val="24"/>
        </w:rPr>
        <w:t xml:space="preserve">бланка), с </w:t>
      </w:r>
      <w:r w:rsidRPr="00272F54">
        <w:rPr>
          <w:rFonts w:ascii="Arial" w:hAnsi="Arial" w:cs="Arial"/>
          <w:sz w:val="24"/>
          <w:szCs w:val="24"/>
        </w:rPr>
        <w:t>использованием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следующих</w:t>
      </w:r>
      <w:r w:rsidR="00AA2511" w:rsidRPr="00272F54">
        <w:rPr>
          <w:rFonts w:ascii="Arial" w:hAnsi="Arial" w:cs="Arial"/>
          <w:sz w:val="24"/>
          <w:szCs w:val="24"/>
        </w:rPr>
        <w:t xml:space="preserve"> режимов:</w:t>
      </w:r>
    </w:p>
    <w:p w:rsidR="00BE6C6E" w:rsidRPr="00272F54" w:rsidRDefault="00AA2511" w:rsidP="007E402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а) «черно-белый» (при отсутствии в документе графических </w:t>
      </w:r>
      <w:r w:rsidR="007E4025" w:rsidRPr="00272F54">
        <w:rPr>
          <w:rFonts w:ascii="Arial" w:hAnsi="Arial" w:cs="Arial"/>
          <w:sz w:val="24"/>
          <w:szCs w:val="24"/>
        </w:rPr>
        <w:t>изображений</w:t>
      </w:r>
      <w:r w:rsidRPr="00272F54">
        <w:rPr>
          <w:rFonts w:ascii="Arial" w:hAnsi="Arial" w:cs="Arial"/>
          <w:sz w:val="24"/>
          <w:szCs w:val="24"/>
        </w:rPr>
        <w:t xml:space="preserve"> и (или) цветного текста);</w:t>
      </w:r>
    </w:p>
    <w:p w:rsidR="00BE6C6E" w:rsidRPr="00272F54" w:rsidRDefault="007E4025" w:rsidP="007E402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>) «оттенки</w:t>
      </w:r>
      <w:r w:rsidR="00AA2511" w:rsidRPr="00272F54">
        <w:rPr>
          <w:rFonts w:ascii="Arial" w:hAnsi="Arial" w:cs="Arial"/>
          <w:sz w:val="24"/>
          <w:szCs w:val="24"/>
        </w:rPr>
        <w:tab/>
      </w:r>
      <w:r w:rsidRPr="00272F54">
        <w:rPr>
          <w:rFonts w:ascii="Arial" w:hAnsi="Arial" w:cs="Arial"/>
          <w:sz w:val="24"/>
          <w:szCs w:val="24"/>
        </w:rPr>
        <w:t>серого</w:t>
      </w:r>
      <w:r w:rsidR="00AA2511" w:rsidRPr="00272F54">
        <w:rPr>
          <w:rFonts w:ascii="Arial" w:hAnsi="Arial" w:cs="Arial"/>
          <w:sz w:val="24"/>
          <w:szCs w:val="24"/>
        </w:rPr>
        <w:t>» (при наличии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в документе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графических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 xml:space="preserve">изображений, отличных от цветного </w:t>
      </w:r>
      <w:r w:rsidRPr="00272F54">
        <w:rPr>
          <w:rFonts w:ascii="Arial" w:hAnsi="Arial" w:cs="Arial"/>
          <w:sz w:val="24"/>
          <w:szCs w:val="24"/>
        </w:rPr>
        <w:t>графического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изображения</w:t>
      </w:r>
      <w:r w:rsidR="00AA2511" w:rsidRPr="00272F54">
        <w:rPr>
          <w:rFonts w:ascii="Arial" w:hAnsi="Arial" w:cs="Arial"/>
          <w:sz w:val="24"/>
          <w:szCs w:val="24"/>
        </w:rPr>
        <w:t>);</w:t>
      </w:r>
    </w:p>
    <w:p w:rsidR="00BE6C6E" w:rsidRPr="00272F54" w:rsidRDefault="00AA2511" w:rsidP="007E402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в) «цветной» пли «режим полной цвет</w:t>
      </w:r>
      <w:r w:rsidR="007E4025" w:rsidRPr="00272F54">
        <w:rPr>
          <w:rFonts w:ascii="Arial" w:hAnsi="Arial" w:cs="Arial"/>
          <w:sz w:val="24"/>
          <w:szCs w:val="24"/>
        </w:rPr>
        <w:t>о</w:t>
      </w:r>
      <w:r w:rsidRPr="00272F54">
        <w:rPr>
          <w:rFonts w:ascii="Arial" w:hAnsi="Arial" w:cs="Arial"/>
          <w:sz w:val="24"/>
          <w:szCs w:val="24"/>
        </w:rPr>
        <w:t>передачи» (при наличии в документе</w:t>
      </w:r>
      <w:r w:rsidR="007E4025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цветных графических </w:t>
      </w:r>
      <w:r w:rsidR="007E4025" w:rsidRPr="00272F54">
        <w:rPr>
          <w:rFonts w:ascii="Arial" w:hAnsi="Arial" w:cs="Arial"/>
          <w:sz w:val="24"/>
          <w:szCs w:val="24"/>
        </w:rPr>
        <w:t>изображений</w:t>
      </w:r>
      <w:r w:rsidRPr="00272F54">
        <w:rPr>
          <w:rFonts w:ascii="Arial" w:hAnsi="Arial" w:cs="Arial"/>
          <w:sz w:val="24"/>
          <w:szCs w:val="24"/>
        </w:rPr>
        <w:t xml:space="preserve"> либо цветного текста).</w:t>
      </w:r>
    </w:p>
    <w:p w:rsidR="00BE6C6E" w:rsidRPr="00272F54" w:rsidRDefault="00AA2511" w:rsidP="007E402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Количество файлов должно соответствовать количеству документов, каждый из которых </w:t>
      </w:r>
      <w:r w:rsidR="007E4025" w:rsidRPr="00272F54">
        <w:rPr>
          <w:rFonts w:ascii="Arial" w:hAnsi="Arial" w:cs="Arial"/>
          <w:sz w:val="24"/>
          <w:szCs w:val="24"/>
        </w:rPr>
        <w:t>содержит</w:t>
      </w:r>
      <w:r w:rsidRPr="00272F54">
        <w:rPr>
          <w:rFonts w:ascii="Arial" w:hAnsi="Arial" w:cs="Arial"/>
          <w:sz w:val="24"/>
          <w:szCs w:val="24"/>
        </w:rPr>
        <w:t xml:space="preserve"> текстовую и(или) </w:t>
      </w:r>
      <w:r w:rsidR="007E4025" w:rsidRPr="00272F54">
        <w:rPr>
          <w:rFonts w:ascii="Arial" w:hAnsi="Arial" w:cs="Arial"/>
          <w:sz w:val="24"/>
          <w:szCs w:val="24"/>
        </w:rPr>
        <w:t>графическую</w:t>
      </w:r>
      <w:r w:rsidRPr="00272F54">
        <w:rPr>
          <w:rFonts w:ascii="Arial" w:hAnsi="Arial" w:cs="Arial"/>
          <w:sz w:val="24"/>
          <w:szCs w:val="24"/>
        </w:rPr>
        <w:t xml:space="preserve"> информацию.</w:t>
      </w:r>
    </w:p>
    <w:p w:rsidR="00C46F8C" w:rsidRPr="00272F54" w:rsidRDefault="007E4025" w:rsidP="007E402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9.2. </w:t>
      </w:r>
      <w:r w:rsidR="00AA2511" w:rsidRPr="00272F54">
        <w:rPr>
          <w:rFonts w:ascii="Arial" w:hAnsi="Arial" w:cs="Arial"/>
          <w:sz w:val="24"/>
          <w:szCs w:val="24"/>
        </w:rPr>
        <w:t>Документы, прилагае</w:t>
      </w:r>
      <w:r w:rsidRPr="00272F54">
        <w:rPr>
          <w:rFonts w:ascii="Arial" w:hAnsi="Arial" w:cs="Arial"/>
          <w:sz w:val="24"/>
          <w:szCs w:val="24"/>
        </w:rPr>
        <w:t>мые заявителем к заявлению о вы</w:t>
      </w:r>
      <w:r w:rsidR="00AA2511" w:rsidRPr="00272F54">
        <w:rPr>
          <w:rFonts w:ascii="Arial" w:hAnsi="Arial" w:cs="Arial"/>
          <w:sz w:val="24"/>
          <w:szCs w:val="24"/>
        </w:rPr>
        <w:t xml:space="preserve">даче разрешения на </w:t>
      </w:r>
      <w:r w:rsidRPr="00272F54">
        <w:rPr>
          <w:rFonts w:ascii="Arial" w:hAnsi="Arial" w:cs="Arial"/>
          <w:sz w:val="24"/>
          <w:szCs w:val="24"/>
        </w:rPr>
        <w:t>п</w:t>
      </w:r>
      <w:r w:rsidR="00AA2511" w:rsidRPr="00272F54">
        <w:rPr>
          <w:rFonts w:ascii="Arial" w:hAnsi="Arial" w:cs="Arial"/>
          <w:sz w:val="24"/>
          <w:szCs w:val="24"/>
        </w:rPr>
        <w:t xml:space="preserve">раво вырубки зеленых </w:t>
      </w:r>
      <w:r w:rsidRPr="00272F54">
        <w:rPr>
          <w:rFonts w:ascii="Arial" w:hAnsi="Arial" w:cs="Arial"/>
          <w:sz w:val="24"/>
          <w:szCs w:val="24"/>
        </w:rPr>
        <w:t>насаждений</w:t>
      </w:r>
      <w:r w:rsidR="00AA2511" w:rsidRPr="00272F54">
        <w:rPr>
          <w:rFonts w:ascii="Arial" w:hAnsi="Arial" w:cs="Arial"/>
          <w:sz w:val="24"/>
          <w:szCs w:val="24"/>
        </w:rPr>
        <w:t xml:space="preserve">, </w:t>
      </w:r>
      <w:r w:rsidRPr="00272F54">
        <w:rPr>
          <w:rFonts w:ascii="Arial" w:hAnsi="Arial" w:cs="Arial"/>
          <w:sz w:val="24"/>
          <w:szCs w:val="24"/>
        </w:rPr>
        <w:t>представляемые</w:t>
      </w:r>
      <w:r w:rsidR="00AA2511" w:rsidRPr="00272F54">
        <w:rPr>
          <w:rFonts w:ascii="Arial" w:hAnsi="Arial" w:cs="Arial"/>
          <w:sz w:val="24"/>
          <w:szCs w:val="24"/>
        </w:rPr>
        <w:t xml:space="preserve"> в электронной </w:t>
      </w:r>
      <w:r w:rsidRPr="00272F54">
        <w:rPr>
          <w:rFonts w:ascii="Arial" w:hAnsi="Arial" w:cs="Arial"/>
          <w:sz w:val="24"/>
          <w:szCs w:val="24"/>
        </w:rPr>
        <w:t>форме</w:t>
      </w:r>
      <w:r w:rsidR="00AA2511" w:rsidRPr="00272F54">
        <w:rPr>
          <w:rFonts w:ascii="Arial" w:hAnsi="Arial" w:cs="Arial"/>
          <w:sz w:val="24"/>
          <w:szCs w:val="24"/>
        </w:rPr>
        <w:t>, до</w:t>
      </w:r>
      <w:r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 xml:space="preserve">жны обеспечивать возможность </w:t>
      </w:r>
      <w:r w:rsidR="00C46F8C" w:rsidRPr="00272F54">
        <w:rPr>
          <w:rFonts w:ascii="Arial" w:hAnsi="Arial" w:cs="Arial"/>
          <w:sz w:val="24"/>
          <w:szCs w:val="24"/>
        </w:rPr>
        <w:t>идентифицировать</w:t>
      </w:r>
      <w:r w:rsidR="00AA2511" w:rsidRPr="00272F54">
        <w:rPr>
          <w:rFonts w:ascii="Arial" w:hAnsi="Arial" w:cs="Arial"/>
          <w:sz w:val="24"/>
          <w:szCs w:val="24"/>
        </w:rPr>
        <w:t xml:space="preserve"> документ и количество листов в документе. </w:t>
      </w:r>
    </w:p>
    <w:p w:rsidR="00BE6C6E" w:rsidRPr="00272F54" w:rsidRDefault="00C46F8C" w:rsidP="007E402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Исчерпывающий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перечень</w:t>
      </w:r>
      <w:r w:rsidR="00AA2511" w:rsidRPr="00272F54">
        <w:rPr>
          <w:rFonts w:ascii="Arial" w:hAnsi="Arial" w:cs="Arial"/>
          <w:sz w:val="24"/>
          <w:szCs w:val="24"/>
        </w:rPr>
        <w:t xml:space="preserve"> документов, необходимых для предоставления </w:t>
      </w:r>
      <w:r w:rsidRPr="00272F54">
        <w:rPr>
          <w:rFonts w:ascii="Arial" w:hAnsi="Arial" w:cs="Arial"/>
          <w:sz w:val="24"/>
          <w:szCs w:val="24"/>
        </w:rPr>
        <w:t>услуги</w:t>
      </w:r>
      <w:r w:rsidR="00AA2511" w:rsidRPr="00272F54">
        <w:rPr>
          <w:rFonts w:ascii="Arial" w:hAnsi="Arial" w:cs="Arial"/>
          <w:sz w:val="24"/>
          <w:szCs w:val="24"/>
        </w:rPr>
        <w:t>,</w:t>
      </w:r>
    </w:p>
    <w:p w:rsidR="00BE6C6E" w:rsidRPr="00272F54" w:rsidRDefault="00C46F8C" w:rsidP="00AA2511">
      <w:pPr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п</w:t>
      </w:r>
      <w:r w:rsidR="00AA2511" w:rsidRPr="00272F54">
        <w:rPr>
          <w:rFonts w:ascii="Arial" w:hAnsi="Arial" w:cs="Arial"/>
          <w:sz w:val="24"/>
          <w:szCs w:val="24"/>
        </w:rPr>
        <w:t>одлежа</w:t>
      </w:r>
      <w:r w:rsidRPr="00272F54">
        <w:rPr>
          <w:rFonts w:ascii="Arial" w:hAnsi="Arial" w:cs="Arial"/>
          <w:sz w:val="24"/>
          <w:szCs w:val="24"/>
        </w:rPr>
        <w:t>щ</w:t>
      </w:r>
      <w:r w:rsidR="00AA2511" w:rsidRPr="00272F54">
        <w:rPr>
          <w:rFonts w:ascii="Arial" w:hAnsi="Arial" w:cs="Arial"/>
          <w:sz w:val="24"/>
          <w:szCs w:val="24"/>
        </w:rPr>
        <w:t xml:space="preserve">их </w:t>
      </w:r>
      <w:r w:rsidRPr="00272F54">
        <w:rPr>
          <w:rFonts w:ascii="Arial" w:hAnsi="Arial" w:cs="Arial"/>
          <w:sz w:val="24"/>
          <w:szCs w:val="24"/>
        </w:rPr>
        <w:t>представлению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заявителем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самостоятельно</w:t>
      </w:r>
      <w:r w:rsidR="00AA2511" w:rsidRPr="00272F54">
        <w:rPr>
          <w:rFonts w:ascii="Arial" w:hAnsi="Arial" w:cs="Arial"/>
          <w:sz w:val="24"/>
          <w:szCs w:val="24"/>
        </w:rPr>
        <w:t>:</w:t>
      </w:r>
    </w:p>
    <w:p w:rsidR="00BE6C6E" w:rsidRPr="00272F54" w:rsidRDefault="00AA2511" w:rsidP="00C46F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а) </w:t>
      </w:r>
      <w:r w:rsidR="00C46F8C" w:rsidRPr="00272F54">
        <w:rPr>
          <w:rFonts w:ascii="Arial" w:hAnsi="Arial" w:cs="Arial"/>
          <w:sz w:val="24"/>
          <w:szCs w:val="24"/>
        </w:rPr>
        <w:t>заявление</w:t>
      </w:r>
      <w:r w:rsidRPr="00272F54">
        <w:rPr>
          <w:rFonts w:ascii="Arial" w:hAnsi="Arial" w:cs="Arial"/>
          <w:sz w:val="24"/>
          <w:szCs w:val="24"/>
        </w:rPr>
        <w:t xml:space="preserve"> о выдаче разрешения на право вырубк</w:t>
      </w:r>
      <w:r w:rsidR="00C46F8C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зеленых </w:t>
      </w:r>
      <w:r w:rsidR="00C46F8C" w:rsidRPr="00272F54">
        <w:rPr>
          <w:rFonts w:ascii="Arial" w:hAnsi="Arial" w:cs="Arial"/>
          <w:sz w:val="24"/>
          <w:szCs w:val="24"/>
        </w:rPr>
        <w:t>насаждений. В случае</w:t>
      </w:r>
      <w:bookmarkStart w:id="7" w:name="11"/>
      <w:bookmarkEnd w:id="7"/>
      <w:r w:rsidR="00C46F8C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представления заявления о выдаче разрешения на право вырубки зеленые насаждений в электронной фор</w:t>
      </w:r>
      <w:r w:rsidR="00C46F8C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>е посредством Ед</w:t>
      </w:r>
      <w:r w:rsidR="00C46F8C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но</w:t>
      </w:r>
      <w:r w:rsidR="00C46F8C" w:rsidRPr="00272F54">
        <w:rPr>
          <w:rFonts w:ascii="Arial" w:hAnsi="Arial" w:cs="Arial"/>
          <w:sz w:val="24"/>
          <w:szCs w:val="24"/>
        </w:rPr>
        <w:t>го</w:t>
      </w:r>
      <w:r w:rsidRPr="00272F54">
        <w:rPr>
          <w:rFonts w:ascii="Arial" w:hAnsi="Arial" w:cs="Arial"/>
          <w:sz w:val="24"/>
          <w:szCs w:val="24"/>
        </w:rPr>
        <w:t xml:space="preserve"> пор</w:t>
      </w:r>
      <w:r w:rsidR="00C46F8C" w:rsidRPr="00272F54">
        <w:rPr>
          <w:rFonts w:ascii="Arial" w:hAnsi="Arial" w:cs="Arial"/>
          <w:sz w:val="24"/>
          <w:szCs w:val="24"/>
        </w:rPr>
        <w:t>т</w:t>
      </w:r>
      <w:r w:rsidRPr="00272F54">
        <w:rPr>
          <w:rFonts w:ascii="Arial" w:hAnsi="Arial" w:cs="Arial"/>
          <w:sz w:val="24"/>
          <w:szCs w:val="24"/>
        </w:rPr>
        <w:t>ала в соответствии с подпун</w:t>
      </w:r>
      <w:r w:rsidR="00C46F8C" w:rsidRPr="00272F54">
        <w:rPr>
          <w:rFonts w:ascii="Arial" w:hAnsi="Arial" w:cs="Arial"/>
          <w:sz w:val="24"/>
          <w:szCs w:val="24"/>
        </w:rPr>
        <w:t>кт</w:t>
      </w:r>
      <w:r w:rsidRPr="00272F54">
        <w:rPr>
          <w:rFonts w:ascii="Arial" w:hAnsi="Arial" w:cs="Arial"/>
          <w:sz w:val="24"/>
          <w:szCs w:val="24"/>
        </w:rPr>
        <w:t>ом «а» пунк</w:t>
      </w:r>
      <w:r w:rsidR="00C46F8C" w:rsidRPr="00272F54">
        <w:rPr>
          <w:rFonts w:ascii="Arial" w:hAnsi="Arial" w:cs="Arial"/>
          <w:sz w:val="24"/>
          <w:szCs w:val="24"/>
        </w:rPr>
        <w:t>та</w:t>
      </w:r>
      <w:r w:rsidRPr="00272F54">
        <w:rPr>
          <w:rFonts w:ascii="Arial" w:hAnsi="Arial" w:cs="Arial"/>
          <w:sz w:val="24"/>
          <w:szCs w:val="24"/>
        </w:rPr>
        <w:t xml:space="preserve"> 9.1.1 настоя</w:t>
      </w:r>
      <w:r w:rsidR="00C46F8C" w:rsidRPr="00272F54">
        <w:rPr>
          <w:rFonts w:ascii="Arial" w:hAnsi="Arial" w:cs="Arial"/>
          <w:sz w:val="24"/>
          <w:szCs w:val="24"/>
        </w:rPr>
        <w:t>щего Административного регламента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C46F8C" w:rsidRPr="00272F54">
        <w:rPr>
          <w:rFonts w:ascii="Arial" w:hAnsi="Arial" w:cs="Arial"/>
          <w:sz w:val="24"/>
          <w:szCs w:val="24"/>
        </w:rPr>
        <w:t>указанное</w:t>
      </w:r>
      <w:r w:rsidRPr="00272F54">
        <w:rPr>
          <w:rFonts w:ascii="Arial" w:hAnsi="Arial" w:cs="Arial"/>
          <w:sz w:val="24"/>
          <w:szCs w:val="24"/>
        </w:rPr>
        <w:t xml:space="preserve"> заявление за</w:t>
      </w:r>
      <w:r w:rsidR="00C46F8C" w:rsidRPr="00272F54">
        <w:rPr>
          <w:rFonts w:ascii="Arial" w:hAnsi="Arial" w:cs="Arial"/>
          <w:sz w:val="24"/>
          <w:szCs w:val="24"/>
        </w:rPr>
        <w:t>п</w:t>
      </w:r>
      <w:r w:rsidRPr="00272F54">
        <w:rPr>
          <w:rFonts w:ascii="Arial" w:hAnsi="Arial" w:cs="Arial"/>
          <w:sz w:val="24"/>
          <w:szCs w:val="24"/>
        </w:rPr>
        <w:t>о</w:t>
      </w:r>
      <w:r w:rsidR="00C46F8C" w:rsidRPr="00272F54">
        <w:rPr>
          <w:rFonts w:ascii="Arial" w:hAnsi="Arial" w:cs="Arial"/>
          <w:sz w:val="24"/>
          <w:szCs w:val="24"/>
        </w:rPr>
        <w:t>лняет</w:t>
      </w:r>
      <w:r w:rsidRPr="00272F54">
        <w:rPr>
          <w:rFonts w:ascii="Arial" w:hAnsi="Arial" w:cs="Arial"/>
          <w:sz w:val="24"/>
          <w:szCs w:val="24"/>
        </w:rPr>
        <w:t xml:space="preserve">ся </w:t>
      </w:r>
      <w:r w:rsidR="00C46F8C" w:rsidRPr="00272F54">
        <w:rPr>
          <w:rFonts w:ascii="Arial" w:hAnsi="Arial" w:cs="Arial"/>
          <w:sz w:val="24"/>
          <w:szCs w:val="24"/>
        </w:rPr>
        <w:t>путем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C46F8C" w:rsidRPr="00272F54">
        <w:rPr>
          <w:rFonts w:ascii="Arial" w:hAnsi="Arial" w:cs="Arial"/>
          <w:sz w:val="24"/>
          <w:szCs w:val="24"/>
        </w:rPr>
        <w:t>внесения</w:t>
      </w:r>
      <w:r w:rsidRPr="00272F54">
        <w:rPr>
          <w:rFonts w:ascii="Arial" w:hAnsi="Arial" w:cs="Arial"/>
          <w:sz w:val="24"/>
          <w:szCs w:val="24"/>
        </w:rPr>
        <w:t xml:space="preserve"> соответствующи</w:t>
      </w:r>
      <w:r w:rsidR="00C46F8C" w:rsidRPr="00272F54">
        <w:rPr>
          <w:rFonts w:ascii="Arial" w:hAnsi="Arial" w:cs="Arial"/>
          <w:sz w:val="24"/>
          <w:szCs w:val="24"/>
        </w:rPr>
        <w:t>х</w:t>
      </w:r>
      <w:r w:rsidRPr="00272F54">
        <w:rPr>
          <w:rFonts w:ascii="Arial" w:hAnsi="Arial" w:cs="Arial"/>
          <w:sz w:val="24"/>
          <w:szCs w:val="24"/>
        </w:rPr>
        <w:t xml:space="preserve"> сведений в </w:t>
      </w:r>
      <w:r w:rsidR="00C46F8C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нтерак</w:t>
      </w:r>
      <w:r w:rsidR="00C46F8C" w:rsidRPr="00272F54">
        <w:rPr>
          <w:rFonts w:ascii="Arial" w:hAnsi="Arial" w:cs="Arial"/>
          <w:sz w:val="24"/>
          <w:szCs w:val="24"/>
        </w:rPr>
        <w:t>т</w:t>
      </w:r>
      <w:r w:rsidRPr="00272F54">
        <w:rPr>
          <w:rFonts w:ascii="Arial" w:hAnsi="Arial" w:cs="Arial"/>
          <w:sz w:val="24"/>
          <w:szCs w:val="24"/>
        </w:rPr>
        <w:t>ивну</w:t>
      </w:r>
      <w:r w:rsidR="00C46F8C" w:rsidRPr="00272F54">
        <w:rPr>
          <w:rFonts w:ascii="Arial" w:hAnsi="Arial" w:cs="Arial"/>
          <w:sz w:val="24"/>
          <w:szCs w:val="24"/>
        </w:rPr>
        <w:t>ю</w:t>
      </w:r>
      <w:r w:rsidRPr="00272F54">
        <w:rPr>
          <w:rFonts w:ascii="Arial" w:hAnsi="Arial" w:cs="Arial"/>
          <w:sz w:val="24"/>
          <w:szCs w:val="24"/>
        </w:rPr>
        <w:t xml:space="preserve"> форму на Ед</w:t>
      </w:r>
      <w:r w:rsidR="00C46F8C" w:rsidRPr="00272F54">
        <w:rPr>
          <w:rFonts w:ascii="Arial" w:hAnsi="Arial" w:cs="Arial"/>
          <w:sz w:val="24"/>
          <w:szCs w:val="24"/>
        </w:rPr>
        <w:t>ин</w:t>
      </w:r>
      <w:r w:rsidRPr="00272F54">
        <w:rPr>
          <w:rFonts w:ascii="Arial" w:hAnsi="Arial" w:cs="Arial"/>
          <w:sz w:val="24"/>
          <w:szCs w:val="24"/>
        </w:rPr>
        <w:t>ом порта</w:t>
      </w:r>
      <w:r w:rsidR="00C46F8C" w:rsidRPr="00272F54">
        <w:rPr>
          <w:rFonts w:ascii="Arial" w:hAnsi="Arial" w:cs="Arial"/>
          <w:sz w:val="24"/>
          <w:szCs w:val="24"/>
        </w:rPr>
        <w:t>л</w:t>
      </w:r>
      <w:r w:rsidRPr="00272F54">
        <w:rPr>
          <w:rFonts w:ascii="Arial" w:hAnsi="Arial" w:cs="Arial"/>
          <w:sz w:val="24"/>
          <w:szCs w:val="24"/>
        </w:rPr>
        <w:t xml:space="preserve">е, </w:t>
      </w:r>
      <w:r w:rsidR="00C46F8C" w:rsidRPr="00272F54">
        <w:rPr>
          <w:rFonts w:ascii="Arial" w:hAnsi="Arial" w:cs="Arial"/>
          <w:sz w:val="24"/>
          <w:szCs w:val="24"/>
        </w:rPr>
        <w:t>без</w:t>
      </w:r>
      <w:r w:rsidRPr="00272F54">
        <w:rPr>
          <w:rFonts w:ascii="Arial" w:hAnsi="Arial" w:cs="Arial"/>
          <w:sz w:val="24"/>
          <w:szCs w:val="24"/>
        </w:rPr>
        <w:t xml:space="preserve"> необ</w:t>
      </w:r>
      <w:r w:rsidR="00C46F8C" w:rsidRPr="00272F54">
        <w:rPr>
          <w:rFonts w:ascii="Arial" w:hAnsi="Arial" w:cs="Arial"/>
          <w:sz w:val="24"/>
          <w:szCs w:val="24"/>
        </w:rPr>
        <w:t>ходимости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C46F8C" w:rsidRPr="00272F54">
        <w:rPr>
          <w:rFonts w:ascii="Arial" w:hAnsi="Arial" w:cs="Arial"/>
          <w:sz w:val="24"/>
          <w:szCs w:val="24"/>
        </w:rPr>
        <w:t>предоставления</w:t>
      </w:r>
      <w:r w:rsidRPr="00272F54">
        <w:rPr>
          <w:rFonts w:ascii="Arial" w:hAnsi="Arial" w:cs="Arial"/>
          <w:sz w:val="24"/>
          <w:szCs w:val="24"/>
        </w:rPr>
        <w:t xml:space="preserve"> в иной форме;</w:t>
      </w:r>
    </w:p>
    <w:p w:rsidR="00BE6C6E" w:rsidRPr="00272F54" w:rsidRDefault="00C46F8C" w:rsidP="00C46F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>) документ, удостоверяющ</w:t>
      </w:r>
      <w:r w:rsidRPr="00272F54">
        <w:rPr>
          <w:rFonts w:ascii="Arial" w:hAnsi="Arial" w:cs="Arial"/>
          <w:sz w:val="24"/>
          <w:szCs w:val="24"/>
        </w:rPr>
        <w:t>ий</w:t>
      </w:r>
      <w:r w:rsidR="00AA2511" w:rsidRPr="00272F54">
        <w:rPr>
          <w:rFonts w:ascii="Arial" w:hAnsi="Arial" w:cs="Arial"/>
          <w:sz w:val="24"/>
          <w:szCs w:val="24"/>
        </w:rPr>
        <w:t xml:space="preserve"> личность </w:t>
      </w:r>
      <w:r w:rsidRPr="00272F54">
        <w:rPr>
          <w:rFonts w:ascii="Arial" w:hAnsi="Arial" w:cs="Arial"/>
          <w:sz w:val="24"/>
          <w:szCs w:val="24"/>
        </w:rPr>
        <w:t>заявителя</w:t>
      </w:r>
      <w:r w:rsidR="00AA2511" w:rsidRPr="00272F54">
        <w:rPr>
          <w:rFonts w:ascii="Arial" w:hAnsi="Arial" w:cs="Arial"/>
          <w:sz w:val="24"/>
          <w:szCs w:val="24"/>
        </w:rPr>
        <w:t xml:space="preserve"> ил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представ</w:t>
      </w:r>
      <w:r w:rsidRPr="00272F54">
        <w:rPr>
          <w:rFonts w:ascii="Arial" w:hAnsi="Arial" w:cs="Arial"/>
          <w:sz w:val="24"/>
          <w:szCs w:val="24"/>
        </w:rPr>
        <w:t>ит</w:t>
      </w:r>
      <w:r w:rsidR="00AA2511" w:rsidRPr="00272F54">
        <w:rPr>
          <w:rFonts w:ascii="Arial" w:hAnsi="Arial" w:cs="Arial"/>
          <w:sz w:val="24"/>
          <w:szCs w:val="24"/>
        </w:rPr>
        <w:t xml:space="preserve">еля </w:t>
      </w:r>
      <w:r w:rsidRPr="00272F54">
        <w:rPr>
          <w:rFonts w:ascii="Arial" w:hAnsi="Arial" w:cs="Arial"/>
          <w:sz w:val="24"/>
          <w:szCs w:val="24"/>
        </w:rPr>
        <w:t xml:space="preserve">заявителя </w:t>
      </w:r>
      <w:r w:rsidR="00AA2511" w:rsidRPr="00272F54">
        <w:rPr>
          <w:rFonts w:ascii="Arial" w:hAnsi="Arial" w:cs="Arial"/>
          <w:sz w:val="24"/>
          <w:szCs w:val="24"/>
        </w:rPr>
        <w:t>(предостав</w:t>
      </w:r>
      <w:r w:rsidRPr="00272F54">
        <w:rPr>
          <w:rFonts w:ascii="Arial" w:hAnsi="Arial" w:cs="Arial"/>
          <w:sz w:val="24"/>
          <w:szCs w:val="24"/>
        </w:rPr>
        <w:t>ля</w:t>
      </w:r>
      <w:r w:rsidR="00AA2511" w:rsidRPr="00272F54">
        <w:rPr>
          <w:rFonts w:ascii="Arial" w:hAnsi="Arial" w:cs="Arial"/>
          <w:sz w:val="24"/>
          <w:szCs w:val="24"/>
        </w:rPr>
        <w:t>ется в случ</w:t>
      </w:r>
      <w:r w:rsidRPr="00272F54">
        <w:rPr>
          <w:rFonts w:ascii="Arial" w:hAnsi="Arial" w:cs="Arial"/>
          <w:sz w:val="24"/>
          <w:szCs w:val="24"/>
        </w:rPr>
        <w:t>ае</w:t>
      </w:r>
      <w:r w:rsidR="00AA2511" w:rsidRPr="00272F54">
        <w:rPr>
          <w:rFonts w:ascii="Arial" w:hAnsi="Arial" w:cs="Arial"/>
          <w:sz w:val="24"/>
          <w:szCs w:val="24"/>
        </w:rPr>
        <w:t xml:space="preserve"> личного обра</w:t>
      </w:r>
      <w:r w:rsidRPr="00272F54">
        <w:rPr>
          <w:rFonts w:ascii="Arial" w:hAnsi="Arial" w:cs="Arial"/>
          <w:sz w:val="24"/>
          <w:szCs w:val="24"/>
        </w:rPr>
        <w:t>щ</w:t>
      </w:r>
      <w:r w:rsidR="00AA2511" w:rsidRPr="00272F54">
        <w:rPr>
          <w:rFonts w:ascii="Arial" w:hAnsi="Arial" w:cs="Arial"/>
          <w:sz w:val="24"/>
          <w:szCs w:val="24"/>
        </w:rPr>
        <w:t>ен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я в </w:t>
      </w:r>
      <w:r w:rsidRPr="00272F54">
        <w:rPr>
          <w:rFonts w:ascii="Arial" w:hAnsi="Arial" w:cs="Arial"/>
          <w:sz w:val="24"/>
          <w:szCs w:val="24"/>
        </w:rPr>
        <w:t>уполномоченный</w:t>
      </w:r>
      <w:r w:rsidR="00AA2511" w:rsidRPr="00272F54">
        <w:rPr>
          <w:rFonts w:ascii="Arial" w:hAnsi="Arial" w:cs="Arial"/>
          <w:sz w:val="24"/>
          <w:szCs w:val="24"/>
        </w:rPr>
        <w:t xml:space="preserve"> орган, МФЦ). В случае </w:t>
      </w:r>
      <w:r w:rsidRPr="00272F54">
        <w:rPr>
          <w:rFonts w:ascii="Arial" w:hAnsi="Arial" w:cs="Arial"/>
          <w:sz w:val="24"/>
          <w:szCs w:val="24"/>
        </w:rPr>
        <w:t>направления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заявления посредством ЕПГУ сведения </w:t>
      </w:r>
      <w:r w:rsidRPr="00272F54">
        <w:rPr>
          <w:rFonts w:ascii="Arial" w:hAnsi="Arial" w:cs="Arial"/>
          <w:sz w:val="24"/>
          <w:szCs w:val="24"/>
        </w:rPr>
        <w:t>из</w:t>
      </w:r>
      <w:r w:rsidR="00AA2511" w:rsidRPr="00272F54">
        <w:rPr>
          <w:rFonts w:ascii="Arial" w:hAnsi="Arial" w:cs="Arial"/>
          <w:sz w:val="24"/>
          <w:szCs w:val="24"/>
        </w:rPr>
        <w:t xml:space="preserve"> документа, удостоверяю</w:t>
      </w:r>
      <w:r w:rsidRPr="00272F54">
        <w:rPr>
          <w:rFonts w:ascii="Arial" w:hAnsi="Arial" w:cs="Arial"/>
          <w:sz w:val="24"/>
          <w:szCs w:val="24"/>
        </w:rPr>
        <w:t>щ</w:t>
      </w:r>
      <w:r w:rsidR="00AA2511" w:rsidRPr="00272F54">
        <w:rPr>
          <w:rFonts w:ascii="Arial" w:hAnsi="Arial" w:cs="Arial"/>
          <w:sz w:val="24"/>
          <w:szCs w:val="24"/>
        </w:rPr>
        <w:t xml:space="preserve">его личность </w:t>
      </w:r>
      <w:r w:rsidRPr="00272F54">
        <w:rPr>
          <w:rFonts w:ascii="Arial" w:hAnsi="Arial" w:cs="Arial"/>
          <w:sz w:val="24"/>
          <w:szCs w:val="24"/>
        </w:rPr>
        <w:t>заявителя</w:t>
      </w:r>
      <w:r w:rsidR="00AA2511" w:rsidRPr="00272F54">
        <w:rPr>
          <w:rFonts w:ascii="Arial" w:hAnsi="Arial" w:cs="Arial"/>
          <w:sz w:val="24"/>
          <w:szCs w:val="24"/>
        </w:rPr>
        <w:t>, представ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те</w:t>
      </w:r>
      <w:r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>я формируются при подтверждении учетной за</w:t>
      </w:r>
      <w:r w:rsidRPr="00272F54">
        <w:rPr>
          <w:rFonts w:ascii="Arial" w:hAnsi="Arial" w:cs="Arial"/>
          <w:sz w:val="24"/>
          <w:szCs w:val="24"/>
        </w:rPr>
        <w:t>писи</w:t>
      </w:r>
      <w:r w:rsidR="00AA2511" w:rsidRPr="00272F54">
        <w:rPr>
          <w:rFonts w:ascii="Arial" w:hAnsi="Arial" w:cs="Arial"/>
          <w:sz w:val="24"/>
          <w:szCs w:val="24"/>
        </w:rPr>
        <w:t xml:space="preserve"> в Ед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ной системе </w:t>
      </w:r>
      <w:r w:rsidRPr="00272F54">
        <w:rPr>
          <w:rFonts w:ascii="Arial" w:hAnsi="Arial" w:cs="Arial"/>
          <w:sz w:val="24"/>
          <w:szCs w:val="24"/>
        </w:rPr>
        <w:t xml:space="preserve">идентификации и </w:t>
      </w:r>
      <w:r w:rsidRPr="00272F54">
        <w:rPr>
          <w:rFonts w:ascii="Arial" w:hAnsi="Arial" w:cs="Arial"/>
          <w:sz w:val="24"/>
          <w:szCs w:val="24"/>
        </w:rPr>
        <w:lastRenderedPageBreak/>
        <w:t xml:space="preserve">аутентификации </w:t>
      </w:r>
      <w:r w:rsidR="00AA2511" w:rsidRPr="00272F54">
        <w:rPr>
          <w:rFonts w:ascii="Arial" w:hAnsi="Arial" w:cs="Arial"/>
          <w:sz w:val="24"/>
          <w:szCs w:val="24"/>
        </w:rPr>
        <w:t xml:space="preserve">(далее — ЕСИА) </w:t>
      </w:r>
      <w:r w:rsidRPr="00272F54">
        <w:rPr>
          <w:rFonts w:ascii="Arial" w:hAnsi="Arial" w:cs="Arial"/>
          <w:sz w:val="24"/>
          <w:szCs w:val="24"/>
        </w:rPr>
        <w:t>из</w:t>
      </w:r>
      <w:r w:rsidR="00AA2511" w:rsidRPr="00272F54">
        <w:rPr>
          <w:rFonts w:ascii="Arial" w:hAnsi="Arial" w:cs="Arial"/>
          <w:sz w:val="24"/>
          <w:szCs w:val="24"/>
        </w:rPr>
        <w:t xml:space="preserve"> состава</w:t>
      </w:r>
      <w:r w:rsidRPr="00272F54">
        <w:rPr>
          <w:rFonts w:ascii="Arial" w:hAnsi="Arial" w:cs="Arial"/>
          <w:sz w:val="24"/>
          <w:szCs w:val="24"/>
        </w:rPr>
        <w:t xml:space="preserve"> соответствующих данных указанной учетно</w:t>
      </w:r>
      <w:r w:rsidR="00431D3A" w:rsidRPr="00272F54">
        <w:rPr>
          <w:rFonts w:ascii="Arial" w:hAnsi="Arial" w:cs="Arial"/>
          <w:sz w:val="24"/>
          <w:szCs w:val="24"/>
        </w:rPr>
        <w:t>.</w:t>
      </w:r>
      <w:r w:rsidRPr="00272F54">
        <w:rPr>
          <w:rFonts w:ascii="Arial" w:hAnsi="Arial" w:cs="Arial"/>
          <w:sz w:val="24"/>
          <w:szCs w:val="24"/>
        </w:rPr>
        <w:t xml:space="preserve">й записи и могут быть проверены путем направления запроса с использованием системы </w:t>
      </w:r>
      <w:r w:rsidR="00AA2511" w:rsidRPr="00272F54">
        <w:rPr>
          <w:rFonts w:ascii="Arial" w:hAnsi="Arial" w:cs="Arial"/>
          <w:sz w:val="24"/>
          <w:szCs w:val="24"/>
        </w:rPr>
        <w:t>межведомственно</w:t>
      </w:r>
      <w:r w:rsidRPr="00272F54">
        <w:rPr>
          <w:rFonts w:ascii="Arial" w:hAnsi="Arial" w:cs="Arial"/>
          <w:sz w:val="24"/>
          <w:szCs w:val="24"/>
        </w:rPr>
        <w:t>го</w:t>
      </w:r>
      <w:r w:rsidR="00AA2511" w:rsidRPr="00272F54">
        <w:rPr>
          <w:rFonts w:ascii="Arial" w:hAnsi="Arial" w:cs="Arial"/>
          <w:sz w:val="24"/>
          <w:szCs w:val="24"/>
        </w:rPr>
        <w:t xml:space="preserve"> электронного</w:t>
      </w:r>
      <w:r w:rsidRPr="00272F54">
        <w:rPr>
          <w:rFonts w:ascii="Arial" w:hAnsi="Arial" w:cs="Arial"/>
          <w:sz w:val="24"/>
          <w:szCs w:val="24"/>
        </w:rPr>
        <w:t xml:space="preserve"> взаимодействия</w:t>
      </w:r>
      <w:r w:rsidR="00AA2511" w:rsidRPr="00272F54">
        <w:rPr>
          <w:rFonts w:ascii="Arial" w:hAnsi="Arial" w:cs="Arial"/>
          <w:sz w:val="24"/>
          <w:szCs w:val="24"/>
        </w:rPr>
        <w:t>;</w:t>
      </w:r>
    </w:p>
    <w:p w:rsidR="00BE6C6E" w:rsidRPr="00272F54" w:rsidRDefault="00AA2511" w:rsidP="00C46F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в) документ, подтверждающий полномочия представителя </w:t>
      </w:r>
      <w:r w:rsidR="00C46F8C" w:rsidRPr="00272F54">
        <w:rPr>
          <w:rFonts w:ascii="Arial" w:hAnsi="Arial" w:cs="Arial"/>
          <w:sz w:val="24"/>
          <w:szCs w:val="24"/>
        </w:rPr>
        <w:t xml:space="preserve">заявителя </w:t>
      </w:r>
      <w:r w:rsidRPr="00272F54">
        <w:rPr>
          <w:rFonts w:ascii="Arial" w:hAnsi="Arial" w:cs="Arial"/>
          <w:sz w:val="24"/>
          <w:szCs w:val="24"/>
        </w:rPr>
        <w:t>действовать от и</w:t>
      </w:r>
      <w:r w:rsidR="00C46F8C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 xml:space="preserve">ени </w:t>
      </w:r>
      <w:r w:rsidR="00C46F8C" w:rsidRPr="00272F54">
        <w:rPr>
          <w:rFonts w:ascii="Arial" w:hAnsi="Arial" w:cs="Arial"/>
          <w:sz w:val="24"/>
          <w:szCs w:val="24"/>
        </w:rPr>
        <w:t xml:space="preserve">заявителя </w:t>
      </w:r>
      <w:r w:rsidRPr="00272F54">
        <w:rPr>
          <w:rFonts w:ascii="Arial" w:hAnsi="Arial" w:cs="Arial"/>
          <w:sz w:val="24"/>
          <w:szCs w:val="24"/>
        </w:rPr>
        <w:t>(в случае обращен</w:t>
      </w:r>
      <w:r w:rsidR="00C46F8C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я за предоставлением услуги представителя </w:t>
      </w:r>
      <w:r w:rsidR="00C46F8C" w:rsidRPr="00272F54">
        <w:rPr>
          <w:rFonts w:ascii="Arial" w:hAnsi="Arial" w:cs="Arial"/>
          <w:sz w:val="24"/>
          <w:szCs w:val="24"/>
        </w:rPr>
        <w:t>заявителя</w:t>
      </w:r>
      <w:r w:rsidR="00401EF9" w:rsidRPr="00272F54">
        <w:rPr>
          <w:rFonts w:ascii="Arial" w:hAnsi="Arial" w:cs="Arial"/>
          <w:sz w:val="24"/>
          <w:szCs w:val="24"/>
        </w:rPr>
        <w:t>). При обращении посредством ЕП</w:t>
      </w:r>
      <w:r w:rsidRPr="00272F54">
        <w:rPr>
          <w:rFonts w:ascii="Arial" w:hAnsi="Arial" w:cs="Arial"/>
          <w:sz w:val="24"/>
          <w:szCs w:val="24"/>
        </w:rPr>
        <w:t>ГУ у</w:t>
      </w:r>
      <w:r w:rsidR="00C46F8C" w:rsidRPr="00272F54">
        <w:rPr>
          <w:rFonts w:ascii="Arial" w:hAnsi="Arial" w:cs="Arial"/>
          <w:sz w:val="24"/>
          <w:szCs w:val="24"/>
        </w:rPr>
        <w:t>к</w:t>
      </w:r>
      <w:r w:rsidRPr="00272F54">
        <w:rPr>
          <w:rFonts w:ascii="Arial" w:hAnsi="Arial" w:cs="Arial"/>
          <w:sz w:val="24"/>
          <w:szCs w:val="24"/>
        </w:rPr>
        <w:t>азанн</w:t>
      </w:r>
      <w:r w:rsidR="00C46F8C" w:rsidRPr="00272F54">
        <w:rPr>
          <w:rFonts w:ascii="Arial" w:hAnsi="Arial" w:cs="Arial"/>
          <w:sz w:val="24"/>
          <w:szCs w:val="24"/>
        </w:rPr>
        <w:t>ый документ, выданны</w:t>
      </w:r>
      <w:r w:rsidRPr="00272F54">
        <w:rPr>
          <w:rFonts w:ascii="Arial" w:hAnsi="Arial" w:cs="Arial"/>
          <w:sz w:val="24"/>
          <w:szCs w:val="24"/>
        </w:rPr>
        <w:t xml:space="preserve">й организацией, удостоверяется </w:t>
      </w:r>
      <w:r w:rsidR="00C46F8C" w:rsidRPr="00272F54">
        <w:rPr>
          <w:rFonts w:ascii="Arial" w:hAnsi="Arial" w:cs="Arial"/>
          <w:sz w:val="24"/>
          <w:szCs w:val="24"/>
        </w:rPr>
        <w:t>усиленной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C46F8C" w:rsidRPr="00272F54">
        <w:rPr>
          <w:rFonts w:ascii="Arial" w:hAnsi="Arial" w:cs="Arial"/>
          <w:sz w:val="24"/>
          <w:szCs w:val="24"/>
        </w:rPr>
        <w:t xml:space="preserve">квалифицированной </w:t>
      </w:r>
      <w:r w:rsidRPr="00272F54">
        <w:rPr>
          <w:rFonts w:ascii="Arial" w:hAnsi="Arial" w:cs="Arial"/>
          <w:sz w:val="24"/>
          <w:szCs w:val="24"/>
        </w:rPr>
        <w:t>электронной подпис</w:t>
      </w:r>
      <w:r w:rsidR="00C46F8C" w:rsidRPr="00272F54">
        <w:rPr>
          <w:rFonts w:ascii="Arial" w:hAnsi="Arial" w:cs="Arial"/>
          <w:sz w:val="24"/>
          <w:szCs w:val="24"/>
        </w:rPr>
        <w:t>ью</w:t>
      </w:r>
      <w:r w:rsidRPr="00272F54">
        <w:rPr>
          <w:rFonts w:ascii="Arial" w:hAnsi="Arial" w:cs="Arial"/>
          <w:sz w:val="24"/>
          <w:szCs w:val="24"/>
        </w:rPr>
        <w:t xml:space="preserve"> правомо</w:t>
      </w:r>
      <w:r w:rsidR="00C46F8C" w:rsidRPr="00272F54">
        <w:rPr>
          <w:rFonts w:ascii="Arial" w:hAnsi="Arial" w:cs="Arial"/>
          <w:sz w:val="24"/>
          <w:szCs w:val="24"/>
        </w:rPr>
        <w:t>ч</w:t>
      </w:r>
      <w:r w:rsidRPr="00272F54">
        <w:rPr>
          <w:rFonts w:ascii="Arial" w:hAnsi="Arial" w:cs="Arial"/>
          <w:sz w:val="24"/>
          <w:szCs w:val="24"/>
        </w:rPr>
        <w:t>ного должностного лица орган</w:t>
      </w:r>
      <w:r w:rsidR="00C46F8C" w:rsidRPr="00272F54">
        <w:rPr>
          <w:rFonts w:ascii="Arial" w:hAnsi="Arial" w:cs="Arial"/>
          <w:sz w:val="24"/>
          <w:szCs w:val="24"/>
        </w:rPr>
        <w:t>изации,</w:t>
      </w:r>
      <w:r w:rsidRPr="00272F54">
        <w:rPr>
          <w:rFonts w:ascii="Arial" w:hAnsi="Arial" w:cs="Arial"/>
          <w:sz w:val="24"/>
          <w:szCs w:val="24"/>
        </w:rPr>
        <w:t xml:space="preserve"> а документ, в</w:t>
      </w:r>
      <w:r w:rsidR="00C46F8C" w:rsidRPr="00272F54">
        <w:rPr>
          <w:rFonts w:ascii="Arial" w:hAnsi="Arial" w:cs="Arial"/>
          <w:sz w:val="24"/>
          <w:szCs w:val="24"/>
        </w:rPr>
        <w:t>ы</w:t>
      </w:r>
      <w:r w:rsidRPr="00272F54">
        <w:rPr>
          <w:rFonts w:ascii="Arial" w:hAnsi="Arial" w:cs="Arial"/>
          <w:sz w:val="24"/>
          <w:szCs w:val="24"/>
        </w:rPr>
        <w:t>данн</w:t>
      </w:r>
      <w:r w:rsidR="00C46F8C" w:rsidRPr="00272F54">
        <w:rPr>
          <w:rFonts w:ascii="Arial" w:hAnsi="Arial" w:cs="Arial"/>
          <w:sz w:val="24"/>
          <w:szCs w:val="24"/>
        </w:rPr>
        <w:t>ы</w:t>
      </w:r>
      <w:r w:rsidRPr="00272F54">
        <w:rPr>
          <w:rFonts w:ascii="Arial" w:hAnsi="Arial" w:cs="Arial"/>
          <w:sz w:val="24"/>
          <w:szCs w:val="24"/>
        </w:rPr>
        <w:t>й физи</w:t>
      </w:r>
      <w:r w:rsidR="00C46F8C" w:rsidRPr="00272F54">
        <w:rPr>
          <w:rFonts w:ascii="Arial" w:hAnsi="Arial" w:cs="Arial"/>
          <w:sz w:val="24"/>
          <w:szCs w:val="24"/>
        </w:rPr>
        <w:t>ч</w:t>
      </w:r>
      <w:r w:rsidRPr="00272F54">
        <w:rPr>
          <w:rFonts w:ascii="Arial" w:hAnsi="Arial" w:cs="Arial"/>
          <w:sz w:val="24"/>
          <w:szCs w:val="24"/>
        </w:rPr>
        <w:t xml:space="preserve">еским </w:t>
      </w:r>
      <w:r w:rsidR="00C46F8C" w:rsidRPr="00272F54">
        <w:rPr>
          <w:rFonts w:ascii="Arial" w:hAnsi="Arial" w:cs="Arial"/>
          <w:sz w:val="24"/>
          <w:szCs w:val="24"/>
        </w:rPr>
        <w:t>л</w:t>
      </w:r>
      <w:r w:rsidRPr="00272F54">
        <w:rPr>
          <w:rFonts w:ascii="Arial" w:hAnsi="Arial" w:cs="Arial"/>
          <w:sz w:val="24"/>
          <w:szCs w:val="24"/>
        </w:rPr>
        <w:t>ицом,</w:t>
      </w:r>
      <w:r w:rsidR="00C46F8C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- усиленной </w:t>
      </w:r>
      <w:r w:rsidR="00C46F8C" w:rsidRPr="00272F54">
        <w:rPr>
          <w:rFonts w:ascii="Arial" w:hAnsi="Arial" w:cs="Arial"/>
          <w:sz w:val="24"/>
          <w:szCs w:val="24"/>
        </w:rPr>
        <w:t>квалифицированной электрон</w:t>
      </w:r>
      <w:r w:rsidRPr="00272F54">
        <w:rPr>
          <w:rFonts w:ascii="Arial" w:hAnsi="Arial" w:cs="Arial"/>
          <w:sz w:val="24"/>
          <w:szCs w:val="24"/>
        </w:rPr>
        <w:t xml:space="preserve">ной подписью нотариуса с приложением файла открепленной </w:t>
      </w:r>
      <w:r w:rsidR="00C46F8C" w:rsidRPr="00272F54">
        <w:rPr>
          <w:rFonts w:ascii="Arial" w:hAnsi="Arial" w:cs="Arial"/>
          <w:sz w:val="24"/>
          <w:szCs w:val="24"/>
        </w:rPr>
        <w:t>усиленной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C46F8C" w:rsidRPr="00272F54">
        <w:rPr>
          <w:rFonts w:ascii="Arial" w:hAnsi="Arial" w:cs="Arial"/>
          <w:sz w:val="24"/>
          <w:szCs w:val="24"/>
        </w:rPr>
        <w:t xml:space="preserve">квалифицированной </w:t>
      </w:r>
      <w:r w:rsidRPr="00272F54">
        <w:rPr>
          <w:rFonts w:ascii="Arial" w:hAnsi="Arial" w:cs="Arial"/>
          <w:sz w:val="24"/>
          <w:szCs w:val="24"/>
        </w:rPr>
        <w:t>эле</w:t>
      </w:r>
      <w:r w:rsidR="00C46F8C" w:rsidRPr="00272F54">
        <w:rPr>
          <w:rFonts w:ascii="Arial" w:hAnsi="Arial" w:cs="Arial"/>
          <w:sz w:val="24"/>
          <w:szCs w:val="24"/>
        </w:rPr>
        <w:t>к</w:t>
      </w:r>
      <w:r w:rsidRPr="00272F54">
        <w:rPr>
          <w:rFonts w:ascii="Arial" w:hAnsi="Arial" w:cs="Arial"/>
          <w:sz w:val="24"/>
          <w:szCs w:val="24"/>
        </w:rPr>
        <w:t>трон</w:t>
      </w:r>
      <w:r w:rsidR="00C46F8C" w:rsidRPr="00272F54">
        <w:rPr>
          <w:rFonts w:ascii="Arial" w:hAnsi="Arial" w:cs="Arial"/>
          <w:sz w:val="24"/>
          <w:szCs w:val="24"/>
        </w:rPr>
        <w:t>н</w:t>
      </w:r>
      <w:r w:rsidRPr="00272F54">
        <w:rPr>
          <w:rFonts w:ascii="Arial" w:hAnsi="Arial" w:cs="Arial"/>
          <w:sz w:val="24"/>
          <w:szCs w:val="24"/>
        </w:rPr>
        <w:t>ой подписи в формате sig;</w:t>
      </w:r>
    </w:p>
    <w:p w:rsidR="00BE6C6E" w:rsidRPr="00272F54" w:rsidRDefault="00AA2511" w:rsidP="00C46F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г) дендроплан или схема с описанием места положения дерева (с указа</w:t>
      </w:r>
      <w:r w:rsidR="00431D3A" w:rsidRPr="00272F54">
        <w:rPr>
          <w:rFonts w:ascii="Arial" w:hAnsi="Arial" w:cs="Arial"/>
          <w:sz w:val="24"/>
          <w:szCs w:val="24"/>
        </w:rPr>
        <w:t>ни</w:t>
      </w:r>
      <w:r w:rsidRPr="00272F54">
        <w:rPr>
          <w:rFonts w:ascii="Arial" w:hAnsi="Arial" w:cs="Arial"/>
          <w:sz w:val="24"/>
          <w:szCs w:val="24"/>
        </w:rPr>
        <w:t>ем ближайшего адресного ориентира, а та</w:t>
      </w:r>
      <w:r w:rsidR="00431D3A" w:rsidRPr="00272F54">
        <w:rPr>
          <w:rFonts w:ascii="Arial" w:hAnsi="Arial" w:cs="Arial"/>
          <w:sz w:val="24"/>
          <w:szCs w:val="24"/>
        </w:rPr>
        <w:t>кже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431D3A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нформа</w:t>
      </w:r>
      <w:r w:rsidR="00431D3A" w:rsidRPr="00272F54">
        <w:rPr>
          <w:rFonts w:ascii="Arial" w:hAnsi="Arial" w:cs="Arial"/>
          <w:sz w:val="24"/>
          <w:szCs w:val="24"/>
        </w:rPr>
        <w:t>ции</w:t>
      </w:r>
      <w:r w:rsidRPr="00272F54">
        <w:rPr>
          <w:rFonts w:ascii="Arial" w:hAnsi="Arial" w:cs="Arial"/>
          <w:sz w:val="24"/>
          <w:szCs w:val="24"/>
        </w:rPr>
        <w:t xml:space="preserve"> об </w:t>
      </w:r>
      <w:r w:rsidR="00431D3A" w:rsidRPr="00272F54">
        <w:rPr>
          <w:rFonts w:ascii="Arial" w:hAnsi="Arial" w:cs="Arial"/>
          <w:sz w:val="24"/>
          <w:szCs w:val="24"/>
        </w:rPr>
        <w:t>основаниях</w:t>
      </w:r>
      <w:r w:rsidRPr="00272F54">
        <w:rPr>
          <w:rFonts w:ascii="Arial" w:hAnsi="Arial" w:cs="Arial"/>
          <w:sz w:val="24"/>
          <w:szCs w:val="24"/>
        </w:rPr>
        <w:t xml:space="preserve"> для его вырубки;</w:t>
      </w:r>
    </w:p>
    <w:p w:rsidR="00BE6C6E" w:rsidRPr="00272F54" w:rsidRDefault="00AA2511" w:rsidP="00431D3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д) документ с указанием кадастрового номера земельного участка (при наличии), адреса (</w:t>
      </w:r>
      <w:r w:rsidR="00431D3A" w:rsidRPr="00272F54">
        <w:rPr>
          <w:rFonts w:ascii="Arial" w:hAnsi="Arial" w:cs="Arial"/>
          <w:sz w:val="24"/>
          <w:szCs w:val="24"/>
        </w:rPr>
        <w:t>месторасположения</w:t>
      </w:r>
      <w:r w:rsidRPr="00272F54">
        <w:rPr>
          <w:rFonts w:ascii="Arial" w:hAnsi="Arial" w:cs="Arial"/>
          <w:sz w:val="24"/>
          <w:szCs w:val="24"/>
        </w:rPr>
        <w:t>) земельного участка, вида проведения работ, с указан</w:t>
      </w:r>
      <w:r w:rsidR="00431D3A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ем </w:t>
      </w:r>
      <w:r w:rsidR="00431D3A" w:rsidRPr="00272F54">
        <w:rPr>
          <w:rFonts w:ascii="Arial" w:hAnsi="Arial" w:cs="Arial"/>
          <w:sz w:val="24"/>
          <w:szCs w:val="24"/>
        </w:rPr>
        <w:t>характеристик</w:t>
      </w:r>
      <w:r w:rsidRPr="00272F54">
        <w:rPr>
          <w:rFonts w:ascii="Arial" w:hAnsi="Arial" w:cs="Arial"/>
          <w:sz w:val="24"/>
          <w:szCs w:val="24"/>
        </w:rPr>
        <w:t xml:space="preserve"> зелен</w:t>
      </w:r>
      <w:r w:rsidR="00431D3A" w:rsidRPr="00272F54">
        <w:rPr>
          <w:rFonts w:ascii="Arial" w:hAnsi="Arial" w:cs="Arial"/>
          <w:sz w:val="24"/>
          <w:szCs w:val="24"/>
        </w:rPr>
        <w:t>ых</w:t>
      </w:r>
      <w:r w:rsidRPr="00272F54">
        <w:rPr>
          <w:rFonts w:ascii="Arial" w:hAnsi="Arial" w:cs="Arial"/>
          <w:sz w:val="24"/>
          <w:szCs w:val="24"/>
        </w:rPr>
        <w:t xml:space="preserve"> насажден</w:t>
      </w:r>
      <w:r w:rsidR="00431D3A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й (породы, высоты, д</w:t>
      </w:r>
      <w:r w:rsidR="00431D3A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аметра, </w:t>
      </w:r>
      <w:r w:rsidR="00431D3A" w:rsidRPr="00272F54">
        <w:rPr>
          <w:rFonts w:ascii="Arial" w:hAnsi="Arial" w:cs="Arial"/>
          <w:sz w:val="24"/>
          <w:szCs w:val="24"/>
        </w:rPr>
        <w:t>и т</w:t>
      </w:r>
      <w:r w:rsidRPr="00272F54">
        <w:rPr>
          <w:rFonts w:ascii="Arial" w:hAnsi="Arial" w:cs="Arial"/>
          <w:sz w:val="24"/>
          <w:szCs w:val="24"/>
        </w:rPr>
        <w:t xml:space="preserve">.д.) </w:t>
      </w:r>
      <w:r w:rsidR="00431D3A" w:rsidRPr="00272F54">
        <w:rPr>
          <w:rFonts w:ascii="Arial" w:hAnsi="Arial" w:cs="Arial"/>
          <w:sz w:val="24"/>
          <w:szCs w:val="24"/>
        </w:rPr>
        <w:t>подлежащих</w:t>
      </w:r>
      <w:r w:rsidRPr="00272F54">
        <w:rPr>
          <w:rFonts w:ascii="Arial" w:hAnsi="Arial" w:cs="Arial"/>
          <w:sz w:val="24"/>
          <w:szCs w:val="24"/>
        </w:rPr>
        <w:t xml:space="preserve"> вырубке (перечетна</w:t>
      </w:r>
      <w:r w:rsidR="00431D3A" w:rsidRPr="00272F54">
        <w:rPr>
          <w:rFonts w:ascii="Arial" w:hAnsi="Arial" w:cs="Arial"/>
          <w:sz w:val="24"/>
          <w:szCs w:val="24"/>
        </w:rPr>
        <w:t>я</w:t>
      </w:r>
      <w:r w:rsidRPr="00272F54">
        <w:rPr>
          <w:rFonts w:ascii="Arial" w:hAnsi="Arial" w:cs="Arial"/>
          <w:sz w:val="24"/>
          <w:szCs w:val="24"/>
        </w:rPr>
        <w:t xml:space="preserve"> ведомость зелены</w:t>
      </w:r>
      <w:r w:rsidR="00431D3A" w:rsidRPr="00272F54">
        <w:rPr>
          <w:rFonts w:ascii="Arial" w:hAnsi="Arial" w:cs="Arial"/>
          <w:sz w:val="24"/>
          <w:szCs w:val="24"/>
        </w:rPr>
        <w:t>х</w:t>
      </w:r>
      <w:r w:rsidRPr="00272F54">
        <w:rPr>
          <w:rFonts w:ascii="Arial" w:hAnsi="Arial" w:cs="Arial"/>
          <w:sz w:val="24"/>
          <w:szCs w:val="24"/>
        </w:rPr>
        <w:t xml:space="preserve"> насаждений)</w:t>
      </w:r>
      <w:r w:rsidR="00431D3A" w:rsidRPr="00272F54">
        <w:rPr>
          <w:rFonts w:ascii="Arial" w:hAnsi="Arial" w:cs="Arial"/>
          <w:sz w:val="24"/>
          <w:szCs w:val="24"/>
        </w:rPr>
        <w:t>;</w:t>
      </w:r>
    </w:p>
    <w:p w:rsidR="00431D3A" w:rsidRPr="00272F54" w:rsidRDefault="00AA2511" w:rsidP="00431D3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е) заключен</w:t>
      </w:r>
      <w:r w:rsidR="00431D3A" w:rsidRPr="00272F54">
        <w:rPr>
          <w:rFonts w:ascii="Arial" w:hAnsi="Arial" w:cs="Arial"/>
          <w:sz w:val="24"/>
          <w:szCs w:val="24"/>
        </w:rPr>
        <w:t>ие специализированной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431D3A" w:rsidRPr="00272F54">
        <w:rPr>
          <w:rFonts w:ascii="Arial" w:hAnsi="Arial" w:cs="Arial"/>
          <w:sz w:val="24"/>
          <w:szCs w:val="24"/>
        </w:rPr>
        <w:t>организации</w:t>
      </w:r>
      <w:r w:rsidRPr="00272F54">
        <w:rPr>
          <w:rFonts w:ascii="Arial" w:hAnsi="Arial" w:cs="Arial"/>
          <w:sz w:val="24"/>
          <w:szCs w:val="24"/>
        </w:rPr>
        <w:t xml:space="preserve"> о нарушении естественно</w:t>
      </w:r>
      <w:r w:rsidR="00431D3A" w:rsidRPr="00272F54">
        <w:rPr>
          <w:rFonts w:ascii="Arial" w:hAnsi="Arial" w:cs="Arial"/>
          <w:sz w:val="24"/>
          <w:szCs w:val="24"/>
        </w:rPr>
        <w:t>го освещения в жилом или нежилом помещении (в случае отсутствия предписания надзорных органов);</w:t>
      </w:r>
    </w:p>
    <w:p w:rsidR="00BE6C6E" w:rsidRPr="00272F54" w:rsidRDefault="00AA2511" w:rsidP="00431D3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ж) заключение </w:t>
      </w:r>
      <w:r w:rsidR="00431D3A" w:rsidRPr="00272F54">
        <w:rPr>
          <w:rFonts w:ascii="Arial" w:hAnsi="Arial" w:cs="Arial"/>
          <w:sz w:val="24"/>
          <w:szCs w:val="24"/>
        </w:rPr>
        <w:t xml:space="preserve">специализированной </w:t>
      </w:r>
      <w:r w:rsidRPr="00272F54">
        <w:rPr>
          <w:rFonts w:ascii="Arial" w:hAnsi="Arial" w:cs="Arial"/>
          <w:sz w:val="24"/>
          <w:szCs w:val="24"/>
        </w:rPr>
        <w:t>организации о нарушен</w:t>
      </w:r>
      <w:r w:rsidR="00431D3A" w:rsidRPr="00272F54">
        <w:rPr>
          <w:rFonts w:ascii="Arial" w:hAnsi="Arial" w:cs="Arial"/>
          <w:sz w:val="24"/>
          <w:szCs w:val="24"/>
        </w:rPr>
        <w:t>ии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431D3A" w:rsidRPr="00272F54">
        <w:rPr>
          <w:rFonts w:ascii="Arial" w:hAnsi="Arial" w:cs="Arial"/>
          <w:sz w:val="24"/>
          <w:szCs w:val="24"/>
        </w:rPr>
        <w:t>строительных</w:t>
      </w:r>
      <w:r w:rsidRPr="00272F54">
        <w:rPr>
          <w:rFonts w:ascii="Arial" w:hAnsi="Arial" w:cs="Arial"/>
          <w:sz w:val="24"/>
          <w:szCs w:val="24"/>
        </w:rPr>
        <w:t>, сан</w:t>
      </w:r>
      <w:r w:rsidR="00431D3A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тарн</w:t>
      </w:r>
      <w:r w:rsidR="00431D3A" w:rsidRPr="00272F54">
        <w:rPr>
          <w:rFonts w:ascii="Arial" w:hAnsi="Arial" w:cs="Arial"/>
          <w:sz w:val="24"/>
          <w:szCs w:val="24"/>
        </w:rPr>
        <w:t>ых и и</w:t>
      </w:r>
      <w:r w:rsidRPr="00272F54">
        <w:rPr>
          <w:rFonts w:ascii="Arial" w:hAnsi="Arial" w:cs="Arial"/>
          <w:sz w:val="24"/>
          <w:szCs w:val="24"/>
        </w:rPr>
        <w:t xml:space="preserve">ных норм </w:t>
      </w:r>
      <w:r w:rsidR="00431D3A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правил, вызванных про</w:t>
      </w:r>
      <w:r w:rsidR="00431D3A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зрастанием зеленых </w:t>
      </w:r>
      <w:r w:rsidR="00431D3A" w:rsidRPr="00272F54">
        <w:rPr>
          <w:rFonts w:ascii="Arial" w:hAnsi="Arial" w:cs="Arial"/>
          <w:sz w:val="24"/>
          <w:szCs w:val="24"/>
        </w:rPr>
        <w:t>н</w:t>
      </w:r>
      <w:r w:rsidRPr="00272F54">
        <w:rPr>
          <w:rFonts w:ascii="Arial" w:hAnsi="Arial" w:cs="Arial"/>
          <w:sz w:val="24"/>
          <w:szCs w:val="24"/>
        </w:rPr>
        <w:t>а</w:t>
      </w:r>
      <w:r w:rsidR="00431D3A" w:rsidRPr="00272F54">
        <w:rPr>
          <w:rFonts w:ascii="Arial" w:hAnsi="Arial" w:cs="Arial"/>
          <w:sz w:val="24"/>
          <w:szCs w:val="24"/>
        </w:rPr>
        <w:t>с</w:t>
      </w:r>
      <w:r w:rsidRPr="00272F54">
        <w:rPr>
          <w:rFonts w:ascii="Arial" w:hAnsi="Arial" w:cs="Arial"/>
          <w:sz w:val="24"/>
          <w:szCs w:val="24"/>
        </w:rPr>
        <w:t>ажден</w:t>
      </w:r>
      <w:r w:rsidR="00431D3A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й (</w:t>
      </w:r>
      <w:r w:rsidR="00431D3A" w:rsidRPr="00272F54">
        <w:rPr>
          <w:rFonts w:ascii="Arial" w:hAnsi="Arial" w:cs="Arial"/>
          <w:sz w:val="24"/>
          <w:szCs w:val="24"/>
        </w:rPr>
        <w:t>при выявлении нарушения строительных, санитарных и иных норм и правил, вызванных произрастанием зеленых насаждений)</w:t>
      </w:r>
      <w:r w:rsidRPr="00272F54">
        <w:rPr>
          <w:rFonts w:ascii="Arial" w:hAnsi="Arial" w:cs="Arial"/>
          <w:sz w:val="24"/>
          <w:szCs w:val="24"/>
        </w:rPr>
        <w:t>;</w:t>
      </w:r>
    </w:p>
    <w:p w:rsidR="00BE6C6E" w:rsidRPr="00272F54" w:rsidRDefault="00AA2511" w:rsidP="00431D3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з) задание на выполнение инженерных </w:t>
      </w:r>
      <w:r w:rsidR="00431D3A" w:rsidRPr="00272F54">
        <w:rPr>
          <w:rFonts w:ascii="Arial" w:hAnsi="Arial" w:cs="Arial"/>
          <w:sz w:val="24"/>
          <w:szCs w:val="24"/>
        </w:rPr>
        <w:t>изысканий</w:t>
      </w:r>
      <w:r w:rsidRPr="00272F54">
        <w:rPr>
          <w:rFonts w:ascii="Arial" w:hAnsi="Arial" w:cs="Arial"/>
          <w:sz w:val="24"/>
          <w:szCs w:val="24"/>
        </w:rPr>
        <w:t xml:space="preserve"> (в случае проведения и</w:t>
      </w:r>
      <w:r w:rsidR="00431D3A" w:rsidRPr="00272F54">
        <w:rPr>
          <w:rFonts w:ascii="Arial" w:hAnsi="Arial" w:cs="Arial"/>
          <w:sz w:val="24"/>
          <w:szCs w:val="24"/>
        </w:rPr>
        <w:t>н</w:t>
      </w:r>
      <w:r w:rsidRPr="00272F54">
        <w:rPr>
          <w:rFonts w:ascii="Arial" w:hAnsi="Arial" w:cs="Arial"/>
          <w:sz w:val="24"/>
          <w:szCs w:val="24"/>
        </w:rPr>
        <w:t>женерно-гео</w:t>
      </w:r>
      <w:r w:rsidR="00431D3A" w:rsidRPr="00272F54">
        <w:rPr>
          <w:rFonts w:ascii="Arial" w:hAnsi="Arial" w:cs="Arial"/>
          <w:sz w:val="24"/>
          <w:szCs w:val="24"/>
        </w:rPr>
        <w:t>л</w:t>
      </w:r>
      <w:r w:rsidRPr="00272F54">
        <w:rPr>
          <w:rFonts w:ascii="Arial" w:hAnsi="Arial" w:cs="Arial"/>
          <w:sz w:val="24"/>
          <w:szCs w:val="24"/>
        </w:rPr>
        <w:t>оги</w:t>
      </w:r>
      <w:r w:rsidR="00431D3A" w:rsidRPr="00272F54">
        <w:rPr>
          <w:rFonts w:ascii="Arial" w:hAnsi="Arial" w:cs="Arial"/>
          <w:sz w:val="24"/>
          <w:szCs w:val="24"/>
        </w:rPr>
        <w:t>ч</w:t>
      </w:r>
      <w:r w:rsidRPr="00272F54">
        <w:rPr>
          <w:rFonts w:ascii="Arial" w:hAnsi="Arial" w:cs="Arial"/>
          <w:sz w:val="24"/>
          <w:szCs w:val="24"/>
        </w:rPr>
        <w:t>еск</w:t>
      </w:r>
      <w:r w:rsidR="00431D3A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х из</w:t>
      </w:r>
      <w:r w:rsidR="00431D3A" w:rsidRPr="00272F54">
        <w:rPr>
          <w:rFonts w:ascii="Arial" w:hAnsi="Arial" w:cs="Arial"/>
          <w:sz w:val="24"/>
          <w:szCs w:val="24"/>
        </w:rPr>
        <w:t>ы</w:t>
      </w:r>
      <w:r w:rsidRPr="00272F54">
        <w:rPr>
          <w:rFonts w:ascii="Arial" w:hAnsi="Arial" w:cs="Arial"/>
          <w:sz w:val="24"/>
          <w:szCs w:val="24"/>
        </w:rPr>
        <w:t>сканий.</w:t>
      </w:r>
    </w:p>
    <w:p w:rsidR="00BE6C6E" w:rsidRPr="00272F54" w:rsidRDefault="00431D3A" w:rsidP="00431D3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9.3. </w:t>
      </w:r>
      <w:r w:rsidR="00AA2511" w:rsidRPr="00272F54">
        <w:rPr>
          <w:rFonts w:ascii="Arial" w:hAnsi="Arial" w:cs="Arial"/>
          <w:sz w:val="24"/>
          <w:szCs w:val="24"/>
        </w:rPr>
        <w:t>Исчерпывающ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й перечень документов 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сведений, необход</w:t>
      </w:r>
      <w:r w:rsidRPr="00272F54">
        <w:rPr>
          <w:rFonts w:ascii="Arial" w:hAnsi="Arial" w:cs="Arial"/>
          <w:sz w:val="24"/>
          <w:szCs w:val="24"/>
        </w:rPr>
        <w:t>им</w:t>
      </w:r>
      <w:r w:rsidR="00AA2511" w:rsidRPr="00272F54">
        <w:rPr>
          <w:rFonts w:ascii="Arial" w:hAnsi="Arial" w:cs="Arial"/>
          <w:sz w:val="24"/>
          <w:szCs w:val="24"/>
        </w:rPr>
        <w:t xml:space="preserve">ых в </w:t>
      </w:r>
      <w:r w:rsidRPr="00272F54">
        <w:rPr>
          <w:rFonts w:ascii="Arial" w:hAnsi="Arial" w:cs="Arial"/>
          <w:sz w:val="24"/>
          <w:szCs w:val="24"/>
        </w:rPr>
        <w:t>соответствии</w:t>
      </w:r>
      <w:r w:rsidR="00AA2511" w:rsidRPr="00272F54">
        <w:rPr>
          <w:rFonts w:ascii="Arial" w:hAnsi="Arial" w:cs="Arial"/>
          <w:sz w:val="24"/>
          <w:szCs w:val="24"/>
        </w:rPr>
        <w:t xml:space="preserve"> с </w:t>
      </w:r>
      <w:r w:rsidRPr="00272F54">
        <w:rPr>
          <w:rFonts w:ascii="Arial" w:hAnsi="Arial" w:cs="Arial"/>
          <w:sz w:val="24"/>
          <w:szCs w:val="24"/>
        </w:rPr>
        <w:t>нормативными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правовыми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актами</w:t>
      </w:r>
      <w:r w:rsidR="00AA2511" w:rsidRPr="00272F54">
        <w:rPr>
          <w:rFonts w:ascii="Arial" w:hAnsi="Arial" w:cs="Arial"/>
          <w:sz w:val="24"/>
          <w:szCs w:val="24"/>
        </w:rPr>
        <w:t xml:space="preserve"> для предоставления </w:t>
      </w:r>
      <w:r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="00AA2511" w:rsidRPr="00272F54">
        <w:rPr>
          <w:rFonts w:ascii="Arial" w:hAnsi="Arial" w:cs="Arial"/>
          <w:sz w:val="24"/>
          <w:szCs w:val="24"/>
        </w:rPr>
        <w:t>услуги, которые находятся в распоряжении государственных органов</w:t>
      </w:r>
      <w:r w:rsidRPr="00272F54">
        <w:rPr>
          <w:rFonts w:ascii="Arial" w:hAnsi="Arial" w:cs="Arial"/>
          <w:sz w:val="24"/>
          <w:szCs w:val="24"/>
        </w:rPr>
        <w:t>,</w:t>
      </w:r>
      <w:r w:rsidR="00AA2511" w:rsidRPr="00272F54">
        <w:rPr>
          <w:rFonts w:ascii="Arial" w:hAnsi="Arial" w:cs="Arial"/>
          <w:sz w:val="24"/>
          <w:szCs w:val="24"/>
        </w:rPr>
        <w:t xml:space="preserve"> органов местного самоуправле</w:t>
      </w:r>
      <w:r w:rsidRPr="00272F54">
        <w:rPr>
          <w:rFonts w:ascii="Arial" w:hAnsi="Arial" w:cs="Arial"/>
          <w:sz w:val="24"/>
          <w:szCs w:val="24"/>
        </w:rPr>
        <w:t>ни</w:t>
      </w:r>
      <w:r w:rsidR="00AA2511" w:rsidRPr="00272F54">
        <w:rPr>
          <w:rFonts w:ascii="Arial" w:hAnsi="Arial" w:cs="Arial"/>
          <w:sz w:val="24"/>
          <w:szCs w:val="24"/>
        </w:rPr>
        <w:t>я и иных орга</w:t>
      </w:r>
      <w:r w:rsidRPr="00272F54">
        <w:rPr>
          <w:rFonts w:ascii="Arial" w:hAnsi="Arial" w:cs="Arial"/>
          <w:sz w:val="24"/>
          <w:szCs w:val="24"/>
        </w:rPr>
        <w:t>нов, участвующих в предоставлен</w:t>
      </w:r>
      <w:r w:rsidR="00AA2511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государственных или</w:t>
      </w:r>
      <w:r w:rsidRPr="00272F54">
        <w:rPr>
          <w:rFonts w:ascii="Arial" w:hAnsi="Arial" w:cs="Arial"/>
          <w:sz w:val="24"/>
          <w:szCs w:val="24"/>
        </w:rPr>
        <w:t xml:space="preserve"> муниципальных услуг</w:t>
      </w:r>
      <w:r w:rsidR="00AA2511"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431D3A" w:rsidP="00431D3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9.3.1. Исчерпывающий</w:t>
      </w:r>
      <w:r w:rsidR="00AA2511" w:rsidRPr="00272F54">
        <w:rPr>
          <w:rFonts w:ascii="Arial" w:hAnsi="Arial" w:cs="Arial"/>
          <w:sz w:val="24"/>
          <w:szCs w:val="24"/>
        </w:rPr>
        <w:t xml:space="preserve"> перечень необходимых для предоставлен</w:t>
      </w:r>
      <w:r w:rsidRPr="00272F54">
        <w:rPr>
          <w:rFonts w:ascii="Arial" w:hAnsi="Arial" w:cs="Arial"/>
          <w:sz w:val="24"/>
          <w:szCs w:val="24"/>
        </w:rPr>
        <w:t>ия</w:t>
      </w:r>
      <w:r w:rsidR="00AA2511" w:rsidRPr="00272F54">
        <w:rPr>
          <w:rFonts w:ascii="Arial" w:hAnsi="Arial" w:cs="Arial"/>
          <w:sz w:val="24"/>
          <w:szCs w:val="24"/>
        </w:rPr>
        <w:t xml:space="preserve"> услуги документов (их копий 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ли сведений, содержащихся в ни</w:t>
      </w:r>
      <w:r w:rsidRPr="00272F54">
        <w:rPr>
          <w:rFonts w:ascii="Arial" w:hAnsi="Arial" w:cs="Arial"/>
          <w:sz w:val="24"/>
          <w:szCs w:val="24"/>
        </w:rPr>
        <w:t>х</w:t>
      </w:r>
      <w:r w:rsidR="00AA2511" w:rsidRPr="00272F54">
        <w:rPr>
          <w:rFonts w:ascii="Arial" w:hAnsi="Arial" w:cs="Arial"/>
          <w:sz w:val="24"/>
          <w:szCs w:val="24"/>
        </w:rPr>
        <w:t>), которые за</w:t>
      </w:r>
      <w:r w:rsidR="00027AD9" w:rsidRPr="00272F54">
        <w:rPr>
          <w:rFonts w:ascii="Arial" w:hAnsi="Arial" w:cs="Arial"/>
          <w:sz w:val="24"/>
          <w:szCs w:val="24"/>
        </w:rPr>
        <w:t>п</w:t>
      </w:r>
      <w:r w:rsidR="00AA2511" w:rsidRPr="00272F54">
        <w:rPr>
          <w:rFonts w:ascii="Arial" w:hAnsi="Arial" w:cs="Arial"/>
          <w:sz w:val="24"/>
          <w:szCs w:val="24"/>
        </w:rPr>
        <w:t>ра</w:t>
      </w:r>
      <w:r w:rsidR="00027AD9" w:rsidRPr="00272F54">
        <w:rPr>
          <w:rFonts w:ascii="Arial" w:hAnsi="Arial" w:cs="Arial"/>
          <w:sz w:val="24"/>
          <w:szCs w:val="24"/>
        </w:rPr>
        <w:t>ши</w:t>
      </w:r>
      <w:r w:rsidR="00AA2511" w:rsidRPr="00272F54">
        <w:rPr>
          <w:rFonts w:ascii="Arial" w:hAnsi="Arial" w:cs="Arial"/>
          <w:sz w:val="24"/>
          <w:szCs w:val="24"/>
        </w:rPr>
        <w:t xml:space="preserve">ваются Уполномоченным органом в порядке межведомственного информационного </w:t>
      </w:r>
      <w:r w:rsidR="00027AD9" w:rsidRPr="00272F54">
        <w:rPr>
          <w:rFonts w:ascii="Arial" w:hAnsi="Arial" w:cs="Arial"/>
          <w:sz w:val="24"/>
          <w:szCs w:val="24"/>
        </w:rPr>
        <w:t>взаимодействия</w:t>
      </w:r>
      <w:r w:rsidR="00AA2511" w:rsidRPr="00272F54">
        <w:rPr>
          <w:rFonts w:ascii="Arial" w:hAnsi="Arial" w:cs="Arial"/>
          <w:sz w:val="24"/>
          <w:szCs w:val="24"/>
        </w:rPr>
        <w:t xml:space="preserve"> (в </w:t>
      </w:r>
      <w:r w:rsidR="00027AD9" w:rsidRPr="00272F54">
        <w:rPr>
          <w:rFonts w:ascii="Arial" w:hAnsi="Arial" w:cs="Arial"/>
          <w:sz w:val="24"/>
          <w:szCs w:val="24"/>
        </w:rPr>
        <w:t>том</w:t>
      </w:r>
      <w:r w:rsidR="00AA2511" w:rsidRPr="00272F54">
        <w:rPr>
          <w:rFonts w:ascii="Arial" w:hAnsi="Arial" w:cs="Arial"/>
          <w:sz w:val="24"/>
          <w:szCs w:val="24"/>
        </w:rPr>
        <w:t xml:space="preserve"> числе с </w:t>
      </w:r>
      <w:r w:rsidR="00027AD9" w:rsidRPr="00272F54">
        <w:rPr>
          <w:rFonts w:ascii="Arial" w:hAnsi="Arial" w:cs="Arial"/>
          <w:sz w:val="24"/>
          <w:szCs w:val="24"/>
        </w:rPr>
        <w:t>использ</w:t>
      </w:r>
      <w:r w:rsidR="00AA2511" w:rsidRPr="00272F54">
        <w:rPr>
          <w:rFonts w:ascii="Arial" w:hAnsi="Arial" w:cs="Arial"/>
          <w:sz w:val="24"/>
          <w:szCs w:val="24"/>
        </w:rPr>
        <w:t>ованием единой с</w:t>
      </w:r>
      <w:r w:rsidR="00027AD9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стем</w:t>
      </w:r>
      <w:r w:rsidR="00027AD9"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027AD9" w:rsidRPr="00272F54">
        <w:rPr>
          <w:rFonts w:ascii="Arial" w:hAnsi="Arial" w:cs="Arial"/>
          <w:sz w:val="24"/>
          <w:szCs w:val="24"/>
        </w:rPr>
        <w:t>межведомственного</w:t>
      </w:r>
      <w:r w:rsidR="00AA2511" w:rsidRPr="00272F54">
        <w:rPr>
          <w:rFonts w:ascii="Arial" w:hAnsi="Arial" w:cs="Arial"/>
          <w:sz w:val="24"/>
          <w:szCs w:val="24"/>
        </w:rPr>
        <w:t xml:space="preserve"> электронного взаимодействия и подключаемых к ней региональных с</w:t>
      </w:r>
      <w:r w:rsidR="00027AD9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сте</w:t>
      </w:r>
      <w:r w:rsidR="00027AD9"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 xml:space="preserve"> межведомственною электронного в</w:t>
      </w:r>
      <w:r w:rsidR="00027AD9" w:rsidRPr="00272F54">
        <w:rPr>
          <w:rFonts w:ascii="Arial" w:hAnsi="Arial" w:cs="Arial"/>
          <w:sz w:val="24"/>
          <w:szCs w:val="24"/>
        </w:rPr>
        <w:t>з</w:t>
      </w:r>
      <w:r w:rsidR="00AA2511" w:rsidRPr="00272F54">
        <w:rPr>
          <w:rFonts w:ascii="Arial" w:hAnsi="Arial" w:cs="Arial"/>
          <w:sz w:val="24"/>
          <w:szCs w:val="24"/>
        </w:rPr>
        <w:t>а</w:t>
      </w:r>
      <w:r w:rsidR="00027AD9" w:rsidRPr="00272F54">
        <w:rPr>
          <w:rFonts w:ascii="Arial" w:hAnsi="Arial" w:cs="Arial"/>
          <w:sz w:val="24"/>
          <w:szCs w:val="24"/>
        </w:rPr>
        <w:t>им</w:t>
      </w:r>
      <w:r w:rsidR="00AA2511" w:rsidRPr="00272F54">
        <w:rPr>
          <w:rFonts w:ascii="Arial" w:hAnsi="Arial" w:cs="Arial"/>
          <w:sz w:val="24"/>
          <w:szCs w:val="24"/>
        </w:rPr>
        <w:t xml:space="preserve">одействия) в государственных органах, органах местного </w:t>
      </w:r>
      <w:r w:rsidR="00027AD9" w:rsidRPr="00272F54">
        <w:rPr>
          <w:rFonts w:ascii="Arial" w:hAnsi="Arial" w:cs="Arial"/>
          <w:sz w:val="24"/>
          <w:szCs w:val="24"/>
        </w:rPr>
        <w:t>самоуправления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и </w:t>
      </w:r>
      <w:r w:rsidR="00027AD9" w:rsidRPr="00272F54">
        <w:rPr>
          <w:rFonts w:ascii="Arial" w:hAnsi="Arial" w:cs="Arial"/>
          <w:sz w:val="24"/>
          <w:szCs w:val="24"/>
        </w:rPr>
        <w:t>подведомственных</w:t>
      </w:r>
      <w:r w:rsidR="00AA2511" w:rsidRPr="00272F54">
        <w:rPr>
          <w:rFonts w:ascii="Arial" w:hAnsi="Arial" w:cs="Arial"/>
          <w:sz w:val="24"/>
          <w:szCs w:val="24"/>
        </w:rPr>
        <w:t xml:space="preserve"> государственным органам и органам местного самоуправления организа</w:t>
      </w:r>
      <w:r w:rsidR="00027AD9" w:rsidRPr="00272F54">
        <w:rPr>
          <w:rFonts w:ascii="Arial" w:hAnsi="Arial" w:cs="Arial"/>
          <w:sz w:val="24"/>
          <w:szCs w:val="24"/>
        </w:rPr>
        <w:t>ци</w:t>
      </w:r>
      <w:r w:rsidR="00AA2511" w:rsidRPr="00272F54">
        <w:rPr>
          <w:rFonts w:ascii="Arial" w:hAnsi="Arial" w:cs="Arial"/>
          <w:sz w:val="24"/>
          <w:szCs w:val="24"/>
        </w:rPr>
        <w:t xml:space="preserve">ях, в распоряжении которых </w:t>
      </w:r>
      <w:r w:rsidR="00027AD9" w:rsidRPr="00272F54">
        <w:rPr>
          <w:rFonts w:ascii="Arial" w:hAnsi="Arial" w:cs="Arial"/>
          <w:sz w:val="24"/>
          <w:szCs w:val="24"/>
        </w:rPr>
        <w:t>н</w:t>
      </w:r>
      <w:r w:rsidR="00AA2511" w:rsidRPr="00272F54">
        <w:rPr>
          <w:rFonts w:ascii="Arial" w:hAnsi="Arial" w:cs="Arial"/>
          <w:sz w:val="24"/>
          <w:szCs w:val="24"/>
        </w:rPr>
        <w:t>аходятся указан</w:t>
      </w:r>
      <w:r w:rsidR="00027AD9" w:rsidRPr="00272F54">
        <w:rPr>
          <w:rFonts w:ascii="Arial" w:hAnsi="Arial" w:cs="Arial"/>
          <w:sz w:val="24"/>
          <w:szCs w:val="24"/>
        </w:rPr>
        <w:t>ны</w:t>
      </w:r>
      <w:r w:rsidR="00AA2511" w:rsidRPr="00272F54">
        <w:rPr>
          <w:rFonts w:ascii="Arial" w:hAnsi="Arial" w:cs="Arial"/>
          <w:sz w:val="24"/>
          <w:szCs w:val="24"/>
        </w:rPr>
        <w:t>е документ</w:t>
      </w:r>
      <w:r w:rsidR="00027AD9"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>, и кот</w:t>
      </w:r>
      <w:r w:rsidR="00027AD9" w:rsidRPr="00272F54">
        <w:rPr>
          <w:rFonts w:ascii="Arial" w:hAnsi="Arial" w:cs="Arial"/>
          <w:sz w:val="24"/>
          <w:szCs w:val="24"/>
        </w:rPr>
        <w:t>о</w:t>
      </w:r>
      <w:r w:rsidR="00AA2511" w:rsidRPr="00272F54">
        <w:rPr>
          <w:rFonts w:ascii="Arial" w:hAnsi="Arial" w:cs="Arial"/>
          <w:sz w:val="24"/>
          <w:szCs w:val="24"/>
        </w:rPr>
        <w:t>рые за</w:t>
      </w:r>
      <w:r w:rsidR="00027AD9" w:rsidRPr="00272F54">
        <w:rPr>
          <w:rFonts w:ascii="Arial" w:hAnsi="Arial" w:cs="Arial"/>
          <w:sz w:val="24"/>
          <w:szCs w:val="24"/>
        </w:rPr>
        <w:t>я</w:t>
      </w:r>
      <w:r w:rsidR="00AA2511" w:rsidRPr="00272F54">
        <w:rPr>
          <w:rFonts w:ascii="Arial" w:hAnsi="Arial" w:cs="Arial"/>
          <w:sz w:val="24"/>
          <w:szCs w:val="24"/>
        </w:rPr>
        <w:t>витель вправе представить по собственной инициативе:</w:t>
      </w:r>
    </w:p>
    <w:p w:rsidR="00BE6C6E" w:rsidRPr="00272F54" w:rsidRDefault="00AA2511" w:rsidP="00027A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а) сведения из Единого государственного реестра юр</w:t>
      </w:r>
      <w:r w:rsidR="00027AD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дическ</w:t>
      </w:r>
      <w:r w:rsidR="00027AD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х лиц</w:t>
      </w:r>
      <w:r w:rsidR="00027AD9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(</w:t>
      </w:r>
      <w:r w:rsidR="00027AD9" w:rsidRPr="00272F54">
        <w:rPr>
          <w:rFonts w:ascii="Arial" w:hAnsi="Arial" w:cs="Arial"/>
          <w:sz w:val="24"/>
          <w:szCs w:val="24"/>
        </w:rPr>
        <w:t>при обращении заявителя</w:t>
      </w:r>
      <w:r w:rsidRPr="00272F54">
        <w:rPr>
          <w:rFonts w:ascii="Arial" w:hAnsi="Arial" w:cs="Arial"/>
          <w:sz w:val="24"/>
          <w:szCs w:val="24"/>
        </w:rPr>
        <w:t xml:space="preserve">, </w:t>
      </w:r>
      <w:r w:rsidR="00027AD9" w:rsidRPr="00272F54">
        <w:rPr>
          <w:rFonts w:ascii="Arial" w:hAnsi="Arial" w:cs="Arial"/>
          <w:sz w:val="24"/>
          <w:szCs w:val="24"/>
        </w:rPr>
        <w:t>являющегося юридическим лицом</w:t>
      </w:r>
      <w:r w:rsidRPr="00272F54">
        <w:rPr>
          <w:rFonts w:ascii="Arial" w:hAnsi="Arial" w:cs="Arial"/>
          <w:sz w:val="24"/>
          <w:szCs w:val="24"/>
        </w:rPr>
        <w:t>);</w:t>
      </w:r>
    </w:p>
    <w:p w:rsidR="00BE6C6E" w:rsidRPr="00272F54" w:rsidRDefault="00027AD9" w:rsidP="00027A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б) </w:t>
      </w:r>
      <w:r w:rsidR="00AA2511" w:rsidRPr="00272F54">
        <w:rPr>
          <w:rFonts w:ascii="Arial" w:hAnsi="Arial" w:cs="Arial"/>
          <w:sz w:val="24"/>
          <w:szCs w:val="24"/>
        </w:rPr>
        <w:t>сведения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из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Единого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государственного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реестра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индив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дуал</w:t>
      </w:r>
      <w:r w:rsidRPr="00272F54">
        <w:rPr>
          <w:rFonts w:ascii="Arial" w:hAnsi="Arial" w:cs="Arial"/>
          <w:sz w:val="24"/>
          <w:szCs w:val="24"/>
        </w:rPr>
        <w:t>ь</w:t>
      </w:r>
      <w:r w:rsidR="00AA2511" w:rsidRPr="00272F54">
        <w:rPr>
          <w:rFonts w:ascii="Arial" w:hAnsi="Arial" w:cs="Arial"/>
          <w:sz w:val="24"/>
          <w:szCs w:val="24"/>
        </w:rPr>
        <w:t>ных</w:t>
      </w:r>
      <w:r w:rsidRPr="00272F54">
        <w:rPr>
          <w:rFonts w:ascii="Arial" w:hAnsi="Arial" w:cs="Arial"/>
          <w:sz w:val="24"/>
          <w:szCs w:val="24"/>
        </w:rPr>
        <w:t xml:space="preserve"> </w:t>
      </w:r>
      <w:bookmarkStart w:id="8" w:name="12"/>
      <w:bookmarkEnd w:id="8"/>
      <w:r w:rsidRPr="00272F54">
        <w:rPr>
          <w:rFonts w:ascii="Arial" w:hAnsi="Arial" w:cs="Arial"/>
          <w:sz w:val="24"/>
          <w:szCs w:val="24"/>
        </w:rPr>
        <w:t xml:space="preserve">предпринимателей </w:t>
      </w:r>
      <w:r w:rsidR="00AA2511" w:rsidRPr="00272F54">
        <w:rPr>
          <w:rFonts w:ascii="Arial" w:hAnsi="Arial" w:cs="Arial"/>
          <w:sz w:val="24"/>
          <w:szCs w:val="24"/>
        </w:rPr>
        <w:t>(при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обращении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заявителя,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являющегося</w:t>
      </w:r>
      <w:r w:rsidRPr="00272F54">
        <w:rPr>
          <w:rFonts w:ascii="Arial" w:hAnsi="Arial" w:cs="Arial"/>
          <w:sz w:val="24"/>
          <w:szCs w:val="24"/>
        </w:rPr>
        <w:t xml:space="preserve"> индивидуальным</w:t>
      </w:r>
      <w:r w:rsidR="00AA2511" w:rsidRPr="00272F54">
        <w:rPr>
          <w:rFonts w:ascii="Arial" w:hAnsi="Arial" w:cs="Arial"/>
          <w:sz w:val="24"/>
          <w:szCs w:val="24"/>
        </w:rPr>
        <w:t xml:space="preserve"> предпринимателем);</w:t>
      </w:r>
    </w:p>
    <w:p w:rsidR="00BE6C6E" w:rsidRPr="00272F54" w:rsidRDefault="00AA2511" w:rsidP="00027A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в) сведения из Единого государственного реестра </w:t>
      </w:r>
      <w:r w:rsidR="00027AD9" w:rsidRPr="00272F54">
        <w:rPr>
          <w:rFonts w:ascii="Arial" w:hAnsi="Arial" w:cs="Arial"/>
          <w:sz w:val="24"/>
          <w:szCs w:val="24"/>
        </w:rPr>
        <w:t>недвижимости</w:t>
      </w:r>
      <w:r w:rsidRPr="00272F54">
        <w:rPr>
          <w:rFonts w:ascii="Arial" w:hAnsi="Arial" w:cs="Arial"/>
          <w:sz w:val="24"/>
          <w:szCs w:val="24"/>
        </w:rPr>
        <w:t xml:space="preserve"> об </w:t>
      </w:r>
      <w:r w:rsidR="00027AD9" w:rsidRPr="00272F54">
        <w:rPr>
          <w:rFonts w:ascii="Arial" w:hAnsi="Arial" w:cs="Arial"/>
          <w:sz w:val="24"/>
          <w:szCs w:val="24"/>
        </w:rPr>
        <w:t xml:space="preserve">объекте </w:t>
      </w:r>
      <w:r w:rsidRPr="00272F54">
        <w:rPr>
          <w:rFonts w:ascii="Arial" w:hAnsi="Arial" w:cs="Arial"/>
          <w:sz w:val="24"/>
          <w:szCs w:val="24"/>
        </w:rPr>
        <w:t>недвижимости, об основн</w:t>
      </w:r>
      <w:r w:rsidR="00027AD9" w:rsidRPr="00272F54">
        <w:rPr>
          <w:rFonts w:ascii="Arial" w:hAnsi="Arial" w:cs="Arial"/>
          <w:sz w:val="24"/>
          <w:szCs w:val="24"/>
        </w:rPr>
        <w:t>ы</w:t>
      </w:r>
      <w:r w:rsidRPr="00272F54">
        <w:rPr>
          <w:rFonts w:ascii="Arial" w:hAnsi="Arial" w:cs="Arial"/>
          <w:sz w:val="24"/>
          <w:szCs w:val="24"/>
        </w:rPr>
        <w:t xml:space="preserve">х характеристиках и </w:t>
      </w:r>
      <w:r w:rsidR="00027AD9" w:rsidRPr="00272F54">
        <w:rPr>
          <w:rFonts w:ascii="Arial" w:hAnsi="Arial" w:cs="Arial"/>
          <w:sz w:val="24"/>
          <w:szCs w:val="24"/>
        </w:rPr>
        <w:t>зарегистрированных</w:t>
      </w:r>
      <w:r w:rsidRPr="00272F54">
        <w:rPr>
          <w:rFonts w:ascii="Arial" w:hAnsi="Arial" w:cs="Arial"/>
          <w:sz w:val="24"/>
          <w:szCs w:val="24"/>
        </w:rPr>
        <w:t xml:space="preserve"> правах на объект</w:t>
      </w:r>
      <w:r w:rsidR="00027AD9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недвижимости;</w:t>
      </w:r>
    </w:p>
    <w:p w:rsidR="00BE6C6E" w:rsidRPr="00272F54" w:rsidRDefault="00AA2511" w:rsidP="00027A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г) </w:t>
      </w:r>
      <w:r w:rsidR="00027AD9" w:rsidRPr="00272F54">
        <w:rPr>
          <w:rFonts w:ascii="Arial" w:hAnsi="Arial" w:cs="Arial"/>
          <w:sz w:val="24"/>
          <w:szCs w:val="24"/>
        </w:rPr>
        <w:t>п</w:t>
      </w:r>
      <w:r w:rsidRPr="00272F54">
        <w:rPr>
          <w:rFonts w:ascii="Arial" w:hAnsi="Arial" w:cs="Arial"/>
          <w:sz w:val="24"/>
          <w:szCs w:val="24"/>
        </w:rPr>
        <w:t>редписание надзорного органа;</w:t>
      </w:r>
    </w:p>
    <w:p w:rsidR="00BE6C6E" w:rsidRPr="00272F54" w:rsidRDefault="00027AD9" w:rsidP="00027A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lastRenderedPageBreak/>
        <w:t>д) р</w:t>
      </w:r>
      <w:r w:rsidR="00AA2511" w:rsidRPr="00272F54">
        <w:rPr>
          <w:rFonts w:ascii="Arial" w:hAnsi="Arial" w:cs="Arial"/>
          <w:sz w:val="24"/>
          <w:szCs w:val="24"/>
        </w:rPr>
        <w:t>азрешен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е на размещение объекта;</w:t>
      </w:r>
    </w:p>
    <w:p w:rsidR="00BE6C6E" w:rsidRPr="00272F54" w:rsidRDefault="00AA2511" w:rsidP="00027A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е) </w:t>
      </w:r>
      <w:r w:rsidR="00027AD9" w:rsidRPr="00272F54">
        <w:rPr>
          <w:rFonts w:ascii="Arial" w:hAnsi="Arial" w:cs="Arial"/>
          <w:sz w:val="24"/>
          <w:szCs w:val="24"/>
        </w:rPr>
        <w:t>р</w:t>
      </w:r>
      <w:r w:rsidRPr="00272F54">
        <w:rPr>
          <w:rFonts w:ascii="Arial" w:hAnsi="Arial" w:cs="Arial"/>
          <w:sz w:val="24"/>
          <w:szCs w:val="24"/>
        </w:rPr>
        <w:t>азрешение на право проведения земляных работ;</w:t>
      </w:r>
    </w:p>
    <w:p w:rsidR="00BE6C6E" w:rsidRPr="00272F54" w:rsidRDefault="00AA2511" w:rsidP="00027A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ж) </w:t>
      </w:r>
      <w:r w:rsidR="00027AD9" w:rsidRPr="00272F54">
        <w:rPr>
          <w:rFonts w:ascii="Arial" w:hAnsi="Arial" w:cs="Arial"/>
          <w:sz w:val="24"/>
          <w:szCs w:val="24"/>
        </w:rPr>
        <w:t>с</w:t>
      </w:r>
      <w:r w:rsidRPr="00272F54">
        <w:rPr>
          <w:rFonts w:ascii="Arial" w:hAnsi="Arial" w:cs="Arial"/>
          <w:sz w:val="24"/>
          <w:szCs w:val="24"/>
        </w:rPr>
        <w:t>хема движение транспорта и пешеходов, в случ</w:t>
      </w:r>
      <w:r w:rsidR="00027AD9" w:rsidRPr="00272F54">
        <w:rPr>
          <w:rFonts w:ascii="Arial" w:hAnsi="Arial" w:cs="Arial"/>
          <w:sz w:val="24"/>
          <w:szCs w:val="24"/>
        </w:rPr>
        <w:t>ае</w:t>
      </w:r>
      <w:r w:rsidRPr="00272F54">
        <w:rPr>
          <w:rFonts w:ascii="Arial" w:hAnsi="Arial" w:cs="Arial"/>
          <w:sz w:val="24"/>
          <w:szCs w:val="24"/>
        </w:rPr>
        <w:t xml:space="preserve"> обращения за получением разрешен</w:t>
      </w:r>
      <w:r w:rsidR="00F74A7B" w:rsidRPr="00272F54">
        <w:rPr>
          <w:rFonts w:ascii="Arial" w:hAnsi="Arial" w:cs="Arial"/>
          <w:sz w:val="24"/>
          <w:szCs w:val="24"/>
        </w:rPr>
        <w:t>ия</w:t>
      </w:r>
      <w:r w:rsidRPr="00272F54">
        <w:rPr>
          <w:rFonts w:ascii="Arial" w:hAnsi="Arial" w:cs="Arial"/>
          <w:sz w:val="24"/>
          <w:szCs w:val="24"/>
        </w:rPr>
        <w:t xml:space="preserve"> на в</w:t>
      </w:r>
      <w:r w:rsidR="00F74A7B" w:rsidRPr="00272F54">
        <w:rPr>
          <w:rFonts w:ascii="Arial" w:hAnsi="Arial" w:cs="Arial"/>
          <w:sz w:val="24"/>
          <w:szCs w:val="24"/>
        </w:rPr>
        <w:t>ы</w:t>
      </w:r>
      <w:r w:rsidRPr="00272F54">
        <w:rPr>
          <w:rFonts w:ascii="Arial" w:hAnsi="Arial" w:cs="Arial"/>
          <w:sz w:val="24"/>
          <w:szCs w:val="24"/>
        </w:rPr>
        <w:t>рубку зеленых насаждений, проводимой на проезж</w:t>
      </w:r>
      <w:r w:rsidR="00F74A7B" w:rsidRPr="00272F54">
        <w:rPr>
          <w:rFonts w:ascii="Arial" w:hAnsi="Arial" w:cs="Arial"/>
          <w:sz w:val="24"/>
          <w:szCs w:val="24"/>
        </w:rPr>
        <w:t>е</w:t>
      </w:r>
      <w:r w:rsidRPr="00272F54">
        <w:rPr>
          <w:rFonts w:ascii="Arial" w:hAnsi="Arial" w:cs="Arial"/>
          <w:sz w:val="24"/>
          <w:szCs w:val="24"/>
        </w:rPr>
        <w:t>й част</w:t>
      </w:r>
      <w:r w:rsidR="00F74A7B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;</w:t>
      </w:r>
    </w:p>
    <w:p w:rsidR="00BE6C6E" w:rsidRPr="00272F54" w:rsidRDefault="00AA2511" w:rsidP="00F74A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з) </w:t>
      </w:r>
      <w:r w:rsidR="00F74A7B" w:rsidRPr="00272F54">
        <w:rPr>
          <w:rFonts w:ascii="Arial" w:hAnsi="Arial" w:cs="Arial"/>
          <w:sz w:val="24"/>
          <w:szCs w:val="24"/>
        </w:rPr>
        <w:t xml:space="preserve">разрешение </w:t>
      </w:r>
      <w:r w:rsidRPr="00272F54">
        <w:rPr>
          <w:rFonts w:ascii="Arial" w:hAnsi="Arial" w:cs="Arial"/>
          <w:sz w:val="24"/>
          <w:szCs w:val="24"/>
        </w:rPr>
        <w:t>на строительство.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F74A7B" w:rsidP="00F74A7B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>10. Исч</w:t>
      </w:r>
      <w:r w:rsidR="00AA2511" w:rsidRPr="00272F54">
        <w:rPr>
          <w:rFonts w:ascii="Arial" w:hAnsi="Arial" w:cs="Arial"/>
          <w:b/>
          <w:sz w:val="24"/>
          <w:szCs w:val="24"/>
        </w:rPr>
        <w:t>ерпыва</w:t>
      </w:r>
      <w:r w:rsidRPr="00272F54">
        <w:rPr>
          <w:rFonts w:ascii="Arial" w:hAnsi="Arial" w:cs="Arial"/>
          <w:b/>
          <w:sz w:val="24"/>
          <w:szCs w:val="24"/>
        </w:rPr>
        <w:t>ющи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й перечень </w:t>
      </w:r>
      <w:r w:rsidR="003F29BF" w:rsidRPr="00272F54">
        <w:rPr>
          <w:rFonts w:ascii="Arial" w:hAnsi="Arial" w:cs="Arial"/>
          <w:b/>
          <w:sz w:val="24"/>
          <w:szCs w:val="24"/>
        </w:rPr>
        <w:t>оснований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о</w:t>
      </w:r>
      <w:r w:rsidR="003F29BF" w:rsidRPr="00272F54">
        <w:rPr>
          <w:rFonts w:ascii="Arial" w:hAnsi="Arial" w:cs="Arial"/>
          <w:b/>
          <w:sz w:val="24"/>
          <w:szCs w:val="24"/>
        </w:rPr>
        <w:t>т</w:t>
      </w:r>
      <w:r w:rsidR="00AA2511" w:rsidRPr="00272F54">
        <w:rPr>
          <w:rFonts w:ascii="Arial" w:hAnsi="Arial" w:cs="Arial"/>
          <w:b/>
          <w:sz w:val="24"/>
          <w:szCs w:val="24"/>
        </w:rPr>
        <w:t>каза в пр</w:t>
      </w:r>
      <w:r w:rsidR="003F29BF"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>еме документов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3F29BF" w:rsidP="003F29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10.1. </w:t>
      </w:r>
      <w:r w:rsidR="00AA2511" w:rsidRPr="00272F54">
        <w:rPr>
          <w:rFonts w:ascii="Arial" w:hAnsi="Arial" w:cs="Arial"/>
          <w:sz w:val="24"/>
          <w:szCs w:val="24"/>
        </w:rPr>
        <w:t xml:space="preserve">Заявление о предоставлении услуги подано в орган государственной власти, орган местного </w:t>
      </w:r>
      <w:r w:rsidRPr="00272F54">
        <w:rPr>
          <w:rFonts w:ascii="Arial" w:hAnsi="Arial" w:cs="Arial"/>
          <w:sz w:val="24"/>
          <w:szCs w:val="24"/>
        </w:rPr>
        <w:t>самоуправления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или организацию, в по</w:t>
      </w:r>
      <w:r w:rsidRPr="00272F54">
        <w:rPr>
          <w:rFonts w:ascii="Arial" w:hAnsi="Arial" w:cs="Arial"/>
          <w:sz w:val="24"/>
          <w:szCs w:val="24"/>
        </w:rPr>
        <w:t>лн</w:t>
      </w:r>
      <w:r w:rsidR="00AA2511" w:rsidRPr="00272F54">
        <w:rPr>
          <w:rFonts w:ascii="Arial" w:hAnsi="Arial" w:cs="Arial"/>
          <w:sz w:val="24"/>
          <w:szCs w:val="24"/>
        </w:rPr>
        <w:t>омочия которых не вход</w:t>
      </w:r>
      <w:r w:rsidRPr="00272F54">
        <w:rPr>
          <w:rFonts w:ascii="Arial" w:hAnsi="Arial" w:cs="Arial"/>
          <w:sz w:val="24"/>
          <w:szCs w:val="24"/>
        </w:rPr>
        <w:t>ит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предоставление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услуги</w:t>
      </w:r>
      <w:r w:rsidR="00AA2511" w:rsidRPr="00272F54">
        <w:rPr>
          <w:rFonts w:ascii="Arial" w:hAnsi="Arial" w:cs="Arial"/>
          <w:sz w:val="24"/>
          <w:szCs w:val="24"/>
        </w:rPr>
        <w:t>;</w:t>
      </w:r>
    </w:p>
    <w:p w:rsidR="00BE6C6E" w:rsidRPr="00272F54" w:rsidRDefault="003F29BF" w:rsidP="003F29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10.2. </w:t>
      </w:r>
      <w:r w:rsidR="00AA2511" w:rsidRPr="00272F54">
        <w:rPr>
          <w:rFonts w:ascii="Arial" w:hAnsi="Arial" w:cs="Arial"/>
          <w:sz w:val="24"/>
          <w:szCs w:val="24"/>
        </w:rPr>
        <w:t xml:space="preserve">Представление </w:t>
      </w:r>
      <w:r w:rsidRPr="00272F54">
        <w:rPr>
          <w:rFonts w:ascii="Arial" w:hAnsi="Arial" w:cs="Arial"/>
          <w:sz w:val="24"/>
          <w:szCs w:val="24"/>
        </w:rPr>
        <w:t>н</w:t>
      </w:r>
      <w:r w:rsidR="00AA2511" w:rsidRPr="00272F54">
        <w:rPr>
          <w:rFonts w:ascii="Arial" w:hAnsi="Arial" w:cs="Arial"/>
          <w:sz w:val="24"/>
          <w:szCs w:val="24"/>
        </w:rPr>
        <w:t>еполного ко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>п</w:t>
      </w:r>
      <w:r w:rsidRPr="00272F54">
        <w:rPr>
          <w:rFonts w:ascii="Arial" w:hAnsi="Arial" w:cs="Arial"/>
          <w:sz w:val="24"/>
          <w:szCs w:val="24"/>
        </w:rPr>
        <w:t>лекта</w:t>
      </w:r>
      <w:r w:rsidR="00AA2511" w:rsidRPr="00272F54">
        <w:rPr>
          <w:rFonts w:ascii="Arial" w:hAnsi="Arial" w:cs="Arial"/>
          <w:sz w:val="24"/>
          <w:szCs w:val="24"/>
        </w:rPr>
        <w:t xml:space="preserve"> документов, необходимых для </w:t>
      </w:r>
      <w:r w:rsidRPr="00272F54">
        <w:rPr>
          <w:rFonts w:ascii="Arial" w:hAnsi="Arial" w:cs="Arial"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услуги;</w:t>
      </w:r>
    </w:p>
    <w:p w:rsidR="00BE6C6E" w:rsidRPr="00272F54" w:rsidRDefault="003F29BF" w:rsidP="003F29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10.3. </w:t>
      </w:r>
      <w:r w:rsidR="00AA2511" w:rsidRPr="00272F54">
        <w:rPr>
          <w:rFonts w:ascii="Arial" w:hAnsi="Arial" w:cs="Arial"/>
          <w:sz w:val="24"/>
          <w:szCs w:val="24"/>
        </w:rPr>
        <w:t xml:space="preserve">Представленные </w:t>
      </w:r>
      <w:r w:rsidRPr="00272F54">
        <w:rPr>
          <w:rFonts w:ascii="Arial" w:hAnsi="Arial" w:cs="Arial"/>
          <w:sz w:val="24"/>
          <w:szCs w:val="24"/>
        </w:rPr>
        <w:t>заявителям документы</w:t>
      </w:r>
      <w:r w:rsidR="00AA2511" w:rsidRPr="00272F54">
        <w:rPr>
          <w:rFonts w:ascii="Arial" w:hAnsi="Arial" w:cs="Arial"/>
          <w:sz w:val="24"/>
          <w:szCs w:val="24"/>
        </w:rPr>
        <w:t xml:space="preserve"> утрати</w:t>
      </w:r>
      <w:r w:rsidRPr="00272F54">
        <w:rPr>
          <w:rFonts w:ascii="Arial" w:hAnsi="Arial" w:cs="Arial"/>
          <w:sz w:val="24"/>
          <w:szCs w:val="24"/>
        </w:rPr>
        <w:t>ли</w:t>
      </w:r>
      <w:r w:rsidR="00AA2511" w:rsidRPr="00272F54">
        <w:rPr>
          <w:rFonts w:ascii="Arial" w:hAnsi="Arial" w:cs="Arial"/>
          <w:sz w:val="24"/>
          <w:szCs w:val="24"/>
        </w:rPr>
        <w:t xml:space="preserve"> силу</w:t>
      </w:r>
      <w:r w:rsidRPr="00272F54">
        <w:rPr>
          <w:rFonts w:ascii="Arial" w:hAnsi="Arial" w:cs="Arial"/>
          <w:sz w:val="24"/>
          <w:szCs w:val="24"/>
        </w:rPr>
        <w:t xml:space="preserve"> на момент </w:t>
      </w:r>
      <w:r w:rsidR="00AA2511" w:rsidRPr="00272F54">
        <w:rPr>
          <w:rFonts w:ascii="Arial" w:hAnsi="Arial" w:cs="Arial"/>
          <w:sz w:val="24"/>
          <w:szCs w:val="24"/>
        </w:rPr>
        <w:t>обращения за услугой;</w:t>
      </w:r>
    </w:p>
    <w:p w:rsidR="00BE6C6E" w:rsidRPr="00272F54" w:rsidRDefault="003F29BF" w:rsidP="003F29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10.4. </w:t>
      </w:r>
      <w:r w:rsidR="00AA2511" w:rsidRPr="00272F54">
        <w:rPr>
          <w:rFonts w:ascii="Arial" w:hAnsi="Arial" w:cs="Arial"/>
          <w:sz w:val="24"/>
          <w:szCs w:val="24"/>
        </w:rPr>
        <w:t xml:space="preserve">Представленные </w:t>
      </w:r>
      <w:r w:rsidRPr="00272F54">
        <w:rPr>
          <w:rFonts w:ascii="Arial" w:hAnsi="Arial" w:cs="Arial"/>
          <w:sz w:val="24"/>
          <w:szCs w:val="24"/>
        </w:rPr>
        <w:t xml:space="preserve">заявителем </w:t>
      </w:r>
      <w:r w:rsidR="00AA2511" w:rsidRPr="00272F54">
        <w:rPr>
          <w:rFonts w:ascii="Arial" w:hAnsi="Arial" w:cs="Arial"/>
          <w:sz w:val="24"/>
          <w:szCs w:val="24"/>
        </w:rPr>
        <w:t xml:space="preserve">документы содержат подчистки и исправления текста, не заверенные в порядке, </w:t>
      </w:r>
      <w:r w:rsidRPr="00272F54">
        <w:rPr>
          <w:rFonts w:ascii="Arial" w:hAnsi="Arial" w:cs="Arial"/>
          <w:sz w:val="24"/>
          <w:szCs w:val="24"/>
        </w:rPr>
        <w:t>установленном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законодательством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Российской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Федерации</w:t>
      </w:r>
      <w:r w:rsidR="00AA2511" w:rsidRPr="00272F54">
        <w:rPr>
          <w:rFonts w:ascii="Arial" w:hAnsi="Arial" w:cs="Arial"/>
          <w:sz w:val="24"/>
          <w:szCs w:val="24"/>
        </w:rPr>
        <w:t>;</w:t>
      </w:r>
    </w:p>
    <w:p w:rsidR="00BE6C6E" w:rsidRPr="00272F54" w:rsidRDefault="003F29BF" w:rsidP="003F29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10.5. </w:t>
      </w:r>
      <w:r w:rsidR="00AA2511" w:rsidRPr="00272F54">
        <w:rPr>
          <w:rFonts w:ascii="Arial" w:hAnsi="Arial" w:cs="Arial"/>
          <w:sz w:val="24"/>
          <w:szCs w:val="24"/>
        </w:rPr>
        <w:t>Д</w:t>
      </w:r>
      <w:r w:rsidRPr="00272F54">
        <w:rPr>
          <w:rFonts w:ascii="Arial" w:hAnsi="Arial" w:cs="Arial"/>
          <w:sz w:val="24"/>
          <w:szCs w:val="24"/>
        </w:rPr>
        <w:t>о</w:t>
      </w:r>
      <w:r w:rsidR="00AA2511" w:rsidRPr="00272F54">
        <w:rPr>
          <w:rFonts w:ascii="Arial" w:hAnsi="Arial" w:cs="Arial"/>
          <w:sz w:val="24"/>
          <w:szCs w:val="24"/>
        </w:rPr>
        <w:t>кумент</w:t>
      </w:r>
      <w:r w:rsidRPr="00272F54">
        <w:rPr>
          <w:rFonts w:ascii="Arial" w:hAnsi="Arial" w:cs="Arial"/>
          <w:sz w:val="24"/>
          <w:szCs w:val="24"/>
        </w:rPr>
        <w:t>ы содержат повреждения</w:t>
      </w:r>
      <w:r w:rsidR="00AA2511" w:rsidRPr="00272F54">
        <w:rPr>
          <w:rFonts w:ascii="Arial" w:hAnsi="Arial" w:cs="Arial"/>
          <w:sz w:val="24"/>
          <w:szCs w:val="24"/>
        </w:rPr>
        <w:t xml:space="preserve">, наличие </w:t>
      </w:r>
      <w:r w:rsidRPr="00272F54">
        <w:rPr>
          <w:rFonts w:ascii="Arial" w:hAnsi="Arial" w:cs="Arial"/>
          <w:sz w:val="24"/>
          <w:szCs w:val="24"/>
        </w:rPr>
        <w:t>к</w:t>
      </w:r>
      <w:r w:rsidR="00AA2511" w:rsidRPr="00272F54">
        <w:rPr>
          <w:rFonts w:ascii="Arial" w:hAnsi="Arial" w:cs="Arial"/>
          <w:sz w:val="24"/>
          <w:szCs w:val="24"/>
        </w:rPr>
        <w:t>оторых не позволяет в полном объеме использовать информацию и сведен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я, со</w:t>
      </w:r>
      <w:r w:rsidRPr="00272F54">
        <w:rPr>
          <w:rFonts w:ascii="Arial" w:hAnsi="Arial" w:cs="Arial"/>
          <w:sz w:val="24"/>
          <w:szCs w:val="24"/>
        </w:rPr>
        <w:t>д</w:t>
      </w:r>
      <w:r w:rsidR="00AA2511" w:rsidRPr="00272F54">
        <w:rPr>
          <w:rFonts w:ascii="Arial" w:hAnsi="Arial" w:cs="Arial"/>
          <w:sz w:val="24"/>
          <w:szCs w:val="24"/>
        </w:rPr>
        <w:t>ержа</w:t>
      </w:r>
      <w:r w:rsidRPr="00272F54">
        <w:rPr>
          <w:rFonts w:ascii="Arial" w:hAnsi="Arial" w:cs="Arial"/>
          <w:sz w:val="24"/>
          <w:szCs w:val="24"/>
        </w:rPr>
        <w:t>щи</w:t>
      </w:r>
      <w:r w:rsidR="00AA2511" w:rsidRPr="00272F54">
        <w:rPr>
          <w:rFonts w:ascii="Arial" w:hAnsi="Arial" w:cs="Arial"/>
          <w:sz w:val="24"/>
          <w:szCs w:val="24"/>
        </w:rPr>
        <w:t>ес</w:t>
      </w:r>
      <w:r w:rsidRPr="00272F54">
        <w:rPr>
          <w:rFonts w:ascii="Arial" w:hAnsi="Arial" w:cs="Arial"/>
          <w:sz w:val="24"/>
          <w:szCs w:val="24"/>
        </w:rPr>
        <w:t>я</w:t>
      </w:r>
      <w:r w:rsidR="00AA2511" w:rsidRPr="00272F54">
        <w:rPr>
          <w:rFonts w:ascii="Arial" w:hAnsi="Arial" w:cs="Arial"/>
          <w:sz w:val="24"/>
          <w:szCs w:val="24"/>
        </w:rPr>
        <w:t xml:space="preserve"> в документах для </w:t>
      </w:r>
      <w:r w:rsidRPr="00272F54">
        <w:rPr>
          <w:rFonts w:ascii="Arial" w:hAnsi="Arial" w:cs="Arial"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услуги;</w:t>
      </w:r>
    </w:p>
    <w:p w:rsidR="00BE6C6E" w:rsidRPr="00272F54" w:rsidRDefault="003F29BF" w:rsidP="003F29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10.6. </w:t>
      </w:r>
      <w:r w:rsidR="00AA2511" w:rsidRPr="00272F54">
        <w:rPr>
          <w:rFonts w:ascii="Arial" w:hAnsi="Arial" w:cs="Arial"/>
          <w:sz w:val="24"/>
          <w:szCs w:val="24"/>
        </w:rPr>
        <w:t>Непо</w:t>
      </w:r>
      <w:r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 xml:space="preserve">ное </w:t>
      </w:r>
      <w:r w:rsidRPr="00272F54">
        <w:rPr>
          <w:rFonts w:ascii="Arial" w:hAnsi="Arial" w:cs="Arial"/>
          <w:sz w:val="24"/>
          <w:szCs w:val="24"/>
        </w:rPr>
        <w:t>заполнение</w:t>
      </w:r>
      <w:r w:rsidR="00AA2511" w:rsidRPr="00272F54">
        <w:rPr>
          <w:rFonts w:ascii="Arial" w:hAnsi="Arial" w:cs="Arial"/>
          <w:sz w:val="24"/>
          <w:szCs w:val="24"/>
        </w:rPr>
        <w:t xml:space="preserve"> полей в форме заявления, в том </w:t>
      </w:r>
      <w:r w:rsidRPr="00272F54">
        <w:rPr>
          <w:rFonts w:ascii="Arial" w:hAnsi="Arial" w:cs="Arial"/>
          <w:sz w:val="24"/>
          <w:szCs w:val="24"/>
        </w:rPr>
        <w:t>ч</w:t>
      </w:r>
      <w:r w:rsidR="00AA2511" w:rsidRPr="00272F54">
        <w:rPr>
          <w:rFonts w:ascii="Arial" w:hAnsi="Arial" w:cs="Arial"/>
          <w:sz w:val="24"/>
          <w:szCs w:val="24"/>
        </w:rPr>
        <w:t xml:space="preserve">исле в 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нт</w:t>
      </w:r>
      <w:r w:rsidRPr="00272F54">
        <w:rPr>
          <w:rFonts w:ascii="Arial" w:hAnsi="Arial" w:cs="Arial"/>
          <w:sz w:val="24"/>
          <w:szCs w:val="24"/>
        </w:rPr>
        <w:t>ерактивной форме заявления на EПГУ</w:t>
      </w:r>
      <w:r w:rsidR="00AA2511" w:rsidRPr="00272F54">
        <w:rPr>
          <w:rFonts w:ascii="Arial" w:hAnsi="Arial" w:cs="Arial"/>
          <w:sz w:val="24"/>
          <w:szCs w:val="24"/>
        </w:rPr>
        <w:t>;</w:t>
      </w:r>
    </w:p>
    <w:p w:rsidR="00BE6C6E" w:rsidRPr="00272F54" w:rsidRDefault="003F29BF" w:rsidP="003F29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10.7. Подача запроса</w:t>
      </w:r>
      <w:r w:rsidR="00AA2511" w:rsidRPr="00272F54">
        <w:rPr>
          <w:rFonts w:ascii="Arial" w:hAnsi="Arial" w:cs="Arial"/>
          <w:sz w:val="24"/>
          <w:szCs w:val="24"/>
        </w:rPr>
        <w:t xml:space="preserve"> о предоставлении услуги и документов, </w:t>
      </w:r>
      <w:r w:rsidRPr="00272F54">
        <w:rPr>
          <w:rFonts w:ascii="Arial" w:hAnsi="Arial" w:cs="Arial"/>
          <w:sz w:val="24"/>
          <w:szCs w:val="24"/>
        </w:rPr>
        <w:t>необходимых</w:t>
      </w:r>
      <w:r w:rsidR="00AA2511" w:rsidRPr="00272F54">
        <w:rPr>
          <w:rFonts w:ascii="Arial" w:hAnsi="Arial" w:cs="Arial"/>
          <w:sz w:val="24"/>
          <w:szCs w:val="24"/>
        </w:rPr>
        <w:t xml:space="preserve"> для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предоставлен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я услуг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, в электронной </w:t>
      </w:r>
      <w:r w:rsidRPr="00272F54">
        <w:rPr>
          <w:rFonts w:ascii="Arial" w:hAnsi="Arial" w:cs="Arial"/>
          <w:sz w:val="24"/>
          <w:szCs w:val="24"/>
        </w:rPr>
        <w:t>форме</w:t>
      </w:r>
      <w:r w:rsidR="00AA2511" w:rsidRPr="00272F54">
        <w:rPr>
          <w:rFonts w:ascii="Arial" w:hAnsi="Arial" w:cs="Arial"/>
          <w:sz w:val="24"/>
          <w:szCs w:val="24"/>
        </w:rPr>
        <w:t xml:space="preserve"> с нарушением </w:t>
      </w:r>
      <w:r w:rsidRPr="00272F54">
        <w:rPr>
          <w:rFonts w:ascii="Arial" w:hAnsi="Arial" w:cs="Arial"/>
          <w:sz w:val="24"/>
          <w:szCs w:val="24"/>
        </w:rPr>
        <w:t>установленных</w:t>
      </w:r>
      <w:r w:rsidR="00AA2511" w:rsidRPr="00272F54">
        <w:rPr>
          <w:rFonts w:ascii="Arial" w:hAnsi="Arial" w:cs="Arial"/>
          <w:sz w:val="24"/>
          <w:szCs w:val="24"/>
        </w:rPr>
        <w:t xml:space="preserve"> требований;</w:t>
      </w:r>
    </w:p>
    <w:p w:rsidR="00BE6C6E" w:rsidRPr="00272F54" w:rsidRDefault="003F29BF" w:rsidP="003F29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10.8. </w:t>
      </w:r>
      <w:r w:rsidR="00AA2511" w:rsidRPr="00272F54">
        <w:rPr>
          <w:rFonts w:ascii="Arial" w:hAnsi="Arial" w:cs="Arial"/>
          <w:sz w:val="24"/>
          <w:szCs w:val="24"/>
        </w:rPr>
        <w:t>Несоб</w:t>
      </w:r>
      <w:r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 xml:space="preserve">юдение </w:t>
      </w:r>
      <w:r w:rsidRPr="00272F54">
        <w:rPr>
          <w:rFonts w:ascii="Arial" w:hAnsi="Arial" w:cs="Arial"/>
          <w:sz w:val="24"/>
          <w:szCs w:val="24"/>
        </w:rPr>
        <w:t>установленных</w:t>
      </w:r>
      <w:r w:rsidR="00AA2511" w:rsidRPr="00272F54">
        <w:rPr>
          <w:rFonts w:ascii="Arial" w:hAnsi="Arial" w:cs="Arial"/>
          <w:sz w:val="24"/>
          <w:szCs w:val="24"/>
        </w:rPr>
        <w:t xml:space="preserve"> статьей 11 Федерального закона от 6 </w:t>
      </w:r>
      <w:r w:rsidRPr="00272F54">
        <w:rPr>
          <w:rFonts w:ascii="Arial" w:hAnsi="Arial" w:cs="Arial"/>
          <w:sz w:val="24"/>
          <w:szCs w:val="24"/>
        </w:rPr>
        <w:t>апреля</w:t>
      </w:r>
      <w:r w:rsidR="00AA2511" w:rsidRPr="00272F54">
        <w:rPr>
          <w:rFonts w:ascii="Arial" w:hAnsi="Arial" w:cs="Arial"/>
          <w:sz w:val="24"/>
          <w:szCs w:val="24"/>
        </w:rPr>
        <w:t xml:space="preserve"> 2011 г. </w:t>
      </w:r>
      <w:r w:rsidRPr="00272F54">
        <w:rPr>
          <w:rFonts w:ascii="Arial" w:hAnsi="Arial" w:cs="Arial"/>
          <w:sz w:val="24"/>
          <w:szCs w:val="24"/>
        </w:rPr>
        <w:t>№63</w:t>
      </w:r>
      <w:r w:rsidR="00AA2511" w:rsidRPr="00272F54">
        <w:rPr>
          <w:rFonts w:ascii="Arial" w:hAnsi="Arial" w:cs="Arial"/>
          <w:sz w:val="24"/>
          <w:szCs w:val="24"/>
        </w:rPr>
        <w:t>-ФЗ «Об электронной подписи» услов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й пр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знания </w:t>
      </w:r>
      <w:r w:rsidRPr="00272F54">
        <w:rPr>
          <w:rFonts w:ascii="Arial" w:hAnsi="Arial" w:cs="Arial"/>
          <w:sz w:val="24"/>
          <w:szCs w:val="24"/>
        </w:rPr>
        <w:t>действительности</w:t>
      </w:r>
      <w:r w:rsidR="00AA2511" w:rsidRPr="00272F54">
        <w:rPr>
          <w:rFonts w:ascii="Arial" w:hAnsi="Arial" w:cs="Arial"/>
          <w:sz w:val="24"/>
          <w:szCs w:val="24"/>
        </w:rPr>
        <w:t xml:space="preserve">, </w:t>
      </w:r>
      <w:r w:rsidRPr="00272F54">
        <w:rPr>
          <w:rFonts w:ascii="Arial" w:hAnsi="Arial" w:cs="Arial"/>
          <w:sz w:val="24"/>
          <w:szCs w:val="24"/>
        </w:rPr>
        <w:t>усиленной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квалифицированной </w:t>
      </w:r>
      <w:r w:rsidR="00AA2511" w:rsidRPr="00272F54">
        <w:rPr>
          <w:rFonts w:ascii="Arial" w:hAnsi="Arial" w:cs="Arial"/>
          <w:sz w:val="24"/>
          <w:szCs w:val="24"/>
        </w:rPr>
        <w:t>электронной подписи.</w:t>
      </w:r>
    </w:p>
    <w:p w:rsidR="00BE6C6E" w:rsidRPr="00272F54" w:rsidRDefault="00AA2511" w:rsidP="003F29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Решение об отказ</w:t>
      </w:r>
      <w:r w:rsidR="003F29BF" w:rsidRPr="00272F54">
        <w:rPr>
          <w:rFonts w:ascii="Arial" w:hAnsi="Arial" w:cs="Arial"/>
          <w:sz w:val="24"/>
          <w:szCs w:val="24"/>
        </w:rPr>
        <w:t>е</w:t>
      </w:r>
      <w:r w:rsidRPr="00272F54">
        <w:rPr>
          <w:rFonts w:ascii="Arial" w:hAnsi="Arial" w:cs="Arial"/>
          <w:sz w:val="24"/>
          <w:szCs w:val="24"/>
        </w:rPr>
        <w:t xml:space="preserve"> в приеме документов, </w:t>
      </w:r>
      <w:r w:rsidR="003F29BF" w:rsidRPr="00272F54">
        <w:rPr>
          <w:rFonts w:ascii="Arial" w:hAnsi="Arial" w:cs="Arial"/>
          <w:sz w:val="24"/>
          <w:szCs w:val="24"/>
        </w:rPr>
        <w:t>указанных</w:t>
      </w:r>
      <w:r w:rsidRPr="00272F54">
        <w:rPr>
          <w:rFonts w:ascii="Arial" w:hAnsi="Arial" w:cs="Arial"/>
          <w:sz w:val="24"/>
          <w:szCs w:val="24"/>
        </w:rPr>
        <w:t xml:space="preserve"> в пункте 9.2 настоящего Административного регламента, оформляется</w:t>
      </w:r>
      <w:r w:rsidR="003F29BF" w:rsidRPr="00272F54">
        <w:rPr>
          <w:rFonts w:ascii="Arial" w:hAnsi="Arial" w:cs="Arial"/>
          <w:sz w:val="24"/>
          <w:szCs w:val="24"/>
        </w:rPr>
        <w:t xml:space="preserve"> по форме согласно Приложение №</w:t>
      </w:r>
      <w:r w:rsidRPr="00272F54">
        <w:rPr>
          <w:rFonts w:ascii="Arial" w:hAnsi="Arial" w:cs="Arial"/>
          <w:sz w:val="24"/>
          <w:szCs w:val="24"/>
        </w:rPr>
        <w:t xml:space="preserve"> 2 к </w:t>
      </w:r>
      <w:r w:rsidR="003F29BF" w:rsidRPr="00272F54">
        <w:rPr>
          <w:rFonts w:ascii="Arial" w:hAnsi="Arial" w:cs="Arial"/>
          <w:sz w:val="24"/>
          <w:szCs w:val="24"/>
        </w:rPr>
        <w:t>настоящему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3F29BF" w:rsidRPr="00272F54">
        <w:rPr>
          <w:rFonts w:ascii="Arial" w:hAnsi="Arial" w:cs="Arial"/>
          <w:sz w:val="24"/>
          <w:szCs w:val="24"/>
        </w:rPr>
        <w:t>Административному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3F29BF" w:rsidRPr="00272F54">
        <w:rPr>
          <w:rFonts w:ascii="Arial" w:hAnsi="Arial" w:cs="Arial"/>
          <w:sz w:val="24"/>
          <w:szCs w:val="24"/>
        </w:rPr>
        <w:t>регламенту</w:t>
      </w:r>
      <w:r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AA2511" w:rsidP="003F29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Решение об отказе в </w:t>
      </w:r>
      <w:r w:rsidR="003F29BF" w:rsidRPr="00272F54">
        <w:rPr>
          <w:rFonts w:ascii="Arial" w:hAnsi="Arial" w:cs="Arial"/>
          <w:sz w:val="24"/>
          <w:szCs w:val="24"/>
        </w:rPr>
        <w:t>приёме</w:t>
      </w:r>
      <w:r w:rsidRPr="00272F54">
        <w:rPr>
          <w:rFonts w:ascii="Arial" w:hAnsi="Arial" w:cs="Arial"/>
          <w:sz w:val="24"/>
          <w:szCs w:val="24"/>
        </w:rPr>
        <w:t xml:space="preserve"> документов, указанных в пункте 9.2 настоящего </w:t>
      </w:r>
      <w:r w:rsidR="003F29BF" w:rsidRPr="00272F54">
        <w:rPr>
          <w:rFonts w:ascii="Arial" w:hAnsi="Arial" w:cs="Arial"/>
          <w:sz w:val="24"/>
          <w:szCs w:val="24"/>
        </w:rPr>
        <w:t>Административного регламента</w:t>
      </w:r>
      <w:r w:rsidRPr="00272F54">
        <w:rPr>
          <w:rFonts w:ascii="Arial" w:hAnsi="Arial" w:cs="Arial"/>
          <w:sz w:val="24"/>
          <w:szCs w:val="24"/>
        </w:rPr>
        <w:t xml:space="preserve">, направляется </w:t>
      </w:r>
      <w:r w:rsidR="003F29BF" w:rsidRPr="00272F54">
        <w:rPr>
          <w:rFonts w:ascii="Arial" w:hAnsi="Arial" w:cs="Arial"/>
          <w:sz w:val="24"/>
          <w:szCs w:val="24"/>
        </w:rPr>
        <w:t>заявителю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3F29BF" w:rsidRPr="00272F54">
        <w:rPr>
          <w:rFonts w:ascii="Arial" w:hAnsi="Arial" w:cs="Arial"/>
          <w:sz w:val="24"/>
          <w:szCs w:val="24"/>
        </w:rPr>
        <w:t>способом</w:t>
      </w:r>
      <w:r w:rsidRPr="00272F54">
        <w:rPr>
          <w:rFonts w:ascii="Arial" w:hAnsi="Arial" w:cs="Arial"/>
          <w:sz w:val="24"/>
          <w:szCs w:val="24"/>
        </w:rPr>
        <w:t>, определенным заявителем в заявлен</w:t>
      </w:r>
      <w:r w:rsidR="003F29BF" w:rsidRPr="00272F54">
        <w:rPr>
          <w:rFonts w:ascii="Arial" w:hAnsi="Arial" w:cs="Arial"/>
          <w:sz w:val="24"/>
          <w:szCs w:val="24"/>
        </w:rPr>
        <w:t>ии</w:t>
      </w:r>
      <w:r w:rsidRPr="00272F54">
        <w:rPr>
          <w:rFonts w:ascii="Arial" w:hAnsi="Arial" w:cs="Arial"/>
          <w:sz w:val="24"/>
          <w:szCs w:val="24"/>
        </w:rPr>
        <w:t xml:space="preserve"> о выд</w:t>
      </w:r>
      <w:r w:rsidR="003F29BF" w:rsidRPr="00272F54">
        <w:rPr>
          <w:rFonts w:ascii="Arial" w:hAnsi="Arial" w:cs="Arial"/>
          <w:sz w:val="24"/>
          <w:szCs w:val="24"/>
        </w:rPr>
        <w:t>а</w:t>
      </w:r>
      <w:r w:rsidRPr="00272F54">
        <w:rPr>
          <w:rFonts w:ascii="Arial" w:hAnsi="Arial" w:cs="Arial"/>
          <w:sz w:val="24"/>
          <w:szCs w:val="24"/>
        </w:rPr>
        <w:t>че разрешения на право вырубки зеленых насаж</w:t>
      </w:r>
      <w:r w:rsidR="003F29BF" w:rsidRPr="00272F54">
        <w:rPr>
          <w:rFonts w:ascii="Arial" w:hAnsi="Arial" w:cs="Arial"/>
          <w:sz w:val="24"/>
          <w:szCs w:val="24"/>
        </w:rPr>
        <w:t>д</w:t>
      </w:r>
      <w:r w:rsidRPr="00272F54">
        <w:rPr>
          <w:rFonts w:ascii="Arial" w:hAnsi="Arial" w:cs="Arial"/>
          <w:sz w:val="24"/>
          <w:szCs w:val="24"/>
        </w:rPr>
        <w:t>ений, не позднее рабочего дня, следующего за днем регистра</w:t>
      </w:r>
      <w:r w:rsidR="003F29BF" w:rsidRPr="00272F54">
        <w:rPr>
          <w:rFonts w:ascii="Arial" w:hAnsi="Arial" w:cs="Arial"/>
          <w:sz w:val="24"/>
          <w:szCs w:val="24"/>
        </w:rPr>
        <w:t>ци</w:t>
      </w:r>
      <w:r w:rsidRPr="00272F54">
        <w:rPr>
          <w:rFonts w:ascii="Arial" w:hAnsi="Arial" w:cs="Arial"/>
          <w:sz w:val="24"/>
          <w:szCs w:val="24"/>
        </w:rPr>
        <w:t>и та</w:t>
      </w:r>
      <w:r w:rsidR="003F29BF" w:rsidRPr="00272F54">
        <w:rPr>
          <w:rFonts w:ascii="Arial" w:hAnsi="Arial" w:cs="Arial"/>
          <w:sz w:val="24"/>
          <w:szCs w:val="24"/>
        </w:rPr>
        <w:t>к</w:t>
      </w:r>
      <w:r w:rsidRPr="00272F54">
        <w:rPr>
          <w:rFonts w:ascii="Arial" w:hAnsi="Arial" w:cs="Arial"/>
          <w:sz w:val="24"/>
          <w:szCs w:val="24"/>
        </w:rPr>
        <w:t>ого заявления, л</w:t>
      </w:r>
      <w:r w:rsidR="003F29BF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бо выдается в день личного обращения за получен</w:t>
      </w:r>
      <w:r w:rsidR="003F29BF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ем у</w:t>
      </w:r>
      <w:r w:rsidR="003F29BF" w:rsidRPr="00272F54">
        <w:rPr>
          <w:rFonts w:ascii="Arial" w:hAnsi="Arial" w:cs="Arial"/>
          <w:sz w:val="24"/>
          <w:szCs w:val="24"/>
        </w:rPr>
        <w:t>к</w:t>
      </w:r>
      <w:r w:rsidRPr="00272F54">
        <w:rPr>
          <w:rFonts w:ascii="Arial" w:hAnsi="Arial" w:cs="Arial"/>
          <w:sz w:val="24"/>
          <w:szCs w:val="24"/>
        </w:rPr>
        <w:t>а</w:t>
      </w:r>
      <w:r w:rsidR="003F29BF" w:rsidRPr="00272F54">
        <w:rPr>
          <w:rFonts w:ascii="Arial" w:hAnsi="Arial" w:cs="Arial"/>
          <w:sz w:val="24"/>
          <w:szCs w:val="24"/>
        </w:rPr>
        <w:t>з</w:t>
      </w:r>
      <w:r w:rsidRPr="00272F54">
        <w:rPr>
          <w:rFonts w:ascii="Arial" w:hAnsi="Arial" w:cs="Arial"/>
          <w:sz w:val="24"/>
          <w:szCs w:val="24"/>
        </w:rPr>
        <w:t>анного решен</w:t>
      </w:r>
      <w:r w:rsidR="003F29BF" w:rsidRPr="00272F54">
        <w:rPr>
          <w:rFonts w:ascii="Arial" w:hAnsi="Arial" w:cs="Arial"/>
          <w:sz w:val="24"/>
          <w:szCs w:val="24"/>
        </w:rPr>
        <w:t>ия</w:t>
      </w:r>
      <w:r w:rsidRPr="00272F54">
        <w:rPr>
          <w:rFonts w:ascii="Arial" w:hAnsi="Arial" w:cs="Arial"/>
          <w:sz w:val="24"/>
          <w:szCs w:val="24"/>
        </w:rPr>
        <w:t xml:space="preserve"> в многофункциональн</w:t>
      </w:r>
      <w:r w:rsidR="003F29BF" w:rsidRPr="00272F54">
        <w:rPr>
          <w:rFonts w:ascii="Arial" w:hAnsi="Arial" w:cs="Arial"/>
          <w:sz w:val="24"/>
          <w:szCs w:val="24"/>
        </w:rPr>
        <w:t>ы</w:t>
      </w:r>
      <w:r w:rsidRPr="00272F54">
        <w:rPr>
          <w:rFonts w:ascii="Arial" w:hAnsi="Arial" w:cs="Arial"/>
          <w:sz w:val="24"/>
          <w:szCs w:val="24"/>
        </w:rPr>
        <w:t xml:space="preserve">й центр или </w:t>
      </w:r>
      <w:r w:rsidR="003F29BF" w:rsidRPr="00272F54">
        <w:rPr>
          <w:rFonts w:ascii="Arial" w:hAnsi="Arial" w:cs="Arial"/>
          <w:sz w:val="24"/>
          <w:szCs w:val="24"/>
        </w:rPr>
        <w:t>уполномоченный</w:t>
      </w:r>
      <w:r w:rsidRPr="00272F54">
        <w:rPr>
          <w:rFonts w:ascii="Arial" w:hAnsi="Arial" w:cs="Arial"/>
          <w:sz w:val="24"/>
          <w:szCs w:val="24"/>
        </w:rPr>
        <w:t xml:space="preserve"> орган.</w:t>
      </w:r>
    </w:p>
    <w:p w:rsidR="00BE6C6E" w:rsidRPr="00272F54" w:rsidRDefault="003F29BF" w:rsidP="003F29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Отказ</w:t>
      </w:r>
      <w:r w:rsidR="00AA2511" w:rsidRPr="00272F54">
        <w:rPr>
          <w:rFonts w:ascii="Arial" w:hAnsi="Arial" w:cs="Arial"/>
          <w:sz w:val="24"/>
          <w:szCs w:val="24"/>
        </w:rPr>
        <w:t xml:space="preserve"> в приеме документов, указанных в пункте 2.8 настоящего </w:t>
      </w:r>
      <w:r w:rsidRPr="00272F54">
        <w:rPr>
          <w:rFonts w:ascii="Arial" w:hAnsi="Arial" w:cs="Arial"/>
          <w:sz w:val="24"/>
          <w:szCs w:val="24"/>
        </w:rPr>
        <w:t>Административного</w:t>
      </w:r>
      <w:r w:rsidR="00AA2511" w:rsidRPr="00272F54">
        <w:rPr>
          <w:rFonts w:ascii="Arial" w:hAnsi="Arial" w:cs="Arial"/>
          <w:sz w:val="24"/>
          <w:szCs w:val="24"/>
        </w:rPr>
        <w:t xml:space="preserve"> регламента, не препятствует повторному обращению заявителя в Уполномоченный орган.</w:t>
      </w:r>
    </w:p>
    <w:p w:rsidR="003F29BF" w:rsidRPr="00272F54" w:rsidRDefault="003F29BF" w:rsidP="003F29B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3F29BF" w:rsidP="003F29BF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>11. И</w:t>
      </w:r>
      <w:r w:rsidR="00AA2511" w:rsidRPr="00272F54">
        <w:rPr>
          <w:rFonts w:ascii="Arial" w:hAnsi="Arial" w:cs="Arial"/>
          <w:b/>
          <w:sz w:val="24"/>
          <w:szCs w:val="24"/>
        </w:rPr>
        <w:t>счерпыва</w:t>
      </w:r>
      <w:r w:rsidRPr="00272F54">
        <w:rPr>
          <w:rFonts w:ascii="Arial" w:hAnsi="Arial" w:cs="Arial"/>
          <w:b/>
          <w:sz w:val="24"/>
          <w:szCs w:val="24"/>
        </w:rPr>
        <w:t>ю</w:t>
      </w:r>
      <w:r w:rsidR="00AA2511" w:rsidRPr="00272F54">
        <w:rPr>
          <w:rFonts w:ascii="Arial" w:hAnsi="Arial" w:cs="Arial"/>
          <w:b/>
          <w:sz w:val="24"/>
          <w:szCs w:val="24"/>
        </w:rPr>
        <w:t>щ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>й пере</w:t>
      </w:r>
      <w:r w:rsidRPr="00272F54">
        <w:rPr>
          <w:rFonts w:ascii="Arial" w:hAnsi="Arial" w:cs="Arial"/>
          <w:b/>
          <w:sz w:val="24"/>
          <w:szCs w:val="24"/>
        </w:rPr>
        <w:t>ч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ень </w:t>
      </w:r>
      <w:r w:rsidRPr="00272F54">
        <w:rPr>
          <w:rFonts w:ascii="Arial" w:hAnsi="Arial" w:cs="Arial"/>
          <w:b/>
          <w:sz w:val="24"/>
          <w:szCs w:val="24"/>
        </w:rPr>
        <w:t>оснований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отказа в предоставлен</w:t>
      </w:r>
      <w:r w:rsidRPr="00272F54">
        <w:rPr>
          <w:rFonts w:ascii="Arial" w:hAnsi="Arial" w:cs="Arial"/>
          <w:b/>
          <w:sz w:val="24"/>
          <w:szCs w:val="24"/>
        </w:rPr>
        <w:t>ии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услуг</w:t>
      </w:r>
      <w:r w:rsidRPr="00272F54">
        <w:rPr>
          <w:rFonts w:ascii="Arial" w:hAnsi="Arial" w:cs="Arial"/>
          <w:b/>
          <w:sz w:val="24"/>
          <w:szCs w:val="24"/>
        </w:rPr>
        <w:t>и</w:t>
      </w:r>
    </w:p>
    <w:p w:rsidR="003F29BF" w:rsidRPr="00272F54" w:rsidRDefault="003F29BF" w:rsidP="003F29BF">
      <w:pPr>
        <w:jc w:val="center"/>
        <w:rPr>
          <w:rFonts w:ascii="Arial" w:hAnsi="Arial" w:cs="Arial"/>
          <w:b/>
          <w:sz w:val="24"/>
          <w:szCs w:val="24"/>
        </w:rPr>
      </w:pPr>
    </w:p>
    <w:p w:rsidR="00BE6C6E" w:rsidRPr="00272F54" w:rsidRDefault="003F29BF" w:rsidP="003F29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11.1. </w:t>
      </w:r>
      <w:r w:rsidR="00AA2511" w:rsidRPr="00272F54">
        <w:rPr>
          <w:rFonts w:ascii="Arial" w:hAnsi="Arial" w:cs="Arial"/>
          <w:sz w:val="24"/>
          <w:szCs w:val="24"/>
        </w:rPr>
        <w:t>Наличие прот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воречив</w:t>
      </w:r>
      <w:r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>х сведений в Заявлении и пр</w:t>
      </w:r>
      <w:r w:rsidRPr="00272F54">
        <w:rPr>
          <w:rFonts w:ascii="Arial" w:hAnsi="Arial" w:cs="Arial"/>
          <w:sz w:val="24"/>
          <w:szCs w:val="24"/>
        </w:rPr>
        <w:t>ил</w:t>
      </w:r>
      <w:r w:rsidR="00AA2511" w:rsidRPr="00272F54">
        <w:rPr>
          <w:rFonts w:ascii="Arial" w:hAnsi="Arial" w:cs="Arial"/>
          <w:sz w:val="24"/>
          <w:szCs w:val="24"/>
        </w:rPr>
        <w:t>оже</w:t>
      </w:r>
      <w:r w:rsidRPr="00272F54">
        <w:rPr>
          <w:rFonts w:ascii="Arial" w:hAnsi="Arial" w:cs="Arial"/>
          <w:sz w:val="24"/>
          <w:szCs w:val="24"/>
        </w:rPr>
        <w:t>н</w:t>
      </w:r>
      <w:r w:rsidR="00AA2511" w:rsidRPr="00272F54">
        <w:rPr>
          <w:rFonts w:ascii="Arial" w:hAnsi="Arial" w:cs="Arial"/>
          <w:sz w:val="24"/>
          <w:szCs w:val="24"/>
        </w:rPr>
        <w:t>ных к нему</w:t>
      </w:r>
      <w:r w:rsidRPr="00272F54">
        <w:rPr>
          <w:rFonts w:ascii="Arial" w:hAnsi="Arial" w:cs="Arial"/>
          <w:sz w:val="24"/>
          <w:szCs w:val="24"/>
        </w:rPr>
        <w:t xml:space="preserve"> документах;</w:t>
      </w:r>
    </w:p>
    <w:p w:rsidR="00BE6C6E" w:rsidRPr="00272F54" w:rsidRDefault="003F29BF" w:rsidP="003F29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11.2. Н</w:t>
      </w:r>
      <w:r w:rsidR="00AA2511" w:rsidRPr="00272F54">
        <w:rPr>
          <w:rFonts w:ascii="Arial" w:hAnsi="Arial" w:cs="Arial"/>
          <w:sz w:val="24"/>
          <w:szCs w:val="24"/>
        </w:rPr>
        <w:t>есоответствие инфор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>ации, которая содержится в документах и сведе</w:t>
      </w:r>
      <w:r w:rsidRPr="00272F54">
        <w:rPr>
          <w:rFonts w:ascii="Arial" w:hAnsi="Arial" w:cs="Arial"/>
          <w:sz w:val="24"/>
          <w:szCs w:val="24"/>
        </w:rPr>
        <w:t>ни</w:t>
      </w:r>
      <w:r w:rsidR="00AA2511" w:rsidRPr="00272F54">
        <w:rPr>
          <w:rFonts w:ascii="Arial" w:hAnsi="Arial" w:cs="Arial"/>
          <w:sz w:val="24"/>
          <w:szCs w:val="24"/>
        </w:rPr>
        <w:t xml:space="preserve">ях, </w:t>
      </w:r>
      <w:r w:rsidRPr="00272F54">
        <w:rPr>
          <w:rFonts w:ascii="Arial" w:hAnsi="Arial" w:cs="Arial"/>
          <w:sz w:val="24"/>
          <w:szCs w:val="24"/>
        </w:rPr>
        <w:t>представленных</w:t>
      </w:r>
      <w:r w:rsidR="00AA2511" w:rsidRPr="00272F54">
        <w:rPr>
          <w:rFonts w:ascii="Arial" w:hAnsi="Arial" w:cs="Arial"/>
          <w:sz w:val="24"/>
          <w:szCs w:val="24"/>
        </w:rPr>
        <w:t xml:space="preserve"> Заяв</w:t>
      </w:r>
      <w:r w:rsidRPr="00272F54">
        <w:rPr>
          <w:rFonts w:ascii="Arial" w:hAnsi="Arial" w:cs="Arial"/>
          <w:sz w:val="24"/>
          <w:szCs w:val="24"/>
        </w:rPr>
        <w:t>ит</w:t>
      </w:r>
      <w:r w:rsidR="00AA2511" w:rsidRPr="00272F54">
        <w:rPr>
          <w:rFonts w:ascii="Arial" w:hAnsi="Arial" w:cs="Arial"/>
          <w:sz w:val="24"/>
          <w:szCs w:val="24"/>
        </w:rPr>
        <w:t>е</w:t>
      </w:r>
      <w:r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>ем, данн</w:t>
      </w:r>
      <w:r w:rsidRPr="00272F54">
        <w:rPr>
          <w:rFonts w:ascii="Arial" w:hAnsi="Arial" w:cs="Arial"/>
          <w:sz w:val="24"/>
          <w:szCs w:val="24"/>
        </w:rPr>
        <w:t>ым</w:t>
      </w:r>
      <w:r w:rsidR="00AA2511" w:rsidRPr="00272F54">
        <w:rPr>
          <w:rFonts w:ascii="Arial" w:hAnsi="Arial" w:cs="Arial"/>
          <w:sz w:val="24"/>
          <w:szCs w:val="24"/>
        </w:rPr>
        <w:t>, полученным в результате</w:t>
      </w:r>
      <w:bookmarkStart w:id="9" w:name="13"/>
      <w:bookmarkEnd w:id="9"/>
      <w:r w:rsidR="00914ADC"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межведомственного электронного вза</w:t>
      </w:r>
      <w:r w:rsidR="00914ADC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модействия;</w:t>
      </w:r>
    </w:p>
    <w:p w:rsidR="00BE6C6E" w:rsidRPr="00272F54" w:rsidRDefault="00914ADC" w:rsidP="00914AD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11.3. </w:t>
      </w:r>
      <w:r w:rsidR="00AA2511" w:rsidRPr="00272F54">
        <w:rPr>
          <w:rFonts w:ascii="Arial" w:hAnsi="Arial" w:cs="Arial"/>
          <w:sz w:val="24"/>
          <w:szCs w:val="24"/>
        </w:rPr>
        <w:t>Выявлена возможность сохранения зеленых насаждений;</w:t>
      </w:r>
    </w:p>
    <w:p w:rsidR="00BE6C6E" w:rsidRPr="00272F54" w:rsidRDefault="00914ADC" w:rsidP="00914AD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11.4. </w:t>
      </w:r>
      <w:r w:rsidR="00AA2511" w:rsidRPr="00272F54">
        <w:rPr>
          <w:rFonts w:ascii="Arial" w:hAnsi="Arial" w:cs="Arial"/>
          <w:sz w:val="24"/>
          <w:szCs w:val="24"/>
        </w:rPr>
        <w:t>Несоотве</w:t>
      </w:r>
      <w:r w:rsidRPr="00272F54">
        <w:rPr>
          <w:rFonts w:ascii="Arial" w:hAnsi="Arial" w:cs="Arial"/>
          <w:sz w:val="24"/>
          <w:szCs w:val="24"/>
        </w:rPr>
        <w:t>т</w:t>
      </w:r>
      <w:r w:rsidR="00AA2511" w:rsidRPr="00272F54">
        <w:rPr>
          <w:rFonts w:ascii="Arial" w:hAnsi="Arial" w:cs="Arial"/>
          <w:sz w:val="24"/>
          <w:szCs w:val="24"/>
        </w:rPr>
        <w:t>ствие документов, пред</w:t>
      </w:r>
      <w:r w:rsidR="00213C80" w:rsidRPr="00272F54">
        <w:rPr>
          <w:rFonts w:ascii="Arial" w:hAnsi="Arial" w:cs="Arial"/>
          <w:sz w:val="24"/>
          <w:szCs w:val="24"/>
        </w:rPr>
        <w:t>с</w:t>
      </w:r>
      <w:r w:rsidR="00AA2511" w:rsidRPr="00272F54">
        <w:rPr>
          <w:rFonts w:ascii="Arial" w:hAnsi="Arial" w:cs="Arial"/>
          <w:sz w:val="24"/>
          <w:szCs w:val="24"/>
        </w:rPr>
        <w:t>тавляем</w:t>
      </w:r>
      <w:r w:rsidR="00213C80" w:rsidRPr="00272F54">
        <w:rPr>
          <w:rFonts w:ascii="Arial" w:hAnsi="Arial" w:cs="Arial"/>
          <w:sz w:val="24"/>
          <w:szCs w:val="24"/>
        </w:rPr>
        <w:t>ых</w:t>
      </w:r>
      <w:r w:rsidR="00AA2511" w:rsidRPr="00272F54">
        <w:rPr>
          <w:rFonts w:ascii="Arial" w:hAnsi="Arial" w:cs="Arial"/>
          <w:sz w:val="24"/>
          <w:szCs w:val="24"/>
        </w:rPr>
        <w:t xml:space="preserve"> Заявителем, по форме </w:t>
      </w:r>
      <w:r w:rsidR="00AA2511" w:rsidRPr="00272F54">
        <w:rPr>
          <w:rFonts w:ascii="Arial" w:hAnsi="Arial" w:cs="Arial"/>
          <w:sz w:val="24"/>
          <w:szCs w:val="24"/>
        </w:rPr>
        <w:lastRenderedPageBreak/>
        <w:t>ил</w:t>
      </w:r>
      <w:r w:rsidR="00213C80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содержанию требованиям </w:t>
      </w:r>
      <w:r w:rsidR="00213C80" w:rsidRPr="00272F54">
        <w:rPr>
          <w:rFonts w:ascii="Arial" w:hAnsi="Arial" w:cs="Arial"/>
          <w:sz w:val="24"/>
          <w:szCs w:val="24"/>
        </w:rPr>
        <w:t>законодательства</w:t>
      </w:r>
      <w:r w:rsidR="00AA2511" w:rsidRPr="00272F54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BE6C6E" w:rsidRPr="00272F54" w:rsidRDefault="00213C80" w:rsidP="00213C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11.5. </w:t>
      </w:r>
      <w:r w:rsidR="00AA2511" w:rsidRPr="00272F54">
        <w:rPr>
          <w:rFonts w:ascii="Arial" w:hAnsi="Arial" w:cs="Arial"/>
          <w:sz w:val="24"/>
          <w:szCs w:val="24"/>
        </w:rPr>
        <w:t xml:space="preserve">Запрос подан </w:t>
      </w:r>
      <w:r w:rsidRPr="00272F54">
        <w:rPr>
          <w:rFonts w:ascii="Arial" w:hAnsi="Arial" w:cs="Arial"/>
          <w:sz w:val="24"/>
          <w:szCs w:val="24"/>
        </w:rPr>
        <w:t>неуполномоченным</w:t>
      </w:r>
      <w:r w:rsidR="00AA2511" w:rsidRPr="00272F54">
        <w:rPr>
          <w:rFonts w:ascii="Arial" w:hAnsi="Arial" w:cs="Arial"/>
          <w:sz w:val="24"/>
          <w:szCs w:val="24"/>
        </w:rPr>
        <w:t xml:space="preserve"> лицом.</w:t>
      </w:r>
    </w:p>
    <w:p w:rsidR="00BE6C6E" w:rsidRPr="00272F54" w:rsidRDefault="00AA2511" w:rsidP="00213C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Решение об. отказе в предостав</w:t>
      </w:r>
      <w:r w:rsidR="00213C80" w:rsidRPr="00272F54">
        <w:rPr>
          <w:rFonts w:ascii="Arial" w:hAnsi="Arial" w:cs="Arial"/>
          <w:sz w:val="24"/>
          <w:szCs w:val="24"/>
        </w:rPr>
        <w:t>л</w:t>
      </w:r>
      <w:r w:rsidRPr="00272F54">
        <w:rPr>
          <w:rFonts w:ascii="Arial" w:hAnsi="Arial" w:cs="Arial"/>
          <w:sz w:val="24"/>
          <w:szCs w:val="24"/>
        </w:rPr>
        <w:t>ени</w:t>
      </w:r>
      <w:r w:rsidR="00213C80" w:rsidRPr="00272F54">
        <w:rPr>
          <w:rFonts w:ascii="Arial" w:hAnsi="Arial" w:cs="Arial"/>
          <w:sz w:val="24"/>
          <w:szCs w:val="24"/>
        </w:rPr>
        <w:t xml:space="preserve">и </w:t>
      </w:r>
      <w:r w:rsidRPr="00272F54">
        <w:rPr>
          <w:rFonts w:ascii="Arial" w:hAnsi="Arial" w:cs="Arial"/>
          <w:sz w:val="24"/>
          <w:szCs w:val="24"/>
        </w:rPr>
        <w:t xml:space="preserve">услуги, оформляется по форме согласно Приложению № 2 к настоящему Административному </w:t>
      </w:r>
      <w:r w:rsidR="00213C80" w:rsidRPr="00272F54">
        <w:rPr>
          <w:rFonts w:ascii="Arial" w:hAnsi="Arial" w:cs="Arial"/>
          <w:sz w:val="24"/>
          <w:szCs w:val="24"/>
        </w:rPr>
        <w:t>регламенту</w:t>
      </w:r>
      <w:r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AA2511" w:rsidP="00213C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Решение об отказе в предостав</w:t>
      </w:r>
      <w:r w:rsidR="00213C80" w:rsidRPr="00272F54">
        <w:rPr>
          <w:rFonts w:ascii="Arial" w:hAnsi="Arial" w:cs="Arial"/>
          <w:sz w:val="24"/>
          <w:szCs w:val="24"/>
        </w:rPr>
        <w:t>л</w:t>
      </w:r>
      <w:r w:rsidRPr="00272F54">
        <w:rPr>
          <w:rFonts w:ascii="Arial" w:hAnsi="Arial" w:cs="Arial"/>
          <w:sz w:val="24"/>
          <w:szCs w:val="24"/>
        </w:rPr>
        <w:t>ени</w:t>
      </w:r>
      <w:r w:rsidR="00213C80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услуги, направляется заявителю. способом, определенным </w:t>
      </w:r>
      <w:r w:rsidR="00213C80" w:rsidRPr="00272F54">
        <w:rPr>
          <w:rFonts w:ascii="Arial" w:hAnsi="Arial" w:cs="Arial"/>
          <w:sz w:val="24"/>
          <w:szCs w:val="24"/>
        </w:rPr>
        <w:t xml:space="preserve">заявителем </w:t>
      </w:r>
      <w:r w:rsidRPr="00272F54">
        <w:rPr>
          <w:rFonts w:ascii="Arial" w:hAnsi="Arial" w:cs="Arial"/>
          <w:sz w:val="24"/>
          <w:szCs w:val="24"/>
        </w:rPr>
        <w:t>в заявлении о выдаче разрешение на право вырубки зеленых насажде</w:t>
      </w:r>
      <w:r w:rsidR="00213C80" w:rsidRPr="00272F54">
        <w:rPr>
          <w:rFonts w:ascii="Arial" w:hAnsi="Arial" w:cs="Arial"/>
          <w:sz w:val="24"/>
          <w:szCs w:val="24"/>
        </w:rPr>
        <w:t>ни</w:t>
      </w:r>
      <w:r w:rsidRPr="00272F54">
        <w:rPr>
          <w:rFonts w:ascii="Arial" w:hAnsi="Arial" w:cs="Arial"/>
          <w:sz w:val="24"/>
          <w:szCs w:val="24"/>
        </w:rPr>
        <w:t>й, не позднее рабочего дня, следующего за днем принятия такого решения, либо выдается в день личного обра</w:t>
      </w:r>
      <w:r w:rsidR="00213C80" w:rsidRPr="00272F54">
        <w:rPr>
          <w:rFonts w:ascii="Arial" w:hAnsi="Arial" w:cs="Arial"/>
          <w:sz w:val="24"/>
          <w:szCs w:val="24"/>
        </w:rPr>
        <w:t>щ</w:t>
      </w:r>
      <w:r w:rsidRPr="00272F54">
        <w:rPr>
          <w:rFonts w:ascii="Arial" w:hAnsi="Arial" w:cs="Arial"/>
          <w:sz w:val="24"/>
          <w:szCs w:val="24"/>
        </w:rPr>
        <w:t>ен</w:t>
      </w:r>
      <w:r w:rsidR="00213C80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я за получением указанного ре</w:t>
      </w:r>
      <w:r w:rsidR="00213C80" w:rsidRPr="00272F54">
        <w:rPr>
          <w:rFonts w:ascii="Arial" w:hAnsi="Arial" w:cs="Arial"/>
          <w:sz w:val="24"/>
          <w:szCs w:val="24"/>
        </w:rPr>
        <w:t>ш</w:t>
      </w:r>
      <w:r w:rsidRPr="00272F54">
        <w:rPr>
          <w:rFonts w:ascii="Arial" w:hAnsi="Arial" w:cs="Arial"/>
          <w:sz w:val="24"/>
          <w:szCs w:val="24"/>
        </w:rPr>
        <w:t>ения в многофункциональный центр ил</w:t>
      </w:r>
      <w:r w:rsidR="00213C80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упо</w:t>
      </w:r>
      <w:r w:rsidR="00213C80" w:rsidRPr="00272F54">
        <w:rPr>
          <w:rFonts w:ascii="Arial" w:hAnsi="Arial" w:cs="Arial"/>
          <w:sz w:val="24"/>
          <w:szCs w:val="24"/>
        </w:rPr>
        <w:t>лномоченный орган</w:t>
      </w:r>
      <w:r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213C80" w:rsidP="00213C80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12. 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Порядок, размер 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основа</w:t>
      </w:r>
      <w:r w:rsidRPr="00272F54">
        <w:rPr>
          <w:rFonts w:ascii="Arial" w:hAnsi="Arial" w:cs="Arial"/>
          <w:b/>
          <w:sz w:val="24"/>
          <w:szCs w:val="24"/>
        </w:rPr>
        <w:t>ни</w:t>
      </w:r>
      <w:r w:rsidR="00AA2511" w:rsidRPr="00272F54">
        <w:rPr>
          <w:rFonts w:ascii="Arial" w:hAnsi="Arial" w:cs="Arial"/>
          <w:b/>
          <w:sz w:val="24"/>
          <w:szCs w:val="24"/>
        </w:rPr>
        <w:t>я взима</w:t>
      </w:r>
      <w:r w:rsidRPr="00272F54">
        <w:rPr>
          <w:rFonts w:ascii="Arial" w:hAnsi="Arial" w:cs="Arial"/>
          <w:b/>
          <w:sz w:val="24"/>
          <w:szCs w:val="24"/>
        </w:rPr>
        <w:t>ни</w:t>
      </w:r>
      <w:r w:rsidR="00AA2511" w:rsidRPr="00272F54">
        <w:rPr>
          <w:rFonts w:ascii="Arial" w:hAnsi="Arial" w:cs="Arial"/>
          <w:b/>
          <w:sz w:val="24"/>
          <w:szCs w:val="24"/>
        </w:rPr>
        <w:t>я государственной по</w:t>
      </w:r>
      <w:r w:rsidRPr="00272F54">
        <w:rPr>
          <w:rFonts w:ascii="Arial" w:hAnsi="Arial" w:cs="Arial"/>
          <w:b/>
          <w:sz w:val="24"/>
          <w:szCs w:val="24"/>
        </w:rPr>
        <w:t>ш</w:t>
      </w:r>
      <w:r w:rsidR="00AA2511" w:rsidRPr="00272F54">
        <w:rPr>
          <w:rFonts w:ascii="Arial" w:hAnsi="Arial" w:cs="Arial"/>
          <w:b/>
          <w:sz w:val="24"/>
          <w:szCs w:val="24"/>
        </w:rPr>
        <w:t>л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>ны ил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ин</w:t>
      </w:r>
      <w:r w:rsidR="00AA2511" w:rsidRPr="00272F54">
        <w:rPr>
          <w:rFonts w:ascii="Arial" w:hAnsi="Arial" w:cs="Arial"/>
          <w:b/>
          <w:sz w:val="24"/>
          <w:szCs w:val="24"/>
        </w:rPr>
        <w:t>ой оплаты, взим</w:t>
      </w:r>
      <w:r w:rsidRPr="00272F54">
        <w:rPr>
          <w:rFonts w:ascii="Arial" w:hAnsi="Arial" w:cs="Arial"/>
          <w:b/>
          <w:sz w:val="24"/>
          <w:szCs w:val="24"/>
        </w:rPr>
        <w:t>а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емой за </w:t>
      </w:r>
      <w:r w:rsidRPr="00272F54">
        <w:rPr>
          <w:rFonts w:ascii="Arial" w:hAnsi="Arial" w:cs="Arial"/>
          <w:b/>
          <w:sz w:val="24"/>
          <w:szCs w:val="24"/>
        </w:rPr>
        <w:t>п</w:t>
      </w:r>
      <w:r w:rsidR="00AA2511" w:rsidRPr="00272F54">
        <w:rPr>
          <w:rFonts w:ascii="Arial" w:hAnsi="Arial" w:cs="Arial"/>
          <w:b/>
          <w:sz w:val="24"/>
          <w:szCs w:val="24"/>
        </w:rPr>
        <w:t>редоставле</w:t>
      </w:r>
      <w:r w:rsidRPr="00272F54">
        <w:rPr>
          <w:rFonts w:ascii="Arial" w:hAnsi="Arial" w:cs="Arial"/>
          <w:b/>
          <w:sz w:val="24"/>
          <w:szCs w:val="24"/>
        </w:rPr>
        <w:t>ние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услу</w:t>
      </w:r>
      <w:r w:rsidRPr="00272F54">
        <w:rPr>
          <w:rFonts w:ascii="Arial" w:hAnsi="Arial" w:cs="Arial"/>
          <w:b/>
          <w:sz w:val="24"/>
          <w:szCs w:val="24"/>
        </w:rPr>
        <w:t>ги</w:t>
      </w:r>
    </w:p>
    <w:p w:rsidR="00BE6C6E" w:rsidRPr="00272F54" w:rsidRDefault="00BE6C6E" w:rsidP="00213C80">
      <w:pPr>
        <w:jc w:val="center"/>
        <w:rPr>
          <w:rFonts w:ascii="Arial" w:hAnsi="Arial" w:cs="Arial"/>
          <w:b/>
          <w:sz w:val="24"/>
          <w:szCs w:val="24"/>
        </w:rPr>
      </w:pPr>
    </w:p>
    <w:p w:rsidR="00BE6C6E" w:rsidRPr="00272F54" w:rsidRDefault="00E454CC" w:rsidP="00E454C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12.1. </w:t>
      </w:r>
      <w:r w:rsidR="00AA2511" w:rsidRPr="00272F54">
        <w:rPr>
          <w:rFonts w:ascii="Arial" w:hAnsi="Arial" w:cs="Arial"/>
          <w:sz w:val="24"/>
          <w:szCs w:val="24"/>
        </w:rPr>
        <w:t>Предоставлен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е услуги </w:t>
      </w:r>
      <w:r w:rsidRPr="00272F54">
        <w:rPr>
          <w:rFonts w:ascii="Arial" w:hAnsi="Arial" w:cs="Arial"/>
          <w:sz w:val="24"/>
          <w:szCs w:val="24"/>
        </w:rPr>
        <w:t>осуществляется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>ез в</w:t>
      </w:r>
      <w:r w:rsidRPr="00272F54">
        <w:rPr>
          <w:rFonts w:ascii="Arial" w:hAnsi="Arial" w:cs="Arial"/>
          <w:sz w:val="24"/>
          <w:szCs w:val="24"/>
        </w:rPr>
        <w:t>з</w:t>
      </w:r>
      <w:r w:rsidR="00AA2511" w:rsidRPr="00272F54">
        <w:rPr>
          <w:rFonts w:ascii="Arial" w:hAnsi="Arial" w:cs="Arial"/>
          <w:sz w:val="24"/>
          <w:szCs w:val="24"/>
        </w:rPr>
        <w:t>имания платы.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7618" w:rsidP="00BE7618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13. </w:t>
      </w:r>
      <w:r w:rsidR="00AA2511" w:rsidRPr="00272F54">
        <w:rPr>
          <w:rFonts w:ascii="Arial" w:hAnsi="Arial" w:cs="Arial"/>
          <w:b/>
          <w:sz w:val="24"/>
          <w:szCs w:val="24"/>
        </w:rPr>
        <w:t>Максимальный сро</w:t>
      </w:r>
      <w:r w:rsidRPr="00272F54">
        <w:rPr>
          <w:rFonts w:ascii="Arial" w:hAnsi="Arial" w:cs="Arial"/>
          <w:b/>
          <w:sz w:val="24"/>
          <w:szCs w:val="24"/>
        </w:rPr>
        <w:t>к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ожидания в очереди </w:t>
      </w:r>
      <w:r w:rsidRPr="00272F54">
        <w:rPr>
          <w:rFonts w:ascii="Arial" w:hAnsi="Arial" w:cs="Arial"/>
          <w:b/>
          <w:sz w:val="24"/>
          <w:szCs w:val="24"/>
        </w:rPr>
        <w:t>п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ри </w:t>
      </w:r>
      <w:r w:rsidRPr="00272F54">
        <w:rPr>
          <w:rFonts w:ascii="Arial" w:hAnsi="Arial" w:cs="Arial"/>
          <w:b/>
          <w:sz w:val="24"/>
          <w:szCs w:val="24"/>
        </w:rPr>
        <w:t>п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одаче </w:t>
      </w:r>
      <w:r w:rsidRPr="00272F54">
        <w:rPr>
          <w:rFonts w:ascii="Arial" w:hAnsi="Arial" w:cs="Arial"/>
          <w:b/>
          <w:sz w:val="24"/>
          <w:szCs w:val="24"/>
        </w:rPr>
        <w:t>заявителем</w:t>
      </w:r>
    </w:p>
    <w:p w:rsidR="00BE6C6E" w:rsidRPr="00272F54" w:rsidRDefault="00AA2511" w:rsidP="002C3AEE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>запроса о предоставлен</w:t>
      </w:r>
      <w:r w:rsidR="00BE7618" w:rsidRPr="00272F54">
        <w:rPr>
          <w:rFonts w:ascii="Arial" w:hAnsi="Arial" w:cs="Arial"/>
          <w:b/>
          <w:sz w:val="24"/>
          <w:szCs w:val="24"/>
        </w:rPr>
        <w:t>ии</w:t>
      </w:r>
      <w:r w:rsidRPr="00272F54">
        <w:rPr>
          <w:rFonts w:ascii="Arial" w:hAnsi="Arial" w:cs="Arial"/>
          <w:b/>
          <w:sz w:val="24"/>
          <w:szCs w:val="24"/>
        </w:rPr>
        <w:t xml:space="preserve"> </w:t>
      </w:r>
      <w:r w:rsidR="00BE7618" w:rsidRPr="00272F54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272F54">
        <w:rPr>
          <w:rFonts w:ascii="Arial" w:hAnsi="Arial" w:cs="Arial"/>
          <w:b/>
          <w:sz w:val="24"/>
          <w:szCs w:val="24"/>
        </w:rPr>
        <w:t>ус</w:t>
      </w:r>
      <w:r w:rsidR="00BE7618" w:rsidRPr="00272F54">
        <w:rPr>
          <w:rFonts w:ascii="Arial" w:hAnsi="Arial" w:cs="Arial"/>
          <w:b/>
          <w:sz w:val="24"/>
          <w:szCs w:val="24"/>
        </w:rPr>
        <w:t>л</w:t>
      </w:r>
      <w:r w:rsidRPr="00272F54">
        <w:rPr>
          <w:rFonts w:ascii="Arial" w:hAnsi="Arial" w:cs="Arial"/>
          <w:b/>
          <w:sz w:val="24"/>
          <w:szCs w:val="24"/>
        </w:rPr>
        <w:t>уги и пр</w:t>
      </w:r>
      <w:r w:rsidR="00BE7618" w:rsidRPr="00272F54">
        <w:rPr>
          <w:rFonts w:ascii="Arial" w:hAnsi="Arial" w:cs="Arial"/>
          <w:b/>
          <w:sz w:val="24"/>
          <w:szCs w:val="24"/>
        </w:rPr>
        <w:t>и</w:t>
      </w:r>
      <w:r w:rsidRPr="00272F54">
        <w:rPr>
          <w:rFonts w:ascii="Arial" w:hAnsi="Arial" w:cs="Arial"/>
          <w:b/>
          <w:sz w:val="24"/>
          <w:szCs w:val="24"/>
        </w:rPr>
        <w:t xml:space="preserve"> получения результате</w:t>
      </w:r>
      <w:r w:rsidR="002C3AEE">
        <w:rPr>
          <w:rFonts w:ascii="Arial" w:hAnsi="Arial" w:cs="Arial"/>
          <w:b/>
          <w:sz w:val="24"/>
          <w:szCs w:val="24"/>
        </w:rPr>
        <w:t xml:space="preserve"> </w:t>
      </w:r>
      <w:r w:rsidR="00BE7618" w:rsidRPr="00272F54">
        <w:rPr>
          <w:rFonts w:ascii="Arial" w:hAnsi="Arial" w:cs="Arial"/>
          <w:b/>
          <w:sz w:val="24"/>
          <w:szCs w:val="24"/>
        </w:rPr>
        <w:t>предоставления</w:t>
      </w:r>
      <w:r w:rsidRPr="00272F54">
        <w:rPr>
          <w:rFonts w:ascii="Arial" w:hAnsi="Arial" w:cs="Arial"/>
          <w:b/>
          <w:sz w:val="24"/>
          <w:szCs w:val="24"/>
        </w:rPr>
        <w:t xml:space="preserve"> </w:t>
      </w:r>
      <w:r w:rsidR="00BE7618" w:rsidRPr="00272F54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272F54">
        <w:rPr>
          <w:rFonts w:ascii="Arial" w:hAnsi="Arial" w:cs="Arial"/>
          <w:b/>
          <w:sz w:val="24"/>
          <w:szCs w:val="24"/>
        </w:rPr>
        <w:t>услуг</w:t>
      </w:r>
      <w:r w:rsidR="00BE7618" w:rsidRPr="00272F54">
        <w:rPr>
          <w:rFonts w:ascii="Arial" w:hAnsi="Arial" w:cs="Arial"/>
          <w:b/>
          <w:sz w:val="24"/>
          <w:szCs w:val="24"/>
        </w:rPr>
        <w:t>и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7618" w:rsidP="00BE76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13.1. </w:t>
      </w:r>
      <w:r w:rsidR="00AA2511" w:rsidRPr="00272F54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</w:t>
      </w:r>
      <w:r w:rsidRPr="00272F54">
        <w:rPr>
          <w:rFonts w:ascii="Arial" w:hAnsi="Arial" w:cs="Arial"/>
          <w:sz w:val="24"/>
          <w:szCs w:val="24"/>
        </w:rPr>
        <w:t>предоставлении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="00AA2511" w:rsidRPr="00272F54">
        <w:rPr>
          <w:rFonts w:ascii="Arial" w:hAnsi="Arial" w:cs="Arial"/>
          <w:sz w:val="24"/>
          <w:szCs w:val="24"/>
        </w:rPr>
        <w:t>услуги и пр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получении резу</w:t>
      </w:r>
      <w:r w:rsidRPr="00272F54">
        <w:rPr>
          <w:rFonts w:ascii="Arial" w:hAnsi="Arial" w:cs="Arial"/>
          <w:sz w:val="24"/>
          <w:szCs w:val="24"/>
        </w:rPr>
        <w:t>ль</w:t>
      </w:r>
      <w:r w:rsidR="00AA2511" w:rsidRPr="00272F54">
        <w:rPr>
          <w:rFonts w:ascii="Arial" w:hAnsi="Arial" w:cs="Arial"/>
          <w:sz w:val="24"/>
          <w:szCs w:val="24"/>
        </w:rPr>
        <w:t xml:space="preserve">тата </w:t>
      </w:r>
      <w:r w:rsidRPr="00272F54">
        <w:rPr>
          <w:rFonts w:ascii="Arial" w:hAnsi="Arial" w:cs="Arial"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 xml:space="preserve">униципальной услуги в </w:t>
      </w:r>
      <w:r w:rsidRPr="00272F54">
        <w:rPr>
          <w:rFonts w:ascii="Arial" w:hAnsi="Arial" w:cs="Arial"/>
          <w:sz w:val="24"/>
          <w:szCs w:val="24"/>
        </w:rPr>
        <w:t>Уполномоченном</w:t>
      </w:r>
      <w:r w:rsidR="00AA2511" w:rsidRPr="00272F54">
        <w:rPr>
          <w:rFonts w:ascii="Arial" w:hAnsi="Arial" w:cs="Arial"/>
          <w:sz w:val="24"/>
          <w:szCs w:val="24"/>
        </w:rPr>
        <w:t xml:space="preserve"> органе или многофункциональном центре </w:t>
      </w:r>
      <w:r w:rsidRPr="00272F54">
        <w:rPr>
          <w:rFonts w:ascii="Arial" w:hAnsi="Arial" w:cs="Arial"/>
          <w:sz w:val="24"/>
          <w:szCs w:val="24"/>
        </w:rPr>
        <w:t>составляет</w:t>
      </w:r>
      <w:r w:rsidR="00AA2511" w:rsidRPr="00272F54">
        <w:rPr>
          <w:rFonts w:ascii="Arial" w:hAnsi="Arial" w:cs="Arial"/>
          <w:sz w:val="24"/>
          <w:szCs w:val="24"/>
        </w:rPr>
        <w:t xml:space="preserve"> не более 15 минут.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7618" w:rsidP="00BE7618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14. </w:t>
      </w:r>
      <w:r w:rsidR="00AA2511" w:rsidRPr="00272F54">
        <w:rPr>
          <w:rFonts w:ascii="Arial" w:hAnsi="Arial" w:cs="Arial"/>
          <w:b/>
          <w:sz w:val="24"/>
          <w:szCs w:val="24"/>
        </w:rPr>
        <w:t>Срок регистрации запрос</w:t>
      </w:r>
      <w:r w:rsidRPr="00272F54">
        <w:rPr>
          <w:rFonts w:ascii="Arial" w:hAnsi="Arial" w:cs="Arial"/>
          <w:b/>
          <w:sz w:val="24"/>
          <w:szCs w:val="24"/>
        </w:rPr>
        <w:t>а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заявителя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о предоставлении </w:t>
      </w:r>
      <w:r w:rsidRPr="00272F54">
        <w:rPr>
          <w:rFonts w:ascii="Arial" w:hAnsi="Arial" w:cs="Arial"/>
          <w:b/>
          <w:sz w:val="24"/>
          <w:szCs w:val="24"/>
        </w:rPr>
        <w:t>муниципальной у</w:t>
      </w:r>
      <w:r w:rsidR="00AA2511" w:rsidRPr="00272F54">
        <w:rPr>
          <w:rFonts w:ascii="Arial" w:hAnsi="Arial" w:cs="Arial"/>
          <w:b/>
          <w:sz w:val="24"/>
          <w:szCs w:val="24"/>
        </w:rPr>
        <w:t>слуги, в том числе в электро</w:t>
      </w:r>
      <w:r w:rsidRPr="00272F54">
        <w:rPr>
          <w:rFonts w:ascii="Arial" w:hAnsi="Arial" w:cs="Arial"/>
          <w:b/>
          <w:sz w:val="24"/>
          <w:szCs w:val="24"/>
        </w:rPr>
        <w:t>нном виде</w:t>
      </w:r>
    </w:p>
    <w:p w:rsidR="00BE7618" w:rsidRPr="00272F54" w:rsidRDefault="00BE7618" w:rsidP="00BE7618">
      <w:pPr>
        <w:jc w:val="center"/>
        <w:rPr>
          <w:rFonts w:ascii="Arial" w:hAnsi="Arial" w:cs="Arial"/>
          <w:b/>
          <w:sz w:val="24"/>
          <w:szCs w:val="24"/>
        </w:rPr>
      </w:pPr>
    </w:p>
    <w:p w:rsidR="00BE6C6E" w:rsidRPr="00272F54" w:rsidRDefault="00BE7618" w:rsidP="00BE76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14.1. </w:t>
      </w:r>
      <w:r w:rsidR="00AA2511" w:rsidRPr="00272F54">
        <w:rPr>
          <w:rFonts w:ascii="Arial" w:hAnsi="Arial" w:cs="Arial"/>
          <w:sz w:val="24"/>
          <w:szCs w:val="24"/>
        </w:rPr>
        <w:t>Регистрац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я заявления о выдаче разре</w:t>
      </w:r>
      <w:r w:rsidRPr="00272F54">
        <w:rPr>
          <w:rFonts w:ascii="Arial" w:hAnsi="Arial" w:cs="Arial"/>
          <w:sz w:val="24"/>
          <w:szCs w:val="24"/>
        </w:rPr>
        <w:t>ш</w:t>
      </w:r>
      <w:r w:rsidR="00AA2511" w:rsidRPr="00272F54">
        <w:rPr>
          <w:rFonts w:ascii="Arial" w:hAnsi="Arial" w:cs="Arial"/>
          <w:sz w:val="24"/>
          <w:szCs w:val="24"/>
        </w:rPr>
        <w:t xml:space="preserve">ения на право вырубки зеленых </w:t>
      </w:r>
      <w:r w:rsidRPr="00272F54">
        <w:rPr>
          <w:rFonts w:ascii="Arial" w:hAnsi="Arial" w:cs="Arial"/>
          <w:sz w:val="24"/>
          <w:szCs w:val="24"/>
        </w:rPr>
        <w:t>насаждений</w:t>
      </w:r>
      <w:r w:rsidR="00AA2511" w:rsidRPr="00272F54">
        <w:rPr>
          <w:rFonts w:ascii="Arial" w:hAnsi="Arial" w:cs="Arial"/>
          <w:sz w:val="24"/>
          <w:szCs w:val="24"/>
        </w:rPr>
        <w:t xml:space="preserve">, </w:t>
      </w:r>
      <w:r w:rsidRPr="00272F54">
        <w:rPr>
          <w:rFonts w:ascii="Arial" w:hAnsi="Arial" w:cs="Arial"/>
          <w:sz w:val="24"/>
          <w:szCs w:val="24"/>
        </w:rPr>
        <w:t>представленного</w:t>
      </w:r>
      <w:r w:rsidR="00AA2511" w:rsidRPr="00272F54">
        <w:rPr>
          <w:rFonts w:ascii="Arial" w:hAnsi="Arial" w:cs="Arial"/>
          <w:sz w:val="24"/>
          <w:szCs w:val="24"/>
        </w:rPr>
        <w:t xml:space="preserve"> заявителем указанными в пункте 9.1 настоящего </w:t>
      </w:r>
      <w:r w:rsidRPr="00272F54">
        <w:rPr>
          <w:rFonts w:ascii="Arial" w:hAnsi="Arial" w:cs="Arial"/>
          <w:sz w:val="24"/>
          <w:szCs w:val="24"/>
        </w:rPr>
        <w:t>Административного</w:t>
      </w:r>
      <w:r w:rsidR="00AA2511" w:rsidRPr="00272F54">
        <w:rPr>
          <w:rFonts w:ascii="Arial" w:hAnsi="Arial" w:cs="Arial"/>
          <w:sz w:val="24"/>
          <w:szCs w:val="24"/>
        </w:rPr>
        <w:t xml:space="preserve"> регламента способами в уполномоченный орган местного </w:t>
      </w:r>
      <w:r w:rsidRPr="00272F54">
        <w:rPr>
          <w:rFonts w:ascii="Arial" w:hAnsi="Arial" w:cs="Arial"/>
          <w:sz w:val="24"/>
          <w:szCs w:val="24"/>
        </w:rPr>
        <w:t>самоуправления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осуществляется не позднее одного рабочего дня, следующего за днем его поступления.</w:t>
      </w:r>
    </w:p>
    <w:p w:rsidR="00BE6C6E" w:rsidRPr="00272F54" w:rsidRDefault="00BE7618" w:rsidP="00BE76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14.2. </w:t>
      </w:r>
      <w:r w:rsidR="00AA2511" w:rsidRPr="00272F54">
        <w:rPr>
          <w:rFonts w:ascii="Arial" w:hAnsi="Arial" w:cs="Arial"/>
          <w:sz w:val="24"/>
          <w:szCs w:val="24"/>
        </w:rPr>
        <w:t>В случае представления заявления о в</w:t>
      </w:r>
      <w:r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>даче разрешения на право вырубки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зеленых насаждений в электронной форме способом, указан</w:t>
      </w:r>
      <w:r w:rsidRPr="00272F54">
        <w:rPr>
          <w:rFonts w:ascii="Arial" w:hAnsi="Arial" w:cs="Arial"/>
          <w:sz w:val="24"/>
          <w:szCs w:val="24"/>
        </w:rPr>
        <w:t>ны</w:t>
      </w:r>
      <w:r w:rsidR="00AA2511" w:rsidRPr="00272F54">
        <w:rPr>
          <w:rFonts w:ascii="Arial" w:hAnsi="Arial" w:cs="Arial"/>
          <w:sz w:val="24"/>
          <w:szCs w:val="24"/>
        </w:rPr>
        <w:t xml:space="preserve">м в </w:t>
      </w:r>
      <w:r w:rsidRPr="00272F54">
        <w:rPr>
          <w:rFonts w:ascii="Arial" w:hAnsi="Arial" w:cs="Arial"/>
          <w:sz w:val="24"/>
          <w:szCs w:val="24"/>
        </w:rPr>
        <w:t>подпункте</w:t>
      </w:r>
      <w:r w:rsidR="00AA2511" w:rsidRPr="00272F54">
        <w:rPr>
          <w:rFonts w:ascii="Arial" w:hAnsi="Arial" w:cs="Arial"/>
          <w:sz w:val="24"/>
          <w:szCs w:val="24"/>
        </w:rPr>
        <w:t xml:space="preserve"> «а» пункта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9.1 настоя</w:t>
      </w:r>
      <w:r w:rsidRPr="00272F54">
        <w:rPr>
          <w:rFonts w:ascii="Arial" w:hAnsi="Arial" w:cs="Arial"/>
          <w:sz w:val="24"/>
          <w:szCs w:val="24"/>
        </w:rPr>
        <w:t>щ</w:t>
      </w:r>
      <w:r w:rsidR="00AA2511" w:rsidRPr="00272F54">
        <w:rPr>
          <w:rFonts w:ascii="Arial" w:hAnsi="Arial" w:cs="Arial"/>
          <w:sz w:val="24"/>
          <w:szCs w:val="24"/>
        </w:rPr>
        <w:t xml:space="preserve">его </w:t>
      </w:r>
      <w:r w:rsidRPr="00272F54">
        <w:rPr>
          <w:rFonts w:ascii="Arial" w:hAnsi="Arial" w:cs="Arial"/>
          <w:sz w:val="24"/>
          <w:szCs w:val="24"/>
        </w:rPr>
        <w:t>Административного</w:t>
      </w:r>
      <w:r w:rsidR="00AA2511" w:rsidRPr="00272F54">
        <w:rPr>
          <w:rFonts w:ascii="Arial" w:hAnsi="Arial" w:cs="Arial"/>
          <w:sz w:val="24"/>
          <w:szCs w:val="24"/>
        </w:rPr>
        <w:t xml:space="preserve"> регламента, вне рабочего времени </w:t>
      </w:r>
      <w:r w:rsidRPr="00272F54">
        <w:rPr>
          <w:rFonts w:ascii="Arial" w:hAnsi="Arial" w:cs="Arial"/>
          <w:sz w:val="24"/>
          <w:szCs w:val="24"/>
        </w:rPr>
        <w:t>уполномоченного</w:t>
      </w:r>
      <w:r w:rsidR="00AA2511" w:rsidRPr="00272F54">
        <w:rPr>
          <w:rFonts w:ascii="Arial" w:hAnsi="Arial" w:cs="Arial"/>
          <w:sz w:val="24"/>
          <w:szCs w:val="24"/>
        </w:rPr>
        <w:t xml:space="preserve"> органа местного самоуправления либо в выходной, </w:t>
      </w:r>
      <w:r w:rsidRPr="00272F54">
        <w:rPr>
          <w:rFonts w:ascii="Arial" w:hAnsi="Arial" w:cs="Arial"/>
          <w:sz w:val="24"/>
          <w:szCs w:val="24"/>
        </w:rPr>
        <w:t>нерабочий</w:t>
      </w:r>
      <w:r w:rsidR="00AA2511" w:rsidRPr="00272F54">
        <w:rPr>
          <w:rFonts w:ascii="Arial" w:hAnsi="Arial" w:cs="Arial"/>
          <w:sz w:val="24"/>
          <w:szCs w:val="24"/>
        </w:rPr>
        <w:t xml:space="preserve"> праздничный день днем получения заявления о выда</w:t>
      </w:r>
      <w:r w:rsidRPr="00272F54">
        <w:rPr>
          <w:rFonts w:ascii="Arial" w:hAnsi="Arial" w:cs="Arial"/>
          <w:sz w:val="24"/>
          <w:szCs w:val="24"/>
        </w:rPr>
        <w:t>ч</w:t>
      </w:r>
      <w:r w:rsidR="00AA2511" w:rsidRPr="00272F54">
        <w:rPr>
          <w:rFonts w:ascii="Arial" w:hAnsi="Arial" w:cs="Arial"/>
          <w:sz w:val="24"/>
          <w:szCs w:val="24"/>
        </w:rPr>
        <w:t>е разрешен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я на право вырубки зелен</w:t>
      </w:r>
      <w:r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>х насажден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й считается первый рабочий день, следующий за днем </w:t>
      </w:r>
      <w:r w:rsidRPr="00272F54">
        <w:rPr>
          <w:rFonts w:ascii="Arial" w:hAnsi="Arial" w:cs="Arial"/>
          <w:sz w:val="24"/>
          <w:szCs w:val="24"/>
        </w:rPr>
        <w:t>п</w:t>
      </w:r>
      <w:r w:rsidR="00AA2511" w:rsidRPr="00272F54">
        <w:rPr>
          <w:rFonts w:ascii="Arial" w:hAnsi="Arial" w:cs="Arial"/>
          <w:sz w:val="24"/>
          <w:szCs w:val="24"/>
        </w:rPr>
        <w:t>редстав</w:t>
      </w:r>
      <w:r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 xml:space="preserve">ения заявителем </w:t>
      </w:r>
      <w:r w:rsidRPr="00272F54">
        <w:rPr>
          <w:rFonts w:ascii="Arial" w:hAnsi="Arial" w:cs="Arial"/>
          <w:sz w:val="24"/>
          <w:szCs w:val="24"/>
        </w:rPr>
        <w:t>у</w:t>
      </w:r>
      <w:r w:rsidR="00AA2511" w:rsidRPr="00272F54">
        <w:rPr>
          <w:rFonts w:ascii="Arial" w:hAnsi="Arial" w:cs="Arial"/>
          <w:sz w:val="24"/>
          <w:szCs w:val="24"/>
        </w:rPr>
        <w:t>казанного заявления.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7618" w:rsidP="00BE7618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15. </w:t>
      </w:r>
      <w:r w:rsidR="00AA2511" w:rsidRPr="00272F54">
        <w:rPr>
          <w:rFonts w:ascii="Arial" w:hAnsi="Arial" w:cs="Arial"/>
          <w:b/>
          <w:sz w:val="24"/>
          <w:szCs w:val="24"/>
        </w:rPr>
        <w:t>Требования к помещен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ям, в которых предоставляется </w:t>
      </w:r>
      <w:r w:rsidRPr="00272F54">
        <w:rPr>
          <w:rFonts w:ascii="Arial" w:hAnsi="Arial" w:cs="Arial"/>
          <w:b/>
          <w:sz w:val="24"/>
          <w:szCs w:val="24"/>
        </w:rPr>
        <w:t xml:space="preserve">муниципальная </w:t>
      </w:r>
      <w:r w:rsidR="00AA2511" w:rsidRPr="00272F54">
        <w:rPr>
          <w:rFonts w:ascii="Arial" w:hAnsi="Arial" w:cs="Arial"/>
          <w:b/>
          <w:sz w:val="24"/>
          <w:szCs w:val="24"/>
        </w:rPr>
        <w:t>услуга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7618" w:rsidP="00BE76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15.1. </w:t>
      </w:r>
      <w:r w:rsidR="00AA2511" w:rsidRPr="00272F54">
        <w:rPr>
          <w:rFonts w:ascii="Arial" w:hAnsi="Arial" w:cs="Arial"/>
          <w:sz w:val="24"/>
          <w:szCs w:val="24"/>
        </w:rPr>
        <w:t xml:space="preserve">Местоположение </w:t>
      </w:r>
      <w:r w:rsidRPr="00272F54">
        <w:rPr>
          <w:rFonts w:ascii="Arial" w:hAnsi="Arial" w:cs="Arial"/>
          <w:sz w:val="24"/>
          <w:szCs w:val="24"/>
        </w:rPr>
        <w:t>административных</w:t>
      </w:r>
      <w:r w:rsidR="00AA2511" w:rsidRPr="00272F54">
        <w:rPr>
          <w:rFonts w:ascii="Arial" w:hAnsi="Arial" w:cs="Arial"/>
          <w:sz w:val="24"/>
          <w:szCs w:val="24"/>
        </w:rPr>
        <w:t xml:space="preserve"> зданий, в которых осуществляется прием</w:t>
      </w:r>
      <w:r w:rsidRPr="00272F54">
        <w:rPr>
          <w:rFonts w:ascii="Arial" w:hAnsi="Arial" w:cs="Arial"/>
          <w:sz w:val="24"/>
          <w:szCs w:val="24"/>
        </w:rPr>
        <w:t xml:space="preserve"> </w:t>
      </w:r>
      <w:bookmarkStart w:id="10" w:name="14"/>
      <w:bookmarkEnd w:id="10"/>
      <w:r w:rsidR="00AA2511" w:rsidRPr="00272F54">
        <w:rPr>
          <w:rFonts w:ascii="Arial" w:hAnsi="Arial" w:cs="Arial"/>
          <w:sz w:val="24"/>
          <w:szCs w:val="24"/>
        </w:rPr>
        <w:t>заявлений и документов, необход</w:t>
      </w:r>
      <w:r w:rsidR="00077BBA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мых для предоставления </w:t>
      </w:r>
      <w:r w:rsidR="00077BBA"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услуги, а также выдач</w:t>
      </w:r>
      <w:r w:rsidR="0057768F" w:rsidRPr="00272F54">
        <w:rPr>
          <w:rFonts w:ascii="Arial" w:hAnsi="Arial" w:cs="Arial"/>
          <w:sz w:val="24"/>
          <w:szCs w:val="24"/>
        </w:rPr>
        <w:t>а</w:t>
      </w:r>
      <w:r w:rsidR="00AA2511" w:rsidRPr="00272F54">
        <w:rPr>
          <w:rFonts w:ascii="Arial" w:hAnsi="Arial" w:cs="Arial"/>
          <w:sz w:val="24"/>
          <w:szCs w:val="24"/>
        </w:rPr>
        <w:t xml:space="preserve"> результатов предоставления </w:t>
      </w:r>
      <w:r w:rsidR="0057768F"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="00AA2511" w:rsidRPr="00272F54">
        <w:rPr>
          <w:rFonts w:ascii="Arial" w:hAnsi="Arial" w:cs="Arial"/>
          <w:sz w:val="24"/>
          <w:szCs w:val="24"/>
        </w:rPr>
        <w:t>ус</w:t>
      </w:r>
      <w:r w:rsidR="0057768F"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>уги, должно обеспечивать удобство для граждан с точ</w:t>
      </w:r>
      <w:r w:rsidR="0057768F" w:rsidRPr="00272F54">
        <w:rPr>
          <w:rFonts w:ascii="Arial" w:hAnsi="Arial" w:cs="Arial"/>
          <w:sz w:val="24"/>
          <w:szCs w:val="24"/>
        </w:rPr>
        <w:t>к</w:t>
      </w:r>
      <w:r w:rsidR="00AA2511" w:rsidRPr="00272F54">
        <w:rPr>
          <w:rFonts w:ascii="Arial" w:hAnsi="Arial" w:cs="Arial"/>
          <w:sz w:val="24"/>
          <w:szCs w:val="24"/>
        </w:rPr>
        <w:t xml:space="preserve">и зрения пешеходной </w:t>
      </w:r>
      <w:r w:rsidR="0057768F" w:rsidRPr="00272F54">
        <w:rPr>
          <w:rFonts w:ascii="Arial" w:hAnsi="Arial" w:cs="Arial"/>
          <w:sz w:val="24"/>
          <w:szCs w:val="24"/>
        </w:rPr>
        <w:t>доступности</w:t>
      </w:r>
      <w:r w:rsidR="00AA2511" w:rsidRPr="00272F54">
        <w:rPr>
          <w:rFonts w:ascii="Arial" w:hAnsi="Arial" w:cs="Arial"/>
          <w:sz w:val="24"/>
          <w:szCs w:val="24"/>
        </w:rPr>
        <w:t xml:space="preserve"> от остановок общественного транспорта.</w:t>
      </w:r>
    </w:p>
    <w:p w:rsidR="00BE6C6E" w:rsidRPr="00272F54" w:rsidRDefault="00AA2511" w:rsidP="0057768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В </w:t>
      </w:r>
      <w:r w:rsidR="0057768F" w:rsidRPr="00272F54">
        <w:rPr>
          <w:rFonts w:ascii="Arial" w:hAnsi="Arial" w:cs="Arial"/>
          <w:sz w:val="24"/>
          <w:szCs w:val="24"/>
        </w:rPr>
        <w:t>случае</w:t>
      </w:r>
      <w:r w:rsidRPr="00272F54">
        <w:rPr>
          <w:rFonts w:ascii="Arial" w:hAnsi="Arial" w:cs="Arial"/>
          <w:sz w:val="24"/>
          <w:szCs w:val="24"/>
        </w:rPr>
        <w:t>, есл</w:t>
      </w:r>
      <w:r w:rsidR="0057768F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имее</w:t>
      </w:r>
      <w:r w:rsidR="0057768F" w:rsidRPr="00272F54">
        <w:rPr>
          <w:rFonts w:ascii="Arial" w:hAnsi="Arial" w:cs="Arial"/>
          <w:sz w:val="24"/>
          <w:szCs w:val="24"/>
        </w:rPr>
        <w:t>т</w:t>
      </w:r>
      <w:r w:rsidRPr="00272F54">
        <w:rPr>
          <w:rFonts w:ascii="Arial" w:hAnsi="Arial" w:cs="Arial"/>
          <w:sz w:val="24"/>
          <w:szCs w:val="24"/>
        </w:rPr>
        <w:t>ся возможность организации стоянки (парковки) возле здан</w:t>
      </w:r>
      <w:r w:rsidR="0057768F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я</w:t>
      </w:r>
      <w:r w:rsidR="0057768F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(строени</w:t>
      </w:r>
      <w:r w:rsidR="0057768F" w:rsidRPr="00272F54">
        <w:rPr>
          <w:rFonts w:ascii="Arial" w:hAnsi="Arial" w:cs="Arial"/>
          <w:sz w:val="24"/>
          <w:szCs w:val="24"/>
        </w:rPr>
        <w:t>я</w:t>
      </w:r>
      <w:r w:rsidRPr="00272F54">
        <w:rPr>
          <w:rFonts w:ascii="Arial" w:hAnsi="Arial" w:cs="Arial"/>
          <w:sz w:val="24"/>
          <w:szCs w:val="24"/>
        </w:rPr>
        <w:t>),</w:t>
      </w:r>
      <w:r w:rsidR="0057768F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в котором </w:t>
      </w:r>
      <w:r w:rsidR="0057768F" w:rsidRPr="00272F54">
        <w:rPr>
          <w:rFonts w:ascii="Arial" w:hAnsi="Arial" w:cs="Arial"/>
          <w:sz w:val="24"/>
          <w:szCs w:val="24"/>
        </w:rPr>
        <w:t>размещено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57768F" w:rsidRPr="00272F54">
        <w:rPr>
          <w:rFonts w:ascii="Arial" w:hAnsi="Arial" w:cs="Arial"/>
          <w:sz w:val="24"/>
          <w:szCs w:val="24"/>
        </w:rPr>
        <w:t>помещение</w:t>
      </w:r>
      <w:r w:rsidRPr="00272F54">
        <w:rPr>
          <w:rFonts w:ascii="Arial" w:hAnsi="Arial" w:cs="Arial"/>
          <w:sz w:val="24"/>
          <w:szCs w:val="24"/>
        </w:rPr>
        <w:t xml:space="preserve"> приема и в</w:t>
      </w:r>
      <w:r w:rsidR="0057768F" w:rsidRPr="00272F54">
        <w:rPr>
          <w:rFonts w:ascii="Arial" w:hAnsi="Arial" w:cs="Arial"/>
          <w:sz w:val="24"/>
          <w:szCs w:val="24"/>
        </w:rPr>
        <w:t>ыд</w:t>
      </w:r>
      <w:r w:rsidRPr="00272F54">
        <w:rPr>
          <w:rFonts w:ascii="Arial" w:hAnsi="Arial" w:cs="Arial"/>
          <w:sz w:val="24"/>
          <w:szCs w:val="24"/>
        </w:rPr>
        <w:t>ач</w:t>
      </w:r>
      <w:r w:rsidR="0057768F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lastRenderedPageBreak/>
        <w:t>документов, орган</w:t>
      </w:r>
      <w:r w:rsidR="0057768F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зовывается стоянка</w:t>
      </w:r>
      <w:r w:rsidR="0057768F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(парков</w:t>
      </w:r>
      <w:r w:rsidR="0057768F" w:rsidRPr="00272F54">
        <w:rPr>
          <w:rFonts w:ascii="Arial" w:hAnsi="Arial" w:cs="Arial"/>
          <w:sz w:val="24"/>
          <w:szCs w:val="24"/>
        </w:rPr>
        <w:t>к</w:t>
      </w:r>
      <w:r w:rsidRPr="00272F54">
        <w:rPr>
          <w:rFonts w:ascii="Arial" w:hAnsi="Arial" w:cs="Arial"/>
          <w:sz w:val="24"/>
          <w:szCs w:val="24"/>
        </w:rPr>
        <w:t>а)</w:t>
      </w:r>
      <w:r w:rsidR="0057768F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для л</w:t>
      </w:r>
      <w:r w:rsidR="0057768F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чного </w:t>
      </w:r>
      <w:r w:rsidR="0057768F" w:rsidRPr="00272F54">
        <w:rPr>
          <w:rFonts w:ascii="Arial" w:hAnsi="Arial" w:cs="Arial"/>
          <w:sz w:val="24"/>
          <w:szCs w:val="24"/>
        </w:rPr>
        <w:t>автомобильного</w:t>
      </w:r>
      <w:r w:rsidRPr="00272F54">
        <w:rPr>
          <w:rFonts w:ascii="Arial" w:hAnsi="Arial" w:cs="Arial"/>
          <w:sz w:val="24"/>
          <w:szCs w:val="24"/>
        </w:rPr>
        <w:t xml:space="preserve"> транспорта </w:t>
      </w:r>
      <w:r w:rsidR="0057768F" w:rsidRPr="00272F54">
        <w:rPr>
          <w:rFonts w:ascii="Arial" w:hAnsi="Arial" w:cs="Arial"/>
          <w:sz w:val="24"/>
          <w:szCs w:val="24"/>
        </w:rPr>
        <w:t>заявителей</w:t>
      </w:r>
      <w:r w:rsidRPr="00272F54">
        <w:rPr>
          <w:rFonts w:ascii="Arial" w:hAnsi="Arial" w:cs="Arial"/>
          <w:sz w:val="24"/>
          <w:szCs w:val="24"/>
        </w:rPr>
        <w:t>. За поль</w:t>
      </w:r>
      <w:r w:rsidR="0057768F" w:rsidRPr="00272F54">
        <w:rPr>
          <w:rFonts w:ascii="Arial" w:hAnsi="Arial" w:cs="Arial"/>
          <w:sz w:val="24"/>
          <w:szCs w:val="24"/>
        </w:rPr>
        <w:t>з</w:t>
      </w:r>
      <w:r w:rsidRPr="00272F54">
        <w:rPr>
          <w:rFonts w:ascii="Arial" w:hAnsi="Arial" w:cs="Arial"/>
          <w:sz w:val="24"/>
          <w:szCs w:val="24"/>
        </w:rPr>
        <w:t>ован</w:t>
      </w:r>
      <w:r w:rsidR="0057768F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е стоянкой</w:t>
      </w:r>
      <w:r w:rsidR="0057768F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(парковкой)</w:t>
      </w:r>
      <w:r w:rsidR="0057768F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с заяв</w:t>
      </w:r>
      <w:r w:rsidR="0057768F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телей плата не вз</w:t>
      </w:r>
      <w:r w:rsidR="0057768F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мается.</w:t>
      </w:r>
    </w:p>
    <w:p w:rsidR="00BE6C6E" w:rsidRPr="00272F54" w:rsidRDefault="00AA2511" w:rsidP="0057768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Для парков</w:t>
      </w:r>
      <w:r w:rsidR="0057768F" w:rsidRPr="00272F54">
        <w:rPr>
          <w:rFonts w:ascii="Arial" w:hAnsi="Arial" w:cs="Arial"/>
          <w:sz w:val="24"/>
          <w:szCs w:val="24"/>
        </w:rPr>
        <w:t>ки</w:t>
      </w:r>
      <w:r w:rsidRPr="00272F54">
        <w:rPr>
          <w:rFonts w:ascii="Arial" w:hAnsi="Arial" w:cs="Arial"/>
          <w:sz w:val="24"/>
          <w:szCs w:val="24"/>
        </w:rPr>
        <w:t xml:space="preserve"> специальных </w:t>
      </w:r>
      <w:r w:rsidR="0057768F" w:rsidRPr="00272F54">
        <w:rPr>
          <w:rFonts w:ascii="Arial" w:hAnsi="Arial" w:cs="Arial"/>
          <w:sz w:val="24"/>
          <w:szCs w:val="24"/>
        </w:rPr>
        <w:t>автотранспортных</w:t>
      </w:r>
      <w:r w:rsidRPr="00272F54">
        <w:rPr>
          <w:rFonts w:ascii="Arial" w:hAnsi="Arial" w:cs="Arial"/>
          <w:sz w:val="24"/>
          <w:szCs w:val="24"/>
        </w:rPr>
        <w:t xml:space="preserve"> средств </w:t>
      </w:r>
      <w:r w:rsidR="0057768F" w:rsidRPr="00272F54">
        <w:rPr>
          <w:rFonts w:ascii="Arial" w:hAnsi="Arial" w:cs="Arial"/>
          <w:sz w:val="24"/>
          <w:szCs w:val="24"/>
        </w:rPr>
        <w:t>инвалидов</w:t>
      </w:r>
      <w:r w:rsidRPr="00272F54">
        <w:rPr>
          <w:rFonts w:ascii="Arial" w:hAnsi="Arial" w:cs="Arial"/>
          <w:sz w:val="24"/>
          <w:szCs w:val="24"/>
        </w:rPr>
        <w:t xml:space="preserve"> на стоянке (парковке)</w:t>
      </w:r>
      <w:r w:rsidR="0057768F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выделяется не менее 10% мест (но не менее одного поста) для бесплатной парковки </w:t>
      </w:r>
      <w:r w:rsidR="0057768F" w:rsidRPr="00272F54">
        <w:rPr>
          <w:rFonts w:ascii="Arial" w:hAnsi="Arial" w:cs="Arial"/>
          <w:sz w:val="24"/>
          <w:szCs w:val="24"/>
        </w:rPr>
        <w:t>транспортных</w:t>
      </w:r>
      <w:r w:rsidRPr="00272F54">
        <w:rPr>
          <w:rFonts w:ascii="Arial" w:hAnsi="Arial" w:cs="Arial"/>
          <w:sz w:val="24"/>
          <w:szCs w:val="24"/>
        </w:rPr>
        <w:t xml:space="preserve"> средств, </w:t>
      </w:r>
      <w:r w:rsidR="0057768F" w:rsidRPr="00272F54">
        <w:rPr>
          <w:rFonts w:ascii="Arial" w:hAnsi="Arial" w:cs="Arial"/>
          <w:sz w:val="24"/>
          <w:szCs w:val="24"/>
        </w:rPr>
        <w:t>управляемых</w:t>
      </w:r>
      <w:r w:rsidRPr="00272F54">
        <w:rPr>
          <w:rFonts w:ascii="Arial" w:hAnsi="Arial" w:cs="Arial"/>
          <w:sz w:val="24"/>
          <w:szCs w:val="24"/>
        </w:rPr>
        <w:t xml:space="preserve"> инвалидами I, II групп, а так</w:t>
      </w:r>
      <w:r w:rsidR="0057768F" w:rsidRPr="00272F54">
        <w:rPr>
          <w:rFonts w:ascii="Arial" w:hAnsi="Arial" w:cs="Arial"/>
          <w:sz w:val="24"/>
          <w:szCs w:val="24"/>
        </w:rPr>
        <w:t xml:space="preserve">же инвалидами группы в порядке, </w:t>
      </w:r>
      <w:r w:rsidRPr="00272F54">
        <w:rPr>
          <w:rFonts w:ascii="Arial" w:hAnsi="Arial" w:cs="Arial"/>
          <w:sz w:val="24"/>
          <w:szCs w:val="24"/>
        </w:rPr>
        <w:t>установленном</w:t>
      </w:r>
      <w:r w:rsidR="0057768F" w:rsidRPr="00272F54">
        <w:rPr>
          <w:rFonts w:ascii="Arial" w:hAnsi="Arial" w:cs="Arial"/>
          <w:sz w:val="24"/>
          <w:szCs w:val="24"/>
        </w:rPr>
        <w:t xml:space="preserve"> Правительством</w:t>
      </w:r>
      <w:r w:rsidRPr="00272F54">
        <w:rPr>
          <w:rFonts w:ascii="Arial" w:hAnsi="Arial" w:cs="Arial"/>
          <w:sz w:val="24"/>
          <w:szCs w:val="24"/>
        </w:rPr>
        <w:t xml:space="preserve"> Российской</w:t>
      </w:r>
      <w:r w:rsidR="0057768F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Федерации,</w:t>
      </w:r>
      <w:r w:rsidR="0057768F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и</w:t>
      </w:r>
      <w:r w:rsidR="0057768F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транспортных средств. перевозящ</w:t>
      </w:r>
      <w:r w:rsidR="0057768F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х таких инвалидов и (</w:t>
      </w:r>
      <w:r w:rsidR="0057768F" w:rsidRPr="00272F54">
        <w:rPr>
          <w:rFonts w:ascii="Arial" w:hAnsi="Arial" w:cs="Arial"/>
          <w:sz w:val="24"/>
          <w:szCs w:val="24"/>
        </w:rPr>
        <w:t>или</w:t>
      </w:r>
      <w:r w:rsidRPr="00272F54">
        <w:rPr>
          <w:rFonts w:ascii="Arial" w:hAnsi="Arial" w:cs="Arial"/>
          <w:sz w:val="24"/>
          <w:szCs w:val="24"/>
        </w:rPr>
        <w:t>) детей-инвалидов.</w:t>
      </w:r>
    </w:p>
    <w:p w:rsidR="00BE6C6E" w:rsidRPr="00272F54" w:rsidRDefault="00AA2511" w:rsidP="0057768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</w:t>
      </w:r>
      <w:r w:rsidR="0057768F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дн</w:t>
      </w:r>
      <w:r w:rsidR="0057768F" w:rsidRPr="00272F54">
        <w:rPr>
          <w:rFonts w:ascii="Arial" w:hAnsi="Arial" w:cs="Arial"/>
          <w:sz w:val="24"/>
          <w:szCs w:val="24"/>
        </w:rPr>
        <w:t>ы</w:t>
      </w:r>
      <w:r w:rsidRPr="00272F54">
        <w:rPr>
          <w:rFonts w:ascii="Arial" w:hAnsi="Arial" w:cs="Arial"/>
          <w:sz w:val="24"/>
          <w:szCs w:val="24"/>
        </w:rPr>
        <w:t xml:space="preserve">х колясках, вход в здание и помещения, в которых </w:t>
      </w:r>
      <w:r w:rsidR="0057768F" w:rsidRPr="00272F54">
        <w:rPr>
          <w:rFonts w:ascii="Arial" w:hAnsi="Arial" w:cs="Arial"/>
          <w:sz w:val="24"/>
          <w:szCs w:val="24"/>
        </w:rPr>
        <w:t>предоставляется муниципальная</w:t>
      </w:r>
      <w:r w:rsidRPr="00272F54">
        <w:rPr>
          <w:rFonts w:ascii="Arial" w:hAnsi="Arial" w:cs="Arial"/>
          <w:sz w:val="24"/>
          <w:szCs w:val="24"/>
        </w:rPr>
        <w:t xml:space="preserve"> услуга, оборудуются пандусами, поруч</w:t>
      </w:r>
      <w:r w:rsidR="0057768F" w:rsidRPr="00272F54">
        <w:rPr>
          <w:rFonts w:ascii="Arial" w:hAnsi="Arial" w:cs="Arial"/>
          <w:sz w:val="24"/>
          <w:szCs w:val="24"/>
        </w:rPr>
        <w:t>н</w:t>
      </w:r>
      <w:r w:rsidRPr="00272F54">
        <w:rPr>
          <w:rFonts w:ascii="Arial" w:hAnsi="Arial" w:cs="Arial"/>
          <w:sz w:val="24"/>
          <w:szCs w:val="24"/>
        </w:rPr>
        <w:t>ями, так</w:t>
      </w:r>
      <w:r w:rsidR="0057768F" w:rsidRPr="00272F54">
        <w:rPr>
          <w:rFonts w:ascii="Arial" w:hAnsi="Arial" w:cs="Arial"/>
          <w:sz w:val="24"/>
          <w:szCs w:val="24"/>
        </w:rPr>
        <w:t>т</w:t>
      </w:r>
      <w:r w:rsidRPr="00272F54">
        <w:rPr>
          <w:rFonts w:ascii="Arial" w:hAnsi="Arial" w:cs="Arial"/>
          <w:sz w:val="24"/>
          <w:szCs w:val="24"/>
        </w:rPr>
        <w:t>ил</w:t>
      </w:r>
      <w:r w:rsidR="0057768F" w:rsidRPr="00272F54">
        <w:rPr>
          <w:rFonts w:ascii="Arial" w:hAnsi="Arial" w:cs="Arial"/>
          <w:sz w:val="24"/>
          <w:szCs w:val="24"/>
        </w:rPr>
        <w:t>ь</w:t>
      </w:r>
      <w:r w:rsidRPr="00272F54">
        <w:rPr>
          <w:rFonts w:ascii="Arial" w:hAnsi="Arial" w:cs="Arial"/>
          <w:sz w:val="24"/>
          <w:szCs w:val="24"/>
        </w:rPr>
        <w:t>ными (контрастными) предупреждаю</w:t>
      </w:r>
      <w:r w:rsidR="0057768F" w:rsidRPr="00272F54">
        <w:rPr>
          <w:rFonts w:ascii="Arial" w:hAnsi="Arial" w:cs="Arial"/>
          <w:sz w:val="24"/>
          <w:szCs w:val="24"/>
        </w:rPr>
        <w:t>щими</w:t>
      </w:r>
      <w:r w:rsidRPr="00272F54">
        <w:rPr>
          <w:rFonts w:ascii="Arial" w:hAnsi="Arial" w:cs="Arial"/>
          <w:sz w:val="24"/>
          <w:szCs w:val="24"/>
        </w:rPr>
        <w:t xml:space="preserve"> элементами, иными специальны</w:t>
      </w:r>
      <w:r w:rsidR="0057768F" w:rsidRPr="00272F54">
        <w:rPr>
          <w:rFonts w:ascii="Arial" w:hAnsi="Arial" w:cs="Arial"/>
          <w:sz w:val="24"/>
          <w:szCs w:val="24"/>
        </w:rPr>
        <w:t>ми</w:t>
      </w:r>
      <w:r w:rsidRPr="00272F54">
        <w:rPr>
          <w:rFonts w:ascii="Arial" w:hAnsi="Arial" w:cs="Arial"/>
          <w:sz w:val="24"/>
          <w:szCs w:val="24"/>
        </w:rPr>
        <w:t xml:space="preserve"> приспособления</w:t>
      </w:r>
      <w:r w:rsidR="0057768F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>и, позволяющими обеспеч</w:t>
      </w:r>
      <w:r w:rsidR="0057768F" w:rsidRPr="00272F54">
        <w:rPr>
          <w:rFonts w:ascii="Arial" w:hAnsi="Arial" w:cs="Arial"/>
          <w:sz w:val="24"/>
          <w:szCs w:val="24"/>
        </w:rPr>
        <w:t>ивать</w:t>
      </w:r>
      <w:r w:rsidRPr="00272F54">
        <w:rPr>
          <w:rFonts w:ascii="Arial" w:hAnsi="Arial" w:cs="Arial"/>
          <w:sz w:val="24"/>
          <w:szCs w:val="24"/>
        </w:rPr>
        <w:t xml:space="preserve"> беспрепятствен</w:t>
      </w:r>
      <w:r w:rsidR="0057768F" w:rsidRPr="00272F54">
        <w:rPr>
          <w:rFonts w:ascii="Arial" w:hAnsi="Arial" w:cs="Arial"/>
          <w:sz w:val="24"/>
          <w:szCs w:val="24"/>
        </w:rPr>
        <w:t>ный</w:t>
      </w:r>
      <w:r w:rsidRPr="00272F54">
        <w:rPr>
          <w:rFonts w:ascii="Arial" w:hAnsi="Arial" w:cs="Arial"/>
          <w:sz w:val="24"/>
          <w:szCs w:val="24"/>
        </w:rPr>
        <w:t xml:space="preserve"> доступ и передв</w:t>
      </w:r>
      <w:r w:rsidR="0057768F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жение инвалидов, в соответств</w:t>
      </w:r>
      <w:r w:rsidR="0057768F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и с </w:t>
      </w:r>
      <w:r w:rsidR="0057768F" w:rsidRPr="00272F54">
        <w:rPr>
          <w:rFonts w:ascii="Arial" w:hAnsi="Arial" w:cs="Arial"/>
          <w:sz w:val="24"/>
          <w:szCs w:val="24"/>
        </w:rPr>
        <w:t>законодательством</w:t>
      </w:r>
      <w:r w:rsidRPr="00272F54">
        <w:rPr>
          <w:rFonts w:ascii="Arial" w:hAnsi="Arial" w:cs="Arial"/>
          <w:sz w:val="24"/>
          <w:szCs w:val="24"/>
        </w:rPr>
        <w:t xml:space="preserve"> Российской Федерации о социальной </w:t>
      </w:r>
      <w:r w:rsidR="0057768F" w:rsidRPr="00272F54">
        <w:rPr>
          <w:rFonts w:ascii="Arial" w:hAnsi="Arial" w:cs="Arial"/>
          <w:sz w:val="24"/>
          <w:szCs w:val="24"/>
        </w:rPr>
        <w:t>защите</w:t>
      </w:r>
      <w:r w:rsidRPr="00272F54">
        <w:rPr>
          <w:rFonts w:ascii="Arial" w:hAnsi="Arial" w:cs="Arial"/>
          <w:sz w:val="24"/>
          <w:szCs w:val="24"/>
        </w:rPr>
        <w:t xml:space="preserve"> инвалидов.</w:t>
      </w:r>
    </w:p>
    <w:p w:rsidR="00BE6C6E" w:rsidRPr="00272F54" w:rsidRDefault="00AA2511" w:rsidP="0057768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Центральный вход в здан</w:t>
      </w:r>
      <w:r w:rsidR="0057768F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е </w:t>
      </w:r>
      <w:r w:rsidR="0057768F" w:rsidRPr="00272F54">
        <w:rPr>
          <w:rFonts w:ascii="Arial" w:hAnsi="Arial" w:cs="Arial"/>
          <w:sz w:val="24"/>
          <w:szCs w:val="24"/>
        </w:rPr>
        <w:t>Уполномоченного</w:t>
      </w:r>
      <w:r w:rsidRPr="00272F54">
        <w:rPr>
          <w:rFonts w:ascii="Arial" w:hAnsi="Arial" w:cs="Arial"/>
          <w:sz w:val="24"/>
          <w:szCs w:val="24"/>
        </w:rPr>
        <w:t xml:space="preserve"> орган</w:t>
      </w:r>
      <w:r w:rsidR="0057768F" w:rsidRPr="00272F54">
        <w:rPr>
          <w:rFonts w:ascii="Arial" w:hAnsi="Arial" w:cs="Arial"/>
          <w:sz w:val="24"/>
          <w:szCs w:val="24"/>
        </w:rPr>
        <w:t>а</w:t>
      </w:r>
      <w:r w:rsidRPr="00272F54">
        <w:rPr>
          <w:rFonts w:ascii="Arial" w:hAnsi="Arial" w:cs="Arial"/>
          <w:sz w:val="24"/>
          <w:szCs w:val="24"/>
        </w:rPr>
        <w:t xml:space="preserve"> должен </w:t>
      </w:r>
      <w:r w:rsidR="0057768F" w:rsidRPr="00272F54">
        <w:rPr>
          <w:rFonts w:ascii="Arial" w:hAnsi="Arial" w:cs="Arial"/>
          <w:sz w:val="24"/>
          <w:szCs w:val="24"/>
        </w:rPr>
        <w:t>быть</w:t>
      </w:r>
      <w:r w:rsidRPr="00272F54">
        <w:rPr>
          <w:rFonts w:ascii="Arial" w:hAnsi="Arial" w:cs="Arial"/>
          <w:sz w:val="24"/>
          <w:szCs w:val="24"/>
        </w:rPr>
        <w:t xml:space="preserve"> оборудован </w:t>
      </w:r>
      <w:r w:rsidR="0057768F" w:rsidRPr="00272F54">
        <w:rPr>
          <w:rFonts w:ascii="Arial" w:hAnsi="Arial" w:cs="Arial"/>
          <w:sz w:val="24"/>
          <w:szCs w:val="24"/>
        </w:rPr>
        <w:t>информационной табличк</w:t>
      </w:r>
      <w:r w:rsidRPr="00272F54">
        <w:rPr>
          <w:rFonts w:ascii="Arial" w:hAnsi="Arial" w:cs="Arial"/>
          <w:sz w:val="24"/>
          <w:szCs w:val="24"/>
        </w:rPr>
        <w:t>ой</w:t>
      </w:r>
      <w:r w:rsidR="0057768F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(в</w:t>
      </w:r>
      <w:r w:rsidR="0057768F" w:rsidRPr="00272F54">
        <w:rPr>
          <w:rFonts w:ascii="Arial" w:hAnsi="Arial" w:cs="Arial"/>
          <w:sz w:val="24"/>
          <w:szCs w:val="24"/>
        </w:rPr>
        <w:t>ы</w:t>
      </w:r>
      <w:r w:rsidRPr="00272F54">
        <w:rPr>
          <w:rFonts w:ascii="Arial" w:hAnsi="Arial" w:cs="Arial"/>
          <w:sz w:val="24"/>
          <w:szCs w:val="24"/>
        </w:rPr>
        <w:t>веской),</w:t>
      </w:r>
      <w:r w:rsidR="0057768F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содержащей </w:t>
      </w:r>
      <w:r w:rsidR="0057768F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нформацию:</w:t>
      </w:r>
    </w:p>
    <w:p w:rsidR="00BE6C6E" w:rsidRPr="00272F54" w:rsidRDefault="00AA2511" w:rsidP="0057768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а) на</w:t>
      </w:r>
      <w:r w:rsidR="0057768F" w:rsidRPr="00272F54">
        <w:rPr>
          <w:rFonts w:ascii="Arial" w:hAnsi="Arial" w:cs="Arial"/>
          <w:sz w:val="24"/>
          <w:szCs w:val="24"/>
        </w:rPr>
        <w:t>им</w:t>
      </w:r>
      <w:r w:rsidRPr="00272F54">
        <w:rPr>
          <w:rFonts w:ascii="Arial" w:hAnsi="Arial" w:cs="Arial"/>
          <w:sz w:val="24"/>
          <w:szCs w:val="24"/>
        </w:rPr>
        <w:t>енование;</w:t>
      </w:r>
    </w:p>
    <w:p w:rsidR="00BE6C6E" w:rsidRPr="00272F54" w:rsidRDefault="0057768F" w:rsidP="0057768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 xml:space="preserve">) местонахождение и </w:t>
      </w:r>
      <w:r w:rsidRPr="00272F54">
        <w:rPr>
          <w:rFonts w:ascii="Arial" w:hAnsi="Arial" w:cs="Arial"/>
          <w:sz w:val="24"/>
          <w:szCs w:val="24"/>
        </w:rPr>
        <w:t>юридический</w:t>
      </w:r>
      <w:r w:rsidR="00AA2511" w:rsidRPr="00272F54">
        <w:rPr>
          <w:rFonts w:ascii="Arial" w:hAnsi="Arial" w:cs="Arial"/>
          <w:sz w:val="24"/>
          <w:szCs w:val="24"/>
        </w:rPr>
        <w:t xml:space="preserve"> адрес; режим работы;</w:t>
      </w:r>
    </w:p>
    <w:p w:rsidR="00BE6C6E" w:rsidRPr="00272F54" w:rsidRDefault="00AA2511" w:rsidP="0057768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в) график приема;</w:t>
      </w:r>
    </w:p>
    <w:p w:rsidR="00BE6C6E" w:rsidRPr="00272F54" w:rsidRDefault="00AA2511" w:rsidP="0057768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г) номера телефонов для справок.</w:t>
      </w:r>
    </w:p>
    <w:p w:rsidR="00BE6C6E" w:rsidRPr="00272F54" w:rsidRDefault="00AA2511" w:rsidP="0057768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Помещен</w:t>
      </w:r>
      <w:r w:rsidR="0057768F" w:rsidRPr="00272F54">
        <w:rPr>
          <w:rFonts w:ascii="Arial" w:hAnsi="Arial" w:cs="Arial"/>
          <w:sz w:val="24"/>
          <w:szCs w:val="24"/>
        </w:rPr>
        <w:t>ия</w:t>
      </w:r>
      <w:r w:rsidRPr="00272F54">
        <w:rPr>
          <w:rFonts w:ascii="Arial" w:hAnsi="Arial" w:cs="Arial"/>
          <w:sz w:val="24"/>
          <w:szCs w:val="24"/>
        </w:rPr>
        <w:t xml:space="preserve"> в </w:t>
      </w:r>
      <w:r w:rsidR="0057768F" w:rsidRPr="00272F54">
        <w:rPr>
          <w:rFonts w:ascii="Arial" w:hAnsi="Arial" w:cs="Arial"/>
          <w:sz w:val="24"/>
          <w:szCs w:val="24"/>
        </w:rPr>
        <w:t>которых</w:t>
      </w:r>
      <w:r w:rsidRPr="00272F54">
        <w:rPr>
          <w:rFonts w:ascii="Arial" w:hAnsi="Arial" w:cs="Arial"/>
          <w:sz w:val="24"/>
          <w:szCs w:val="24"/>
        </w:rPr>
        <w:t xml:space="preserve"> предоставляется </w:t>
      </w:r>
      <w:r w:rsidR="0057768F" w:rsidRPr="00272F54">
        <w:rPr>
          <w:rFonts w:ascii="Arial" w:hAnsi="Arial" w:cs="Arial"/>
          <w:sz w:val="24"/>
          <w:szCs w:val="24"/>
        </w:rPr>
        <w:t>муниципальная</w:t>
      </w:r>
      <w:r w:rsidRPr="00272F54">
        <w:rPr>
          <w:rFonts w:ascii="Arial" w:hAnsi="Arial" w:cs="Arial"/>
          <w:sz w:val="24"/>
          <w:szCs w:val="24"/>
        </w:rPr>
        <w:t xml:space="preserve"> услуга, </w:t>
      </w:r>
      <w:r w:rsidR="0057768F" w:rsidRPr="00272F54">
        <w:rPr>
          <w:rFonts w:ascii="Arial" w:hAnsi="Arial" w:cs="Arial"/>
          <w:sz w:val="24"/>
          <w:szCs w:val="24"/>
        </w:rPr>
        <w:t>должны</w:t>
      </w:r>
      <w:r w:rsidRPr="00272F54">
        <w:rPr>
          <w:rFonts w:ascii="Arial" w:hAnsi="Arial" w:cs="Arial"/>
          <w:sz w:val="24"/>
          <w:szCs w:val="24"/>
        </w:rPr>
        <w:t xml:space="preserve"> соответствовать санитарно-</w:t>
      </w:r>
      <w:r w:rsidR="0057768F" w:rsidRPr="00272F54">
        <w:rPr>
          <w:rFonts w:ascii="Arial" w:hAnsi="Arial" w:cs="Arial"/>
          <w:sz w:val="24"/>
          <w:szCs w:val="24"/>
        </w:rPr>
        <w:t>эпидемиологическим</w:t>
      </w:r>
      <w:r w:rsidRPr="00272F54">
        <w:rPr>
          <w:rFonts w:ascii="Arial" w:hAnsi="Arial" w:cs="Arial"/>
          <w:sz w:val="24"/>
          <w:szCs w:val="24"/>
        </w:rPr>
        <w:t xml:space="preserve"> правилам и </w:t>
      </w:r>
      <w:r w:rsidR="0057768F" w:rsidRPr="00272F54">
        <w:rPr>
          <w:rFonts w:ascii="Arial" w:hAnsi="Arial" w:cs="Arial"/>
          <w:sz w:val="24"/>
          <w:szCs w:val="24"/>
        </w:rPr>
        <w:t>нормативам</w:t>
      </w:r>
      <w:r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AA2511" w:rsidP="0057768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По</w:t>
      </w:r>
      <w:r w:rsidR="0057768F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 xml:space="preserve">ещения, в которых предоставляется </w:t>
      </w:r>
      <w:r w:rsidR="0057768F" w:rsidRPr="00272F54">
        <w:rPr>
          <w:rFonts w:ascii="Arial" w:hAnsi="Arial" w:cs="Arial"/>
          <w:sz w:val="24"/>
          <w:szCs w:val="24"/>
        </w:rPr>
        <w:t>муниципальная</w:t>
      </w:r>
      <w:r w:rsidRPr="00272F54">
        <w:rPr>
          <w:rFonts w:ascii="Arial" w:hAnsi="Arial" w:cs="Arial"/>
          <w:sz w:val="24"/>
          <w:szCs w:val="24"/>
        </w:rPr>
        <w:t xml:space="preserve"> услуга,</w:t>
      </w:r>
      <w:r w:rsidR="0057768F" w:rsidRPr="00272F54">
        <w:rPr>
          <w:rFonts w:ascii="Arial" w:hAnsi="Arial" w:cs="Arial"/>
          <w:sz w:val="24"/>
          <w:szCs w:val="24"/>
        </w:rPr>
        <w:t xml:space="preserve"> оснащаются</w:t>
      </w:r>
      <w:r w:rsidRPr="00272F54">
        <w:rPr>
          <w:rFonts w:ascii="Arial" w:hAnsi="Arial" w:cs="Arial"/>
          <w:sz w:val="24"/>
          <w:szCs w:val="24"/>
        </w:rPr>
        <w:t>:</w:t>
      </w:r>
    </w:p>
    <w:p w:rsidR="00BE6C6E" w:rsidRPr="00272F54" w:rsidRDefault="00AA2511" w:rsidP="0057768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а) пр</w:t>
      </w:r>
      <w:r w:rsidR="0057768F" w:rsidRPr="00272F54">
        <w:rPr>
          <w:rFonts w:ascii="Arial" w:hAnsi="Arial" w:cs="Arial"/>
          <w:sz w:val="24"/>
          <w:szCs w:val="24"/>
        </w:rPr>
        <w:t>от</w:t>
      </w:r>
      <w:r w:rsidRPr="00272F54">
        <w:rPr>
          <w:rFonts w:ascii="Arial" w:hAnsi="Arial" w:cs="Arial"/>
          <w:sz w:val="24"/>
          <w:szCs w:val="24"/>
        </w:rPr>
        <w:t>ивопожарной системой и средства</w:t>
      </w:r>
      <w:r w:rsidR="008F50A9" w:rsidRPr="00272F54">
        <w:rPr>
          <w:rFonts w:ascii="Arial" w:hAnsi="Arial" w:cs="Arial"/>
          <w:sz w:val="24"/>
          <w:szCs w:val="24"/>
        </w:rPr>
        <w:t>ми</w:t>
      </w:r>
      <w:r w:rsidRPr="00272F54">
        <w:rPr>
          <w:rFonts w:ascii="Arial" w:hAnsi="Arial" w:cs="Arial"/>
          <w:sz w:val="24"/>
          <w:szCs w:val="24"/>
        </w:rPr>
        <w:t xml:space="preserve"> пожаротушения; системой оповещения о воз</w:t>
      </w:r>
      <w:r w:rsidR="008F50A9" w:rsidRPr="00272F54">
        <w:rPr>
          <w:rFonts w:ascii="Arial" w:hAnsi="Arial" w:cs="Arial"/>
          <w:sz w:val="24"/>
          <w:szCs w:val="24"/>
        </w:rPr>
        <w:t>ни</w:t>
      </w:r>
      <w:r w:rsidRPr="00272F54">
        <w:rPr>
          <w:rFonts w:ascii="Arial" w:hAnsi="Arial" w:cs="Arial"/>
          <w:sz w:val="24"/>
          <w:szCs w:val="24"/>
        </w:rPr>
        <w:t>кновен</w:t>
      </w:r>
      <w:r w:rsidR="008F50A9" w:rsidRPr="00272F54">
        <w:rPr>
          <w:rFonts w:ascii="Arial" w:hAnsi="Arial" w:cs="Arial"/>
          <w:sz w:val="24"/>
          <w:szCs w:val="24"/>
        </w:rPr>
        <w:t>ии</w:t>
      </w:r>
      <w:r w:rsidRPr="00272F54">
        <w:rPr>
          <w:rFonts w:ascii="Arial" w:hAnsi="Arial" w:cs="Arial"/>
          <w:sz w:val="24"/>
          <w:szCs w:val="24"/>
        </w:rPr>
        <w:t xml:space="preserve"> чрезвычайно</w:t>
      </w:r>
      <w:r w:rsidR="008F50A9" w:rsidRPr="00272F54">
        <w:rPr>
          <w:rFonts w:ascii="Arial" w:hAnsi="Arial" w:cs="Arial"/>
          <w:sz w:val="24"/>
          <w:szCs w:val="24"/>
        </w:rPr>
        <w:t>й</w:t>
      </w:r>
      <w:r w:rsidRPr="00272F54">
        <w:rPr>
          <w:rFonts w:ascii="Arial" w:hAnsi="Arial" w:cs="Arial"/>
          <w:sz w:val="24"/>
          <w:szCs w:val="24"/>
        </w:rPr>
        <w:t xml:space="preserve"> ситуац</w:t>
      </w:r>
      <w:r w:rsidR="008F50A9" w:rsidRPr="00272F54">
        <w:rPr>
          <w:rFonts w:ascii="Arial" w:hAnsi="Arial" w:cs="Arial"/>
          <w:sz w:val="24"/>
          <w:szCs w:val="24"/>
        </w:rPr>
        <w:t>ии</w:t>
      </w:r>
      <w:r w:rsidRPr="00272F54">
        <w:rPr>
          <w:rFonts w:ascii="Arial" w:hAnsi="Arial" w:cs="Arial"/>
          <w:sz w:val="24"/>
          <w:szCs w:val="24"/>
        </w:rPr>
        <w:t>; средства</w:t>
      </w:r>
      <w:r w:rsidR="008F50A9" w:rsidRPr="00272F54">
        <w:rPr>
          <w:rFonts w:ascii="Arial" w:hAnsi="Arial" w:cs="Arial"/>
          <w:sz w:val="24"/>
          <w:szCs w:val="24"/>
        </w:rPr>
        <w:t>ми</w:t>
      </w:r>
      <w:r w:rsidRPr="00272F54">
        <w:rPr>
          <w:rFonts w:ascii="Arial" w:hAnsi="Arial" w:cs="Arial"/>
          <w:sz w:val="24"/>
          <w:szCs w:val="24"/>
        </w:rPr>
        <w:t xml:space="preserve"> оказан</w:t>
      </w:r>
      <w:r w:rsidR="008F50A9" w:rsidRPr="00272F54">
        <w:rPr>
          <w:rFonts w:ascii="Arial" w:hAnsi="Arial" w:cs="Arial"/>
          <w:sz w:val="24"/>
          <w:szCs w:val="24"/>
        </w:rPr>
        <w:t>ия</w:t>
      </w:r>
      <w:r w:rsidRPr="00272F54">
        <w:rPr>
          <w:rFonts w:ascii="Arial" w:hAnsi="Arial" w:cs="Arial"/>
          <w:sz w:val="24"/>
          <w:szCs w:val="24"/>
        </w:rPr>
        <w:t xml:space="preserve"> перво</w:t>
      </w:r>
      <w:r w:rsidR="008F50A9" w:rsidRPr="00272F54">
        <w:rPr>
          <w:rFonts w:ascii="Arial" w:hAnsi="Arial" w:cs="Arial"/>
          <w:sz w:val="24"/>
          <w:szCs w:val="24"/>
        </w:rPr>
        <w:t>й м</w:t>
      </w:r>
      <w:r w:rsidRPr="00272F54">
        <w:rPr>
          <w:rFonts w:ascii="Arial" w:hAnsi="Arial" w:cs="Arial"/>
          <w:sz w:val="24"/>
          <w:szCs w:val="24"/>
        </w:rPr>
        <w:t>едиц</w:t>
      </w:r>
      <w:r w:rsidR="008F50A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нс</w:t>
      </w:r>
      <w:r w:rsidR="008F50A9" w:rsidRPr="00272F54">
        <w:rPr>
          <w:rFonts w:ascii="Arial" w:hAnsi="Arial" w:cs="Arial"/>
          <w:sz w:val="24"/>
          <w:szCs w:val="24"/>
        </w:rPr>
        <w:t>к</w:t>
      </w:r>
      <w:r w:rsidRPr="00272F54">
        <w:rPr>
          <w:rFonts w:ascii="Arial" w:hAnsi="Arial" w:cs="Arial"/>
          <w:sz w:val="24"/>
          <w:szCs w:val="24"/>
        </w:rPr>
        <w:t>ой помощи;</w:t>
      </w:r>
    </w:p>
    <w:p w:rsidR="00BE6C6E" w:rsidRPr="00272F54" w:rsidRDefault="008F50A9" w:rsidP="008F50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>) туалетн</w:t>
      </w:r>
      <w:r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>ми ко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>натами для посет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телей.</w:t>
      </w:r>
    </w:p>
    <w:p w:rsidR="00BE6C6E" w:rsidRPr="00272F54" w:rsidRDefault="00AA2511" w:rsidP="008F50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Зал ожидан</w:t>
      </w:r>
      <w:r w:rsidR="008F50A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я Заяв</w:t>
      </w:r>
      <w:r w:rsidR="008F50A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телей оборудуется </w:t>
      </w:r>
      <w:r w:rsidR="008F50A9" w:rsidRPr="00272F54">
        <w:rPr>
          <w:rFonts w:ascii="Arial" w:hAnsi="Arial" w:cs="Arial"/>
          <w:sz w:val="24"/>
          <w:szCs w:val="24"/>
        </w:rPr>
        <w:t>стульями</w:t>
      </w:r>
      <w:r w:rsidRPr="00272F54">
        <w:rPr>
          <w:rFonts w:ascii="Arial" w:hAnsi="Arial" w:cs="Arial"/>
          <w:sz w:val="24"/>
          <w:szCs w:val="24"/>
        </w:rPr>
        <w:t>. скамьями, количество котор</w:t>
      </w:r>
      <w:r w:rsidR="008F50A9" w:rsidRPr="00272F54">
        <w:rPr>
          <w:rFonts w:ascii="Arial" w:hAnsi="Arial" w:cs="Arial"/>
          <w:sz w:val="24"/>
          <w:szCs w:val="24"/>
        </w:rPr>
        <w:t>ых</w:t>
      </w:r>
      <w:r w:rsidRPr="00272F54">
        <w:rPr>
          <w:rFonts w:ascii="Arial" w:hAnsi="Arial" w:cs="Arial"/>
          <w:sz w:val="24"/>
          <w:szCs w:val="24"/>
        </w:rPr>
        <w:t xml:space="preserve"> определяется </w:t>
      </w:r>
      <w:r w:rsidR="008F50A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сходя </w:t>
      </w:r>
      <w:r w:rsidR="008F50A9" w:rsidRPr="00272F54">
        <w:rPr>
          <w:rFonts w:ascii="Arial" w:hAnsi="Arial" w:cs="Arial"/>
          <w:sz w:val="24"/>
          <w:szCs w:val="24"/>
        </w:rPr>
        <w:t>из</w:t>
      </w:r>
      <w:r w:rsidRPr="00272F54">
        <w:rPr>
          <w:rFonts w:ascii="Arial" w:hAnsi="Arial" w:cs="Arial"/>
          <w:sz w:val="24"/>
          <w:szCs w:val="24"/>
        </w:rPr>
        <w:t xml:space="preserve"> фак</w:t>
      </w:r>
      <w:r w:rsidR="008F50A9" w:rsidRPr="00272F54">
        <w:rPr>
          <w:rFonts w:ascii="Arial" w:hAnsi="Arial" w:cs="Arial"/>
          <w:sz w:val="24"/>
          <w:szCs w:val="24"/>
        </w:rPr>
        <w:t>т</w:t>
      </w:r>
      <w:r w:rsidRPr="00272F54">
        <w:rPr>
          <w:rFonts w:ascii="Arial" w:hAnsi="Arial" w:cs="Arial"/>
          <w:sz w:val="24"/>
          <w:szCs w:val="24"/>
        </w:rPr>
        <w:t xml:space="preserve">ической нагрузки и возможностей для </w:t>
      </w:r>
      <w:r w:rsidR="008F50A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х размещения в помещени</w:t>
      </w:r>
      <w:r w:rsidR="008F50A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, а также информационн</w:t>
      </w:r>
      <w:r w:rsidR="008F50A9" w:rsidRPr="00272F54">
        <w:rPr>
          <w:rFonts w:ascii="Arial" w:hAnsi="Arial" w:cs="Arial"/>
          <w:sz w:val="24"/>
          <w:szCs w:val="24"/>
        </w:rPr>
        <w:t>ы</w:t>
      </w:r>
      <w:r w:rsidRPr="00272F54">
        <w:rPr>
          <w:rFonts w:ascii="Arial" w:hAnsi="Arial" w:cs="Arial"/>
          <w:sz w:val="24"/>
          <w:szCs w:val="24"/>
        </w:rPr>
        <w:t>ми стендами.</w:t>
      </w:r>
    </w:p>
    <w:p w:rsidR="00BE6C6E" w:rsidRPr="00272F54" w:rsidRDefault="008F50A9" w:rsidP="008F50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Тексты матери</w:t>
      </w:r>
      <w:r w:rsidR="00AA2511" w:rsidRPr="00272F54">
        <w:rPr>
          <w:rFonts w:ascii="Arial" w:hAnsi="Arial" w:cs="Arial"/>
          <w:sz w:val="24"/>
          <w:szCs w:val="24"/>
        </w:rPr>
        <w:t>алов, ра</w:t>
      </w:r>
      <w:r w:rsidRPr="00272F54">
        <w:rPr>
          <w:rFonts w:ascii="Arial" w:hAnsi="Arial" w:cs="Arial"/>
          <w:sz w:val="24"/>
          <w:szCs w:val="24"/>
        </w:rPr>
        <w:t>зм</w:t>
      </w:r>
      <w:r w:rsidR="00AA2511" w:rsidRPr="00272F54">
        <w:rPr>
          <w:rFonts w:ascii="Arial" w:hAnsi="Arial" w:cs="Arial"/>
          <w:sz w:val="24"/>
          <w:szCs w:val="24"/>
        </w:rPr>
        <w:t>ещенных на информационном сте</w:t>
      </w:r>
      <w:r w:rsidRPr="00272F54">
        <w:rPr>
          <w:rFonts w:ascii="Arial" w:hAnsi="Arial" w:cs="Arial"/>
          <w:sz w:val="24"/>
          <w:szCs w:val="24"/>
        </w:rPr>
        <w:t>нде,</w:t>
      </w:r>
      <w:r w:rsidR="00AA2511" w:rsidRPr="00272F54">
        <w:rPr>
          <w:rFonts w:ascii="Arial" w:hAnsi="Arial" w:cs="Arial"/>
          <w:sz w:val="24"/>
          <w:szCs w:val="24"/>
        </w:rPr>
        <w:t xml:space="preserve"> печата</w:t>
      </w:r>
      <w:r w:rsidRPr="00272F54">
        <w:rPr>
          <w:rFonts w:ascii="Arial" w:hAnsi="Arial" w:cs="Arial"/>
          <w:sz w:val="24"/>
          <w:szCs w:val="24"/>
        </w:rPr>
        <w:t>ю</w:t>
      </w:r>
      <w:r w:rsidR="00AA2511" w:rsidRPr="00272F54">
        <w:rPr>
          <w:rFonts w:ascii="Arial" w:hAnsi="Arial" w:cs="Arial"/>
          <w:sz w:val="24"/>
          <w:szCs w:val="24"/>
        </w:rPr>
        <w:t>тся удобном для чтени</w:t>
      </w:r>
      <w:r w:rsidRPr="00272F54">
        <w:rPr>
          <w:rFonts w:ascii="Arial" w:hAnsi="Arial" w:cs="Arial"/>
          <w:sz w:val="24"/>
          <w:szCs w:val="24"/>
        </w:rPr>
        <w:t>я</w:t>
      </w:r>
      <w:r w:rsidR="00AA2511" w:rsidRPr="00272F54">
        <w:rPr>
          <w:rFonts w:ascii="Arial" w:hAnsi="Arial" w:cs="Arial"/>
          <w:sz w:val="24"/>
          <w:szCs w:val="24"/>
        </w:rPr>
        <w:t xml:space="preserve"> шр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фтом, без </w:t>
      </w:r>
      <w:r w:rsidRPr="00272F54">
        <w:rPr>
          <w:rFonts w:ascii="Arial" w:hAnsi="Arial" w:cs="Arial"/>
          <w:sz w:val="24"/>
          <w:szCs w:val="24"/>
        </w:rPr>
        <w:t>исправлений,</w:t>
      </w:r>
      <w:r w:rsidR="00AA2511" w:rsidRPr="00272F54">
        <w:rPr>
          <w:rFonts w:ascii="Arial" w:hAnsi="Arial" w:cs="Arial"/>
          <w:sz w:val="24"/>
          <w:szCs w:val="24"/>
        </w:rPr>
        <w:t xml:space="preserve"> с выде</w:t>
      </w:r>
      <w:r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>ением наиболее важных мест полуж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рн</w:t>
      </w:r>
      <w:r w:rsidRPr="00272F54">
        <w:rPr>
          <w:rFonts w:ascii="Arial" w:hAnsi="Arial" w:cs="Arial"/>
          <w:sz w:val="24"/>
          <w:szCs w:val="24"/>
        </w:rPr>
        <w:t>ым</w:t>
      </w:r>
      <w:r w:rsidR="00AA2511" w:rsidRPr="00272F54">
        <w:rPr>
          <w:rFonts w:ascii="Arial" w:hAnsi="Arial" w:cs="Arial"/>
          <w:sz w:val="24"/>
          <w:szCs w:val="24"/>
        </w:rPr>
        <w:t xml:space="preserve"> шрифтом.</w:t>
      </w:r>
    </w:p>
    <w:p w:rsidR="008F50A9" w:rsidRPr="00272F54" w:rsidRDefault="008F50A9" w:rsidP="008F50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E6C6E" w:rsidRPr="00272F54" w:rsidRDefault="00AA2511" w:rsidP="008F50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Места приема Заявителей о</w:t>
      </w:r>
      <w:r w:rsidR="008F50A9" w:rsidRPr="00272F54">
        <w:rPr>
          <w:rFonts w:ascii="Arial" w:hAnsi="Arial" w:cs="Arial"/>
          <w:sz w:val="24"/>
          <w:szCs w:val="24"/>
        </w:rPr>
        <w:t>бо</w:t>
      </w:r>
      <w:r w:rsidRPr="00272F54">
        <w:rPr>
          <w:rFonts w:ascii="Arial" w:hAnsi="Arial" w:cs="Arial"/>
          <w:sz w:val="24"/>
          <w:szCs w:val="24"/>
        </w:rPr>
        <w:t>рудуются информационными таблич</w:t>
      </w:r>
      <w:r w:rsidR="008F50A9" w:rsidRPr="00272F54">
        <w:rPr>
          <w:rFonts w:ascii="Arial" w:hAnsi="Arial" w:cs="Arial"/>
          <w:sz w:val="24"/>
          <w:szCs w:val="24"/>
        </w:rPr>
        <w:t>к</w:t>
      </w:r>
      <w:r w:rsidRPr="00272F54">
        <w:rPr>
          <w:rFonts w:ascii="Arial" w:hAnsi="Arial" w:cs="Arial"/>
          <w:sz w:val="24"/>
          <w:szCs w:val="24"/>
        </w:rPr>
        <w:t>а</w:t>
      </w:r>
      <w:r w:rsidR="008F50A9" w:rsidRPr="00272F54">
        <w:rPr>
          <w:rFonts w:ascii="Arial" w:hAnsi="Arial" w:cs="Arial"/>
          <w:sz w:val="24"/>
          <w:szCs w:val="24"/>
        </w:rPr>
        <w:t>ми</w:t>
      </w:r>
      <w:r w:rsidRPr="00272F54">
        <w:rPr>
          <w:rFonts w:ascii="Arial" w:hAnsi="Arial" w:cs="Arial"/>
          <w:sz w:val="24"/>
          <w:szCs w:val="24"/>
        </w:rPr>
        <w:t xml:space="preserve"> (вывеска</w:t>
      </w:r>
      <w:r w:rsidR="008F50A9" w:rsidRPr="00272F54">
        <w:rPr>
          <w:rFonts w:ascii="Arial" w:hAnsi="Arial" w:cs="Arial"/>
          <w:sz w:val="24"/>
          <w:szCs w:val="24"/>
        </w:rPr>
        <w:t>ми</w:t>
      </w:r>
      <w:r w:rsidRPr="00272F54">
        <w:rPr>
          <w:rFonts w:ascii="Arial" w:hAnsi="Arial" w:cs="Arial"/>
          <w:sz w:val="24"/>
          <w:szCs w:val="24"/>
        </w:rPr>
        <w:t>)</w:t>
      </w:r>
      <w:r w:rsidR="008F50A9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с </w:t>
      </w:r>
      <w:r w:rsidR="008F50A9" w:rsidRPr="00272F54">
        <w:rPr>
          <w:rFonts w:ascii="Arial" w:hAnsi="Arial" w:cs="Arial"/>
          <w:sz w:val="24"/>
          <w:szCs w:val="24"/>
        </w:rPr>
        <w:t>указанием</w:t>
      </w:r>
      <w:r w:rsidRPr="00272F54">
        <w:rPr>
          <w:rFonts w:ascii="Arial" w:hAnsi="Arial" w:cs="Arial"/>
          <w:sz w:val="24"/>
          <w:szCs w:val="24"/>
        </w:rPr>
        <w:t>:</w:t>
      </w:r>
    </w:p>
    <w:p w:rsidR="00BE6C6E" w:rsidRPr="00272F54" w:rsidRDefault="00AA2511" w:rsidP="008F50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а) номера кабинета и </w:t>
      </w:r>
      <w:r w:rsidR="008F50A9" w:rsidRPr="00272F54">
        <w:rPr>
          <w:rFonts w:ascii="Arial" w:hAnsi="Arial" w:cs="Arial"/>
          <w:sz w:val="24"/>
          <w:szCs w:val="24"/>
        </w:rPr>
        <w:t>наименование</w:t>
      </w:r>
      <w:r w:rsidRPr="00272F54">
        <w:rPr>
          <w:rFonts w:ascii="Arial" w:hAnsi="Arial" w:cs="Arial"/>
          <w:sz w:val="24"/>
          <w:szCs w:val="24"/>
        </w:rPr>
        <w:t xml:space="preserve"> отдела;</w:t>
      </w:r>
    </w:p>
    <w:p w:rsidR="00BE6C6E" w:rsidRPr="00272F54" w:rsidRDefault="008F50A9" w:rsidP="008F50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 xml:space="preserve">) фамилии, 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мени и отчества (последнее-при </w:t>
      </w:r>
      <w:r w:rsidRPr="00272F54">
        <w:rPr>
          <w:rFonts w:ascii="Arial" w:hAnsi="Arial" w:cs="Arial"/>
          <w:sz w:val="24"/>
          <w:szCs w:val="24"/>
        </w:rPr>
        <w:t>наличии</w:t>
      </w:r>
      <w:r w:rsidR="00AA2511" w:rsidRPr="00272F54">
        <w:rPr>
          <w:rFonts w:ascii="Arial" w:hAnsi="Arial" w:cs="Arial"/>
          <w:sz w:val="24"/>
          <w:szCs w:val="24"/>
        </w:rPr>
        <w:t>), должности ответственного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лица за прием документов;</w:t>
      </w:r>
    </w:p>
    <w:p w:rsidR="00BE6C6E" w:rsidRPr="00272F54" w:rsidRDefault="00AA2511" w:rsidP="008F50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в) графика приема Заявителей.</w:t>
      </w:r>
    </w:p>
    <w:p w:rsidR="00DF74F5" w:rsidRPr="00272F54" w:rsidRDefault="00AA2511" w:rsidP="008F50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Рабочее место каждого ответственного лица за прием </w:t>
      </w:r>
      <w:r w:rsidR="008F50A9" w:rsidRPr="00272F54">
        <w:rPr>
          <w:rFonts w:ascii="Arial" w:hAnsi="Arial" w:cs="Arial"/>
          <w:sz w:val="24"/>
          <w:szCs w:val="24"/>
        </w:rPr>
        <w:t>документов</w:t>
      </w:r>
      <w:r w:rsidRPr="00272F54">
        <w:rPr>
          <w:rFonts w:ascii="Arial" w:hAnsi="Arial" w:cs="Arial"/>
          <w:sz w:val="24"/>
          <w:szCs w:val="24"/>
        </w:rPr>
        <w:t xml:space="preserve">, должно быть оборудовано персональным компьютером с возможностью доступа к необходимым </w:t>
      </w:r>
      <w:r w:rsidR="008F50A9" w:rsidRPr="00272F54">
        <w:rPr>
          <w:rFonts w:ascii="Arial" w:hAnsi="Arial" w:cs="Arial"/>
          <w:sz w:val="24"/>
          <w:szCs w:val="24"/>
        </w:rPr>
        <w:t>информационным</w:t>
      </w:r>
      <w:r w:rsidRPr="00272F54">
        <w:rPr>
          <w:rFonts w:ascii="Arial" w:hAnsi="Arial" w:cs="Arial"/>
          <w:sz w:val="24"/>
          <w:szCs w:val="24"/>
        </w:rPr>
        <w:t xml:space="preserve"> баз</w:t>
      </w:r>
      <w:r w:rsidR="008F50A9" w:rsidRPr="00272F54">
        <w:rPr>
          <w:rFonts w:ascii="Arial" w:hAnsi="Arial" w:cs="Arial"/>
          <w:sz w:val="24"/>
          <w:szCs w:val="24"/>
        </w:rPr>
        <w:t>а</w:t>
      </w:r>
      <w:r w:rsidRPr="00272F54">
        <w:rPr>
          <w:rFonts w:ascii="Arial" w:hAnsi="Arial" w:cs="Arial"/>
          <w:sz w:val="24"/>
          <w:szCs w:val="24"/>
        </w:rPr>
        <w:t xml:space="preserve">м данных, </w:t>
      </w:r>
      <w:r w:rsidR="008F50A9" w:rsidRPr="00272F54">
        <w:rPr>
          <w:rFonts w:ascii="Arial" w:hAnsi="Arial" w:cs="Arial"/>
          <w:sz w:val="24"/>
          <w:szCs w:val="24"/>
        </w:rPr>
        <w:t>печатающим</w:t>
      </w:r>
      <w:r w:rsidRPr="00272F54">
        <w:rPr>
          <w:rFonts w:ascii="Arial" w:hAnsi="Arial" w:cs="Arial"/>
          <w:sz w:val="24"/>
          <w:szCs w:val="24"/>
        </w:rPr>
        <w:t xml:space="preserve"> устройством (принтером) </w:t>
      </w:r>
      <w:r w:rsidR="008F50A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8F50A9" w:rsidRPr="00272F54">
        <w:rPr>
          <w:rFonts w:ascii="Arial" w:hAnsi="Arial" w:cs="Arial"/>
          <w:sz w:val="24"/>
          <w:szCs w:val="24"/>
        </w:rPr>
        <w:t xml:space="preserve">копирующим </w:t>
      </w:r>
      <w:bookmarkStart w:id="11" w:name="15"/>
      <w:bookmarkEnd w:id="11"/>
      <w:r w:rsidR="00DF74F5" w:rsidRPr="00272F54">
        <w:rPr>
          <w:rFonts w:ascii="Arial" w:hAnsi="Arial" w:cs="Arial"/>
          <w:sz w:val="24"/>
          <w:szCs w:val="24"/>
        </w:rPr>
        <w:t>устройством.</w:t>
      </w:r>
    </w:p>
    <w:p w:rsidR="00BE6C6E" w:rsidRPr="00272F54" w:rsidRDefault="00AA2511" w:rsidP="00DF74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Лицо, ответственной за пр</w:t>
      </w:r>
      <w:r w:rsidR="00DF74F5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ем доку</w:t>
      </w:r>
      <w:r w:rsidR="00DF74F5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>ент</w:t>
      </w:r>
      <w:r w:rsidR="00DF74F5" w:rsidRPr="00272F54">
        <w:rPr>
          <w:rFonts w:ascii="Arial" w:hAnsi="Arial" w:cs="Arial"/>
          <w:sz w:val="24"/>
          <w:szCs w:val="24"/>
        </w:rPr>
        <w:t>о</w:t>
      </w:r>
      <w:r w:rsidRPr="00272F54">
        <w:rPr>
          <w:rFonts w:ascii="Arial" w:hAnsi="Arial" w:cs="Arial"/>
          <w:sz w:val="24"/>
          <w:szCs w:val="24"/>
        </w:rPr>
        <w:t>в, должно име</w:t>
      </w:r>
      <w:r w:rsidR="00DF74F5" w:rsidRPr="00272F54">
        <w:rPr>
          <w:rFonts w:ascii="Arial" w:hAnsi="Arial" w:cs="Arial"/>
          <w:sz w:val="24"/>
          <w:szCs w:val="24"/>
        </w:rPr>
        <w:t>т</w:t>
      </w:r>
      <w:r w:rsidRPr="00272F54">
        <w:rPr>
          <w:rFonts w:ascii="Arial" w:hAnsi="Arial" w:cs="Arial"/>
          <w:sz w:val="24"/>
          <w:szCs w:val="24"/>
        </w:rPr>
        <w:t xml:space="preserve">ь </w:t>
      </w:r>
      <w:r w:rsidR="00DF74F5" w:rsidRPr="00272F54">
        <w:rPr>
          <w:rFonts w:ascii="Arial" w:hAnsi="Arial" w:cs="Arial"/>
          <w:sz w:val="24"/>
          <w:szCs w:val="24"/>
        </w:rPr>
        <w:t>настольную</w:t>
      </w:r>
      <w:r w:rsidRPr="00272F54">
        <w:rPr>
          <w:rFonts w:ascii="Arial" w:hAnsi="Arial" w:cs="Arial"/>
          <w:sz w:val="24"/>
          <w:szCs w:val="24"/>
        </w:rPr>
        <w:t xml:space="preserve"> табличку с</w:t>
      </w:r>
      <w:r w:rsidR="00DF74F5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указ</w:t>
      </w:r>
      <w:r w:rsidR="00DF74F5" w:rsidRPr="00272F54">
        <w:rPr>
          <w:rFonts w:ascii="Arial" w:hAnsi="Arial" w:cs="Arial"/>
          <w:sz w:val="24"/>
          <w:szCs w:val="24"/>
        </w:rPr>
        <w:t>а</w:t>
      </w:r>
      <w:r w:rsidRPr="00272F54">
        <w:rPr>
          <w:rFonts w:ascii="Arial" w:hAnsi="Arial" w:cs="Arial"/>
          <w:sz w:val="24"/>
          <w:szCs w:val="24"/>
        </w:rPr>
        <w:t>ни</w:t>
      </w:r>
      <w:r w:rsidR="00DF74F5" w:rsidRPr="00272F54">
        <w:rPr>
          <w:rFonts w:ascii="Arial" w:hAnsi="Arial" w:cs="Arial"/>
          <w:sz w:val="24"/>
          <w:szCs w:val="24"/>
        </w:rPr>
        <w:t>ем</w:t>
      </w:r>
      <w:r w:rsidRPr="00272F54">
        <w:rPr>
          <w:rFonts w:ascii="Arial" w:hAnsi="Arial" w:cs="Arial"/>
          <w:sz w:val="24"/>
          <w:szCs w:val="24"/>
        </w:rPr>
        <w:t xml:space="preserve"> ф</w:t>
      </w:r>
      <w:r w:rsidR="00DF74F5" w:rsidRPr="00272F54">
        <w:rPr>
          <w:rFonts w:ascii="Arial" w:hAnsi="Arial" w:cs="Arial"/>
          <w:sz w:val="24"/>
          <w:szCs w:val="24"/>
        </w:rPr>
        <w:t>ам</w:t>
      </w:r>
      <w:r w:rsidRPr="00272F54">
        <w:rPr>
          <w:rFonts w:ascii="Arial" w:hAnsi="Arial" w:cs="Arial"/>
          <w:sz w:val="24"/>
          <w:szCs w:val="24"/>
        </w:rPr>
        <w:t>ил</w:t>
      </w:r>
      <w:r w:rsidR="00DF74F5" w:rsidRPr="00272F54">
        <w:rPr>
          <w:rFonts w:ascii="Arial" w:hAnsi="Arial" w:cs="Arial"/>
          <w:sz w:val="24"/>
          <w:szCs w:val="24"/>
        </w:rPr>
        <w:t>ии</w:t>
      </w:r>
      <w:r w:rsidRPr="00272F54">
        <w:rPr>
          <w:rFonts w:ascii="Arial" w:hAnsi="Arial" w:cs="Arial"/>
          <w:sz w:val="24"/>
          <w:szCs w:val="24"/>
        </w:rPr>
        <w:t>, имен</w:t>
      </w:r>
      <w:r w:rsidR="00DF74F5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, </w:t>
      </w:r>
      <w:r w:rsidR="00DF74F5" w:rsidRPr="00272F54">
        <w:rPr>
          <w:rFonts w:ascii="Arial" w:hAnsi="Arial" w:cs="Arial"/>
          <w:sz w:val="24"/>
          <w:szCs w:val="24"/>
        </w:rPr>
        <w:t>отчества</w:t>
      </w:r>
      <w:r w:rsidRPr="00272F54">
        <w:rPr>
          <w:rFonts w:ascii="Arial" w:hAnsi="Arial" w:cs="Arial"/>
          <w:sz w:val="24"/>
          <w:szCs w:val="24"/>
        </w:rPr>
        <w:t xml:space="preserve"> (последнее - пр</w:t>
      </w:r>
      <w:r w:rsidR="00DF74F5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DF74F5" w:rsidRPr="00272F54">
        <w:rPr>
          <w:rFonts w:ascii="Arial" w:hAnsi="Arial" w:cs="Arial"/>
          <w:sz w:val="24"/>
          <w:szCs w:val="24"/>
        </w:rPr>
        <w:t>наличии</w:t>
      </w:r>
      <w:r w:rsidRPr="00272F54">
        <w:rPr>
          <w:rFonts w:ascii="Arial" w:hAnsi="Arial" w:cs="Arial"/>
          <w:sz w:val="24"/>
          <w:szCs w:val="24"/>
        </w:rPr>
        <w:t xml:space="preserve">) и </w:t>
      </w:r>
      <w:r w:rsidR="00DF74F5" w:rsidRPr="00272F54">
        <w:rPr>
          <w:rFonts w:ascii="Arial" w:hAnsi="Arial" w:cs="Arial"/>
          <w:sz w:val="24"/>
          <w:szCs w:val="24"/>
        </w:rPr>
        <w:t>должности</w:t>
      </w:r>
      <w:r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AA2511" w:rsidP="00DF74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При предоставле</w:t>
      </w:r>
      <w:r w:rsidR="00401EF9" w:rsidRPr="00272F54">
        <w:rPr>
          <w:rFonts w:ascii="Arial" w:hAnsi="Arial" w:cs="Arial"/>
          <w:sz w:val="24"/>
          <w:szCs w:val="24"/>
        </w:rPr>
        <w:t>ни</w:t>
      </w:r>
      <w:r w:rsidRPr="00272F54">
        <w:rPr>
          <w:rFonts w:ascii="Arial" w:hAnsi="Arial" w:cs="Arial"/>
          <w:sz w:val="24"/>
          <w:szCs w:val="24"/>
        </w:rPr>
        <w:t xml:space="preserve">и </w:t>
      </w:r>
      <w:r w:rsidR="00401EF9"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Pr="00272F54">
        <w:rPr>
          <w:rFonts w:ascii="Arial" w:hAnsi="Arial" w:cs="Arial"/>
          <w:sz w:val="24"/>
          <w:szCs w:val="24"/>
        </w:rPr>
        <w:t>услуги инвал</w:t>
      </w:r>
      <w:r w:rsidR="00401EF9" w:rsidRPr="00272F54">
        <w:rPr>
          <w:rFonts w:ascii="Arial" w:hAnsi="Arial" w:cs="Arial"/>
          <w:sz w:val="24"/>
          <w:szCs w:val="24"/>
        </w:rPr>
        <w:t>идам обеспечивают</w:t>
      </w:r>
      <w:r w:rsidRPr="00272F54">
        <w:rPr>
          <w:rFonts w:ascii="Arial" w:hAnsi="Arial" w:cs="Arial"/>
          <w:sz w:val="24"/>
          <w:szCs w:val="24"/>
        </w:rPr>
        <w:t>ся:</w:t>
      </w:r>
    </w:p>
    <w:p w:rsidR="00BE6C6E" w:rsidRPr="00272F54" w:rsidRDefault="00AA2511" w:rsidP="00401EF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lastRenderedPageBreak/>
        <w:t>а) возможность беспре</w:t>
      </w:r>
      <w:r w:rsidR="00401EF9" w:rsidRPr="00272F54">
        <w:rPr>
          <w:rFonts w:ascii="Arial" w:hAnsi="Arial" w:cs="Arial"/>
          <w:sz w:val="24"/>
          <w:szCs w:val="24"/>
        </w:rPr>
        <w:t>пятственного доступа к</w:t>
      </w:r>
      <w:r w:rsidRPr="00272F54">
        <w:rPr>
          <w:rFonts w:ascii="Arial" w:hAnsi="Arial" w:cs="Arial"/>
          <w:sz w:val="24"/>
          <w:szCs w:val="24"/>
        </w:rPr>
        <w:t xml:space="preserve"> объекту (зда</w:t>
      </w:r>
      <w:r w:rsidR="00401EF9" w:rsidRPr="00272F54">
        <w:rPr>
          <w:rFonts w:ascii="Arial" w:hAnsi="Arial" w:cs="Arial"/>
          <w:sz w:val="24"/>
          <w:szCs w:val="24"/>
        </w:rPr>
        <w:t>ни</w:t>
      </w:r>
      <w:r w:rsidRPr="00272F54">
        <w:rPr>
          <w:rFonts w:ascii="Arial" w:hAnsi="Arial" w:cs="Arial"/>
          <w:sz w:val="24"/>
          <w:szCs w:val="24"/>
        </w:rPr>
        <w:t>ю, помещению), в</w:t>
      </w:r>
      <w:r w:rsidR="00401EF9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котором предоставляется </w:t>
      </w:r>
      <w:r w:rsidR="00401EF9" w:rsidRPr="00272F54">
        <w:rPr>
          <w:rFonts w:ascii="Arial" w:hAnsi="Arial" w:cs="Arial"/>
          <w:sz w:val="24"/>
          <w:szCs w:val="24"/>
        </w:rPr>
        <w:t>муниципальная</w:t>
      </w:r>
      <w:r w:rsidRPr="00272F54">
        <w:rPr>
          <w:rFonts w:ascii="Arial" w:hAnsi="Arial" w:cs="Arial"/>
          <w:sz w:val="24"/>
          <w:szCs w:val="24"/>
        </w:rPr>
        <w:t xml:space="preserve"> услуга;</w:t>
      </w:r>
    </w:p>
    <w:p w:rsidR="00BE6C6E" w:rsidRPr="00272F54" w:rsidRDefault="00401EF9" w:rsidP="00401EF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>) возможность самостоятельного передвижен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я по терр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тор</w:t>
      </w:r>
      <w:r w:rsidRPr="00272F54">
        <w:rPr>
          <w:rFonts w:ascii="Arial" w:hAnsi="Arial" w:cs="Arial"/>
          <w:sz w:val="24"/>
          <w:szCs w:val="24"/>
        </w:rPr>
        <w:t>ии</w:t>
      </w:r>
      <w:r w:rsidR="00AA2511" w:rsidRPr="00272F54">
        <w:rPr>
          <w:rFonts w:ascii="Arial" w:hAnsi="Arial" w:cs="Arial"/>
          <w:sz w:val="24"/>
          <w:szCs w:val="24"/>
        </w:rPr>
        <w:t xml:space="preserve">, на </w:t>
      </w:r>
      <w:r w:rsidRPr="00272F54">
        <w:rPr>
          <w:rFonts w:ascii="Arial" w:hAnsi="Arial" w:cs="Arial"/>
          <w:sz w:val="24"/>
          <w:szCs w:val="24"/>
        </w:rPr>
        <w:t>к</w:t>
      </w:r>
      <w:r w:rsidR="00AA2511" w:rsidRPr="00272F54">
        <w:rPr>
          <w:rFonts w:ascii="Arial" w:hAnsi="Arial" w:cs="Arial"/>
          <w:sz w:val="24"/>
          <w:szCs w:val="24"/>
        </w:rPr>
        <w:t>оторой расположен</w:t>
      </w:r>
      <w:r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 xml:space="preserve"> здан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я и помещения, в которых предоставляется </w:t>
      </w:r>
      <w:r w:rsidRPr="00272F54">
        <w:rPr>
          <w:rFonts w:ascii="Arial" w:hAnsi="Arial" w:cs="Arial"/>
          <w:sz w:val="24"/>
          <w:szCs w:val="24"/>
        </w:rPr>
        <w:t xml:space="preserve">муниципальная </w:t>
      </w:r>
      <w:r w:rsidR="00AA2511" w:rsidRPr="00272F54">
        <w:rPr>
          <w:rFonts w:ascii="Arial" w:hAnsi="Arial" w:cs="Arial"/>
          <w:sz w:val="24"/>
          <w:szCs w:val="24"/>
        </w:rPr>
        <w:t>услуга, а также входа в так</w:t>
      </w:r>
      <w:r w:rsidRPr="00272F54">
        <w:rPr>
          <w:rFonts w:ascii="Arial" w:hAnsi="Arial" w:cs="Arial"/>
          <w:sz w:val="24"/>
          <w:szCs w:val="24"/>
        </w:rPr>
        <w:t>ие объекты и вы</w:t>
      </w:r>
      <w:r w:rsidR="00AA2511" w:rsidRPr="00272F54">
        <w:rPr>
          <w:rFonts w:ascii="Arial" w:hAnsi="Arial" w:cs="Arial"/>
          <w:sz w:val="24"/>
          <w:szCs w:val="24"/>
        </w:rPr>
        <w:t xml:space="preserve">хода </w:t>
      </w:r>
      <w:r w:rsidRPr="00272F54">
        <w:rPr>
          <w:rFonts w:ascii="Arial" w:hAnsi="Arial" w:cs="Arial"/>
          <w:sz w:val="24"/>
          <w:szCs w:val="24"/>
        </w:rPr>
        <w:t>из</w:t>
      </w:r>
      <w:r w:rsidR="00AA2511" w:rsidRPr="00272F54">
        <w:rPr>
          <w:rFonts w:ascii="Arial" w:hAnsi="Arial" w:cs="Arial"/>
          <w:sz w:val="24"/>
          <w:szCs w:val="24"/>
        </w:rPr>
        <w:t xml:space="preserve"> них, посадка в транспортное средство и высадки 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з него, в том числе с исполь</w:t>
      </w:r>
      <w:r w:rsidRPr="00272F54">
        <w:rPr>
          <w:rFonts w:ascii="Arial" w:hAnsi="Arial" w:cs="Arial"/>
          <w:sz w:val="24"/>
          <w:szCs w:val="24"/>
        </w:rPr>
        <w:t>зо</w:t>
      </w:r>
      <w:r w:rsidR="00AA2511" w:rsidRPr="00272F54">
        <w:rPr>
          <w:rFonts w:ascii="Arial" w:hAnsi="Arial" w:cs="Arial"/>
          <w:sz w:val="24"/>
          <w:szCs w:val="24"/>
        </w:rPr>
        <w:t>вание</w:t>
      </w:r>
      <w:r w:rsidRPr="00272F54">
        <w:rPr>
          <w:rFonts w:ascii="Arial" w:hAnsi="Arial" w:cs="Arial"/>
          <w:sz w:val="24"/>
          <w:szCs w:val="24"/>
        </w:rPr>
        <w:t>м кресла-</w:t>
      </w:r>
      <w:r w:rsidR="00AA2511" w:rsidRPr="00272F54">
        <w:rPr>
          <w:rFonts w:ascii="Arial" w:hAnsi="Arial" w:cs="Arial"/>
          <w:sz w:val="24"/>
          <w:szCs w:val="24"/>
        </w:rPr>
        <w:t>коляски;</w:t>
      </w:r>
    </w:p>
    <w:p w:rsidR="00BE6C6E" w:rsidRPr="00272F54" w:rsidRDefault="00AA2511" w:rsidP="00401EF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в) сопровождение инвал</w:t>
      </w:r>
      <w:r w:rsidR="00401EF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дов. имеющих стойк</w:t>
      </w:r>
      <w:r w:rsidR="00401EF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е расстройства функц</w:t>
      </w:r>
      <w:r w:rsidR="00401EF9" w:rsidRPr="00272F54">
        <w:rPr>
          <w:rFonts w:ascii="Arial" w:hAnsi="Arial" w:cs="Arial"/>
          <w:sz w:val="24"/>
          <w:szCs w:val="24"/>
        </w:rPr>
        <w:t>ии</w:t>
      </w:r>
      <w:r w:rsidRPr="00272F54">
        <w:rPr>
          <w:rFonts w:ascii="Arial" w:hAnsi="Arial" w:cs="Arial"/>
          <w:sz w:val="24"/>
          <w:szCs w:val="24"/>
        </w:rPr>
        <w:t xml:space="preserve"> зрения </w:t>
      </w:r>
      <w:r w:rsidR="00401EF9" w:rsidRPr="00272F54">
        <w:rPr>
          <w:rFonts w:ascii="Arial" w:hAnsi="Arial" w:cs="Arial"/>
          <w:sz w:val="24"/>
          <w:szCs w:val="24"/>
        </w:rPr>
        <w:t xml:space="preserve">и </w:t>
      </w:r>
      <w:r w:rsidRPr="00272F54">
        <w:rPr>
          <w:rFonts w:ascii="Arial" w:hAnsi="Arial" w:cs="Arial"/>
          <w:sz w:val="24"/>
          <w:szCs w:val="24"/>
        </w:rPr>
        <w:t>самос</w:t>
      </w:r>
      <w:r w:rsidR="00401EF9" w:rsidRPr="00272F54">
        <w:rPr>
          <w:rFonts w:ascii="Arial" w:hAnsi="Arial" w:cs="Arial"/>
          <w:sz w:val="24"/>
          <w:szCs w:val="24"/>
        </w:rPr>
        <w:t>то</w:t>
      </w:r>
      <w:r w:rsidRPr="00272F54">
        <w:rPr>
          <w:rFonts w:ascii="Arial" w:hAnsi="Arial" w:cs="Arial"/>
          <w:sz w:val="24"/>
          <w:szCs w:val="24"/>
        </w:rPr>
        <w:t>ятельного передвижен</w:t>
      </w:r>
      <w:r w:rsidR="00401EF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я;</w:t>
      </w:r>
    </w:p>
    <w:p w:rsidR="00BE6C6E" w:rsidRPr="00272F54" w:rsidRDefault="00AA2511" w:rsidP="00401EF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г) надлежащее ра</w:t>
      </w:r>
      <w:r w:rsidR="00401EF9" w:rsidRPr="00272F54">
        <w:rPr>
          <w:rFonts w:ascii="Arial" w:hAnsi="Arial" w:cs="Arial"/>
          <w:sz w:val="24"/>
          <w:szCs w:val="24"/>
        </w:rPr>
        <w:t>з</w:t>
      </w:r>
      <w:r w:rsidRPr="00272F54">
        <w:rPr>
          <w:rFonts w:ascii="Arial" w:hAnsi="Arial" w:cs="Arial"/>
          <w:sz w:val="24"/>
          <w:szCs w:val="24"/>
        </w:rPr>
        <w:t>мещение оборудования и носителей информации, необходимых для обеспечен</w:t>
      </w:r>
      <w:r w:rsidR="00401EF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я беспрепятственного доступа </w:t>
      </w:r>
      <w:r w:rsidR="00401EF9" w:rsidRPr="00272F54">
        <w:rPr>
          <w:rFonts w:ascii="Arial" w:hAnsi="Arial" w:cs="Arial"/>
          <w:sz w:val="24"/>
          <w:szCs w:val="24"/>
        </w:rPr>
        <w:t>ин</w:t>
      </w:r>
      <w:r w:rsidRPr="00272F54">
        <w:rPr>
          <w:rFonts w:ascii="Arial" w:hAnsi="Arial" w:cs="Arial"/>
          <w:sz w:val="24"/>
          <w:szCs w:val="24"/>
        </w:rPr>
        <w:t>валидов</w:t>
      </w:r>
      <w:r w:rsidR="00401EF9" w:rsidRPr="00272F54">
        <w:rPr>
          <w:rFonts w:ascii="Arial" w:hAnsi="Arial" w:cs="Arial"/>
          <w:sz w:val="24"/>
          <w:szCs w:val="24"/>
        </w:rPr>
        <w:t xml:space="preserve"> к</w:t>
      </w:r>
      <w:r w:rsidRPr="00272F54">
        <w:rPr>
          <w:rFonts w:ascii="Arial" w:hAnsi="Arial" w:cs="Arial"/>
          <w:sz w:val="24"/>
          <w:szCs w:val="24"/>
        </w:rPr>
        <w:t xml:space="preserve"> здан</w:t>
      </w:r>
      <w:r w:rsidR="00401EF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ям и помещения</w:t>
      </w:r>
      <w:r w:rsidR="00401EF9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 xml:space="preserve">, в которых предоставляется </w:t>
      </w:r>
      <w:r w:rsidR="00401EF9" w:rsidRPr="00272F54">
        <w:rPr>
          <w:rFonts w:ascii="Arial" w:hAnsi="Arial" w:cs="Arial"/>
          <w:sz w:val="24"/>
          <w:szCs w:val="24"/>
        </w:rPr>
        <w:t xml:space="preserve">муниципальная </w:t>
      </w:r>
      <w:r w:rsidRPr="00272F54">
        <w:rPr>
          <w:rFonts w:ascii="Arial" w:hAnsi="Arial" w:cs="Arial"/>
          <w:sz w:val="24"/>
          <w:szCs w:val="24"/>
        </w:rPr>
        <w:t xml:space="preserve">услуга, и к </w:t>
      </w:r>
      <w:r w:rsidR="00401EF9" w:rsidRPr="00272F54">
        <w:rPr>
          <w:rFonts w:ascii="Arial" w:hAnsi="Arial" w:cs="Arial"/>
          <w:sz w:val="24"/>
          <w:szCs w:val="24"/>
        </w:rPr>
        <w:t>муниципальной</w:t>
      </w:r>
      <w:r w:rsidRPr="00272F54">
        <w:rPr>
          <w:rFonts w:ascii="Arial" w:hAnsi="Arial" w:cs="Arial"/>
          <w:sz w:val="24"/>
          <w:szCs w:val="24"/>
        </w:rPr>
        <w:t xml:space="preserve"> услуге с у</w:t>
      </w:r>
      <w:r w:rsidR="00401EF9" w:rsidRPr="00272F54">
        <w:rPr>
          <w:rFonts w:ascii="Arial" w:hAnsi="Arial" w:cs="Arial"/>
          <w:sz w:val="24"/>
          <w:szCs w:val="24"/>
        </w:rPr>
        <w:t>ч</w:t>
      </w:r>
      <w:r w:rsidRPr="00272F54">
        <w:rPr>
          <w:rFonts w:ascii="Arial" w:hAnsi="Arial" w:cs="Arial"/>
          <w:sz w:val="24"/>
          <w:szCs w:val="24"/>
        </w:rPr>
        <w:t>етом ограничени</w:t>
      </w:r>
      <w:r w:rsidR="00401EF9" w:rsidRPr="00272F54">
        <w:rPr>
          <w:rFonts w:ascii="Arial" w:hAnsi="Arial" w:cs="Arial"/>
          <w:sz w:val="24"/>
          <w:szCs w:val="24"/>
        </w:rPr>
        <w:t>й и</w:t>
      </w:r>
      <w:r w:rsidRPr="00272F54">
        <w:rPr>
          <w:rFonts w:ascii="Arial" w:hAnsi="Arial" w:cs="Arial"/>
          <w:sz w:val="24"/>
          <w:szCs w:val="24"/>
        </w:rPr>
        <w:t>х жизнедеятельности;</w:t>
      </w:r>
    </w:p>
    <w:p w:rsidR="00BE6C6E" w:rsidRPr="00272F54" w:rsidRDefault="00AA2511" w:rsidP="00401EF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д) дублирова</w:t>
      </w:r>
      <w:r w:rsidR="00401EF9" w:rsidRPr="00272F54">
        <w:rPr>
          <w:rFonts w:ascii="Arial" w:hAnsi="Arial" w:cs="Arial"/>
          <w:sz w:val="24"/>
          <w:szCs w:val="24"/>
        </w:rPr>
        <w:t>н</w:t>
      </w:r>
      <w:r w:rsidRPr="00272F54">
        <w:rPr>
          <w:rFonts w:ascii="Arial" w:hAnsi="Arial" w:cs="Arial"/>
          <w:sz w:val="24"/>
          <w:szCs w:val="24"/>
        </w:rPr>
        <w:t>ие необходимой для инвалидов звуковой и зрительной информации,</w:t>
      </w:r>
      <w:r w:rsidR="00401EF9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а также надписей, </w:t>
      </w:r>
      <w:r w:rsidR="00401EF9" w:rsidRPr="00272F54">
        <w:rPr>
          <w:rFonts w:ascii="Arial" w:hAnsi="Arial" w:cs="Arial"/>
          <w:sz w:val="24"/>
          <w:szCs w:val="24"/>
        </w:rPr>
        <w:t>знаков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401EF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иной текстовой и графической информации знаками,</w:t>
      </w:r>
      <w:r w:rsidR="00401EF9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в</w:t>
      </w:r>
      <w:r w:rsidR="00401EF9" w:rsidRPr="00272F54">
        <w:rPr>
          <w:rFonts w:ascii="Arial" w:hAnsi="Arial" w:cs="Arial"/>
          <w:sz w:val="24"/>
          <w:szCs w:val="24"/>
        </w:rPr>
        <w:t>ып</w:t>
      </w:r>
      <w:r w:rsidRPr="00272F54">
        <w:rPr>
          <w:rFonts w:ascii="Arial" w:hAnsi="Arial" w:cs="Arial"/>
          <w:sz w:val="24"/>
          <w:szCs w:val="24"/>
        </w:rPr>
        <w:t>олненными рельефно-точечн</w:t>
      </w:r>
      <w:r w:rsidR="00401EF9" w:rsidRPr="00272F54">
        <w:rPr>
          <w:rFonts w:ascii="Arial" w:hAnsi="Arial" w:cs="Arial"/>
          <w:sz w:val="24"/>
          <w:szCs w:val="24"/>
        </w:rPr>
        <w:t>ы</w:t>
      </w:r>
      <w:r w:rsidRPr="00272F54">
        <w:rPr>
          <w:rFonts w:ascii="Arial" w:hAnsi="Arial" w:cs="Arial"/>
          <w:sz w:val="24"/>
          <w:szCs w:val="24"/>
        </w:rPr>
        <w:t>м шриф</w:t>
      </w:r>
      <w:r w:rsidR="00401EF9" w:rsidRPr="00272F54">
        <w:rPr>
          <w:rFonts w:ascii="Arial" w:hAnsi="Arial" w:cs="Arial"/>
          <w:sz w:val="24"/>
          <w:szCs w:val="24"/>
        </w:rPr>
        <w:t>т</w:t>
      </w:r>
      <w:r w:rsidRPr="00272F54">
        <w:rPr>
          <w:rFonts w:ascii="Arial" w:hAnsi="Arial" w:cs="Arial"/>
          <w:sz w:val="24"/>
          <w:szCs w:val="24"/>
        </w:rPr>
        <w:t>ом Брайля;</w:t>
      </w:r>
    </w:p>
    <w:p w:rsidR="00BE6C6E" w:rsidRPr="00272F54" w:rsidRDefault="00AA2511" w:rsidP="00401EF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е) допуск сурдопереводчика и тифлосурдопереводчика;</w:t>
      </w:r>
    </w:p>
    <w:p w:rsidR="00BE6C6E" w:rsidRPr="00272F54" w:rsidRDefault="00AA2511" w:rsidP="00401EF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ж) допуск собаки-проводника пр</w:t>
      </w:r>
      <w:r w:rsidR="00401EF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наличии документа, подтверждаю</w:t>
      </w:r>
      <w:r w:rsidR="00401EF9" w:rsidRPr="00272F54">
        <w:rPr>
          <w:rFonts w:ascii="Arial" w:hAnsi="Arial" w:cs="Arial"/>
          <w:sz w:val="24"/>
          <w:szCs w:val="24"/>
        </w:rPr>
        <w:t>щ</w:t>
      </w:r>
      <w:r w:rsidRPr="00272F54">
        <w:rPr>
          <w:rFonts w:ascii="Arial" w:hAnsi="Arial" w:cs="Arial"/>
          <w:sz w:val="24"/>
          <w:szCs w:val="24"/>
        </w:rPr>
        <w:t xml:space="preserve">его ее </w:t>
      </w:r>
      <w:r w:rsidR="00401EF9" w:rsidRPr="00272F54">
        <w:rPr>
          <w:rFonts w:ascii="Arial" w:hAnsi="Arial" w:cs="Arial"/>
          <w:sz w:val="24"/>
          <w:szCs w:val="24"/>
        </w:rPr>
        <w:t>специальное</w:t>
      </w:r>
      <w:r w:rsidRPr="00272F54">
        <w:rPr>
          <w:rFonts w:ascii="Arial" w:hAnsi="Arial" w:cs="Arial"/>
          <w:sz w:val="24"/>
          <w:szCs w:val="24"/>
        </w:rPr>
        <w:t xml:space="preserve"> об</w:t>
      </w:r>
      <w:r w:rsidR="00401EF9" w:rsidRPr="00272F54">
        <w:rPr>
          <w:rFonts w:ascii="Arial" w:hAnsi="Arial" w:cs="Arial"/>
          <w:sz w:val="24"/>
          <w:szCs w:val="24"/>
        </w:rPr>
        <w:t xml:space="preserve">учение, на объекты </w:t>
      </w:r>
      <w:r w:rsidRPr="00272F54">
        <w:rPr>
          <w:rFonts w:ascii="Arial" w:hAnsi="Arial" w:cs="Arial"/>
          <w:sz w:val="24"/>
          <w:szCs w:val="24"/>
        </w:rPr>
        <w:t>(</w:t>
      </w:r>
      <w:r w:rsidR="00401EF9" w:rsidRPr="00272F54">
        <w:rPr>
          <w:rFonts w:ascii="Arial" w:hAnsi="Arial" w:cs="Arial"/>
          <w:sz w:val="24"/>
          <w:szCs w:val="24"/>
        </w:rPr>
        <w:t>здания, помеще</w:t>
      </w:r>
      <w:r w:rsidRPr="00272F54">
        <w:rPr>
          <w:rFonts w:ascii="Arial" w:hAnsi="Arial" w:cs="Arial"/>
          <w:sz w:val="24"/>
          <w:szCs w:val="24"/>
        </w:rPr>
        <w:t>н</w:t>
      </w:r>
      <w:r w:rsidR="00401EF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я), в которых </w:t>
      </w:r>
      <w:r w:rsidR="00401EF9" w:rsidRPr="00272F54">
        <w:rPr>
          <w:rFonts w:ascii="Arial" w:hAnsi="Arial" w:cs="Arial"/>
          <w:sz w:val="24"/>
          <w:szCs w:val="24"/>
        </w:rPr>
        <w:t>предоставляется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401EF9" w:rsidRPr="00272F54">
        <w:rPr>
          <w:rFonts w:ascii="Arial" w:hAnsi="Arial" w:cs="Arial"/>
          <w:sz w:val="24"/>
          <w:szCs w:val="24"/>
        </w:rPr>
        <w:t xml:space="preserve">муниципальная </w:t>
      </w:r>
      <w:r w:rsidRPr="00272F54">
        <w:rPr>
          <w:rFonts w:ascii="Arial" w:hAnsi="Arial" w:cs="Arial"/>
          <w:sz w:val="24"/>
          <w:szCs w:val="24"/>
        </w:rPr>
        <w:t>ус</w:t>
      </w:r>
      <w:r w:rsidR="00401EF9" w:rsidRPr="00272F54">
        <w:rPr>
          <w:rFonts w:ascii="Arial" w:hAnsi="Arial" w:cs="Arial"/>
          <w:sz w:val="24"/>
          <w:szCs w:val="24"/>
        </w:rPr>
        <w:t>л</w:t>
      </w:r>
      <w:r w:rsidRPr="00272F54">
        <w:rPr>
          <w:rFonts w:ascii="Arial" w:hAnsi="Arial" w:cs="Arial"/>
          <w:sz w:val="24"/>
          <w:szCs w:val="24"/>
        </w:rPr>
        <w:t>уг</w:t>
      </w:r>
      <w:r w:rsidR="00401EF9" w:rsidRPr="00272F54">
        <w:rPr>
          <w:rFonts w:ascii="Arial" w:hAnsi="Arial" w:cs="Arial"/>
          <w:sz w:val="24"/>
          <w:szCs w:val="24"/>
        </w:rPr>
        <w:t>а</w:t>
      </w:r>
      <w:r w:rsidRPr="00272F54">
        <w:rPr>
          <w:rFonts w:ascii="Arial" w:hAnsi="Arial" w:cs="Arial"/>
          <w:sz w:val="24"/>
          <w:szCs w:val="24"/>
        </w:rPr>
        <w:t>;</w:t>
      </w:r>
    </w:p>
    <w:p w:rsidR="00BE6C6E" w:rsidRPr="00272F54" w:rsidRDefault="00AA2511" w:rsidP="00401EF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з) </w:t>
      </w:r>
      <w:r w:rsidR="00401EF9" w:rsidRPr="00272F54">
        <w:rPr>
          <w:rFonts w:ascii="Arial" w:hAnsi="Arial" w:cs="Arial"/>
          <w:sz w:val="24"/>
          <w:szCs w:val="24"/>
        </w:rPr>
        <w:t>оказание</w:t>
      </w:r>
      <w:r w:rsidRPr="00272F54">
        <w:rPr>
          <w:rFonts w:ascii="Arial" w:hAnsi="Arial" w:cs="Arial"/>
          <w:sz w:val="24"/>
          <w:szCs w:val="24"/>
        </w:rPr>
        <w:t xml:space="preserve"> инвалидам </w:t>
      </w:r>
      <w:r w:rsidR="00401EF9" w:rsidRPr="00272F54">
        <w:rPr>
          <w:rFonts w:ascii="Arial" w:hAnsi="Arial" w:cs="Arial"/>
          <w:sz w:val="24"/>
          <w:szCs w:val="24"/>
        </w:rPr>
        <w:t>помощи</w:t>
      </w:r>
      <w:r w:rsidRPr="00272F54">
        <w:rPr>
          <w:rFonts w:ascii="Arial" w:hAnsi="Arial" w:cs="Arial"/>
          <w:sz w:val="24"/>
          <w:szCs w:val="24"/>
        </w:rPr>
        <w:t xml:space="preserve"> в преодолен</w:t>
      </w:r>
      <w:r w:rsidR="00401EF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и барьеров, мешающ</w:t>
      </w:r>
      <w:r w:rsidR="00401EF9" w:rsidRPr="00272F54">
        <w:rPr>
          <w:rFonts w:ascii="Arial" w:hAnsi="Arial" w:cs="Arial"/>
          <w:sz w:val="24"/>
          <w:szCs w:val="24"/>
        </w:rPr>
        <w:t>их получению</w:t>
      </w:r>
      <w:r w:rsidRPr="00272F54">
        <w:rPr>
          <w:rFonts w:ascii="Arial" w:hAnsi="Arial" w:cs="Arial"/>
          <w:sz w:val="24"/>
          <w:szCs w:val="24"/>
        </w:rPr>
        <w:t xml:space="preserve"> им</w:t>
      </w:r>
      <w:r w:rsidR="00401EF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государственных и </w:t>
      </w:r>
      <w:r w:rsidR="00401EF9" w:rsidRPr="00272F54">
        <w:rPr>
          <w:rFonts w:ascii="Arial" w:hAnsi="Arial" w:cs="Arial"/>
          <w:sz w:val="24"/>
          <w:szCs w:val="24"/>
        </w:rPr>
        <w:t>муниципальных</w:t>
      </w:r>
      <w:r w:rsidRPr="00272F54">
        <w:rPr>
          <w:rFonts w:ascii="Arial" w:hAnsi="Arial" w:cs="Arial"/>
          <w:sz w:val="24"/>
          <w:szCs w:val="24"/>
        </w:rPr>
        <w:t xml:space="preserve"> услуг наравне с </w:t>
      </w:r>
      <w:r w:rsidR="00401EF9" w:rsidRPr="00272F54">
        <w:rPr>
          <w:rFonts w:ascii="Arial" w:hAnsi="Arial" w:cs="Arial"/>
          <w:sz w:val="24"/>
          <w:szCs w:val="24"/>
        </w:rPr>
        <w:t>другими</w:t>
      </w:r>
      <w:r w:rsidRPr="00272F54">
        <w:rPr>
          <w:rFonts w:ascii="Arial" w:hAnsi="Arial" w:cs="Arial"/>
          <w:sz w:val="24"/>
          <w:szCs w:val="24"/>
        </w:rPr>
        <w:t xml:space="preserve"> л</w:t>
      </w:r>
      <w:r w:rsidR="00401EF9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ца</w:t>
      </w:r>
      <w:r w:rsidR="00401EF9" w:rsidRPr="00272F54">
        <w:rPr>
          <w:rFonts w:ascii="Arial" w:hAnsi="Arial" w:cs="Arial"/>
          <w:sz w:val="24"/>
          <w:szCs w:val="24"/>
        </w:rPr>
        <w:t>ми</w:t>
      </w:r>
      <w:r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C069AE" w:rsidP="00C069AE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16. </w:t>
      </w:r>
      <w:r w:rsidR="00AA2511" w:rsidRPr="00272F54">
        <w:rPr>
          <w:rFonts w:ascii="Arial" w:hAnsi="Arial" w:cs="Arial"/>
          <w:b/>
          <w:sz w:val="24"/>
          <w:szCs w:val="24"/>
        </w:rPr>
        <w:t>Показате</w:t>
      </w:r>
      <w:r w:rsidRPr="00272F54">
        <w:rPr>
          <w:rFonts w:ascii="Arial" w:hAnsi="Arial" w:cs="Arial"/>
          <w:b/>
          <w:sz w:val="24"/>
          <w:szCs w:val="24"/>
        </w:rPr>
        <w:t>ли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доступ</w:t>
      </w:r>
      <w:r w:rsidRPr="00272F54">
        <w:rPr>
          <w:rFonts w:ascii="Arial" w:hAnsi="Arial" w:cs="Arial"/>
          <w:b/>
          <w:sz w:val="24"/>
          <w:szCs w:val="24"/>
        </w:rPr>
        <w:t xml:space="preserve">ности и качества муниципальной </w:t>
      </w:r>
      <w:r w:rsidR="00AA2511" w:rsidRPr="00272F54">
        <w:rPr>
          <w:rFonts w:ascii="Arial" w:hAnsi="Arial" w:cs="Arial"/>
          <w:b/>
          <w:sz w:val="24"/>
          <w:szCs w:val="24"/>
        </w:rPr>
        <w:t>услуг</w:t>
      </w:r>
      <w:r w:rsidRPr="00272F54">
        <w:rPr>
          <w:rFonts w:ascii="Arial" w:hAnsi="Arial" w:cs="Arial"/>
          <w:b/>
          <w:sz w:val="24"/>
          <w:szCs w:val="24"/>
        </w:rPr>
        <w:t>и</w:t>
      </w:r>
    </w:p>
    <w:p w:rsidR="00C069AE" w:rsidRPr="00272F54" w:rsidRDefault="00C069AE" w:rsidP="00C069AE">
      <w:pPr>
        <w:jc w:val="center"/>
        <w:rPr>
          <w:rFonts w:ascii="Arial" w:hAnsi="Arial" w:cs="Arial"/>
          <w:b/>
          <w:sz w:val="24"/>
          <w:szCs w:val="24"/>
        </w:rPr>
      </w:pPr>
    </w:p>
    <w:p w:rsidR="00BE6C6E" w:rsidRPr="00272F54" w:rsidRDefault="00C069AE" w:rsidP="00C069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16.1. </w:t>
      </w:r>
      <w:r w:rsidR="00AA2511" w:rsidRPr="00272F54">
        <w:rPr>
          <w:rFonts w:ascii="Arial" w:hAnsi="Arial" w:cs="Arial"/>
          <w:sz w:val="24"/>
          <w:szCs w:val="24"/>
        </w:rPr>
        <w:t>Основны</w:t>
      </w:r>
      <w:r w:rsidRPr="00272F54">
        <w:rPr>
          <w:rFonts w:ascii="Arial" w:hAnsi="Arial" w:cs="Arial"/>
          <w:sz w:val="24"/>
          <w:szCs w:val="24"/>
        </w:rPr>
        <w:t>ми</w:t>
      </w:r>
      <w:r w:rsidR="00AA2511" w:rsidRPr="00272F54">
        <w:rPr>
          <w:rFonts w:ascii="Arial" w:hAnsi="Arial" w:cs="Arial"/>
          <w:sz w:val="24"/>
          <w:szCs w:val="24"/>
        </w:rPr>
        <w:t xml:space="preserve"> показателями </w:t>
      </w:r>
      <w:r w:rsidRPr="00272F54">
        <w:rPr>
          <w:rFonts w:ascii="Arial" w:hAnsi="Arial" w:cs="Arial"/>
          <w:sz w:val="24"/>
          <w:szCs w:val="24"/>
        </w:rPr>
        <w:t>доступности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муниципальной услуги я</w:t>
      </w:r>
      <w:r w:rsidR="00AA2511" w:rsidRPr="00272F54">
        <w:rPr>
          <w:rFonts w:ascii="Arial" w:hAnsi="Arial" w:cs="Arial"/>
          <w:sz w:val="24"/>
          <w:szCs w:val="24"/>
        </w:rPr>
        <w:t>вляю</w:t>
      </w:r>
      <w:r w:rsidRPr="00272F54">
        <w:rPr>
          <w:rFonts w:ascii="Arial" w:hAnsi="Arial" w:cs="Arial"/>
          <w:sz w:val="24"/>
          <w:szCs w:val="24"/>
        </w:rPr>
        <w:t>т</w:t>
      </w:r>
      <w:r w:rsidR="00AA2511" w:rsidRPr="00272F54">
        <w:rPr>
          <w:rFonts w:ascii="Arial" w:hAnsi="Arial" w:cs="Arial"/>
          <w:sz w:val="24"/>
          <w:szCs w:val="24"/>
        </w:rPr>
        <w:t>ся:</w:t>
      </w:r>
    </w:p>
    <w:p w:rsidR="00BE6C6E" w:rsidRPr="00272F54" w:rsidRDefault="00AA2511" w:rsidP="00C069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а) наличие полной </w:t>
      </w:r>
      <w:r w:rsidR="00C069AE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понятной информа</w:t>
      </w:r>
      <w:r w:rsidR="00C069AE" w:rsidRPr="00272F54">
        <w:rPr>
          <w:rFonts w:ascii="Arial" w:hAnsi="Arial" w:cs="Arial"/>
          <w:sz w:val="24"/>
          <w:szCs w:val="24"/>
        </w:rPr>
        <w:t>ци</w:t>
      </w:r>
      <w:r w:rsidRPr="00272F54">
        <w:rPr>
          <w:rFonts w:ascii="Arial" w:hAnsi="Arial" w:cs="Arial"/>
          <w:sz w:val="24"/>
          <w:szCs w:val="24"/>
        </w:rPr>
        <w:t xml:space="preserve">и о порядке, сроках и ходе </w:t>
      </w:r>
      <w:r w:rsidR="00C069AE" w:rsidRPr="00272F54">
        <w:rPr>
          <w:rFonts w:ascii="Arial" w:hAnsi="Arial" w:cs="Arial"/>
          <w:sz w:val="24"/>
          <w:szCs w:val="24"/>
        </w:rPr>
        <w:t>предоставления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C069AE"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Pr="00272F54">
        <w:rPr>
          <w:rFonts w:ascii="Arial" w:hAnsi="Arial" w:cs="Arial"/>
          <w:sz w:val="24"/>
          <w:szCs w:val="24"/>
        </w:rPr>
        <w:t xml:space="preserve">услуги в </w:t>
      </w:r>
      <w:r w:rsidR="00C069AE" w:rsidRPr="00272F54">
        <w:rPr>
          <w:rFonts w:ascii="Arial" w:hAnsi="Arial" w:cs="Arial"/>
          <w:sz w:val="24"/>
          <w:szCs w:val="24"/>
        </w:rPr>
        <w:t>информационно-</w:t>
      </w:r>
      <w:r w:rsidRPr="00272F54">
        <w:rPr>
          <w:rFonts w:ascii="Arial" w:hAnsi="Arial" w:cs="Arial"/>
          <w:sz w:val="24"/>
          <w:szCs w:val="24"/>
        </w:rPr>
        <w:t>телекоммуникационных сет</w:t>
      </w:r>
      <w:r w:rsidR="00C069AE" w:rsidRPr="00272F54">
        <w:rPr>
          <w:rFonts w:ascii="Arial" w:hAnsi="Arial" w:cs="Arial"/>
          <w:sz w:val="24"/>
          <w:szCs w:val="24"/>
        </w:rPr>
        <w:t>ях</w:t>
      </w:r>
      <w:r w:rsidRPr="00272F54">
        <w:rPr>
          <w:rFonts w:ascii="Arial" w:hAnsi="Arial" w:cs="Arial"/>
          <w:sz w:val="24"/>
          <w:szCs w:val="24"/>
        </w:rPr>
        <w:t xml:space="preserve"> общего по</w:t>
      </w:r>
      <w:r w:rsidR="00C069AE" w:rsidRPr="00272F54">
        <w:rPr>
          <w:rFonts w:ascii="Arial" w:hAnsi="Arial" w:cs="Arial"/>
          <w:sz w:val="24"/>
          <w:szCs w:val="24"/>
        </w:rPr>
        <w:t>л</w:t>
      </w:r>
      <w:r w:rsidRPr="00272F54">
        <w:rPr>
          <w:rFonts w:ascii="Arial" w:hAnsi="Arial" w:cs="Arial"/>
          <w:sz w:val="24"/>
          <w:szCs w:val="24"/>
        </w:rPr>
        <w:t>ьзования (в то</w:t>
      </w:r>
      <w:r w:rsidR="00C069AE" w:rsidRPr="00272F54">
        <w:rPr>
          <w:rFonts w:ascii="Arial" w:hAnsi="Arial" w:cs="Arial"/>
          <w:sz w:val="24"/>
          <w:szCs w:val="24"/>
        </w:rPr>
        <w:t>м числе в сети «И</w:t>
      </w:r>
      <w:r w:rsidRPr="00272F54">
        <w:rPr>
          <w:rFonts w:ascii="Arial" w:hAnsi="Arial" w:cs="Arial"/>
          <w:sz w:val="24"/>
          <w:szCs w:val="24"/>
        </w:rPr>
        <w:t>нтерне</w:t>
      </w:r>
      <w:r w:rsidR="00C069AE" w:rsidRPr="00272F54">
        <w:rPr>
          <w:rFonts w:ascii="Arial" w:hAnsi="Arial" w:cs="Arial"/>
          <w:sz w:val="24"/>
          <w:szCs w:val="24"/>
        </w:rPr>
        <w:t>т</w:t>
      </w:r>
      <w:r w:rsidRPr="00272F54">
        <w:rPr>
          <w:rFonts w:ascii="Arial" w:hAnsi="Arial" w:cs="Arial"/>
          <w:sz w:val="24"/>
          <w:szCs w:val="24"/>
        </w:rPr>
        <w:t>»), средствах массовой информации;</w:t>
      </w:r>
    </w:p>
    <w:p w:rsidR="00BE6C6E" w:rsidRPr="00272F54" w:rsidRDefault="00C069AE" w:rsidP="00C069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 xml:space="preserve">) возможность получения заявителем </w:t>
      </w:r>
      <w:r w:rsidRPr="00272F54">
        <w:rPr>
          <w:rFonts w:ascii="Arial" w:hAnsi="Arial" w:cs="Arial"/>
          <w:sz w:val="24"/>
          <w:szCs w:val="24"/>
        </w:rPr>
        <w:t>уведомлений</w:t>
      </w:r>
      <w:r w:rsidR="00AA2511" w:rsidRPr="00272F54">
        <w:rPr>
          <w:rFonts w:ascii="Arial" w:hAnsi="Arial" w:cs="Arial"/>
          <w:sz w:val="24"/>
          <w:szCs w:val="24"/>
        </w:rPr>
        <w:t xml:space="preserve"> о </w:t>
      </w:r>
      <w:r w:rsidRPr="00272F54">
        <w:rPr>
          <w:rFonts w:ascii="Arial" w:hAnsi="Arial" w:cs="Arial"/>
          <w:sz w:val="24"/>
          <w:szCs w:val="24"/>
        </w:rPr>
        <w:t>предоставлении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="00AA2511" w:rsidRPr="00272F54">
        <w:rPr>
          <w:rFonts w:ascii="Arial" w:hAnsi="Arial" w:cs="Arial"/>
          <w:sz w:val="24"/>
          <w:szCs w:val="24"/>
        </w:rPr>
        <w:t>услуги с помо</w:t>
      </w:r>
      <w:r w:rsidRPr="00272F54">
        <w:rPr>
          <w:rFonts w:ascii="Arial" w:hAnsi="Arial" w:cs="Arial"/>
          <w:sz w:val="24"/>
          <w:szCs w:val="24"/>
        </w:rPr>
        <w:t>щь</w:t>
      </w:r>
      <w:r w:rsidR="00AA2511" w:rsidRPr="00272F54">
        <w:rPr>
          <w:rFonts w:ascii="Arial" w:hAnsi="Arial" w:cs="Arial"/>
          <w:sz w:val="24"/>
          <w:szCs w:val="24"/>
        </w:rPr>
        <w:t>ю Единого пор</w:t>
      </w:r>
      <w:r w:rsidRPr="00272F54">
        <w:rPr>
          <w:rFonts w:ascii="Arial" w:hAnsi="Arial" w:cs="Arial"/>
          <w:sz w:val="24"/>
          <w:szCs w:val="24"/>
        </w:rPr>
        <w:t>т</w:t>
      </w:r>
      <w:r w:rsidR="00AA2511" w:rsidRPr="00272F54">
        <w:rPr>
          <w:rFonts w:ascii="Arial" w:hAnsi="Arial" w:cs="Arial"/>
          <w:sz w:val="24"/>
          <w:szCs w:val="24"/>
        </w:rPr>
        <w:t>ала;</w:t>
      </w:r>
    </w:p>
    <w:p w:rsidR="00BE6C6E" w:rsidRPr="00272F54" w:rsidRDefault="00AA2511" w:rsidP="00C069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в</w:t>
      </w:r>
      <w:r w:rsidR="00C069AE" w:rsidRPr="00272F54">
        <w:rPr>
          <w:rFonts w:ascii="Arial" w:hAnsi="Arial" w:cs="Arial"/>
          <w:sz w:val="24"/>
          <w:szCs w:val="24"/>
        </w:rPr>
        <w:t>) возможность получения информаци</w:t>
      </w:r>
      <w:r w:rsidRPr="00272F54">
        <w:rPr>
          <w:rFonts w:ascii="Arial" w:hAnsi="Arial" w:cs="Arial"/>
          <w:sz w:val="24"/>
          <w:szCs w:val="24"/>
        </w:rPr>
        <w:t xml:space="preserve">и о ходе </w:t>
      </w:r>
      <w:r w:rsidR="00C069AE" w:rsidRPr="00272F54">
        <w:rPr>
          <w:rFonts w:ascii="Arial" w:hAnsi="Arial" w:cs="Arial"/>
          <w:sz w:val="24"/>
          <w:szCs w:val="24"/>
        </w:rPr>
        <w:t>предоставления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C069AE"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Pr="00272F54">
        <w:rPr>
          <w:rFonts w:ascii="Arial" w:hAnsi="Arial" w:cs="Arial"/>
          <w:sz w:val="24"/>
          <w:szCs w:val="24"/>
        </w:rPr>
        <w:t>услуг</w:t>
      </w:r>
      <w:r w:rsidR="00C069AE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, в том числе с исполь</w:t>
      </w:r>
      <w:r w:rsidR="00C069AE" w:rsidRPr="00272F54">
        <w:rPr>
          <w:rFonts w:ascii="Arial" w:hAnsi="Arial" w:cs="Arial"/>
          <w:sz w:val="24"/>
          <w:szCs w:val="24"/>
        </w:rPr>
        <w:t>зо</w:t>
      </w:r>
      <w:r w:rsidRPr="00272F54">
        <w:rPr>
          <w:rFonts w:ascii="Arial" w:hAnsi="Arial" w:cs="Arial"/>
          <w:sz w:val="24"/>
          <w:szCs w:val="24"/>
        </w:rPr>
        <w:t>вание</w:t>
      </w:r>
      <w:r w:rsidR="00C069AE" w:rsidRPr="00272F54">
        <w:rPr>
          <w:rFonts w:ascii="Arial" w:hAnsi="Arial" w:cs="Arial"/>
          <w:sz w:val="24"/>
          <w:szCs w:val="24"/>
        </w:rPr>
        <w:t>м информационно-</w:t>
      </w:r>
      <w:r w:rsidRPr="00272F54">
        <w:rPr>
          <w:rFonts w:ascii="Arial" w:hAnsi="Arial" w:cs="Arial"/>
          <w:sz w:val="24"/>
          <w:szCs w:val="24"/>
        </w:rPr>
        <w:t>ком</w:t>
      </w:r>
      <w:r w:rsidR="00C069AE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>ун</w:t>
      </w:r>
      <w:r w:rsidR="00C069AE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кац</w:t>
      </w:r>
      <w:r w:rsidR="00C069AE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онных технологий.</w:t>
      </w:r>
    </w:p>
    <w:p w:rsidR="00C069AE" w:rsidRPr="00272F54" w:rsidRDefault="00C069AE" w:rsidP="00C069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16.2. </w:t>
      </w:r>
      <w:r w:rsidR="00AA2511" w:rsidRPr="00272F54">
        <w:rPr>
          <w:rFonts w:ascii="Arial" w:hAnsi="Arial" w:cs="Arial"/>
          <w:sz w:val="24"/>
          <w:szCs w:val="24"/>
        </w:rPr>
        <w:t>Основными пока</w:t>
      </w:r>
      <w:r w:rsidRPr="00272F54">
        <w:rPr>
          <w:rFonts w:ascii="Arial" w:hAnsi="Arial" w:cs="Arial"/>
          <w:sz w:val="24"/>
          <w:szCs w:val="24"/>
        </w:rPr>
        <w:t>з</w:t>
      </w:r>
      <w:r w:rsidR="00AA2511" w:rsidRPr="00272F54">
        <w:rPr>
          <w:rFonts w:ascii="Arial" w:hAnsi="Arial" w:cs="Arial"/>
          <w:sz w:val="24"/>
          <w:szCs w:val="24"/>
        </w:rPr>
        <w:t>ател</w:t>
      </w:r>
      <w:r w:rsidRPr="00272F54">
        <w:rPr>
          <w:rFonts w:ascii="Arial" w:hAnsi="Arial" w:cs="Arial"/>
          <w:sz w:val="24"/>
          <w:szCs w:val="24"/>
        </w:rPr>
        <w:t>ями</w:t>
      </w:r>
      <w:r w:rsidR="00AA2511" w:rsidRPr="00272F54">
        <w:rPr>
          <w:rFonts w:ascii="Arial" w:hAnsi="Arial" w:cs="Arial"/>
          <w:sz w:val="24"/>
          <w:szCs w:val="24"/>
        </w:rPr>
        <w:t xml:space="preserve"> качества </w:t>
      </w:r>
      <w:r w:rsidRPr="00272F54">
        <w:rPr>
          <w:rFonts w:ascii="Arial" w:hAnsi="Arial" w:cs="Arial"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="00AA2511" w:rsidRPr="00272F54">
        <w:rPr>
          <w:rFonts w:ascii="Arial" w:hAnsi="Arial" w:cs="Arial"/>
          <w:sz w:val="24"/>
          <w:szCs w:val="24"/>
        </w:rPr>
        <w:t>услуги</w:t>
      </w:r>
      <w:r w:rsidRPr="00272F54">
        <w:rPr>
          <w:rFonts w:ascii="Arial" w:hAnsi="Arial" w:cs="Arial"/>
          <w:sz w:val="24"/>
          <w:szCs w:val="24"/>
        </w:rPr>
        <w:t xml:space="preserve"> являются:</w:t>
      </w:r>
    </w:p>
    <w:p w:rsidR="00BE6C6E" w:rsidRPr="00272F54" w:rsidRDefault="00AA2511" w:rsidP="00C069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а) своевременность предостав</w:t>
      </w:r>
      <w:r w:rsidR="00C069AE" w:rsidRPr="00272F54">
        <w:rPr>
          <w:rFonts w:ascii="Arial" w:hAnsi="Arial" w:cs="Arial"/>
          <w:sz w:val="24"/>
          <w:szCs w:val="24"/>
        </w:rPr>
        <w:t>лени</w:t>
      </w:r>
      <w:r w:rsidRPr="00272F54">
        <w:rPr>
          <w:rFonts w:ascii="Arial" w:hAnsi="Arial" w:cs="Arial"/>
          <w:sz w:val="24"/>
          <w:szCs w:val="24"/>
        </w:rPr>
        <w:t xml:space="preserve">я </w:t>
      </w:r>
      <w:r w:rsidR="00C069AE" w:rsidRPr="00272F54">
        <w:rPr>
          <w:rFonts w:ascii="Arial" w:hAnsi="Arial" w:cs="Arial"/>
          <w:sz w:val="24"/>
          <w:szCs w:val="24"/>
        </w:rPr>
        <w:t>муниципальной услуги</w:t>
      </w:r>
      <w:r w:rsidRPr="00272F54">
        <w:rPr>
          <w:rFonts w:ascii="Arial" w:hAnsi="Arial" w:cs="Arial"/>
          <w:sz w:val="24"/>
          <w:szCs w:val="24"/>
        </w:rPr>
        <w:t xml:space="preserve"> в соответств</w:t>
      </w:r>
      <w:r w:rsidR="00C069AE" w:rsidRPr="00272F54">
        <w:rPr>
          <w:rFonts w:ascii="Arial" w:hAnsi="Arial" w:cs="Arial"/>
          <w:sz w:val="24"/>
          <w:szCs w:val="24"/>
        </w:rPr>
        <w:t>ии</w:t>
      </w:r>
      <w:r w:rsidRPr="00272F54">
        <w:rPr>
          <w:rFonts w:ascii="Arial" w:hAnsi="Arial" w:cs="Arial"/>
          <w:sz w:val="24"/>
          <w:szCs w:val="24"/>
        </w:rPr>
        <w:t xml:space="preserve"> со стандарт</w:t>
      </w:r>
      <w:r w:rsidR="00C069AE" w:rsidRPr="00272F54">
        <w:rPr>
          <w:rFonts w:ascii="Arial" w:hAnsi="Arial" w:cs="Arial"/>
          <w:sz w:val="24"/>
          <w:szCs w:val="24"/>
        </w:rPr>
        <w:t>ом</w:t>
      </w:r>
      <w:r w:rsidRPr="00272F54">
        <w:rPr>
          <w:rFonts w:ascii="Arial" w:hAnsi="Arial" w:cs="Arial"/>
          <w:sz w:val="24"/>
          <w:szCs w:val="24"/>
        </w:rPr>
        <w:t xml:space="preserve"> ее </w:t>
      </w:r>
      <w:r w:rsidR="00C069AE" w:rsidRPr="00272F54">
        <w:rPr>
          <w:rFonts w:ascii="Arial" w:hAnsi="Arial" w:cs="Arial"/>
          <w:sz w:val="24"/>
          <w:szCs w:val="24"/>
        </w:rPr>
        <w:t>предоставления</w:t>
      </w:r>
      <w:r w:rsidRPr="00272F54">
        <w:rPr>
          <w:rFonts w:ascii="Arial" w:hAnsi="Arial" w:cs="Arial"/>
          <w:sz w:val="24"/>
          <w:szCs w:val="24"/>
        </w:rPr>
        <w:t xml:space="preserve">, </w:t>
      </w:r>
      <w:r w:rsidR="00C069AE" w:rsidRPr="00272F54">
        <w:rPr>
          <w:rFonts w:ascii="Arial" w:hAnsi="Arial" w:cs="Arial"/>
          <w:sz w:val="24"/>
          <w:szCs w:val="24"/>
        </w:rPr>
        <w:t>установленным настоящим</w:t>
      </w:r>
      <w:r w:rsidRPr="00272F54">
        <w:rPr>
          <w:rFonts w:ascii="Arial" w:hAnsi="Arial" w:cs="Arial"/>
          <w:sz w:val="24"/>
          <w:szCs w:val="24"/>
        </w:rPr>
        <w:t xml:space="preserve"> А</w:t>
      </w:r>
      <w:r w:rsidR="00C069AE" w:rsidRPr="00272F54">
        <w:rPr>
          <w:rFonts w:ascii="Arial" w:hAnsi="Arial" w:cs="Arial"/>
          <w:sz w:val="24"/>
          <w:szCs w:val="24"/>
        </w:rPr>
        <w:t>дминистративным</w:t>
      </w:r>
      <w:r w:rsidRPr="00272F54">
        <w:rPr>
          <w:rFonts w:ascii="Arial" w:hAnsi="Arial" w:cs="Arial"/>
          <w:sz w:val="24"/>
          <w:szCs w:val="24"/>
        </w:rPr>
        <w:t xml:space="preserve"> регламентом;</w:t>
      </w:r>
    </w:p>
    <w:p w:rsidR="00C069AE" w:rsidRPr="00272F54" w:rsidRDefault="00C069AE" w:rsidP="00C069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 xml:space="preserve">) </w:t>
      </w:r>
      <w:r w:rsidRPr="00272F54">
        <w:rPr>
          <w:rFonts w:ascii="Arial" w:hAnsi="Arial" w:cs="Arial"/>
          <w:sz w:val="24"/>
          <w:szCs w:val="24"/>
        </w:rPr>
        <w:t>мин</w:t>
      </w:r>
      <w:r w:rsidR="00AA2511" w:rsidRPr="00272F54">
        <w:rPr>
          <w:rFonts w:ascii="Arial" w:hAnsi="Arial" w:cs="Arial"/>
          <w:sz w:val="24"/>
          <w:szCs w:val="24"/>
        </w:rPr>
        <w:t xml:space="preserve">имально возможное количество </w:t>
      </w:r>
      <w:r w:rsidRPr="00272F54">
        <w:rPr>
          <w:rFonts w:ascii="Arial" w:hAnsi="Arial" w:cs="Arial"/>
          <w:sz w:val="24"/>
          <w:szCs w:val="24"/>
        </w:rPr>
        <w:t>взаимодействия</w:t>
      </w:r>
      <w:r w:rsidR="00AA2511" w:rsidRPr="00272F54">
        <w:rPr>
          <w:rFonts w:ascii="Arial" w:hAnsi="Arial" w:cs="Arial"/>
          <w:sz w:val="24"/>
          <w:szCs w:val="24"/>
        </w:rPr>
        <w:t xml:space="preserve"> гражданина с</w:t>
      </w:r>
      <w:r w:rsidRPr="00272F54">
        <w:rPr>
          <w:rFonts w:ascii="Arial" w:hAnsi="Arial" w:cs="Arial"/>
          <w:sz w:val="24"/>
          <w:szCs w:val="24"/>
        </w:rPr>
        <w:t xml:space="preserve"> должностными лицами, участвующими в предоставлении муниципальной услуги;</w:t>
      </w:r>
    </w:p>
    <w:p w:rsidR="00BE6C6E" w:rsidRPr="00272F54" w:rsidRDefault="00AA2511" w:rsidP="00C069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в) отсутствие о</w:t>
      </w:r>
      <w:r w:rsidR="00C069AE" w:rsidRPr="00272F54">
        <w:rPr>
          <w:rFonts w:ascii="Arial" w:hAnsi="Arial" w:cs="Arial"/>
          <w:sz w:val="24"/>
          <w:szCs w:val="24"/>
        </w:rPr>
        <w:t>боснованных жал</w:t>
      </w:r>
      <w:r w:rsidRPr="00272F54">
        <w:rPr>
          <w:rFonts w:ascii="Arial" w:hAnsi="Arial" w:cs="Arial"/>
          <w:sz w:val="24"/>
          <w:szCs w:val="24"/>
        </w:rPr>
        <w:t xml:space="preserve">об на действия (бездействие) сотрудников и </w:t>
      </w:r>
      <w:r w:rsidR="00C069AE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х некорректное (</w:t>
      </w:r>
      <w:r w:rsidR="00C069AE" w:rsidRPr="00272F54">
        <w:rPr>
          <w:rFonts w:ascii="Arial" w:hAnsi="Arial" w:cs="Arial"/>
          <w:sz w:val="24"/>
          <w:szCs w:val="24"/>
        </w:rPr>
        <w:t>невнимательное</w:t>
      </w:r>
      <w:r w:rsidRPr="00272F54">
        <w:rPr>
          <w:rFonts w:ascii="Arial" w:hAnsi="Arial" w:cs="Arial"/>
          <w:sz w:val="24"/>
          <w:szCs w:val="24"/>
        </w:rPr>
        <w:t>) отношение к заяв</w:t>
      </w:r>
      <w:r w:rsidR="00C069AE" w:rsidRPr="00272F54">
        <w:rPr>
          <w:rFonts w:ascii="Arial" w:hAnsi="Arial" w:cs="Arial"/>
          <w:sz w:val="24"/>
          <w:szCs w:val="24"/>
        </w:rPr>
        <w:t>ит</w:t>
      </w:r>
      <w:r w:rsidRPr="00272F54">
        <w:rPr>
          <w:rFonts w:ascii="Arial" w:hAnsi="Arial" w:cs="Arial"/>
          <w:sz w:val="24"/>
          <w:szCs w:val="24"/>
        </w:rPr>
        <w:t>ел</w:t>
      </w:r>
      <w:r w:rsidR="00C069AE" w:rsidRPr="00272F54">
        <w:rPr>
          <w:rFonts w:ascii="Arial" w:hAnsi="Arial" w:cs="Arial"/>
          <w:sz w:val="24"/>
          <w:szCs w:val="24"/>
        </w:rPr>
        <w:t>я</w:t>
      </w:r>
      <w:r w:rsidRPr="00272F54">
        <w:rPr>
          <w:rFonts w:ascii="Arial" w:hAnsi="Arial" w:cs="Arial"/>
          <w:sz w:val="24"/>
          <w:szCs w:val="24"/>
        </w:rPr>
        <w:t>м;</w:t>
      </w:r>
    </w:p>
    <w:p w:rsidR="00BE6C6E" w:rsidRPr="00272F54" w:rsidRDefault="00AA2511" w:rsidP="00C069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г) отсутствие нару</w:t>
      </w:r>
      <w:r w:rsidR="00C069AE" w:rsidRPr="00272F54">
        <w:rPr>
          <w:rFonts w:ascii="Arial" w:hAnsi="Arial" w:cs="Arial"/>
          <w:sz w:val="24"/>
          <w:szCs w:val="24"/>
        </w:rPr>
        <w:t>ш</w:t>
      </w:r>
      <w:r w:rsidRPr="00272F54">
        <w:rPr>
          <w:rFonts w:ascii="Arial" w:hAnsi="Arial" w:cs="Arial"/>
          <w:sz w:val="24"/>
          <w:szCs w:val="24"/>
        </w:rPr>
        <w:t>ений установ</w:t>
      </w:r>
      <w:r w:rsidR="00C069AE" w:rsidRPr="00272F54">
        <w:rPr>
          <w:rFonts w:ascii="Arial" w:hAnsi="Arial" w:cs="Arial"/>
          <w:sz w:val="24"/>
          <w:szCs w:val="24"/>
        </w:rPr>
        <w:t xml:space="preserve">ленных </w:t>
      </w:r>
      <w:r w:rsidRPr="00272F54">
        <w:rPr>
          <w:rFonts w:ascii="Arial" w:hAnsi="Arial" w:cs="Arial"/>
          <w:sz w:val="24"/>
          <w:szCs w:val="24"/>
        </w:rPr>
        <w:t xml:space="preserve">сроков в процессе </w:t>
      </w:r>
      <w:r w:rsidR="00C069AE" w:rsidRPr="00272F54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Pr="00272F54">
        <w:rPr>
          <w:rFonts w:ascii="Arial" w:hAnsi="Arial" w:cs="Arial"/>
          <w:sz w:val="24"/>
          <w:szCs w:val="24"/>
        </w:rPr>
        <w:t>услуги;</w:t>
      </w:r>
    </w:p>
    <w:p w:rsidR="00BE6C6E" w:rsidRPr="00272F54" w:rsidRDefault="00AA2511" w:rsidP="00C069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д) отсутствие заявлений об оспаривании ре</w:t>
      </w:r>
      <w:r w:rsidR="00C069AE" w:rsidRPr="00272F54">
        <w:rPr>
          <w:rFonts w:ascii="Arial" w:hAnsi="Arial" w:cs="Arial"/>
          <w:sz w:val="24"/>
          <w:szCs w:val="24"/>
        </w:rPr>
        <w:t>шени</w:t>
      </w:r>
      <w:r w:rsidRPr="00272F54">
        <w:rPr>
          <w:rFonts w:ascii="Arial" w:hAnsi="Arial" w:cs="Arial"/>
          <w:sz w:val="24"/>
          <w:szCs w:val="24"/>
        </w:rPr>
        <w:t>й, действий (бе</w:t>
      </w:r>
      <w:r w:rsidR="00C069AE" w:rsidRPr="00272F54">
        <w:rPr>
          <w:rFonts w:ascii="Arial" w:hAnsi="Arial" w:cs="Arial"/>
          <w:sz w:val="24"/>
          <w:szCs w:val="24"/>
        </w:rPr>
        <w:t>з</w:t>
      </w:r>
      <w:r w:rsidRPr="00272F54">
        <w:rPr>
          <w:rFonts w:ascii="Arial" w:hAnsi="Arial" w:cs="Arial"/>
          <w:sz w:val="24"/>
          <w:szCs w:val="24"/>
        </w:rPr>
        <w:t xml:space="preserve">действия) </w:t>
      </w:r>
      <w:r w:rsidR="00C069AE" w:rsidRPr="00272F54">
        <w:rPr>
          <w:rFonts w:ascii="Arial" w:hAnsi="Arial" w:cs="Arial"/>
          <w:sz w:val="24"/>
          <w:szCs w:val="24"/>
        </w:rPr>
        <w:t>Уполномоченного</w:t>
      </w:r>
      <w:r w:rsidRPr="00272F54">
        <w:rPr>
          <w:rFonts w:ascii="Arial" w:hAnsi="Arial" w:cs="Arial"/>
          <w:sz w:val="24"/>
          <w:szCs w:val="24"/>
        </w:rPr>
        <w:t xml:space="preserve"> органа, его дол</w:t>
      </w:r>
      <w:r w:rsidR="00C069AE" w:rsidRPr="00272F54">
        <w:rPr>
          <w:rFonts w:ascii="Arial" w:hAnsi="Arial" w:cs="Arial"/>
          <w:sz w:val="24"/>
          <w:szCs w:val="24"/>
        </w:rPr>
        <w:t>жностных</w:t>
      </w:r>
      <w:r w:rsidRPr="00272F54">
        <w:rPr>
          <w:rFonts w:ascii="Arial" w:hAnsi="Arial" w:cs="Arial"/>
          <w:sz w:val="24"/>
          <w:szCs w:val="24"/>
        </w:rPr>
        <w:t xml:space="preserve"> лиц, пр</w:t>
      </w:r>
      <w:r w:rsidR="00C069AE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нимаемы</w:t>
      </w:r>
      <w:r w:rsidR="00F32601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 xml:space="preserve"> (совершенным) при </w:t>
      </w:r>
      <w:r w:rsidR="00F32601" w:rsidRPr="00272F54">
        <w:rPr>
          <w:rFonts w:ascii="Arial" w:hAnsi="Arial" w:cs="Arial"/>
          <w:sz w:val="24"/>
          <w:szCs w:val="24"/>
        </w:rPr>
        <w:t>предоставлении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F32601"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Pr="00272F54">
        <w:rPr>
          <w:rFonts w:ascii="Arial" w:hAnsi="Arial" w:cs="Arial"/>
          <w:sz w:val="24"/>
          <w:szCs w:val="24"/>
        </w:rPr>
        <w:t>услуги, по ит</w:t>
      </w:r>
      <w:r w:rsidR="00F32601" w:rsidRPr="00272F54">
        <w:rPr>
          <w:rFonts w:ascii="Arial" w:hAnsi="Arial" w:cs="Arial"/>
          <w:sz w:val="24"/>
          <w:szCs w:val="24"/>
        </w:rPr>
        <w:t>огам рассмотрения которых в</w:t>
      </w:r>
      <w:r w:rsidRPr="00272F54">
        <w:rPr>
          <w:rFonts w:ascii="Arial" w:hAnsi="Arial" w:cs="Arial"/>
          <w:sz w:val="24"/>
          <w:szCs w:val="24"/>
        </w:rPr>
        <w:t>несены решения об удов</w:t>
      </w:r>
      <w:r w:rsidR="00F32601" w:rsidRPr="00272F54">
        <w:rPr>
          <w:rFonts w:ascii="Arial" w:hAnsi="Arial" w:cs="Arial"/>
          <w:sz w:val="24"/>
          <w:szCs w:val="24"/>
        </w:rPr>
        <w:t>летворени</w:t>
      </w:r>
      <w:r w:rsidRPr="00272F54">
        <w:rPr>
          <w:rFonts w:ascii="Arial" w:hAnsi="Arial" w:cs="Arial"/>
          <w:sz w:val="24"/>
          <w:szCs w:val="24"/>
        </w:rPr>
        <w:t>и</w:t>
      </w:r>
      <w:r w:rsidR="00F3260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(част</w:t>
      </w:r>
      <w:r w:rsidR="00F32601" w:rsidRPr="00272F54">
        <w:rPr>
          <w:rFonts w:ascii="Arial" w:hAnsi="Arial" w:cs="Arial"/>
          <w:sz w:val="24"/>
          <w:szCs w:val="24"/>
        </w:rPr>
        <w:t>ич</w:t>
      </w:r>
      <w:r w:rsidRPr="00272F54">
        <w:rPr>
          <w:rFonts w:ascii="Arial" w:hAnsi="Arial" w:cs="Arial"/>
          <w:sz w:val="24"/>
          <w:szCs w:val="24"/>
        </w:rPr>
        <w:t>ном удов</w:t>
      </w:r>
      <w:r w:rsidR="00F32601" w:rsidRPr="00272F54">
        <w:rPr>
          <w:rFonts w:ascii="Arial" w:hAnsi="Arial" w:cs="Arial"/>
          <w:sz w:val="24"/>
          <w:szCs w:val="24"/>
        </w:rPr>
        <w:t>л</w:t>
      </w:r>
      <w:r w:rsidRPr="00272F54">
        <w:rPr>
          <w:rFonts w:ascii="Arial" w:hAnsi="Arial" w:cs="Arial"/>
          <w:sz w:val="24"/>
          <w:szCs w:val="24"/>
        </w:rPr>
        <w:t>етворен</w:t>
      </w:r>
      <w:r w:rsidR="00F32601" w:rsidRPr="00272F54">
        <w:rPr>
          <w:rFonts w:ascii="Arial" w:hAnsi="Arial" w:cs="Arial"/>
          <w:sz w:val="24"/>
          <w:szCs w:val="24"/>
        </w:rPr>
        <w:t>ии</w:t>
      </w:r>
      <w:r w:rsidRPr="00272F54">
        <w:rPr>
          <w:rFonts w:ascii="Arial" w:hAnsi="Arial" w:cs="Arial"/>
          <w:sz w:val="24"/>
          <w:szCs w:val="24"/>
        </w:rPr>
        <w:t>)</w:t>
      </w:r>
      <w:r w:rsidR="00F32601" w:rsidRPr="00272F54">
        <w:rPr>
          <w:rFonts w:ascii="Arial" w:hAnsi="Arial" w:cs="Arial"/>
          <w:sz w:val="24"/>
          <w:szCs w:val="24"/>
        </w:rPr>
        <w:t xml:space="preserve"> требован</w:t>
      </w:r>
      <w:r w:rsidRPr="00272F54">
        <w:rPr>
          <w:rFonts w:ascii="Arial" w:hAnsi="Arial" w:cs="Arial"/>
          <w:sz w:val="24"/>
          <w:szCs w:val="24"/>
        </w:rPr>
        <w:t>ий заявителей.</w:t>
      </w:r>
    </w:p>
    <w:p w:rsidR="00F32601" w:rsidRPr="00272F54" w:rsidRDefault="00F32601" w:rsidP="00C069A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F32601" w:rsidP="00F32601">
      <w:pPr>
        <w:jc w:val="center"/>
        <w:rPr>
          <w:rFonts w:ascii="Arial" w:hAnsi="Arial" w:cs="Arial"/>
          <w:b/>
          <w:sz w:val="24"/>
          <w:szCs w:val="24"/>
        </w:rPr>
      </w:pPr>
      <w:bookmarkStart w:id="12" w:name="16"/>
      <w:bookmarkEnd w:id="12"/>
      <w:r w:rsidRPr="00272F54">
        <w:rPr>
          <w:rFonts w:ascii="Arial" w:hAnsi="Arial" w:cs="Arial"/>
          <w:b/>
          <w:sz w:val="24"/>
          <w:szCs w:val="24"/>
        </w:rPr>
        <w:lastRenderedPageBreak/>
        <w:t>17. Иные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требования к </w:t>
      </w:r>
      <w:r w:rsidRPr="00272F54">
        <w:rPr>
          <w:rFonts w:ascii="Arial" w:hAnsi="Arial" w:cs="Arial"/>
          <w:b/>
          <w:sz w:val="24"/>
          <w:szCs w:val="24"/>
        </w:rPr>
        <w:t>предоставлению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F32601" w:rsidP="00F3260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17.1. </w:t>
      </w:r>
      <w:r w:rsidR="00AA2511" w:rsidRPr="00272F54">
        <w:rPr>
          <w:rFonts w:ascii="Arial" w:hAnsi="Arial" w:cs="Arial"/>
          <w:sz w:val="24"/>
          <w:szCs w:val="24"/>
        </w:rPr>
        <w:t>Перечень услуг, которое являю</w:t>
      </w:r>
      <w:r w:rsidRPr="00272F54">
        <w:rPr>
          <w:rFonts w:ascii="Arial" w:hAnsi="Arial" w:cs="Arial"/>
          <w:sz w:val="24"/>
          <w:szCs w:val="24"/>
        </w:rPr>
        <w:t>т</w:t>
      </w:r>
      <w:r w:rsidR="00AA2511" w:rsidRPr="00272F54">
        <w:rPr>
          <w:rFonts w:ascii="Arial" w:hAnsi="Arial" w:cs="Arial"/>
          <w:sz w:val="24"/>
          <w:szCs w:val="24"/>
        </w:rPr>
        <w:t>ся необходимыми и обязательным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дл</w:t>
      </w:r>
      <w:r w:rsidRPr="00272F54">
        <w:rPr>
          <w:rFonts w:ascii="Arial" w:hAnsi="Arial" w:cs="Arial"/>
          <w:sz w:val="24"/>
          <w:szCs w:val="24"/>
        </w:rPr>
        <w:t>я</w:t>
      </w:r>
      <w:r w:rsidR="00AA2511" w:rsidRPr="00272F54">
        <w:rPr>
          <w:rFonts w:ascii="Arial" w:hAnsi="Arial" w:cs="Arial"/>
          <w:sz w:val="24"/>
          <w:szCs w:val="24"/>
        </w:rPr>
        <w:t xml:space="preserve"> предоста</w:t>
      </w:r>
      <w:r w:rsidRPr="00272F54">
        <w:rPr>
          <w:rFonts w:ascii="Arial" w:hAnsi="Arial" w:cs="Arial"/>
          <w:sz w:val="24"/>
          <w:szCs w:val="24"/>
        </w:rPr>
        <w:t>влени</w:t>
      </w:r>
      <w:r w:rsidR="00AA2511" w:rsidRPr="00272F54">
        <w:rPr>
          <w:rFonts w:ascii="Arial" w:hAnsi="Arial" w:cs="Arial"/>
          <w:sz w:val="24"/>
          <w:szCs w:val="24"/>
        </w:rPr>
        <w:t xml:space="preserve">я </w:t>
      </w:r>
      <w:r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услуг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, в то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 xml:space="preserve"> ч</w:t>
      </w:r>
      <w:r w:rsidRPr="00272F54">
        <w:rPr>
          <w:rFonts w:ascii="Arial" w:hAnsi="Arial" w:cs="Arial"/>
          <w:sz w:val="24"/>
          <w:szCs w:val="24"/>
        </w:rPr>
        <w:t>ис</w:t>
      </w:r>
      <w:r w:rsidR="00AA2511" w:rsidRPr="00272F54">
        <w:rPr>
          <w:rFonts w:ascii="Arial" w:hAnsi="Arial" w:cs="Arial"/>
          <w:sz w:val="24"/>
          <w:szCs w:val="24"/>
        </w:rPr>
        <w:t>ле сведе</w:t>
      </w:r>
      <w:r w:rsidRPr="00272F54">
        <w:rPr>
          <w:rFonts w:ascii="Arial" w:hAnsi="Arial" w:cs="Arial"/>
          <w:sz w:val="24"/>
          <w:szCs w:val="24"/>
        </w:rPr>
        <w:t>ни</w:t>
      </w:r>
      <w:r w:rsidR="00AA2511" w:rsidRPr="00272F54">
        <w:rPr>
          <w:rFonts w:ascii="Arial" w:hAnsi="Arial" w:cs="Arial"/>
          <w:sz w:val="24"/>
          <w:szCs w:val="24"/>
        </w:rPr>
        <w:t>я о до</w:t>
      </w:r>
      <w:r w:rsidRPr="00272F54">
        <w:rPr>
          <w:rFonts w:ascii="Arial" w:hAnsi="Arial" w:cs="Arial"/>
          <w:sz w:val="24"/>
          <w:szCs w:val="24"/>
        </w:rPr>
        <w:t>кументе</w:t>
      </w:r>
      <w:r w:rsidR="00AA2511" w:rsidRPr="00272F54">
        <w:rPr>
          <w:rFonts w:ascii="Arial" w:hAnsi="Arial" w:cs="Arial"/>
          <w:sz w:val="24"/>
          <w:szCs w:val="24"/>
        </w:rPr>
        <w:t xml:space="preserve"> (документах), выдав</w:t>
      </w:r>
      <w:r w:rsidRPr="00272F54">
        <w:rPr>
          <w:rFonts w:ascii="Arial" w:hAnsi="Arial" w:cs="Arial"/>
          <w:sz w:val="24"/>
          <w:szCs w:val="24"/>
        </w:rPr>
        <w:t>ае</w:t>
      </w:r>
      <w:r w:rsidR="00AA2511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>ом (вы</w:t>
      </w:r>
      <w:r w:rsidR="00AA2511" w:rsidRPr="00272F54">
        <w:rPr>
          <w:rFonts w:ascii="Arial" w:hAnsi="Arial" w:cs="Arial"/>
          <w:sz w:val="24"/>
          <w:szCs w:val="24"/>
        </w:rPr>
        <w:t>давае</w:t>
      </w:r>
      <w:r w:rsidRPr="00272F54">
        <w:rPr>
          <w:rFonts w:ascii="Arial" w:hAnsi="Arial" w:cs="Arial"/>
          <w:sz w:val="24"/>
          <w:szCs w:val="24"/>
        </w:rPr>
        <w:t>мы</w:t>
      </w:r>
      <w:r w:rsidR="00AA2511" w:rsidRPr="00272F54">
        <w:rPr>
          <w:rFonts w:ascii="Arial" w:hAnsi="Arial" w:cs="Arial"/>
          <w:sz w:val="24"/>
          <w:szCs w:val="24"/>
        </w:rPr>
        <w:t>х) орган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зациям</w:t>
      </w:r>
      <w:r w:rsidRPr="00272F54">
        <w:rPr>
          <w:rFonts w:ascii="Arial" w:hAnsi="Arial" w:cs="Arial"/>
          <w:sz w:val="24"/>
          <w:szCs w:val="24"/>
        </w:rPr>
        <w:t>и, участвующи</w:t>
      </w:r>
      <w:r w:rsidR="00AA2511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в предоставлен</w:t>
      </w:r>
      <w:r w:rsidRPr="00272F54">
        <w:rPr>
          <w:rFonts w:ascii="Arial" w:hAnsi="Arial" w:cs="Arial"/>
          <w:sz w:val="24"/>
          <w:szCs w:val="24"/>
        </w:rPr>
        <w:t>ии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услуги</w:t>
      </w:r>
    </w:p>
    <w:p w:rsidR="00BE6C6E" w:rsidRPr="00272F54" w:rsidRDefault="00F32601" w:rsidP="00F3260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17.1.1. </w:t>
      </w:r>
      <w:r w:rsidR="00AA2511" w:rsidRPr="00272F54">
        <w:rPr>
          <w:rFonts w:ascii="Arial" w:hAnsi="Arial" w:cs="Arial"/>
          <w:sz w:val="24"/>
          <w:szCs w:val="24"/>
        </w:rPr>
        <w:t>Услуги, необход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>ые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обязательн</w:t>
      </w:r>
      <w:r w:rsidRPr="00272F54">
        <w:rPr>
          <w:rFonts w:ascii="Arial" w:hAnsi="Arial" w:cs="Arial"/>
          <w:sz w:val="24"/>
          <w:szCs w:val="24"/>
        </w:rPr>
        <w:t>ые</w:t>
      </w:r>
      <w:r w:rsidR="00AA2511" w:rsidRPr="00272F54">
        <w:rPr>
          <w:rFonts w:ascii="Arial" w:hAnsi="Arial" w:cs="Arial"/>
          <w:sz w:val="24"/>
          <w:szCs w:val="24"/>
        </w:rPr>
        <w:t xml:space="preserve"> для предоставлен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я </w:t>
      </w:r>
      <w:r w:rsidRPr="00272F54">
        <w:rPr>
          <w:rFonts w:ascii="Arial" w:hAnsi="Arial" w:cs="Arial"/>
          <w:sz w:val="24"/>
          <w:szCs w:val="24"/>
        </w:rPr>
        <w:t>муниципальной услуги отсутствуют.</w:t>
      </w:r>
    </w:p>
    <w:p w:rsidR="00BE6C6E" w:rsidRPr="00272F54" w:rsidRDefault="00F32601" w:rsidP="00F3260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17.1.2. При предоставлении муниципальной услуги запрещается требовать от заявителя:</w:t>
      </w:r>
    </w:p>
    <w:p w:rsidR="00BE6C6E" w:rsidRPr="00272F54" w:rsidRDefault="00AA2511" w:rsidP="00F3260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а) </w:t>
      </w:r>
      <w:r w:rsidR="00F32601" w:rsidRPr="00272F54">
        <w:rPr>
          <w:rFonts w:ascii="Arial" w:hAnsi="Arial" w:cs="Arial"/>
          <w:sz w:val="24"/>
          <w:szCs w:val="24"/>
        </w:rPr>
        <w:t>предоставления</w:t>
      </w:r>
      <w:r w:rsidRPr="00272F54">
        <w:rPr>
          <w:rFonts w:ascii="Arial" w:hAnsi="Arial" w:cs="Arial"/>
          <w:sz w:val="24"/>
          <w:szCs w:val="24"/>
        </w:rPr>
        <w:t xml:space="preserve"> документов </w:t>
      </w:r>
      <w:r w:rsidR="00F32601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информации или осу</w:t>
      </w:r>
      <w:r w:rsidR="00F32601" w:rsidRPr="00272F54">
        <w:rPr>
          <w:rFonts w:ascii="Arial" w:hAnsi="Arial" w:cs="Arial"/>
          <w:sz w:val="24"/>
          <w:szCs w:val="24"/>
        </w:rPr>
        <w:t>щ</w:t>
      </w:r>
      <w:r w:rsidRPr="00272F54">
        <w:rPr>
          <w:rFonts w:ascii="Arial" w:hAnsi="Arial" w:cs="Arial"/>
          <w:sz w:val="24"/>
          <w:szCs w:val="24"/>
        </w:rPr>
        <w:t xml:space="preserve">ествления действий, </w:t>
      </w:r>
      <w:r w:rsidR="00F32601" w:rsidRPr="00272F54">
        <w:rPr>
          <w:rFonts w:ascii="Arial" w:hAnsi="Arial" w:cs="Arial"/>
          <w:sz w:val="24"/>
          <w:szCs w:val="24"/>
        </w:rPr>
        <w:t>предоставление</w:t>
      </w:r>
      <w:r w:rsidRPr="00272F54">
        <w:rPr>
          <w:rFonts w:ascii="Arial" w:hAnsi="Arial" w:cs="Arial"/>
          <w:sz w:val="24"/>
          <w:szCs w:val="24"/>
        </w:rPr>
        <w:t xml:space="preserve"> и</w:t>
      </w:r>
      <w:r w:rsidR="00F32601" w:rsidRPr="00272F54">
        <w:rPr>
          <w:rFonts w:ascii="Arial" w:hAnsi="Arial" w:cs="Arial"/>
          <w:sz w:val="24"/>
          <w:szCs w:val="24"/>
        </w:rPr>
        <w:t>ли</w:t>
      </w:r>
      <w:r w:rsidRPr="00272F54">
        <w:rPr>
          <w:rFonts w:ascii="Arial" w:hAnsi="Arial" w:cs="Arial"/>
          <w:sz w:val="24"/>
          <w:szCs w:val="24"/>
        </w:rPr>
        <w:t xml:space="preserve"> осуществление которых не предусмотрено нормативным</w:t>
      </w:r>
      <w:r w:rsidR="00F32601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правовыми ак</w:t>
      </w:r>
      <w:r w:rsidR="00F32601" w:rsidRPr="00272F54">
        <w:rPr>
          <w:rFonts w:ascii="Arial" w:hAnsi="Arial" w:cs="Arial"/>
          <w:sz w:val="24"/>
          <w:szCs w:val="24"/>
        </w:rPr>
        <w:t>т</w:t>
      </w:r>
      <w:r w:rsidRPr="00272F54">
        <w:rPr>
          <w:rFonts w:ascii="Arial" w:hAnsi="Arial" w:cs="Arial"/>
          <w:sz w:val="24"/>
          <w:szCs w:val="24"/>
        </w:rPr>
        <w:t>ами, регулирую</w:t>
      </w:r>
      <w:r w:rsidR="00F32601" w:rsidRPr="00272F54">
        <w:rPr>
          <w:rFonts w:ascii="Arial" w:hAnsi="Arial" w:cs="Arial"/>
          <w:sz w:val="24"/>
          <w:szCs w:val="24"/>
        </w:rPr>
        <w:t>щими</w:t>
      </w:r>
      <w:r w:rsidRPr="00272F54">
        <w:rPr>
          <w:rFonts w:ascii="Arial" w:hAnsi="Arial" w:cs="Arial"/>
          <w:sz w:val="24"/>
          <w:szCs w:val="24"/>
        </w:rPr>
        <w:t xml:space="preserve"> отношения, возникаю</w:t>
      </w:r>
      <w:r w:rsidR="00F32601" w:rsidRPr="00272F54">
        <w:rPr>
          <w:rFonts w:ascii="Arial" w:hAnsi="Arial" w:cs="Arial"/>
          <w:sz w:val="24"/>
          <w:szCs w:val="24"/>
        </w:rPr>
        <w:t>щи</w:t>
      </w:r>
      <w:r w:rsidRPr="00272F54">
        <w:rPr>
          <w:rFonts w:ascii="Arial" w:hAnsi="Arial" w:cs="Arial"/>
          <w:sz w:val="24"/>
          <w:szCs w:val="24"/>
        </w:rPr>
        <w:t>е в связ</w:t>
      </w:r>
      <w:r w:rsidR="00F32601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с предостав</w:t>
      </w:r>
      <w:r w:rsidR="00F32601" w:rsidRPr="00272F54">
        <w:rPr>
          <w:rFonts w:ascii="Arial" w:hAnsi="Arial" w:cs="Arial"/>
          <w:sz w:val="24"/>
          <w:szCs w:val="24"/>
        </w:rPr>
        <w:t>л</w:t>
      </w:r>
      <w:r w:rsidRPr="00272F54">
        <w:rPr>
          <w:rFonts w:ascii="Arial" w:hAnsi="Arial" w:cs="Arial"/>
          <w:sz w:val="24"/>
          <w:szCs w:val="24"/>
        </w:rPr>
        <w:t>ен</w:t>
      </w:r>
      <w:r w:rsidR="00F32601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ем </w:t>
      </w:r>
      <w:r w:rsidR="00F32601" w:rsidRPr="00272F54">
        <w:rPr>
          <w:rFonts w:ascii="Arial" w:hAnsi="Arial" w:cs="Arial"/>
          <w:sz w:val="24"/>
          <w:szCs w:val="24"/>
        </w:rPr>
        <w:t>муниципальной</w:t>
      </w:r>
      <w:r w:rsidRPr="00272F54">
        <w:rPr>
          <w:rFonts w:ascii="Arial" w:hAnsi="Arial" w:cs="Arial"/>
          <w:sz w:val="24"/>
          <w:szCs w:val="24"/>
        </w:rPr>
        <w:t xml:space="preserve"> услуги;</w:t>
      </w:r>
    </w:p>
    <w:p w:rsidR="00BE6C6E" w:rsidRPr="00272F54" w:rsidRDefault="00F32601" w:rsidP="00A972F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>) представления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документов</w:t>
      </w:r>
      <w:r w:rsidRPr="00272F54">
        <w:rPr>
          <w:rFonts w:ascii="Arial" w:hAnsi="Arial" w:cs="Arial"/>
          <w:sz w:val="24"/>
          <w:szCs w:val="24"/>
        </w:rPr>
        <w:t xml:space="preserve"> и ин</w:t>
      </w:r>
      <w:r w:rsidR="00AA2511" w:rsidRPr="00272F54">
        <w:rPr>
          <w:rFonts w:ascii="Arial" w:hAnsi="Arial" w:cs="Arial"/>
          <w:sz w:val="24"/>
          <w:szCs w:val="24"/>
        </w:rPr>
        <w:t>формац</w:t>
      </w:r>
      <w:r w:rsidRPr="00272F54">
        <w:rPr>
          <w:rFonts w:ascii="Arial" w:hAnsi="Arial" w:cs="Arial"/>
          <w:sz w:val="24"/>
          <w:szCs w:val="24"/>
        </w:rPr>
        <w:t>ии</w:t>
      </w:r>
      <w:r w:rsidR="00AA2511" w:rsidRPr="00272F54">
        <w:rPr>
          <w:rFonts w:ascii="Arial" w:hAnsi="Arial" w:cs="Arial"/>
          <w:sz w:val="24"/>
          <w:szCs w:val="24"/>
        </w:rPr>
        <w:t>,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которое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в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соотве</w:t>
      </w:r>
      <w:r w:rsidRPr="00272F54">
        <w:rPr>
          <w:rFonts w:ascii="Arial" w:hAnsi="Arial" w:cs="Arial"/>
          <w:sz w:val="24"/>
          <w:szCs w:val="24"/>
        </w:rPr>
        <w:t>т</w:t>
      </w:r>
      <w:r w:rsidR="00AA2511" w:rsidRPr="00272F54">
        <w:rPr>
          <w:rFonts w:ascii="Arial" w:hAnsi="Arial" w:cs="Arial"/>
          <w:sz w:val="24"/>
          <w:szCs w:val="24"/>
        </w:rPr>
        <w:t>ствии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с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нормативными правовы</w:t>
      </w:r>
      <w:r w:rsidRPr="00272F54">
        <w:rPr>
          <w:rFonts w:ascii="Arial" w:hAnsi="Arial" w:cs="Arial"/>
          <w:sz w:val="24"/>
          <w:szCs w:val="24"/>
        </w:rPr>
        <w:t>ми</w:t>
      </w:r>
      <w:r w:rsidR="00AA2511" w:rsidRPr="00272F54">
        <w:rPr>
          <w:rFonts w:ascii="Arial" w:hAnsi="Arial" w:cs="Arial"/>
          <w:sz w:val="24"/>
          <w:szCs w:val="24"/>
        </w:rPr>
        <w:t xml:space="preserve"> акта</w:t>
      </w:r>
      <w:r w:rsidR="00A972FB"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 xml:space="preserve">и Российской Федерации и </w:t>
      </w:r>
      <w:r w:rsidR="00A972FB" w:rsidRPr="00272F54">
        <w:rPr>
          <w:rFonts w:ascii="Arial" w:hAnsi="Arial" w:cs="Arial"/>
          <w:sz w:val="24"/>
          <w:szCs w:val="24"/>
        </w:rPr>
        <w:t>Красноярского края</w:t>
      </w:r>
      <w:r w:rsidR="00AA2511" w:rsidRPr="00272F54">
        <w:rPr>
          <w:rFonts w:ascii="Arial" w:hAnsi="Arial" w:cs="Arial"/>
          <w:sz w:val="24"/>
          <w:szCs w:val="24"/>
        </w:rPr>
        <w:t>,</w:t>
      </w:r>
      <w:r w:rsidR="00A972FB" w:rsidRPr="00272F54">
        <w:rPr>
          <w:rFonts w:ascii="Arial" w:hAnsi="Arial" w:cs="Arial"/>
          <w:sz w:val="24"/>
          <w:szCs w:val="24"/>
        </w:rPr>
        <w:t xml:space="preserve"> муниципальными </w:t>
      </w:r>
      <w:r w:rsidR="00AA2511" w:rsidRPr="00272F54">
        <w:rPr>
          <w:rFonts w:ascii="Arial" w:hAnsi="Arial" w:cs="Arial"/>
          <w:sz w:val="24"/>
          <w:szCs w:val="24"/>
        </w:rPr>
        <w:t>правовыми</w:t>
      </w:r>
      <w:r w:rsidR="00A972FB" w:rsidRPr="00272F54">
        <w:rPr>
          <w:rFonts w:ascii="Arial" w:hAnsi="Arial" w:cs="Arial"/>
          <w:sz w:val="24"/>
          <w:szCs w:val="24"/>
        </w:rPr>
        <w:t xml:space="preserve"> акт</w:t>
      </w:r>
      <w:r w:rsidR="00AA2511" w:rsidRPr="00272F54">
        <w:rPr>
          <w:rFonts w:ascii="Arial" w:hAnsi="Arial" w:cs="Arial"/>
          <w:sz w:val="24"/>
          <w:szCs w:val="24"/>
        </w:rPr>
        <w:t>ам</w:t>
      </w:r>
      <w:r w:rsidR="00A972FB" w:rsidRPr="00272F54">
        <w:rPr>
          <w:rFonts w:ascii="Arial" w:hAnsi="Arial" w:cs="Arial"/>
          <w:sz w:val="24"/>
          <w:szCs w:val="24"/>
        </w:rPr>
        <w:t xml:space="preserve">и </w:t>
      </w:r>
      <w:r w:rsidR="002C3AEE">
        <w:rPr>
          <w:rFonts w:ascii="Arial" w:hAnsi="Arial" w:cs="Arial"/>
          <w:sz w:val="24"/>
          <w:szCs w:val="24"/>
        </w:rPr>
        <w:t xml:space="preserve">администрации Беллыкского сельсовета </w:t>
      </w:r>
      <w:r w:rsidR="00AA2511" w:rsidRPr="00272F54">
        <w:rPr>
          <w:rFonts w:ascii="Arial" w:hAnsi="Arial" w:cs="Arial"/>
          <w:sz w:val="24"/>
          <w:szCs w:val="24"/>
        </w:rPr>
        <w:t>находятся в распоряжении органов, предоставляющих</w:t>
      </w:r>
      <w:r w:rsidR="00A972FB" w:rsidRPr="00272F54">
        <w:rPr>
          <w:rFonts w:ascii="Arial" w:hAnsi="Arial" w:cs="Arial"/>
          <w:sz w:val="24"/>
          <w:szCs w:val="24"/>
        </w:rPr>
        <w:t xml:space="preserve"> муниципальную услугу</w:t>
      </w:r>
      <w:r w:rsidR="00AA2511" w:rsidRPr="00272F54">
        <w:rPr>
          <w:rFonts w:ascii="Arial" w:hAnsi="Arial" w:cs="Arial"/>
          <w:sz w:val="24"/>
          <w:szCs w:val="24"/>
        </w:rPr>
        <w:t xml:space="preserve">, государственных органов, органов местного </w:t>
      </w:r>
      <w:r w:rsidR="00A972FB" w:rsidRPr="00272F54">
        <w:rPr>
          <w:rFonts w:ascii="Arial" w:hAnsi="Arial" w:cs="Arial"/>
          <w:sz w:val="24"/>
          <w:szCs w:val="24"/>
        </w:rPr>
        <w:t>самоуправления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и</w:t>
      </w:r>
      <w:r w:rsidR="00A972FB"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(и</w:t>
      </w:r>
      <w:r w:rsidR="00A972FB"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>и)</w:t>
      </w:r>
      <w:r w:rsidR="00A972FB"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 xml:space="preserve">подведомственных государственным органам </w:t>
      </w:r>
      <w:r w:rsidR="00A972FB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органам мес</w:t>
      </w:r>
      <w:r w:rsidR="00A972FB" w:rsidRPr="00272F54">
        <w:rPr>
          <w:rFonts w:ascii="Arial" w:hAnsi="Arial" w:cs="Arial"/>
          <w:sz w:val="24"/>
          <w:szCs w:val="24"/>
        </w:rPr>
        <w:t>т</w:t>
      </w:r>
      <w:r w:rsidR="00AA2511" w:rsidRPr="00272F54">
        <w:rPr>
          <w:rFonts w:ascii="Arial" w:hAnsi="Arial" w:cs="Arial"/>
          <w:sz w:val="24"/>
          <w:szCs w:val="24"/>
        </w:rPr>
        <w:t xml:space="preserve">ного </w:t>
      </w:r>
      <w:r w:rsidR="00A972FB" w:rsidRPr="00272F54">
        <w:rPr>
          <w:rFonts w:ascii="Arial" w:hAnsi="Arial" w:cs="Arial"/>
          <w:sz w:val="24"/>
          <w:szCs w:val="24"/>
        </w:rPr>
        <w:t>самоуправления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организаций</w:t>
      </w:r>
      <w:r w:rsidR="00A972FB" w:rsidRPr="00272F54">
        <w:rPr>
          <w:rFonts w:ascii="Arial" w:hAnsi="Arial" w:cs="Arial"/>
          <w:sz w:val="24"/>
          <w:szCs w:val="24"/>
        </w:rPr>
        <w:t>,</w:t>
      </w:r>
      <w:r w:rsidR="00AA2511" w:rsidRPr="00272F54">
        <w:rPr>
          <w:rFonts w:ascii="Arial" w:hAnsi="Arial" w:cs="Arial"/>
          <w:sz w:val="24"/>
          <w:szCs w:val="24"/>
        </w:rPr>
        <w:t xml:space="preserve"> участвующих в </w:t>
      </w:r>
      <w:r w:rsidR="00A972FB" w:rsidRPr="00272F54">
        <w:rPr>
          <w:rFonts w:ascii="Arial" w:hAnsi="Arial" w:cs="Arial"/>
          <w:sz w:val="24"/>
          <w:szCs w:val="24"/>
        </w:rPr>
        <w:t>предоставлении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A972FB" w:rsidRPr="00272F54">
        <w:rPr>
          <w:rFonts w:ascii="Arial" w:hAnsi="Arial" w:cs="Arial"/>
          <w:sz w:val="24"/>
          <w:szCs w:val="24"/>
        </w:rPr>
        <w:t>муниципальных</w:t>
      </w:r>
      <w:r w:rsidR="00AA2511" w:rsidRPr="00272F54">
        <w:rPr>
          <w:rFonts w:ascii="Arial" w:hAnsi="Arial" w:cs="Arial"/>
          <w:sz w:val="24"/>
          <w:szCs w:val="24"/>
        </w:rPr>
        <w:t xml:space="preserve"> услуг, за исключением</w:t>
      </w:r>
      <w:r w:rsidR="00A972FB"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документов,</w:t>
      </w:r>
      <w:r w:rsidR="00A972FB"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указанн</w:t>
      </w:r>
      <w:r w:rsidR="00A972FB"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>х</w:t>
      </w:r>
      <w:r w:rsidR="00A972FB" w:rsidRPr="00272F54">
        <w:rPr>
          <w:rFonts w:ascii="Arial" w:hAnsi="Arial" w:cs="Arial"/>
          <w:sz w:val="24"/>
          <w:szCs w:val="24"/>
        </w:rPr>
        <w:t xml:space="preserve"> в ч</w:t>
      </w:r>
      <w:r w:rsidR="00AA2511" w:rsidRPr="00272F54">
        <w:rPr>
          <w:rFonts w:ascii="Arial" w:hAnsi="Arial" w:cs="Arial"/>
          <w:sz w:val="24"/>
          <w:szCs w:val="24"/>
        </w:rPr>
        <w:t>асти</w:t>
      </w:r>
      <w:r w:rsidR="00A972FB"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6 статьи</w:t>
      </w:r>
      <w:r w:rsidR="00A972FB"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7 Федерального</w:t>
      </w:r>
      <w:r w:rsidR="00A972FB" w:rsidRPr="00272F54">
        <w:rPr>
          <w:rFonts w:ascii="Arial" w:hAnsi="Arial" w:cs="Arial"/>
          <w:sz w:val="24"/>
          <w:szCs w:val="24"/>
        </w:rPr>
        <w:t xml:space="preserve"> закона от 27 июля 2010 года №</w:t>
      </w:r>
      <w:r w:rsidR="00AA2511" w:rsidRPr="00272F54">
        <w:rPr>
          <w:rFonts w:ascii="Arial" w:hAnsi="Arial" w:cs="Arial"/>
          <w:sz w:val="24"/>
          <w:szCs w:val="24"/>
        </w:rPr>
        <w:t xml:space="preserve"> 210-ФЗ «Об организации предоставления государственных и </w:t>
      </w:r>
      <w:r w:rsidR="00A972FB" w:rsidRPr="00272F54">
        <w:rPr>
          <w:rFonts w:ascii="Arial" w:hAnsi="Arial" w:cs="Arial"/>
          <w:sz w:val="24"/>
          <w:szCs w:val="24"/>
        </w:rPr>
        <w:t>муниципальных</w:t>
      </w:r>
      <w:r w:rsidR="00AA2511" w:rsidRPr="00272F54">
        <w:rPr>
          <w:rFonts w:ascii="Arial" w:hAnsi="Arial" w:cs="Arial"/>
          <w:sz w:val="24"/>
          <w:szCs w:val="24"/>
        </w:rPr>
        <w:t xml:space="preserve"> услуг» (далее-</w:t>
      </w:r>
      <w:r w:rsidR="00A972FB" w:rsidRPr="00272F54">
        <w:rPr>
          <w:rFonts w:ascii="Arial" w:hAnsi="Arial" w:cs="Arial"/>
          <w:sz w:val="24"/>
          <w:szCs w:val="24"/>
        </w:rPr>
        <w:t>Федеральный</w:t>
      </w:r>
      <w:r w:rsidR="00AA2511" w:rsidRPr="00272F54">
        <w:rPr>
          <w:rFonts w:ascii="Arial" w:hAnsi="Arial" w:cs="Arial"/>
          <w:sz w:val="24"/>
          <w:szCs w:val="24"/>
        </w:rPr>
        <w:t xml:space="preserve"> закон </w:t>
      </w:r>
      <w:r w:rsidR="00A972FB" w:rsidRPr="00272F54">
        <w:rPr>
          <w:rFonts w:ascii="Arial" w:hAnsi="Arial" w:cs="Arial"/>
          <w:sz w:val="24"/>
          <w:szCs w:val="24"/>
        </w:rPr>
        <w:t>№</w:t>
      </w:r>
      <w:r w:rsidR="00AA2511" w:rsidRPr="00272F54">
        <w:rPr>
          <w:rFonts w:ascii="Arial" w:hAnsi="Arial" w:cs="Arial"/>
          <w:sz w:val="24"/>
          <w:szCs w:val="24"/>
        </w:rPr>
        <w:t xml:space="preserve"> 210-ФЗ);</w:t>
      </w:r>
    </w:p>
    <w:p w:rsidR="00BE6C6E" w:rsidRPr="00272F54" w:rsidRDefault="00AA2511" w:rsidP="00A972F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в) представления документов и </w:t>
      </w:r>
      <w:r w:rsidR="00A972FB" w:rsidRPr="00272F54">
        <w:rPr>
          <w:rFonts w:ascii="Arial" w:hAnsi="Arial" w:cs="Arial"/>
          <w:sz w:val="24"/>
          <w:szCs w:val="24"/>
        </w:rPr>
        <w:t>информации</w:t>
      </w:r>
      <w:r w:rsidRPr="00272F54">
        <w:rPr>
          <w:rFonts w:ascii="Arial" w:hAnsi="Arial" w:cs="Arial"/>
          <w:sz w:val="24"/>
          <w:szCs w:val="24"/>
        </w:rPr>
        <w:t xml:space="preserve"> отсутствие </w:t>
      </w:r>
      <w:r w:rsidR="00A972FB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(или) недостоверность которых не указывались </w:t>
      </w:r>
      <w:r w:rsidR="00A972FB" w:rsidRPr="00272F54">
        <w:rPr>
          <w:rFonts w:ascii="Arial" w:hAnsi="Arial" w:cs="Arial"/>
          <w:sz w:val="24"/>
          <w:szCs w:val="24"/>
        </w:rPr>
        <w:t>при первоначал</w:t>
      </w:r>
      <w:r w:rsidRPr="00272F54">
        <w:rPr>
          <w:rFonts w:ascii="Arial" w:hAnsi="Arial" w:cs="Arial"/>
          <w:sz w:val="24"/>
          <w:szCs w:val="24"/>
        </w:rPr>
        <w:t>ьном отказе в пр</w:t>
      </w:r>
      <w:r w:rsidR="00A972FB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еме документов, необходимых для предоставления муниципальной </w:t>
      </w:r>
      <w:r w:rsidR="00A972FB" w:rsidRPr="00272F54">
        <w:rPr>
          <w:rFonts w:ascii="Arial" w:hAnsi="Arial" w:cs="Arial"/>
          <w:sz w:val="24"/>
          <w:szCs w:val="24"/>
        </w:rPr>
        <w:t>услуги</w:t>
      </w:r>
      <w:r w:rsidRPr="00272F54">
        <w:rPr>
          <w:rFonts w:ascii="Arial" w:hAnsi="Arial" w:cs="Arial"/>
          <w:sz w:val="24"/>
          <w:szCs w:val="24"/>
        </w:rPr>
        <w:t xml:space="preserve">, либо в предоставлении </w:t>
      </w:r>
      <w:r w:rsidR="00A972FB" w:rsidRPr="00272F54">
        <w:rPr>
          <w:rFonts w:ascii="Arial" w:hAnsi="Arial" w:cs="Arial"/>
          <w:sz w:val="24"/>
          <w:szCs w:val="24"/>
        </w:rPr>
        <w:t>муниципальной услуги, за исключением следующих случаев:</w:t>
      </w:r>
    </w:p>
    <w:p w:rsidR="00BE6C6E" w:rsidRPr="00272F54" w:rsidRDefault="00A972FB" w:rsidP="00A972F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1</w:t>
      </w:r>
      <w:r w:rsidR="00AA2511" w:rsidRPr="00272F54">
        <w:rPr>
          <w:rFonts w:ascii="Arial" w:hAnsi="Arial" w:cs="Arial"/>
          <w:sz w:val="24"/>
          <w:szCs w:val="24"/>
        </w:rPr>
        <w:t xml:space="preserve">) </w:t>
      </w:r>
      <w:r w:rsidRPr="00272F54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 предоставления 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услуги</w:t>
      </w:r>
      <w:r w:rsidR="00AA2511" w:rsidRPr="00272F54">
        <w:rPr>
          <w:rFonts w:ascii="Arial" w:hAnsi="Arial" w:cs="Arial"/>
          <w:sz w:val="24"/>
          <w:szCs w:val="24"/>
        </w:rPr>
        <w:t xml:space="preserve">, после первоначальной подачи </w:t>
      </w:r>
      <w:r w:rsidRPr="00272F54">
        <w:rPr>
          <w:rFonts w:ascii="Arial" w:hAnsi="Arial" w:cs="Arial"/>
          <w:sz w:val="24"/>
          <w:szCs w:val="24"/>
        </w:rPr>
        <w:t>заявления</w:t>
      </w:r>
      <w:r w:rsidR="00AA2511" w:rsidRPr="00272F54">
        <w:rPr>
          <w:rFonts w:ascii="Arial" w:hAnsi="Arial" w:cs="Arial"/>
          <w:sz w:val="24"/>
          <w:szCs w:val="24"/>
        </w:rPr>
        <w:t xml:space="preserve"> о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предоставлен</w:t>
      </w:r>
      <w:r w:rsidRPr="00272F54">
        <w:rPr>
          <w:rFonts w:ascii="Arial" w:hAnsi="Arial" w:cs="Arial"/>
          <w:sz w:val="24"/>
          <w:szCs w:val="24"/>
        </w:rPr>
        <w:t>ии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услуги</w:t>
      </w:r>
      <w:r w:rsidR="00AA2511" w:rsidRPr="00272F54">
        <w:rPr>
          <w:rFonts w:ascii="Arial" w:hAnsi="Arial" w:cs="Arial"/>
          <w:sz w:val="24"/>
          <w:szCs w:val="24"/>
        </w:rPr>
        <w:t>;</w:t>
      </w:r>
    </w:p>
    <w:p w:rsidR="00BE6C6E" w:rsidRPr="00272F54" w:rsidRDefault="00A972FB" w:rsidP="00A972F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2) наличие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ошибок</w:t>
      </w:r>
      <w:r w:rsidR="00AA2511" w:rsidRPr="00272F54">
        <w:rPr>
          <w:rFonts w:ascii="Arial" w:hAnsi="Arial" w:cs="Arial"/>
          <w:sz w:val="24"/>
          <w:szCs w:val="24"/>
        </w:rPr>
        <w:t xml:space="preserve"> в заявлении о предоставлении муниципальной </w:t>
      </w:r>
      <w:r w:rsidRPr="00272F54">
        <w:rPr>
          <w:rFonts w:ascii="Arial" w:hAnsi="Arial" w:cs="Arial"/>
          <w:sz w:val="24"/>
          <w:szCs w:val="24"/>
        </w:rPr>
        <w:t>услуги</w:t>
      </w:r>
      <w:r w:rsidR="00AA2511" w:rsidRPr="00272F54">
        <w:rPr>
          <w:rFonts w:ascii="Arial" w:hAnsi="Arial" w:cs="Arial"/>
          <w:sz w:val="24"/>
          <w:szCs w:val="24"/>
        </w:rPr>
        <w:t xml:space="preserve"> и документах</w:t>
      </w:r>
      <w:r w:rsidRPr="00272F54">
        <w:rPr>
          <w:rFonts w:ascii="Arial" w:hAnsi="Arial" w:cs="Arial"/>
          <w:sz w:val="24"/>
          <w:szCs w:val="24"/>
        </w:rPr>
        <w:t>,</w:t>
      </w:r>
      <w:r w:rsidR="00AA2511" w:rsidRPr="00272F54">
        <w:rPr>
          <w:rFonts w:ascii="Arial" w:hAnsi="Arial" w:cs="Arial"/>
          <w:sz w:val="24"/>
          <w:szCs w:val="24"/>
        </w:rPr>
        <w:t xml:space="preserve"> поданных </w:t>
      </w:r>
      <w:r w:rsidRPr="00272F54">
        <w:rPr>
          <w:rFonts w:ascii="Arial" w:hAnsi="Arial" w:cs="Arial"/>
          <w:sz w:val="24"/>
          <w:szCs w:val="24"/>
        </w:rPr>
        <w:t>заявителем</w:t>
      </w:r>
      <w:r w:rsidR="00AA2511" w:rsidRPr="00272F54">
        <w:rPr>
          <w:rFonts w:ascii="Arial" w:hAnsi="Arial" w:cs="Arial"/>
          <w:sz w:val="24"/>
          <w:szCs w:val="24"/>
        </w:rPr>
        <w:t xml:space="preserve"> после первоначального от</w:t>
      </w:r>
      <w:r w:rsidRPr="00272F54">
        <w:rPr>
          <w:rFonts w:ascii="Arial" w:hAnsi="Arial" w:cs="Arial"/>
          <w:sz w:val="24"/>
          <w:szCs w:val="24"/>
        </w:rPr>
        <w:t>каза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в приеме документов, необходим</w:t>
      </w:r>
      <w:r w:rsidR="00AA2511" w:rsidRPr="00272F54">
        <w:rPr>
          <w:rFonts w:ascii="Arial" w:hAnsi="Arial" w:cs="Arial"/>
          <w:sz w:val="24"/>
          <w:szCs w:val="24"/>
        </w:rPr>
        <w:t xml:space="preserve">ых для </w:t>
      </w:r>
      <w:r w:rsidRPr="00272F54">
        <w:rPr>
          <w:rFonts w:ascii="Arial" w:hAnsi="Arial" w:cs="Arial"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услуги</w:t>
      </w:r>
      <w:r w:rsidR="00AA2511" w:rsidRPr="00272F54">
        <w:rPr>
          <w:rFonts w:ascii="Arial" w:hAnsi="Arial" w:cs="Arial"/>
          <w:sz w:val="24"/>
          <w:szCs w:val="24"/>
        </w:rPr>
        <w:t xml:space="preserve">, либо в предоставлении </w:t>
      </w:r>
      <w:r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услуги 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не </w:t>
      </w:r>
      <w:r w:rsidRPr="00272F54">
        <w:rPr>
          <w:rFonts w:ascii="Arial" w:hAnsi="Arial" w:cs="Arial"/>
          <w:sz w:val="24"/>
          <w:szCs w:val="24"/>
        </w:rPr>
        <w:t>вк</w:t>
      </w:r>
      <w:r w:rsidR="00AA2511" w:rsidRPr="00272F54">
        <w:rPr>
          <w:rFonts w:ascii="Arial" w:hAnsi="Arial" w:cs="Arial"/>
          <w:sz w:val="24"/>
          <w:szCs w:val="24"/>
        </w:rPr>
        <w:t xml:space="preserve">люченных в представленный ранее </w:t>
      </w:r>
      <w:r w:rsidRPr="00272F54">
        <w:rPr>
          <w:rFonts w:ascii="Arial" w:hAnsi="Arial" w:cs="Arial"/>
          <w:sz w:val="24"/>
          <w:szCs w:val="24"/>
        </w:rPr>
        <w:t>комплект</w:t>
      </w:r>
      <w:r w:rsidR="00AA2511" w:rsidRPr="00272F54">
        <w:rPr>
          <w:rFonts w:ascii="Arial" w:hAnsi="Arial" w:cs="Arial"/>
          <w:sz w:val="24"/>
          <w:szCs w:val="24"/>
        </w:rPr>
        <w:t xml:space="preserve"> документов;</w:t>
      </w:r>
    </w:p>
    <w:p w:rsidR="00BE6C6E" w:rsidRPr="00272F54" w:rsidRDefault="00A972FB" w:rsidP="00A972F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3) истечени</w:t>
      </w:r>
      <w:r w:rsidR="00AA2511" w:rsidRPr="00272F54">
        <w:rPr>
          <w:rFonts w:ascii="Arial" w:hAnsi="Arial" w:cs="Arial"/>
          <w:sz w:val="24"/>
          <w:szCs w:val="24"/>
        </w:rPr>
        <w:t xml:space="preserve">е срока действия документов 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ли </w:t>
      </w:r>
      <w:r w:rsidRPr="00272F54">
        <w:rPr>
          <w:rFonts w:ascii="Arial" w:hAnsi="Arial" w:cs="Arial"/>
          <w:sz w:val="24"/>
          <w:szCs w:val="24"/>
        </w:rPr>
        <w:t>изменение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информации</w:t>
      </w:r>
      <w:r w:rsidR="00AA2511" w:rsidRPr="00272F54">
        <w:rPr>
          <w:rFonts w:ascii="Arial" w:hAnsi="Arial" w:cs="Arial"/>
          <w:sz w:val="24"/>
          <w:szCs w:val="24"/>
        </w:rPr>
        <w:t xml:space="preserve"> после первоначаль</w:t>
      </w:r>
      <w:r w:rsidRPr="00272F54">
        <w:rPr>
          <w:rFonts w:ascii="Arial" w:hAnsi="Arial" w:cs="Arial"/>
          <w:sz w:val="24"/>
          <w:szCs w:val="24"/>
        </w:rPr>
        <w:t>ного отказ</w:t>
      </w:r>
      <w:r w:rsidR="00AA2511" w:rsidRPr="00272F54">
        <w:rPr>
          <w:rFonts w:ascii="Arial" w:hAnsi="Arial" w:cs="Arial"/>
          <w:sz w:val="24"/>
          <w:szCs w:val="24"/>
        </w:rPr>
        <w:t xml:space="preserve">а в </w:t>
      </w:r>
      <w:r w:rsidRPr="00272F54">
        <w:rPr>
          <w:rFonts w:ascii="Arial" w:hAnsi="Arial" w:cs="Arial"/>
          <w:sz w:val="24"/>
          <w:szCs w:val="24"/>
        </w:rPr>
        <w:t>приёме</w:t>
      </w:r>
      <w:r w:rsidR="00AA2511" w:rsidRPr="00272F54">
        <w:rPr>
          <w:rFonts w:ascii="Arial" w:hAnsi="Arial" w:cs="Arial"/>
          <w:sz w:val="24"/>
          <w:szCs w:val="24"/>
        </w:rPr>
        <w:t xml:space="preserve"> документов, необходимых </w:t>
      </w:r>
      <w:r w:rsidRPr="00272F54">
        <w:rPr>
          <w:rFonts w:ascii="Arial" w:hAnsi="Arial" w:cs="Arial"/>
          <w:sz w:val="24"/>
          <w:szCs w:val="24"/>
        </w:rPr>
        <w:t>для предостав</w:t>
      </w:r>
      <w:r w:rsidR="009157C9" w:rsidRPr="00272F54">
        <w:rPr>
          <w:rFonts w:ascii="Arial" w:hAnsi="Arial" w:cs="Arial"/>
          <w:sz w:val="24"/>
          <w:szCs w:val="24"/>
        </w:rPr>
        <w:t>л</w:t>
      </w:r>
      <w:r w:rsidRPr="00272F54">
        <w:rPr>
          <w:rFonts w:ascii="Arial" w:hAnsi="Arial" w:cs="Arial"/>
          <w:sz w:val="24"/>
          <w:szCs w:val="24"/>
        </w:rPr>
        <w:t>ени</w:t>
      </w:r>
      <w:r w:rsidR="00AA2511" w:rsidRPr="00272F54">
        <w:rPr>
          <w:rFonts w:ascii="Arial" w:hAnsi="Arial" w:cs="Arial"/>
          <w:sz w:val="24"/>
          <w:szCs w:val="24"/>
        </w:rPr>
        <w:t xml:space="preserve">я </w:t>
      </w:r>
      <w:r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="00AA2511" w:rsidRPr="00272F54">
        <w:rPr>
          <w:rFonts w:ascii="Arial" w:hAnsi="Arial" w:cs="Arial"/>
          <w:sz w:val="24"/>
          <w:szCs w:val="24"/>
        </w:rPr>
        <w:t xml:space="preserve">услуги, либо в предоставлении </w:t>
      </w:r>
      <w:r w:rsidR="009157C9"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услуги;</w:t>
      </w:r>
    </w:p>
    <w:p w:rsidR="00BE6C6E" w:rsidRPr="00272F54" w:rsidRDefault="009157C9" w:rsidP="009157C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4) </w:t>
      </w:r>
      <w:r w:rsidR="00AA2511" w:rsidRPr="00272F54">
        <w:rPr>
          <w:rFonts w:ascii="Arial" w:hAnsi="Arial" w:cs="Arial"/>
          <w:sz w:val="24"/>
          <w:szCs w:val="24"/>
        </w:rPr>
        <w:t>выявление документа</w:t>
      </w:r>
      <w:r w:rsidRPr="00272F54">
        <w:rPr>
          <w:rFonts w:ascii="Arial" w:hAnsi="Arial" w:cs="Arial"/>
          <w:sz w:val="24"/>
          <w:szCs w:val="24"/>
        </w:rPr>
        <w:t>льно подтвержденного факта (признаков) о</w:t>
      </w:r>
      <w:r w:rsidR="00AA2511" w:rsidRPr="00272F54">
        <w:rPr>
          <w:rFonts w:ascii="Arial" w:hAnsi="Arial" w:cs="Arial"/>
          <w:sz w:val="24"/>
          <w:szCs w:val="24"/>
        </w:rPr>
        <w:t>ш</w:t>
      </w:r>
      <w:r w:rsidRPr="00272F54">
        <w:rPr>
          <w:rFonts w:ascii="Arial" w:hAnsi="Arial" w:cs="Arial"/>
          <w:sz w:val="24"/>
          <w:szCs w:val="24"/>
        </w:rPr>
        <w:t>ибочного или п</w:t>
      </w:r>
      <w:r w:rsidR="00AA2511" w:rsidRPr="00272F54">
        <w:rPr>
          <w:rFonts w:ascii="Arial" w:hAnsi="Arial" w:cs="Arial"/>
          <w:sz w:val="24"/>
          <w:szCs w:val="24"/>
        </w:rPr>
        <w:t xml:space="preserve">ротивоправного действия (бездействия) должностного </w:t>
      </w:r>
      <w:r w:rsidRPr="00272F54">
        <w:rPr>
          <w:rFonts w:ascii="Arial" w:hAnsi="Arial" w:cs="Arial"/>
          <w:sz w:val="24"/>
          <w:szCs w:val="24"/>
        </w:rPr>
        <w:t>лица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Уполномоченного</w:t>
      </w:r>
      <w:r w:rsidR="00AA2511" w:rsidRPr="00272F54">
        <w:rPr>
          <w:rFonts w:ascii="Arial" w:hAnsi="Arial" w:cs="Arial"/>
          <w:sz w:val="24"/>
          <w:szCs w:val="24"/>
        </w:rPr>
        <w:t xml:space="preserve"> органа, служащего, работника </w:t>
      </w:r>
      <w:r w:rsidRPr="00272F54">
        <w:rPr>
          <w:rFonts w:ascii="Arial" w:hAnsi="Arial" w:cs="Arial"/>
          <w:sz w:val="24"/>
          <w:szCs w:val="24"/>
        </w:rPr>
        <w:t>многофункционального</w:t>
      </w:r>
      <w:r w:rsidR="00AA2511" w:rsidRPr="00272F54">
        <w:rPr>
          <w:rFonts w:ascii="Arial" w:hAnsi="Arial" w:cs="Arial"/>
          <w:sz w:val="24"/>
          <w:szCs w:val="24"/>
        </w:rPr>
        <w:t xml:space="preserve"> центра, работника </w:t>
      </w:r>
      <w:r w:rsidRPr="00272F54">
        <w:rPr>
          <w:rFonts w:ascii="Arial" w:hAnsi="Arial" w:cs="Arial"/>
          <w:sz w:val="24"/>
          <w:szCs w:val="24"/>
        </w:rPr>
        <w:t>организации</w:t>
      </w:r>
      <w:r w:rsidR="00AA2511" w:rsidRPr="00272F54">
        <w:rPr>
          <w:rFonts w:ascii="Arial" w:hAnsi="Arial" w:cs="Arial"/>
          <w:sz w:val="24"/>
          <w:szCs w:val="24"/>
        </w:rPr>
        <w:t xml:space="preserve">, предусмотренной </w:t>
      </w:r>
      <w:r w:rsidRPr="00272F54">
        <w:rPr>
          <w:rFonts w:ascii="Arial" w:hAnsi="Arial" w:cs="Arial"/>
          <w:sz w:val="24"/>
          <w:szCs w:val="24"/>
        </w:rPr>
        <w:t>частью 1.</w:t>
      </w:r>
      <w:r w:rsidR="00AA2511" w:rsidRPr="00272F54">
        <w:rPr>
          <w:rFonts w:ascii="Arial" w:hAnsi="Arial" w:cs="Arial"/>
          <w:sz w:val="24"/>
          <w:szCs w:val="24"/>
        </w:rPr>
        <w:t xml:space="preserve">1 </w:t>
      </w:r>
      <w:r w:rsidRPr="00272F54">
        <w:rPr>
          <w:rFonts w:ascii="Arial" w:hAnsi="Arial" w:cs="Arial"/>
          <w:sz w:val="24"/>
          <w:szCs w:val="24"/>
        </w:rPr>
        <w:t>статьи</w:t>
      </w:r>
      <w:r w:rsidR="00AA2511" w:rsidRPr="00272F54">
        <w:rPr>
          <w:rFonts w:ascii="Arial" w:hAnsi="Arial" w:cs="Arial"/>
          <w:sz w:val="24"/>
          <w:szCs w:val="24"/>
        </w:rPr>
        <w:t xml:space="preserve"> 16 Федерального закона </w:t>
      </w:r>
      <w:r w:rsidRPr="00272F54">
        <w:rPr>
          <w:rFonts w:ascii="Arial" w:hAnsi="Arial" w:cs="Arial"/>
          <w:sz w:val="24"/>
          <w:szCs w:val="24"/>
        </w:rPr>
        <w:t>№</w:t>
      </w:r>
      <w:r w:rsidR="00AA2511" w:rsidRPr="00272F54">
        <w:rPr>
          <w:rFonts w:ascii="Arial" w:hAnsi="Arial" w:cs="Arial"/>
          <w:sz w:val="24"/>
          <w:szCs w:val="24"/>
        </w:rPr>
        <w:t xml:space="preserve">- 210-ФЗ, при </w:t>
      </w:r>
      <w:r w:rsidRPr="00272F54">
        <w:rPr>
          <w:rFonts w:ascii="Arial" w:hAnsi="Arial" w:cs="Arial"/>
          <w:sz w:val="24"/>
          <w:szCs w:val="24"/>
        </w:rPr>
        <w:t>первоначальном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отказе</w:t>
      </w:r>
      <w:r w:rsidR="00AA2511" w:rsidRPr="00272F54">
        <w:rPr>
          <w:rFonts w:ascii="Arial" w:hAnsi="Arial" w:cs="Arial"/>
          <w:sz w:val="24"/>
          <w:szCs w:val="24"/>
        </w:rPr>
        <w:t xml:space="preserve"> в приеме документов, необходимых для </w:t>
      </w:r>
      <w:r w:rsidRPr="00272F54">
        <w:rPr>
          <w:rFonts w:ascii="Arial" w:hAnsi="Arial" w:cs="Arial"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услуги, либо в предоставлении муниципальной услуги, о чем в письменном виде за подписью руководителя </w:t>
      </w:r>
      <w:r w:rsidRPr="00272F54">
        <w:rPr>
          <w:rFonts w:ascii="Arial" w:hAnsi="Arial" w:cs="Arial"/>
          <w:sz w:val="24"/>
          <w:szCs w:val="24"/>
        </w:rPr>
        <w:t>Уполномоченного</w:t>
      </w:r>
      <w:r w:rsidR="00AA2511" w:rsidRPr="00272F54">
        <w:rPr>
          <w:rFonts w:ascii="Arial" w:hAnsi="Arial" w:cs="Arial"/>
          <w:sz w:val="24"/>
          <w:szCs w:val="24"/>
        </w:rPr>
        <w:t xml:space="preserve"> органа, руководителя</w:t>
      </w:r>
      <w:r w:rsidRPr="00272F54">
        <w:rPr>
          <w:rFonts w:ascii="Arial" w:hAnsi="Arial" w:cs="Arial"/>
          <w:sz w:val="24"/>
          <w:szCs w:val="24"/>
        </w:rPr>
        <w:t xml:space="preserve"> многофункционального центра при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первоначальном</w:t>
      </w:r>
      <w:r w:rsidR="00AA2511" w:rsidRPr="00272F54">
        <w:rPr>
          <w:rFonts w:ascii="Arial" w:hAnsi="Arial" w:cs="Arial"/>
          <w:sz w:val="24"/>
          <w:szCs w:val="24"/>
        </w:rPr>
        <w:t xml:space="preserve"> отказе в </w:t>
      </w:r>
      <w:r w:rsidRPr="00272F54">
        <w:rPr>
          <w:rFonts w:ascii="Arial" w:hAnsi="Arial" w:cs="Arial"/>
          <w:sz w:val="24"/>
          <w:szCs w:val="24"/>
        </w:rPr>
        <w:t>приеме</w:t>
      </w:r>
      <w:r w:rsidR="00AA2511" w:rsidRPr="00272F54">
        <w:rPr>
          <w:rFonts w:ascii="Arial" w:hAnsi="Arial" w:cs="Arial"/>
          <w:sz w:val="24"/>
          <w:szCs w:val="24"/>
        </w:rPr>
        <w:t xml:space="preserve"> документов, </w:t>
      </w:r>
      <w:r w:rsidRPr="00272F54">
        <w:rPr>
          <w:rFonts w:ascii="Arial" w:hAnsi="Arial" w:cs="Arial"/>
          <w:sz w:val="24"/>
          <w:szCs w:val="24"/>
        </w:rPr>
        <w:t>необходимых</w:t>
      </w:r>
      <w:r w:rsidR="00AA2511" w:rsidRPr="00272F54">
        <w:rPr>
          <w:rFonts w:ascii="Arial" w:hAnsi="Arial" w:cs="Arial"/>
          <w:sz w:val="24"/>
          <w:szCs w:val="24"/>
        </w:rPr>
        <w:t xml:space="preserve"> для предоставления </w:t>
      </w:r>
      <w:r w:rsidRPr="00272F54">
        <w:rPr>
          <w:rFonts w:ascii="Arial" w:hAnsi="Arial" w:cs="Arial"/>
          <w:sz w:val="24"/>
          <w:szCs w:val="24"/>
        </w:rPr>
        <w:t>муниципальной услуги</w:t>
      </w:r>
      <w:r w:rsidR="00AA2511" w:rsidRPr="00272F54">
        <w:rPr>
          <w:rFonts w:ascii="Arial" w:hAnsi="Arial" w:cs="Arial"/>
          <w:sz w:val="24"/>
          <w:szCs w:val="24"/>
        </w:rPr>
        <w:t xml:space="preserve">, либо руководителя </w:t>
      </w:r>
      <w:r w:rsidRPr="00272F54">
        <w:rPr>
          <w:rFonts w:ascii="Arial" w:hAnsi="Arial" w:cs="Arial"/>
          <w:sz w:val="24"/>
          <w:szCs w:val="24"/>
        </w:rPr>
        <w:t>организации</w:t>
      </w:r>
      <w:r w:rsidR="00AA2511" w:rsidRPr="00272F54">
        <w:rPr>
          <w:rFonts w:ascii="Arial" w:hAnsi="Arial" w:cs="Arial"/>
          <w:sz w:val="24"/>
          <w:szCs w:val="24"/>
        </w:rPr>
        <w:t xml:space="preserve">, предусмотренной частью 1.1 статьи 16 Федерального закона № 210-ФЗ, уведомляется </w:t>
      </w:r>
      <w:r w:rsidRPr="00272F54">
        <w:rPr>
          <w:rFonts w:ascii="Arial" w:hAnsi="Arial" w:cs="Arial"/>
          <w:sz w:val="24"/>
          <w:szCs w:val="24"/>
        </w:rPr>
        <w:t>заявитель</w:t>
      </w:r>
      <w:r w:rsidR="00AA2511" w:rsidRPr="00272F54">
        <w:rPr>
          <w:rFonts w:ascii="Arial" w:hAnsi="Arial" w:cs="Arial"/>
          <w:sz w:val="24"/>
          <w:szCs w:val="24"/>
        </w:rPr>
        <w:t>, а та</w:t>
      </w:r>
      <w:r w:rsidRPr="00272F54">
        <w:rPr>
          <w:rFonts w:ascii="Arial" w:hAnsi="Arial" w:cs="Arial"/>
          <w:sz w:val="24"/>
          <w:szCs w:val="24"/>
        </w:rPr>
        <w:t>кж</w:t>
      </w:r>
      <w:r w:rsidR="00AA2511" w:rsidRPr="00272F54">
        <w:rPr>
          <w:rFonts w:ascii="Arial" w:hAnsi="Arial" w:cs="Arial"/>
          <w:sz w:val="24"/>
          <w:szCs w:val="24"/>
        </w:rPr>
        <w:t xml:space="preserve">е приносятся </w:t>
      </w:r>
      <w:r w:rsidRPr="00272F54">
        <w:rPr>
          <w:rFonts w:ascii="Arial" w:hAnsi="Arial" w:cs="Arial"/>
          <w:sz w:val="24"/>
          <w:szCs w:val="24"/>
        </w:rPr>
        <w:t>извинения</w:t>
      </w:r>
      <w:r w:rsidR="00AA2511" w:rsidRPr="00272F54">
        <w:rPr>
          <w:rFonts w:ascii="Arial" w:hAnsi="Arial" w:cs="Arial"/>
          <w:sz w:val="24"/>
          <w:szCs w:val="24"/>
        </w:rPr>
        <w:t xml:space="preserve"> за </w:t>
      </w:r>
      <w:r w:rsidRPr="00272F54">
        <w:rPr>
          <w:rFonts w:ascii="Arial" w:hAnsi="Arial" w:cs="Arial"/>
          <w:sz w:val="24"/>
          <w:szCs w:val="24"/>
        </w:rPr>
        <w:t>доставленные</w:t>
      </w:r>
      <w:r w:rsidR="00AA2511" w:rsidRPr="00272F54">
        <w:rPr>
          <w:rFonts w:ascii="Arial" w:hAnsi="Arial" w:cs="Arial"/>
          <w:sz w:val="24"/>
          <w:szCs w:val="24"/>
        </w:rPr>
        <w:t xml:space="preserve"> неудобства.</w:t>
      </w:r>
    </w:p>
    <w:p w:rsidR="009157C9" w:rsidRPr="00272F54" w:rsidRDefault="009157C9" w:rsidP="009157C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AA2511" w:rsidP="009157C9">
      <w:pPr>
        <w:jc w:val="center"/>
        <w:rPr>
          <w:rFonts w:ascii="Arial" w:hAnsi="Arial" w:cs="Arial"/>
          <w:b/>
          <w:sz w:val="24"/>
          <w:szCs w:val="24"/>
        </w:rPr>
      </w:pPr>
      <w:bookmarkStart w:id="13" w:name="17"/>
      <w:bookmarkEnd w:id="13"/>
      <w:r w:rsidRPr="00272F54">
        <w:rPr>
          <w:rFonts w:ascii="Arial" w:hAnsi="Arial" w:cs="Arial"/>
          <w:b/>
          <w:sz w:val="24"/>
          <w:szCs w:val="24"/>
        </w:rPr>
        <w:lastRenderedPageBreak/>
        <w:t xml:space="preserve">Раздел III. </w:t>
      </w:r>
      <w:r w:rsidR="009157C9" w:rsidRPr="00272F54">
        <w:rPr>
          <w:rFonts w:ascii="Arial" w:hAnsi="Arial" w:cs="Arial"/>
          <w:b/>
          <w:sz w:val="24"/>
          <w:szCs w:val="24"/>
        </w:rPr>
        <w:t>Состав</w:t>
      </w:r>
      <w:r w:rsidRPr="00272F54">
        <w:rPr>
          <w:rFonts w:ascii="Arial" w:hAnsi="Arial" w:cs="Arial"/>
          <w:b/>
          <w:sz w:val="24"/>
          <w:szCs w:val="24"/>
        </w:rPr>
        <w:t xml:space="preserve">, </w:t>
      </w:r>
      <w:r w:rsidR="009157C9" w:rsidRPr="00272F54">
        <w:rPr>
          <w:rFonts w:ascii="Arial" w:hAnsi="Arial" w:cs="Arial"/>
          <w:b/>
          <w:sz w:val="24"/>
          <w:szCs w:val="24"/>
        </w:rPr>
        <w:t>последовательность</w:t>
      </w:r>
      <w:r w:rsidRPr="00272F54">
        <w:rPr>
          <w:rFonts w:ascii="Arial" w:hAnsi="Arial" w:cs="Arial"/>
          <w:b/>
          <w:sz w:val="24"/>
          <w:szCs w:val="24"/>
        </w:rPr>
        <w:t xml:space="preserve"> и </w:t>
      </w:r>
      <w:r w:rsidR="009157C9" w:rsidRPr="00272F54">
        <w:rPr>
          <w:rFonts w:ascii="Arial" w:hAnsi="Arial" w:cs="Arial"/>
          <w:b/>
          <w:sz w:val="24"/>
          <w:szCs w:val="24"/>
        </w:rPr>
        <w:t>сроки</w:t>
      </w:r>
      <w:r w:rsidRPr="00272F54">
        <w:rPr>
          <w:rFonts w:ascii="Arial" w:hAnsi="Arial" w:cs="Arial"/>
          <w:b/>
          <w:sz w:val="24"/>
          <w:szCs w:val="24"/>
        </w:rPr>
        <w:t xml:space="preserve"> </w:t>
      </w:r>
      <w:r w:rsidR="009157C9" w:rsidRPr="00272F54">
        <w:rPr>
          <w:rFonts w:ascii="Arial" w:hAnsi="Arial" w:cs="Arial"/>
          <w:b/>
          <w:sz w:val="24"/>
          <w:szCs w:val="24"/>
        </w:rPr>
        <w:t>выполнения</w:t>
      </w:r>
      <w:r w:rsidRPr="00272F54">
        <w:rPr>
          <w:rFonts w:ascii="Arial" w:hAnsi="Arial" w:cs="Arial"/>
          <w:b/>
          <w:sz w:val="24"/>
          <w:szCs w:val="24"/>
        </w:rPr>
        <w:t xml:space="preserve"> </w:t>
      </w:r>
      <w:r w:rsidR="009157C9" w:rsidRPr="00272F54">
        <w:rPr>
          <w:rFonts w:ascii="Arial" w:hAnsi="Arial" w:cs="Arial"/>
          <w:b/>
          <w:sz w:val="24"/>
          <w:szCs w:val="24"/>
        </w:rPr>
        <w:t>административных</w:t>
      </w:r>
      <w:r w:rsidRPr="00272F54">
        <w:rPr>
          <w:rFonts w:ascii="Arial" w:hAnsi="Arial" w:cs="Arial"/>
          <w:b/>
          <w:sz w:val="24"/>
          <w:szCs w:val="24"/>
        </w:rPr>
        <w:t xml:space="preserve"> процедур</w:t>
      </w:r>
    </w:p>
    <w:p w:rsidR="009157C9" w:rsidRPr="00272F54" w:rsidRDefault="009157C9" w:rsidP="009157C9">
      <w:pPr>
        <w:jc w:val="center"/>
        <w:rPr>
          <w:rFonts w:ascii="Arial" w:hAnsi="Arial" w:cs="Arial"/>
          <w:b/>
          <w:sz w:val="24"/>
          <w:szCs w:val="24"/>
        </w:rPr>
      </w:pPr>
    </w:p>
    <w:p w:rsidR="00BE6C6E" w:rsidRPr="00272F54" w:rsidRDefault="009157C9" w:rsidP="009157C9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>18. Исчерпывающий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перечень </w:t>
      </w:r>
      <w:r w:rsidRPr="00272F54">
        <w:rPr>
          <w:rFonts w:ascii="Arial" w:hAnsi="Arial" w:cs="Arial"/>
          <w:b/>
          <w:sz w:val="24"/>
          <w:szCs w:val="24"/>
        </w:rPr>
        <w:t>административных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процедур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6A04F6" w:rsidRPr="00272F54" w:rsidRDefault="006A04F6" w:rsidP="006A04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18.1. Предоставление муниципальной услуги включает в себя следующие административные процедуры:</w:t>
      </w:r>
    </w:p>
    <w:p w:rsidR="00BE6C6E" w:rsidRPr="00272F54" w:rsidRDefault="006A04F6" w:rsidP="006A04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а) п</w:t>
      </w:r>
      <w:r w:rsidR="00AA2511" w:rsidRPr="00272F54">
        <w:rPr>
          <w:rFonts w:ascii="Arial" w:hAnsi="Arial" w:cs="Arial"/>
          <w:sz w:val="24"/>
          <w:szCs w:val="24"/>
        </w:rPr>
        <w:t>рием, проверка документов и регистрация заявления;</w:t>
      </w:r>
    </w:p>
    <w:p w:rsidR="00BE6C6E" w:rsidRPr="00272F54" w:rsidRDefault="006A04F6" w:rsidP="006A04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 xml:space="preserve">) получение </w:t>
      </w:r>
      <w:r w:rsidRPr="00272F54">
        <w:rPr>
          <w:rFonts w:ascii="Arial" w:hAnsi="Arial" w:cs="Arial"/>
          <w:sz w:val="24"/>
          <w:szCs w:val="24"/>
        </w:rPr>
        <w:t>сведений</w:t>
      </w:r>
      <w:r w:rsidR="00AA2511" w:rsidRPr="00272F54">
        <w:rPr>
          <w:rFonts w:ascii="Arial" w:hAnsi="Arial" w:cs="Arial"/>
          <w:sz w:val="24"/>
          <w:szCs w:val="24"/>
        </w:rPr>
        <w:t xml:space="preserve"> посредством </w:t>
      </w:r>
      <w:r w:rsidRPr="00272F54">
        <w:rPr>
          <w:rFonts w:ascii="Arial" w:hAnsi="Arial" w:cs="Arial"/>
          <w:sz w:val="24"/>
          <w:szCs w:val="24"/>
        </w:rPr>
        <w:t>межведомственного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информационного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взаимодействия</w:t>
      </w:r>
      <w:r w:rsidR="00AA2511" w:rsidRPr="00272F54">
        <w:rPr>
          <w:rFonts w:ascii="Arial" w:hAnsi="Arial" w:cs="Arial"/>
          <w:sz w:val="24"/>
          <w:szCs w:val="24"/>
        </w:rPr>
        <w:t>, в то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 xml:space="preserve"> числе с </w:t>
      </w:r>
      <w:r w:rsidRPr="00272F54">
        <w:rPr>
          <w:rFonts w:ascii="Arial" w:hAnsi="Arial" w:cs="Arial"/>
          <w:sz w:val="24"/>
          <w:szCs w:val="24"/>
        </w:rPr>
        <w:t>использованием</w:t>
      </w:r>
      <w:r w:rsidR="00AA2511" w:rsidRPr="00272F54">
        <w:rPr>
          <w:rFonts w:ascii="Arial" w:hAnsi="Arial" w:cs="Arial"/>
          <w:sz w:val="24"/>
          <w:szCs w:val="24"/>
        </w:rPr>
        <w:t xml:space="preserve"> федер</w:t>
      </w:r>
      <w:r w:rsidRPr="00272F54">
        <w:rPr>
          <w:rFonts w:ascii="Arial" w:hAnsi="Arial" w:cs="Arial"/>
          <w:sz w:val="24"/>
          <w:szCs w:val="24"/>
        </w:rPr>
        <w:t>аль</w:t>
      </w:r>
      <w:r w:rsidR="00AA2511" w:rsidRPr="00272F54">
        <w:rPr>
          <w:rFonts w:ascii="Arial" w:hAnsi="Arial" w:cs="Arial"/>
          <w:sz w:val="24"/>
          <w:szCs w:val="24"/>
        </w:rPr>
        <w:t xml:space="preserve">ной государственной </w:t>
      </w:r>
      <w:r w:rsidRPr="00272F54">
        <w:rPr>
          <w:rFonts w:ascii="Arial" w:hAnsi="Arial" w:cs="Arial"/>
          <w:sz w:val="24"/>
          <w:szCs w:val="24"/>
        </w:rPr>
        <w:t>информационной системы «Еди</w:t>
      </w:r>
      <w:r w:rsidR="00AA2511" w:rsidRPr="00272F54">
        <w:rPr>
          <w:rFonts w:ascii="Arial" w:hAnsi="Arial" w:cs="Arial"/>
          <w:sz w:val="24"/>
          <w:szCs w:val="24"/>
        </w:rPr>
        <w:t>ная с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стема 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 xml:space="preserve">ежведомственного электронного </w:t>
      </w:r>
      <w:r w:rsidRPr="00272F54">
        <w:rPr>
          <w:rFonts w:ascii="Arial" w:hAnsi="Arial" w:cs="Arial"/>
          <w:sz w:val="24"/>
          <w:szCs w:val="24"/>
        </w:rPr>
        <w:t>взаимодействия</w:t>
      </w:r>
      <w:r w:rsidR="00AA2511" w:rsidRPr="00272F54">
        <w:rPr>
          <w:rFonts w:ascii="Arial" w:hAnsi="Arial" w:cs="Arial"/>
          <w:sz w:val="24"/>
          <w:szCs w:val="24"/>
        </w:rPr>
        <w:t>» (далее-СМЭВ);</w:t>
      </w:r>
    </w:p>
    <w:p w:rsidR="00BE6C6E" w:rsidRPr="00272F54" w:rsidRDefault="00AA2511" w:rsidP="006A04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в) подготовка акта обследования;</w:t>
      </w:r>
    </w:p>
    <w:p w:rsidR="00BE6C6E" w:rsidRPr="00272F54" w:rsidRDefault="00AA2511" w:rsidP="006A04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г) на</w:t>
      </w:r>
      <w:r w:rsidR="006A04F6" w:rsidRPr="00272F54">
        <w:rPr>
          <w:rFonts w:ascii="Arial" w:hAnsi="Arial" w:cs="Arial"/>
          <w:sz w:val="24"/>
          <w:szCs w:val="24"/>
        </w:rPr>
        <w:t>п</w:t>
      </w:r>
      <w:r w:rsidRPr="00272F54">
        <w:rPr>
          <w:rFonts w:ascii="Arial" w:hAnsi="Arial" w:cs="Arial"/>
          <w:sz w:val="24"/>
          <w:szCs w:val="24"/>
        </w:rPr>
        <w:t>равление начислен</w:t>
      </w:r>
      <w:r w:rsidR="006A04F6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й компенсац</w:t>
      </w:r>
      <w:r w:rsidR="006A04F6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онной стоимости (при наличии);</w:t>
      </w:r>
    </w:p>
    <w:p w:rsidR="006A04F6" w:rsidRPr="00272F54" w:rsidRDefault="00AA2511" w:rsidP="006A04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д) рассмотрение документов и сведений; </w:t>
      </w:r>
    </w:p>
    <w:p w:rsidR="00BE6C6E" w:rsidRPr="00272F54" w:rsidRDefault="00AA2511" w:rsidP="006A04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е) принятие решения;</w:t>
      </w:r>
    </w:p>
    <w:p w:rsidR="00BE6C6E" w:rsidRPr="00272F54" w:rsidRDefault="00AA2511" w:rsidP="006A04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ж) выдача результата.</w:t>
      </w:r>
    </w:p>
    <w:p w:rsidR="00BE6C6E" w:rsidRPr="00272F54" w:rsidRDefault="00AA2511" w:rsidP="006A04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Описание </w:t>
      </w:r>
      <w:r w:rsidR="006A04F6" w:rsidRPr="00272F54">
        <w:rPr>
          <w:rFonts w:ascii="Arial" w:hAnsi="Arial" w:cs="Arial"/>
          <w:sz w:val="24"/>
          <w:szCs w:val="24"/>
        </w:rPr>
        <w:t>административных</w:t>
      </w:r>
      <w:r w:rsidRPr="00272F54">
        <w:rPr>
          <w:rFonts w:ascii="Arial" w:hAnsi="Arial" w:cs="Arial"/>
          <w:sz w:val="24"/>
          <w:szCs w:val="24"/>
        </w:rPr>
        <w:t xml:space="preserve"> процедур</w:t>
      </w:r>
      <w:r w:rsidR="006A04F6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представлено</w:t>
      </w:r>
      <w:r w:rsidR="006A04F6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в Приложение </w:t>
      </w:r>
      <w:r w:rsidR="006A04F6" w:rsidRPr="00272F54">
        <w:rPr>
          <w:rFonts w:ascii="Arial" w:hAnsi="Arial" w:cs="Arial"/>
          <w:sz w:val="24"/>
          <w:szCs w:val="24"/>
        </w:rPr>
        <w:t>№</w:t>
      </w:r>
      <w:r w:rsidRPr="00272F54">
        <w:rPr>
          <w:rFonts w:ascii="Arial" w:hAnsi="Arial" w:cs="Arial"/>
          <w:sz w:val="24"/>
          <w:szCs w:val="24"/>
        </w:rPr>
        <w:t xml:space="preserve"> 3 к</w:t>
      </w:r>
      <w:r w:rsidR="006A04F6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настоящему </w:t>
      </w:r>
      <w:r w:rsidR="006A04F6" w:rsidRPr="00272F54">
        <w:rPr>
          <w:rFonts w:ascii="Arial" w:hAnsi="Arial" w:cs="Arial"/>
          <w:sz w:val="24"/>
          <w:szCs w:val="24"/>
        </w:rPr>
        <w:t>Административному</w:t>
      </w:r>
      <w:r w:rsidRPr="00272F54">
        <w:rPr>
          <w:rFonts w:ascii="Arial" w:hAnsi="Arial" w:cs="Arial"/>
          <w:sz w:val="24"/>
          <w:szCs w:val="24"/>
        </w:rPr>
        <w:t xml:space="preserve"> регламенту.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6A04F6" w:rsidP="006A04F6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19. 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Перечень </w:t>
      </w:r>
      <w:r w:rsidRPr="00272F54">
        <w:rPr>
          <w:rFonts w:ascii="Arial" w:hAnsi="Arial" w:cs="Arial"/>
          <w:b/>
          <w:sz w:val="24"/>
          <w:szCs w:val="24"/>
        </w:rPr>
        <w:t>административных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процедур(действ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>й) пр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предоставлении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муниципальной услуги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услуг в электронной форме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6A04F6" w:rsidP="006A04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19.1. </w:t>
      </w:r>
      <w:r w:rsidR="00AA2511" w:rsidRPr="00272F54">
        <w:rPr>
          <w:rFonts w:ascii="Arial" w:hAnsi="Arial" w:cs="Arial"/>
          <w:sz w:val="24"/>
          <w:szCs w:val="24"/>
        </w:rPr>
        <w:t xml:space="preserve">При </w:t>
      </w:r>
      <w:r w:rsidRPr="00272F54">
        <w:rPr>
          <w:rFonts w:ascii="Arial" w:hAnsi="Arial" w:cs="Arial"/>
          <w:sz w:val="24"/>
          <w:szCs w:val="24"/>
        </w:rPr>
        <w:t>предоставлении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услуги в электронной форме </w:t>
      </w:r>
      <w:r w:rsidRPr="00272F54">
        <w:rPr>
          <w:rFonts w:ascii="Arial" w:hAnsi="Arial" w:cs="Arial"/>
          <w:sz w:val="24"/>
          <w:szCs w:val="24"/>
        </w:rPr>
        <w:t>заявителю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обеспечиваются</w:t>
      </w:r>
      <w:r w:rsidR="00AA2511" w:rsidRPr="00272F54">
        <w:rPr>
          <w:rFonts w:ascii="Arial" w:hAnsi="Arial" w:cs="Arial"/>
          <w:sz w:val="24"/>
          <w:szCs w:val="24"/>
        </w:rPr>
        <w:t>:</w:t>
      </w:r>
    </w:p>
    <w:p w:rsidR="00FC1405" w:rsidRPr="00272F54" w:rsidRDefault="00AA2511" w:rsidP="00FC14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а) </w:t>
      </w:r>
      <w:r w:rsidR="006A04F6" w:rsidRPr="00272F54">
        <w:rPr>
          <w:rFonts w:ascii="Arial" w:hAnsi="Arial" w:cs="Arial"/>
          <w:sz w:val="24"/>
          <w:szCs w:val="24"/>
        </w:rPr>
        <w:t>получение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6A04F6" w:rsidRPr="00272F54">
        <w:rPr>
          <w:rFonts w:ascii="Arial" w:hAnsi="Arial" w:cs="Arial"/>
          <w:sz w:val="24"/>
          <w:szCs w:val="24"/>
        </w:rPr>
        <w:t>информации</w:t>
      </w:r>
      <w:r w:rsidRPr="00272F54">
        <w:rPr>
          <w:rFonts w:ascii="Arial" w:hAnsi="Arial" w:cs="Arial"/>
          <w:sz w:val="24"/>
          <w:szCs w:val="24"/>
        </w:rPr>
        <w:t xml:space="preserve"> о порядке и сроках </w:t>
      </w:r>
      <w:r w:rsidR="006A04F6" w:rsidRPr="00272F54">
        <w:rPr>
          <w:rFonts w:ascii="Arial" w:hAnsi="Arial" w:cs="Arial"/>
          <w:sz w:val="24"/>
          <w:szCs w:val="24"/>
        </w:rPr>
        <w:t>предоставления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6A04F6" w:rsidRPr="00272F54">
        <w:rPr>
          <w:rFonts w:ascii="Arial" w:hAnsi="Arial" w:cs="Arial"/>
          <w:sz w:val="24"/>
          <w:szCs w:val="24"/>
        </w:rPr>
        <w:t>муниципальной</w:t>
      </w:r>
      <w:r w:rsidR="00FC1405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услуг</w:t>
      </w:r>
      <w:r w:rsidR="00FC1405" w:rsidRPr="00272F54">
        <w:rPr>
          <w:rFonts w:ascii="Arial" w:hAnsi="Arial" w:cs="Arial"/>
          <w:sz w:val="24"/>
          <w:szCs w:val="24"/>
        </w:rPr>
        <w:t>и;</w:t>
      </w:r>
    </w:p>
    <w:p w:rsidR="00BE6C6E" w:rsidRPr="00272F54" w:rsidRDefault="00FC1405" w:rsidP="00FC14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 xml:space="preserve">) </w:t>
      </w:r>
      <w:r w:rsidRPr="00272F54">
        <w:rPr>
          <w:rFonts w:ascii="Arial" w:hAnsi="Arial" w:cs="Arial"/>
          <w:sz w:val="24"/>
          <w:szCs w:val="24"/>
        </w:rPr>
        <w:t>формирование</w:t>
      </w:r>
      <w:r w:rsidR="00AA2511" w:rsidRPr="00272F54">
        <w:rPr>
          <w:rFonts w:ascii="Arial" w:hAnsi="Arial" w:cs="Arial"/>
          <w:sz w:val="24"/>
          <w:szCs w:val="24"/>
        </w:rPr>
        <w:t xml:space="preserve"> заявления;</w:t>
      </w:r>
    </w:p>
    <w:p w:rsidR="00BE6C6E" w:rsidRPr="00272F54" w:rsidRDefault="00AA2511" w:rsidP="00FC14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в) пр</w:t>
      </w:r>
      <w:r w:rsidR="00FC1405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ем и </w:t>
      </w:r>
      <w:r w:rsidR="00FC1405" w:rsidRPr="00272F54">
        <w:rPr>
          <w:rFonts w:ascii="Arial" w:hAnsi="Arial" w:cs="Arial"/>
          <w:sz w:val="24"/>
          <w:szCs w:val="24"/>
        </w:rPr>
        <w:t>регистрация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FC1405" w:rsidRPr="00272F54">
        <w:rPr>
          <w:rFonts w:ascii="Arial" w:hAnsi="Arial" w:cs="Arial"/>
          <w:sz w:val="24"/>
          <w:szCs w:val="24"/>
        </w:rPr>
        <w:t>Уполномоченным</w:t>
      </w:r>
      <w:r w:rsidRPr="00272F54">
        <w:rPr>
          <w:rFonts w:ascii="Arial" w:hAnsi="Arial" w:cs="Arial"/>
          <w:sz w:val="24"/>
          <w:szCs w:val="24"/>
        </w:rPr>
        <w:t xml:space="preserve"> органом заявления и иных документов,</w:t>
      </w:r>
      <w:r w:rsidR="00FC1405" w:rsidRPr="00272F54">
        <w:rPr>
          <w:rFonts w:ascii="Arial" w:hAnsi="Arial" w:cs="Arial"/>
          <w:sz w:val="24"/>
          <w:szCs w:val="24"/>
        </w:rPr>
        <w:t xml:space="preserve"> необходимых</w:t>
      </w:r>
      <w:r w:rsidRPr="00272F54">
        <w:rPr>
          <w:rFonts w:ascii="Arial" w:hAnsi="Arial" w:cs="Arial"/>
          <w:sz w:val="24"/>
          <w:szCs w:val="24"/>
        </w:rPr>
        <w:t xml:space="preserve"> для </w:t>
      </w:r>
      <w:r w:rsidR="00FC1405" w:rsidRPr="00272F54">
        <w:rPr>
          <w:rFonts w:ascii="Arial" w:hAnsi="Arial" w:cs="Arial"/>
          <w:sz w:val="24"/>
          <w:szCs w:val="24"/>
        </w:rPr>
        <w:t>предоставления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FC1405" w:rsidRPr="00272F54">
        <w:rPr>
          <w:rFonts w:ascii="Arial" w:hAnsi="Arial" w:cs="Arial"/>
          <w:sz w:val="24"/>
          <w:szCs w:val="24"/>
        </w:rPr>
        <w:t>муниципальной</w:t>
      </w:r>
      <w:r w:rsidRPr="00272F54">
        <w:rPr>
          <w:rFonts w:ascii="Arial" w:hAnsi="Arial" w:cs="Arial"/>
          <w:sz w:val="24"/>
          <w:szCs w:val="24"/>
        </w:rPr>
        <w:t xml:space="preserve"> услуг</w:t>
      </w:r>
      <w:r w:rsidR="00FC1405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;</w:t>
      </w:r>
    </w:p>
    <w:p w:rsidR="00FC1405" w:rsidRPr="00272F54" w:rsidRDefault="00AA2511" w:rsidP="00FC14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г) получение </w:t>
      </w:r>
      <w:r w:rsidR="00FC1405" w:rsidRPr="00272F54">
        <w:rPr>
          <w:rFonts w:ascii="Arial" w:hAnsi="Arial" w:cs="Arial"/>
          <w:sz w:val="24"/>
          <w:szCs w:val="24"/>
        </w:rPr>
        <w:t>результата</w:t>
      </w:r>
      <w:r w:rsidRPr="00272F54">
        <w:rPr>
          <w:rFonts w:ascii="Arial" w:hAnsi="Arial" w:cs="Arial"/>
          <w:sz w:val="24"/>
          <w:szCs w:val="24"/>
        </w:rPr>
        <w:t xml:space="preserve"> предоставления </w:t>
      </w:r>
      <w:r w:rsidR="00FC1405" w:rsidRPr="00272F54">
        <w:rPr>
          <w:rFonts w:ascii="Arial" w:hAnsi="Arial" w:cs="Arial"/>
          <w:sz w:val="24"/>
          <w:szCs w:val="24"/>
        </w:rPr>
        <w:t>муниципальной услуги</w:t>
      </w:r>
      <w:r w:rsidRPr="00272F54">
        <w:rPr>
          <w:rFonts w:ascii="Arial" w:hAnsi="Arial" w:cs="Arial"/>
          <w:sz w:val="24"/>
          <w:szCs w:val="24"/>
        </w:rPr>
        <w:t xml:space="preserve">; </w:t>
      </w:r>
    </w:p>
    <w:p w:rsidR="00BE6C6E" w:rsidRPr="00272F54" w:rsidRDefault="00AA2511" w:rsidP="00FC14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д) </w:t>
      </w:r>
      <w:r w:rsidR="00FC1405" w:rsidRPr="00272F54">
        <w:rPr>
          <w:rFonts w:ascii="Arial" w:hAnsi="Arial" w:cs="Arial"/>
          <w:sz w:val="24"/>
          <w:szCs w:val="24"/>
        </w:rPr>
        <w:t>получение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FC1405" w:rsidRPr="00272F54">
        <w:rPr>
          <w:rFonts w:ascii="Arial" w:hAnsi="Arial" w:cs="Arial"/>
          <w:sz w:val="24"/>
          <w:szCs w:val="24"/>
        </w:rPr>
        <w:t>сведений</w:t>
      </w:r>
      <w:r w:rsidRPr="00272F54">
        <w:rPr>
          <w:rFonts w:ascii="Arial" w:hAnsi="Arial" w:cs="Arial"/>
          <w:sz w:val="24"/>
          <w:szCs w:val="24"/>
        </w:rPr>
        <w:t xml:space="preserve"> о ходе рассмотрения заявления;</w:t>
      </w:r>
    </w:p>
    <w:p w:rsidR="00BE6C6E" w:rsidRPr="00272F54" w:rsidRDefault="00AA2511" w:rsidP="00FC14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е) </w:t>
      </w:r>
      <w:r w:rsidR="00FC1405" w:rsidRPr="00272F54">
        <w:rPr>
          <w:rFonts w:ascii="Arial" w:hAnsi="Arial" w:cs="Arial"/>
          <w:sz w:val="24"/>
          <w:szCs w:val="24"/>
        </w:rPr>
        <w:t>осуществление оценки</w:t>
      </w:r>
      <w:r w:rsidRPr="00272F54">
        <w:rPr>
          <w:rFonts w:ascii="Arial" w:hAnsi="Arial" w:cs="Arial"/>
          <w:sz w:val="24"/>
          <w:szCs w:val="24"/>
        </w:rPr>
        <w:t xml:space="preserve"> качества предоставления муниципальной услуги;</w:t>
      </w:r>
    </w:p>
    <w:p w:rsidR="00BE6C6E" w:rsidRPr="00272F54" w:rsidRDefault="00AA2511" w:rsidP="00FC14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ж) досудебное (внесудебное) </w:t>
      </w:r>
      <w:r w:rsidR="00FC1405" w:rsidRPr="00272F54">
        <w:rPr>
          <w:rFonts w:ascii="Arial" w:hAnsi="Arial" w:cs="Arial"/>
          <w:sz w:val="24"/>
          <w:szCs w:val="24"/>
        </w:rPr>
        <w:t>обжалование</w:t>
      </w:r>
      <w:r w:rsidRPr="00272F54">
        <w:rPr>
          <w:rFonts w:ascii="Arial" w:hAnsi="Arial" w:cs="Arial"/>
          <w:sz w:val="24"/>
          <w:szCs w:val="24"/>
        </w:rPr>
        <w:t xml:space="preserve"> решений </w:t>
      </w:r>
      <w:r w:rsidR="00FC1405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действий(бе</w:t>
      </w:r>
      <w:r w:rsidR="00FC1405" w:rsidRPr="00272F54">
        <w:rPr>
          <w:rFonts w:ascii="Arial" w:hAnsi="Arial" w:cs="Arial"/>
          <w:sz w:val="24"/>
          <w:szCs w:val="24"/>
        </w:rPr>
        <w:t>з</w:t>
      </w:r>
      <w:r w:rsidRPr="00272F54">
        <w:rPr>
          <w:rFonts w:ascii="Arial" w:hAnsi="Arial" w:cs="Arial"/>
          <w:sz w:val="24"/>
          <w:szCs w:val="24"/>
        </w:rPr>
        <w:t xml:space="preserve">действия) </w:t>
      </w:r>
      <w:r w:rsidR="00FC1405" w:rsidRPr="00272F54">
        <w:rPr>
          <w:rFonts w:ascii="Arial" w:hAnsi="Arial" w:cs="Arial"/>
          <w:sz w:val="24"/>
          <w:szCs w:val="24"/>
        </w:rPr>
        <w:t>Уполномоченного органа ли</w:t>
      </w:r>
      <w:r w:rsidRPr="00272F54">
        <w:rPr>
          <w:rFonts w:ascii="Arial" w:hAnsi="Arial" w:cs="Arial"/>
          <w:sz w:val="24"/>
          <w:szCs w:val="24"/>
        </w:rPr>
        <w:t>бо действия (</w:t>
      </w:r>
      <w:r w:rsidR="00FC1405" w:rsidRPr="00272F54">
        <w:rPr>
          <w:rFonts w:ascii="Arial" w:hAnsi="Arial" w:cs="Arial"/>
          <w:sz w:val="24"/>
          <w:szCs w:val="24"/>
        </w:rPr>
        <w:t>бездействие</w:t>
      </w:r>
      <w:r w:rsidRPr="00272F54">
        <w:rPr>
          <w:rFonts w:ascii="Arial" w:hAnsi="Arial" w:cs="Arial"/>
          <w:sz w:val="24"/>
          <w:szCs w:val="24"/>
        </w:rPr>
        <w:t>) должностных лиц Уполномоченного органа, предоставляющего муниципальную услугу, л</w:t>
      </w:r>
      <w:r w:rsidR="00FC1405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бо </w:t>
      </w:r>
      <w:r w:rsidR="00FC1405" w:rsidRPr="00272F54">
        <w:rPr>
          <w:rFonts w:ascii="Arial" w:hAnsi="Arial" w:cs="Arial"/>
          <w:sz w:val="24"/>
          <w:szCs w:val="24"/>
        </w:rPr>
        <w:t>муниципального служащ</w:t>
      </w:r>
      <w:r w:rsidRPr="00272F54">
        <w:rPr>
          <w:rFonts w:ascii="Arial" w:hAnsi="Arial" w:cs="Arial"/>
          <w:sz w:val="24"/>
          <w:szCs w:val="24"/>
        </w:rPr>
        <w:t>его.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FC1405" w:rsidP="00FC1405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20. 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Порядок </w:t>
      </w:r>
      <w:r w:rsidRPr="00272F54">
        <w:rPr>
          <w:rFonts w:ascii="Arial" w:hAnsi="Arial" w:cs="Arial"/>
          <w:b/>
          <w:sz w:val="24"/>
          <w:szCs w:val="24"/>
        </w:rPr>
        <w:t>осуществления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административных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процедур (действ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>й) в</w:t>
      </w:r>
      <w:r w:rsidRPr="00272F54">
        <w:rPr>
          <w:rFonts w:ascii="Arial" w:hAnsi="Arial" w:cs="Arial"/>
          <w:b/>
          <w:sz w:val="24"/>
          <w:szCs w:val="24"/>
        </w:rPr>
        <w:t xml:space="preserve"> электронной форме</w:t>
      </w:r>
    </w:p>
    <w:p w:rsidR="00FC1405" w:rsidRPr="00272F54" w:rsidRDefault="00FC1405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FC1405" w:rsidP="00FC14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20.1. Формирование</w:t>
      </w:r>
      <w:r w:rsidR="00AA2511" w:rsidRPr="00272F54">
        <w:rPr>
          <w:rFonts w:ascii="Arial" w:hAnsi="Arial" w:cs="Arial"/>
          <w:sz w:val="24"/>
          <w:szCs w:val="24"/>
        </w:rPr>
        <w:t xml:space="preserve"> заявления.</w:t>
      </w:r>
    </w:p>
    <w:p w:rsidR="00BE6C6E" w:rsidRPr="00272F54" w:rsidRDefault="00FC1405" w:rsidP="00FC14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Формирование</w:t>
      </w:r>
      <w:r w:rsidR="00AA2511" w:rsidRPr="00272F54">
        <w:rPr>
          <w:rFonts w:ascii="Arial" w:hAnsi="Arial" w:cs="Arial"/>
          <w:sz w:val="24"/>
          <w:szCs w:val="24"/>
        </w:rPr>
        <w:t xml:space="preserve"> заявления осуществляется посредством </w:t>
      </w:r>
      <w:r w:rsidRPr="00272F54">
        <w:rPr>
          <w:rFonts w:ascii="Arial" w:hAnsi="Arial" w:cs="Arial"/>
          <w:sz w:val="24"/>
          <w:szCs w:val="24"/>
        </w:rPr>
        <w:t>заполнения</w:t>
      </w:r>
      <w:r w:rsidR="00AA2511" w:rsidRPr="00272F54">
        <w:rPr>
          <w:rFonts w:ascii="Arial" w:hAnsi="Arial" w:cs="Arial"/>
          <w:sz w:val="24"/>
          <w:szCs w:val="24"/>
        </w:rPr>
        <w:t xml:space="preserve"> электронной форм</w:t>
      </w:r>
      <w:r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 xml:space="preserve"> заявления на Едино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портале</w:t>
      </w:r>
      <w:r w:rsidR="00AA2511" w:rsidRPr="00272F54">
        <w:rPr>
          <w:rFonts w:ascii="Arial" w:hAnsi="Arial" w:cs="Arial"/>
          <w:sz w:val="24"/>
          <w:szCs w:val="24"/>
        </w:rPr>
        <w:t>, без нео</w:t>
      </w:r>
      <w:r w:rsidRPr="00272F54">
        <w:rPr>
          <w:rFonts w:ascii="Arial" w:hAnsi="Arial" w:cs="Arial"/>
          <w:sz w:val="24"/>
          <w:szCs w:val="24"/>
        </w:rPr>
        <w:t>бходимости дополнительной подачи</w:t>
      </w:r>
      <w:r w:rsidR="00AA2511" w:rsidRPr="00272F54">
        <w:rPr>
          <w:rFonts w:ascii="Arial" w:hAnsi="Arial" w:cs="Arial"/>
          <w:sz w:val="24"/>
          <w:szCs w:val="24"/>
        </w:rPr>
        <w:t xml:space="preserve"> заявления в какой-либо иной форме.</w:t>
      </w:r>
    </w:p>
    <w:p w:rsidR="00BE6C6E" w:rsidRPr="00272F54" w:rsidRDefault="00AA2511" w:rsidP="00FC14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Форматно-логическая проверка сформированного заявление осуществляется после </w:t>
      </w:r>
      <w:r w:rsidR="00FC1405" w:rsidRPr="00272F54">
        <w:rPr>
          <w:rFonts w:ascii="Arial" w:hAnsi="Arial" w:cs="Arial"/>
          <w:sz w:val="24"/>
          <w:szCs w:val="24"/>
        </w:rPr>
        <w:t>зап</w:t>
      </w:r>
      <w:r w:rsidRPr="00272F54">
        <w:rPr>
          <w:rFonts w:ascii="Arial" w:hAnsi="Arial" w:cs="Arial"/>
          <w:sz w:val="24"/>
          <w:szCs w:val="24"/>
        </w:rPr>
        <w:t>олнен</w:t>
      </w:r>
      <w:r w:rsidR="00FC1405" w:rsidRPr="00272F54">
        <w:rPr>
          <w:rFonts w:ascii="Arial" w:hAnsi="Arial" w:cs="Arial"/>
          <w:sz w:val="24"/>
          <w:szCs w:val="24"/>
        </w:rPr>
        <w:t>ия</w:t>
      </w:r>
      <w:r w:rsidRPr="00272F54">
        <w:rPr>
          <w:rFonts w:ascii="Arial" w:hAnsi="Arial" w:cs="Arial"/>
          <w:sz w:val="24"/>
          <w:szCs w:val="24"/>
        </w:rPr>
        <w:t xml:space="preserve"> заявителем каждого из поле</w:t>
      </w:r>
      <w:r w:rsidR="00FC1405" w:rsidRPr="00272F54">
        <w:rPr>
          <w:rFonts w:ascii="Arial" w:hAnsi="Arial" w:cs="Arial"/>
          <w:sz w:val="24"/>
          <w:szCs w:val="24"/>
        </w:rPr>
        <w:t>й</w:t>
      </w:r>
      <w:r w:rsidRPr="00272F54">
        <w:rPr>
          <w:rFonts w:ascii="Arial" w:hAnsi="Arial" w:cs="Arial"/>
          <w:sz w:val="24"/>
          <w:szCs w:val="24"/>
        </w:rPr>
        <w:t xml:space="preserve"> электронной форм</w:t>
      </w:r>
      <w:r w:rsidR="00FC1405" w:rsidRPr="00272F54">
        <w:rPr>
          <w:rFonts w:ascii="Arial" w:hAnsi="Arial" w:cs="Arial"/>
          <w:sz w:val="24"/>
          <w:szCs w:val="24"/>
        </w:rPr>
        <w:t>ы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FC1405" w:rsidRPr="00272F54">
        <w:rPr>
          <w:rFonts w:ascii="Arial" w:hAnsi="Arial" w:cs="Arial"/>
          <w:sz w:val="24"/>
          <w:szCs w:val="24"/>
        </w:rPr>
        <w:t>заявления</w:t>
      </w:r>
      <w:r w:rsidRPr="00272F54">
        <w:rPr>
          <w:rFonts w:ascii="Arial" w:hAnsi="Arial" w:cs="Arial"/>
          <w:sz w:val="24"/>
          <w:szCs w:val="24"/>
        </w:rPr>
        <w:t>. Пр</w:t>
      </w:r>
      <w:r w:rsidR="00FC1405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выявлении </w:t>
      </w:r>
      <w:r w:rsidR="00FC1405" w:rsidRPr="00272F54">
        <w:rPr>
          <w:rFonts w:ascii="Arial" w:hAnsi="Arial" w:cs="Arial"/>
          <w:sz w:val="24"/>
          <w:szCs w:val="24"/>
        </w:rPr>
        <w:t>некорректного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FC1405" w:rsidRPr="00272F54">
        <w:rPr>
          <w:rFonts w:ascii="Arial" w:hAnsi="Arial" w:cs="Arial"/>
          <w:sz w:val="24"/>
          <w:szCs w:val="24"/>
        </w:rPr>
        <w:t>заполненного</w:t>
      </w:r>
      <w:r w:rsidRPr="00272F54">
        <w:rPr>
          <w:rFonts w:ascii="Arial" w:hAnsi="Arial" w:cs="Arial"/>
          <w:sz w:val="24"/>
          <w:szCs w:val="24"/>
        </w:rPr>
        <w:t xml:space="preserve"> поля элект</w:t>
      </w:r>
      <w:r w:rsidR="00FC1405" w:rsidRPr="00272F54">
        <w:rPr>
          <w:rFonts w:ascii="Arial" w:hAnsi="Arial" w:cs="Arial"/>
          <w:sz w:val="24"/>
          <w:szCs w:val="24"/>
        </w:rPr>
        <w:t>р</w:t>
      </w:r>
      <w:r w:rsidRPr="00272F54">
        <w:rPr>
          <w:rFonts w:ascii="Arial" w:hAnsi="Arial" w:cs="Arial"/>
          <w:sz w:val="24"/>
          <w:szCs w:val="24"/>
        </w:rPr>
        <w:t>онной формы заявлен</w:t>
      </w:r>
      <w:r w:rsidR="00FC1405" w:rsidRPr="00272F54">
        <w:rPr>
          <w:rFonts w:ascii="Arial" w:hAnsi="Arial" w:cs="Arial"/>
          <w:sz w:val="24"/>
          <w:szCs w:val="24"/>
        </w:rPr>
        <w:t>ия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FC1405" w:rsidRPr="00272F54">
        <w:rPr>
          <w:rFonts w:ascii="Arial" w:hAnsi="Arial" w:cs="Arial"/>
          <w:sz w:val="24"/>
          <w:szCs w:val="24"/>
        </w:rPr>
        <w:t>заявитель</w:t>
      </w:r>
      <w:r w:rsidRPr="00272F54">
        <w:rPr>
          <w:rFonts w:ascii="Arial" w:hAnsi="Arial" w:cs="Arial"/>
          <w:sz w:val="24"/>
          <w:szCs w:val="24"/>
        </w:rPr>
        <w:t xml:space="preserve"> уведомляется о характере </w:t>
      </w:r>
      <w:r w:rsidR="00FC1405" w:rsidRPr="00272F54">
        <w:rPr>
          <w:rFonts w:ascii="Arial" w:hAnsi="Arial" w:cs="Arial"/>
          <w:sz w:val="24"/>
          <w:szCs w:val="24"/>
        </w:rPr>
        <w:t>выявленной</w:t>
      </w:r>
      <w:r w:rsidRPr="00272F54">
        <w:rPr>
          <w:rFonts w:ascii="Arial" w:hAnsi="Arial" w:cs="Arial"/>
          <w:sz w:val="24"/>
          <w:szCs w:val="24"/>
        </w:rPr>
        <w:t xml:space="preserve"> ошибки и порядке ее устранения посредством информационного сообщения непосредственно в электронной форме заявления.</w:t>
      </w:r>
    </w:p>
    <w:p w:rsidR="00BE6C6E" w:rsidRPr="00272F54" w:rsidRDefault="00AA2511" w:rsidP="00FC14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Пр</w:t>
      </w:r>
      <w:r w:rsidR="00FC1405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формировании заявления заявителю </w:t>
      </w:r>
      <w:r w:rsidR="00FC1405" w:rsidRPr="00272F54">
        <w:rPr>
          <w:rFonts w:ascii="Arial" w:hAnsi="Arial" w:cs="Arial"/>
          <w:sz w:val="24"/>
          <w:szCs w:val="24"/>
        </w:rPr>
        <w:t>обеспечивается</w:t>
      </w:r>
      <w:r w:rsidRPr="00272F54">
        <w:rPr>
          <w:rFonts w:ascii="Arial" w:hAnsi="Arial" w:cs="Arial"/>
          <w:sz w:val="24"/>
          <w:szCs w:val="24"/>
        </w:rPr>
        <w:t>:</w:t>
      </w:r>
    </w:p>
    <w:p w:rsidR="00BE6C6E" w:rsidRPr="00272F54" w:rsidRDefault="00FC1405" w:rsidP="00FC14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lastRenderedPageBreak/>
        <w:t>а) возможность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копирования и </w:t>
      </w:r>
      <w:r w:rsidR="00AA2511" w:rsidRPr="00272F54">
        <w:rPr>
          <w:rFonts w:ascii="Arial" w:hAnsi="Arial" w:cs="Arial"/>
          <w:sz w:val="24"/>
          <w:szCs w:val="24"/>
        </w:rPr>
        <w:t>сохра</w:t>
      </w:r>
      <w:r w:rsidRPr="00272F54">
        <w:rPr>
          <w:rFonts w:ascii="Arial" w:hAnsi="Arial" w:cs="Arial"/>
          <w:sz w:val="24"/>
          <w:szCs w:val="24"/>
        </w:rPr>
        <w:t>н</w:t>
      </w:r>
      <w:r w:rsidR="00AA2511" w:rsidRPr="00272F54">
        <w:rPr>
          <w:rFonts w:ascii="Arial" w:hAnsi="Arial" w:cs="Arial"/>
          <w:sz w:val="24"/>
          <w:szCs w:val="24"/>
        </w:rPr>
        <w:t>ения заявления и иных документов</w:t>
      </w:r>
      <w:bookmarkStart w:id="14" w:name="18"/>
      <w:bookmarkEnd w:id="14"/>
      <w:r w:rsidRPr="00272F54">
        <w:rPr>
          <w:rFonts w:ascii="Arial" w:hAnsi="Arial" w:cs="Arial"/>
          <w:sz w:val="24"/>
          <w:szCs w:val="24"/>
        </w:rPr>
        <w:t xml:space="preserve">, </w:t>
      </w:r>
      <w:r w:rsidR="00AA2511" w:rsidRPr="00272F54">
        <w:rPr>
          <w:rFonts w:ascii="Arial" w:hAnsi="Arial" w:cs="Arial"/>
          <w:sz w:val="24"/>
          <w:szCs w:val="24"/>
        </w:rPr>
        <w:t xml:space="preserve">указанных в </w:t>
      </w:r>
      <w:r w:rsidRPr="00272F54">
        <w:rPr>
          <w:rFonts w:ascii="Arial" w:hAnsi="Arial" w:cs="Arial"/>
          <w:sz w:val="24"/>
          <w:szCs w:val="24"/>
        </w:rPr>
        <w:t>Административном</w:t>
      </w:r>
      <w:r w:rsidR="00AA2511" w:rsidRPr="00272F54">
        <w:rPr>
          <w:rFonts w:ascii="Arial" w:hAnsi="Arial" w:cs="Arial"/>
          <w:sz w:val="24"/>
          <w:szCs w:val="24"/>
        </w:rPr>
        <w:t xml:space="preserve"> регламенте, необходим</w:t>
      </w:r>
      <w:r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 xml:space="preserve">х для </w:t>
      </w:r>
      <w:r w:rsidRPr="00272F54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="00AA2511" w:rsidRPr="00272F54">
        <w:rPr>
          <w:rFonts w:ascii="Arial" w:hAnsi="Arial" w:cs="Arial"/>
          <w:sz w:val="24"/>
          <w:szCs w:val="24"/>
        </w:rPr>
        <w:t>услуги;</w:t>
      </w:r>
    </w:p>
    <w:p w:rsidR="00BE6C6E" w:rsidRPr="00272F54" w:rsidRDefault="00FC1405" w:rsidP="00FC14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б)</w:t>
      </w:r>
      <w:r w:rsidR="00AA2511" w:rsidRPr="00272F54">
        <w:rPr>
          <w:rFonts w:ascii="Arial" w:hAnsi="Arial" w:cs="Arial"/>
          <w:sz w:val="24"/>
          <w:szCs w:val="24"/>
        </w:rPr>
        <w:t xml:space="preserve"> возможность </w:t>
      </w:r>
      <w:r w:rsidRPr="00272F54">
        <w:rPr>
          <w:rFonts w:ascii="Arial" w:hAnsi="Arial" w:cs="Arial"/>
          <w:sz w:val="24"/>
          <w:szCs w:val="24"/>
        </w:rPr>
        <w:t>печати</w:t>
      </w:r>
      <w:r w:rsidR="00AA2511" w:rsidRPr="00272F54">
        <w:rPr>
          <w:rFonts w:ascii="Arial" w:hAnsi="Arial" w:cs="Arial"/>
          <w:sz w:val="24"/>
          <w:szCs w:val="24"/>
        </w:rPr>
        <w:t xml:space="preserve"> на бумажном носитель коп</w:t>
      </w:r>
      <w:r w:rsidRPr="00272F54">
        <w:rPr>
          <w:rFonts w:ascii="Arial" w:hAnsi="Arial" w:cs="Arial"/>
          <w:sz w:val="24"/>
          <w:szCs w:val="24"/>
        </w:rPr>
        <w:t>ии</w:t>
      </w:r>
      <w:r w:rsidR="00AA2511" w:rsidRPr="00272F54">
        <w:rPr>
          <w:rFonts w:ascii="Arial" w:hAnsi="Arial" w:cs="Arial"/>
          <w:sz w:val="24"/>
          <w:szCs w:val="24"/>
        </w:rPr>
        <w:t xml:space="preserve"> электронной формы</w:t>
      </w:r>
      <w:r w:rsidRPr="00272F54">
        <w:rPr>
          <w:rFonts w:ascii="Arial" w:hAnsi="Arial" w:cs="Arial"/>
          <w:sz w:val="24"/>
          <w:szCs w:val="24"/>
        </w:rPr>
        <w:t xml:space="preserve"> заявления</w:t>
      </w:r>
      <w:r w:rsidR="00AA2511" w:rsidRPr="00272F54">
        <w:rPr>
          <w:rFonts w:ascii="Arial" w:hAnsi="Arial" w:cs="Arial"/>
          <w:sz w:val="24"/>
          <w:szCs w:val="24"/>
        </w:rPr>
        <w:t>;</w:t>
      </w:r>
    </w:p>
    <w:p w:rsidR="00BE6C6E" w:rsidRPr="00272F54" w:rsidRDefault="00AA2511" w:rsidP="00FC14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в) сохранение ранее введе</w:t>
      </w:r>
      <w:r w:rsidR="00FC1405" w:rsidRPr="00272F54">
        <w:rPr>
          <w:rFonts w:ascii="Arial" w:hAnsi="Arial" w:cs="Arial"/>
          <w:sz w:val="24"/>
          <w:szCs w:val="24"/>
        </w:rPr>
        <w:t>н</w:t>
      </w:r>
      <w:r w:rsidRPr="00272F54">
        <w:rPr>
          <w:rFonts w:ascii="Arial" w:hAnsi="Arial" w:cs="Arial"/>
          <w:sz w:val="24"/>
          <w:szCs w:val="24"/>
        </w:rPr>
        <w:t>ных в электронную форму заявления значен</w:t>
      </w:r>
      <w:r w:rsidR="00FC1405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й в любой моме</w:t>
      </w:r>
      <w:r w:rsidR="00FC1405" w:rsidRPr="00272F54">
        <w:rPr>
          <w:rFonts w:ascii="Arial" w:hAnsi="Arial" w:cs="Arial"/>
          <w:sz w:val="24"/>
          <w:szCs w:val="24"/>
        </w:rPr>
        <w:t>н</w:t>
      </w:r>
      <w:r w:rsidRPr="00272F54">
        <w:rPr>
          <w:rFonts w:ascii="Arial" w:hAnsi="Arial" w:cs="Arial"/>
          <w:sz w:val="24"/>
          <w:szCs w:val="24"/>
        </w:rPr>
        <w:t>т по желанию пол</w:t>
      </w:r>
      <w:r w:rsidR="00FC1405" w:rsidRPr="00272F54">
        <w:rPr>
          <w:rFonts w:ascii="Arial" w:hAnsi="Arial" w:cs="Arial"/>
          <w:sz w:val="24"/>
          <w:szCs w:val="24"/>
        </w:rPr>
        <w:t>ьзователя, в том чи</w:t>
      </w:r>
      <w:r w:rsidRPr="00272F54">
        <w:rPr>
          <w:rFonts w:ascii="Arial" w:hAnsi="Arial" w:cs="Arial"/>
          <w:sz w:val="24"/>
          <w:szCs w:val="24"/>
        </w:rPr>
        <w:t>сле при возникновении ошибок ввода и возврате для повторного ввода значений в электронную форму заявления;</w:t>
      </w:r>
    </w:p>
    <w:p w:rsidR="00BE6C6E" w:rsidRPr="00272F54" w:rsidRDefault="00AA2511" w:rsidP="00FC14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г) </w:t>
      </w:r>
      <w:r w:rsidR="00FC1405" w:rsidRPr="00272F54">
        <w:rPr>
          <w:rFonts w:ascii="Arial" w:hAnsi="Arial" w:cs="Arial"/>
          <w:sz w:val="24"/>
          <w:szCs w:val="24"/>
        </w:rPr>
        <w:t>заполнение</w:t>
      </w:r>
      <w:r w:rsidRPr="00272F54">
        <w:rPr>
          <w:rFonts w:ascii="Arial" w:hAnsi="Arial" w:cs="Arial"/>
          <w:sz w:val="24"/>
          <w:szCs w:val="24"/>
        </w:rPr>
        <w:t xml:space="preserve"> попей электронной форм</w:t>
      </w:r>
      <w:r w:rsidR="00FC1405" w:rsidRPr="00272F54">
        <w:rPr>
          <w:rFonts w:ascii="Arial" w:hAnsi="Arial" w:cs="Arial"/>
          <w:sz w:val="24"/>
          <w:szCs w:val="24"/>
        </w:rPr>
        <w:t>ы</w:t>
      </w:r>
      <w:r w:rsidRPr="00272F54">
        <w:rPr>
          <w:rFonts w:ascii="Arial" w:hAnsi="Arial" w:cs="Arial"/>
          <w:sz w:val="24"/>
          <w:szCs w:val="24"/>
        </w:rPr>
        <w:t xml:space="preserve"> заявления до начала ввода сведе</w:t>
      </w:r>
      <w:r w:rsidR="00FC1405" w:rsidRPr="00272F54">
        <w:rPr>
          <w:rFonts w:ascii="Arial" w:hAnsi="Arial" w:cs="Arial"/>
          <w:sz w:val="24"/>
          <w:szCs w:val="24"/>
        </w:rPr>
        <w:t>ни</w:t>
      </w:r>
      <w:r w:rsidRPr="00272F54">
        <w:rPr>
          <w:rFonts w:ascii="Arial" w:hAnsi="Arial" w:cs="Arial"/>
          <w:sz w:val="24"/>
          <w:szCs w:val="24"/>
        </w:rPr>
        <w:t xml:space="preserve">й заявителем с </w:t>
      </w:r>
      <w:r w:rsidR="009216DC" w:rsidRPr="00272F54">
        <w:rPr>
          <w:rFonts w:ascii="Arial" w:hAnsi="Arial" w:cs="Arial"/>
          <w:sz w:val="24"/>
          <w:szCs w:val="24"/>
        </w:rPr>
        <w:t>использованием</w:t>
      </w:r>
      <w:r w:rsidRPr="00272F54">
        <w:rPr>
          <w:rFonts w:ascii="Arial" w:hAnsi="Arial" w:cs="Arial"/>
          <w:sz w:val="24"/>
          <w:szCs w:val="24"/>
        </w:rPr>
        <w:t xml:space="preserve"> сведений, </w:t>
      </w:r>
      <w:r w:rsidR="009216DC" w:rsidRPr="00272F54">
        <w:rPr>
          <w:rFonts w:ascii="Arial" w:hAnsi="Arial" w:cs="Arial"/>
          <w:sz w:val="24"/>
          <w:szCs w:val="24"/>
        </w:rPr>
        <w:t>размещённых</w:t>
      </w:r>
      <w:r w:rsidRPr="00272F54">
        <w:rPr>
          <w:rFonts w:ascii="Arial" w:hAnsi="Arial" w:cs="Arial"/>
          <w:sz w:val="24"/>
          <w:szCs w:val="24"/>
        </w:rPr>
        <w:t xml:space="preserve"> в EC</w:t>
      </w:r>
      <w:r w:rsidR="009216DC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A, и сведений, </w:t>
      </w:r>
      <w:r w:rsidR="009216DC" w:rsidRPr="00272F54">
        <w:rPr>
          <w:rFonts w:ascii="Arial" w:hAnsi="Arial" w:cs="Arial"/>
          <w:sz w:val="24"/>
          <w:szCs w:val="24"/>
        </w:rPr>
        <w:t>опубликованных</w:t>
      </w:r>
      <w:r w:rsidRPr="00272F54">
        <w:rPr>
          <w:rFonts w:ascii="Arial" w:hAnsi="Arial" w:cs="Arial"/>
          <w:sz w:val="24"/>
          <w:szCs w:val="24"/>
        </w:rPr>
        <w:t xml:space="preserve"> на Едином </w:t>
      </w:r>
      <w:r w:rsidR="009216DC" w:rsidRPr="00272F54">
        <w:rPr>
          <w:rFonts w:ascii="Arial" w:hAnsi="Arial" w:cs="Arial"/>
          <w:sz w:val="24"/>
          <w:szCs w:val="24"/>
        </w:rPr>
        <w:t>портале</w:t>
      </w:r>
      <w:r w:rsidRPr="00272F54">
        <w:rPr>
          <w:rFonts w:ascii="Arial" w:hAnsi="Arial" w:cs="Arial"/>
          <w:sz w:val="24"/>
          <w:szCs w:val="24"/>
        </w:rPr>
        <w:t xml:space="preserve">, в </w:t>
      </w:r>
      <w:r w:rsidR="009216DC" w:rsidRPr="00272F54">
        <w:rPr>
          <w:rFonts w:ascii="Arial" w:hAnsi="Arial" w:cs="Arial"/>
          <w:sz w:val="24"/>
          <w:szCs w:val="24"/>
        </w:rPr>
        <w:t>части</w:t>
      </w:r>
      <w:r w:rsidRPr="00272F54">
        <w:rPr>
          <w:rFonts w:ascii="Arial" w:hAnsi="Arial" w:cs="Arial"/>
          <w:sz w:val="24"/>
          <w:szCs w:val="24"/>
        </w:rPr>
        <w:t xml:space="preserve">, касающейся сведений, </w:t>
      </w:r>
      <w:r w:rsidR="009216DC" w:rsidRPr="00272F54">
        <w:rPr>
          <w:rFonts w:ascii="Arial" w:hAnsi="Arial" w:cs="Arial"/>
          <w:sz w:val="24"/>
          <w:szCs w:val="24"/>
        </w:rPr>
        <w:t>отсутствующих</w:t>
      </w:r>
      <w:r w:rsidRPr="00272F54">
        <w:rPr>
          <w:rFonts w:ascii="Arial" w:hAnsi="Arial" w:cs="Arial"/>
          <w:sz w:val="24"/>
          <w:szCs w:val="24"/>
        </w:rPr>
        <w:t xml:space="preserve"> в </w:t>
      </w:r>
      <w:r w:rsidR="009216DC" w:rsidRPr="00272F54">
        <w:rPr>
          <w:rFonts w:ascii="Arial" w:hAnsi="Arial" w:cs="Arial"/>
          <w:sz w:val="24"/>
          <w:szCs w:val="24"/>
        </w:rPr>
        <w:t>Е</w:t>
      </w:r>
      <w:r w:rsidRPr="00272F54">
        <w:rPr>
          <w:rFonts w:ascii="Arial" w:hAnsi="Arial" w:cs="Arial"/>
          <w:sz w:val="24"/>
          <w:szCs w:val="24"/>
        </w:rPr>
        <w:t>СИА;</w:t>
      </w:r>
    </w:p>
    <w:p w:rsidR="00BE6C6E" w:rsidRPr="00272F54" w:rsidRDefault="00AA2511" w:rsidP="009216D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д) возмо</w:t>
      </w:r>
      <w:r w:rsidR="009216DC" w:rsidRPr="00272F54">
        <w:rPr>
          <w:rFonts w:ascii="Arial" w:hAnsi="Arial" w:cs="Arial"/>
          <w:sz w:val="24"/>
          <w:szCs w:val="24"/>
        </w:rPr>
        <w:t>жность вернуться на любой из этапов заполнения эл</w:t>
      </w:r>
      <w:r w:rsidRPr="00272F54">
        <w:rPr>
          <w:rFonts w:ascii="Arial" w:hAnsi="Arial" w:cs="Arial"/>
          <w:sz w:val="24"/>
          <w:szCs w:val="24"/>
        </w:rPr>
        <w:t>е</w:t>
      </w:r>
      <w:r w:rsidR="009216DC" w:rsidRPr="00272F54">
        <w:rPr>
          <w:rFonts w:ascii="Arial" w:hAnsi="Arial" w:cs="Arial"/>
          <w:sz w:val="24"/>
          <w:szCs w:val="24"/>
        </w:rPr>
        <w:t>кт</w:t>
      </w:r>
      <w:r w:rsidRPr="00272F54">
        <w:rPr>
          <w:rFonts w:ascii="Arial" w:hAnsi="Arial" w:cs="Arial"/>
          <w:sz w:val="24"/>
          <w:szCs w:val="24"/>
        </w:rPr>
        <w:t>ронной формы заявления без потери ранее введенной информац</w:t>
      </w:r>
      <w:r w:rsidR="009216DC" w:rsidRPr="00272F54">
        <w:rPr>
          <w:rFonts w:ascii="Arial" w:hAnsi="Arial" w:cs="Arial"/>
          <w:sz w:val="24"/>
          <w:szCs w:val="24"/>
        </w:rPr>
        <w:t>ии</w:t>
      </w:r>
      <w:r w:rsidRPr="00272F54">
        <w:rPr>
          <w:rFonts w:ascii="Arial" w:hAnsi="Arial" w:cs="Arial"/>
          <w:sz w:val="24"/>
          <w:szCs w:val="24"/>
        </w:rPr>
        <w:t>;</w:t>
      </w:r>
    </w:p>
    <w:p w:rsidR="00BE6C6E" w:rsidRPr="00272F54" w:rsidRDefault="00AA2511" w:rsidP="009216D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е) возможность доступа заявителя на </w:t>
      </w:r>
      <w:r w:rsidR="009216DC" w:rsidRPr="00272F54">
        <w:rPr>
          <w:rFonts w:ascii="Arial" w:hAnsi="Arial" w:cs="Arial"/>
          <w:sz w:val="24"/>
          <w:szCs w:val="24"/>
        </w:rPr>
        <w:t>Едином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9216DC" w:rsidRPr="00272F54">
        <w:rPr>
          <w:rFonts w:ascii="Arial" w:hAnsi="Arial" w:cs="Arial"/>
          <w:sz w:val="24"/>
          <w:szCs w:val="24"/>
        </w:rPr>
        <w:t>портале</w:t>
      </w:r>
      <w:r w:rsidRPr="00272F54">
        <w:rPr>
          <w:rFonts w:ascii="Arial" w:hAnsi="Arial" w:cs="Arial"/>
          <w:sz w:val="24"/>
          <w:szCs w:val="24"/>
        </w:rPr>
        <w:t xml:space="preserve">, к ранее поданным им заявлением в течение не </w:t>
      </w:r>
      <w:r w:rsidR="009216DC" w:rsidRPr="00272F54">
        <w:rPr>
          <w:rFonts w:ascii="Arial" w:hAnsi="Arial" w:cs="Arial"/>
          <w:sz w:val="24"/>
          <w:szCs w:val="24"/>
        </w:rPr>
        <w:t>менее</w:t>
      </w:r>
      <w:r w:rsidRPr="00272F54">
        <w:rPr>
          <w:rFonts w:ascii="Arial" w:hAnsi="Arial" w:cs="Arial"/>
          <w:sz w:val="24"/>
          <w:szCs w:val="24"/>
        </w:rPr>
        <w:t xml:space="preserve"> одного года, а также </w:t>
      </w:r>
      <w:r w:rsidR="009216DC" w:rsidRPr="00272F54">
        <w:rPr>
          <w:rFonts w:ascii="Arial" w:hAnsi="Arial" w:cs="Arial"/>
          <w:sz w:val="24"/>
          <w:szCs w:val="24"/>
        </w:rPr>
        <w:t>частично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9216DC" w:rsidRPr="00272F54">
        <w:rPr>
          <w:rFonts w:ascii="Arial" w:hAnsi="Arial" w:cs="Arial"/>
          <w:sz w:val="24"/>
          <w:szCs w:val="24"/>
        </w:rPr>
        <w:t>сформированных</w:t>
      </w:r>
      <w:r w:rsidRPr="00272F54">
        <w:rPr>
          <w:rFonts w:ascii="Arial" w:hAnsi="Arial" w:cs="Arial"/>
          <w:sz w:val="24"/>
          <w:szCs w:val="24"/>
        </w:rPr>
        <w:t xml:space="preserve"> заявлений— в </w:t>
      </w:r>
      <w:r w:rsidR="009216DC" w:rsidRPr="00272F54">
        <w:rPr>
          <w:rFonts w:ascii="Arial" w:hAnsi="Arial" w:cs="Arial"/>
          <w:sz w:val="24"/>
          <w:szCs w:val="24"/>
        </w:rPr>
        <w:t>течение</w:t>
      </w:r>
      <w:r w:rsidRPr="00272F54">
        <w:rPr>
          <w:rFonts w:ascii="Arial" w:hAnsi="Arial" w:cs="Arial"/>
          <w:sz w:val="24"/>
          <w:szCs w:val="24"/>
        </w:rPr>
        <w:t xml:space="preserve"> не менее 3 месяцев.</w:t>
      </w:r>
    </w:p>
    <w:p w:rsidR="00BE6C6E" w:rsidRPr="00272F54" w:rsidRDefault="00AA2511" w:rsidP="009216D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Сформированное и подписанное заявление и иные документа, необходимые для </w:t>
      </w:r>
      <w:r w:rsidR="009216DC" w:rsidRPr="00272F54">
        <w:rPr>
          <w:rFonts w:ascii="Arial" w:hAnsi="Arial" w:cs="Arial"/>
          <w:sz w:val="24"/>
          <w:szCs w:val="24"/>
        </w:rPr>
        <w:t>предоставления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9216DC" w:rsidRPr="00272F54">
        <w:rPr>
          <w:rFonts w:ascii="Arial" w:hAnsi="Arial" w:cs="Arial"/>
          <w:sz w:val="24"/>
          <w:szCs w:val="24"/>
        </w:rPr>
        <w:t>муниципальной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9216DC" w:rsidRPr="00272F54">
        <w:rPr>
          <w:rFonts w:ascii="Arial" w:hAnsi="Arial" w:cs="Arial"/>
          <w:sz w:val="24"/>
          <w:szCs w:val="24"/>
        </w:rPr>
        <w:t>услуги</w:t>
      </w:r>
      <w:r w:rsidRPr="00272F54">
        <w:rPr>
          <w:rFonts w:ascii="Arial" w:hAnsi="Arial" w:cs="Arial"/>
          <w:sz w:val="24"/>
          <w:szCs w:val="24"/>
        </w:rPr>
        <w:t xml:space="preserve">, </w:t>
      </w:r>
      <w:r w:rsidR="009216DC" w:rsidRPr="00272F54">
        <w:rPr>
          <w:rFonts w:ascii="Arial" w:hAnsi="Arial" w:cs="Arial"/>
          <w:sz w:val="24"/>
          <w:szCs w:val="24"/>
        </w:rPr>
        <w:t>направляются</w:t>
      </w:r>
      <w:r w:rsidRPr="00272F54">
        <w:rPr>
          <w:rFonts w:ascii="Arial" w:hAnsi="Arial" w:cs="Arial"/>
          <w:sz w:val="24"/>
          <w:szCs w:val="24"/>
        </w:rPr>
        <w:t xml:space="preserve"> в Уполномоченный орган посредством </w:t>
      </w:r>
      <w:r w:rsidR="009216DC" w:rsidRPr="00272F54">
        <w:rPr>
          <w:rFonts w:ascii="Arial" w:hAnsi="Arial" w:cs="Arial"/>
          <w:sz w:val="24"/>
          <w:szCs w:val="24"/>
        </w:rPr>
        <w:t>Единого порт</w:t>
      </w:r>
      <w:r w:rsidRPr="00272F54">
        <w:rPr>
          <w:rFonts w:ascii="Arial" w:hAnsi="Arial" w:cs="Arial"/>
          <w:sz w:val="24"/>
          <w:szCs w:val="24"/>
        </w:rPr>
        <w:t>ала.</w:t>
      </w:r>
    </w:p>
    <w:p w:rsidR="00BE6C6E" w:rsidRPr="00272F54" w:rsidRDefault="009216DC" w:rsidP="009216D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20.2. Уполномоченный</w:t>
      </w:r>
      <w:r w:rsidR="00AA2511" w:rsidRPr="00272F54">
        <w:rPr>
          <w:rFonts w:ascii="Arial" w:hAnsi="Arial" w:cs="Arial"/>
          <w:sz w:val="24"/>
          <w:szCs w:val="24"/>
        </w:rPr>
        <w:t xml:space="preserve"> орган обеспечивает в сроки</w:t>
      </w:r>
      <w:r w:rsidRPr="00272F54">
        <w:rPr>
          <w:rFonts w:ascii="Arial" w:hAnsi="Arial" w:cs="Arial"/>
          <w:sz w:val="24"/>
          <w:szCs w:val="24"/>
        </w:rPr>
        <w:t>,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указанные в пункт</w:t>
      </w:r>
      <w:r w:rsidR="00AA2511" w:rsidRPr="00272F54">
        <w:rPr>
          <w:rFonts w:ascii="Arial" w:hAnsi="Arial" w:cs="Arial"/>
          <w:sz w:val="24"/>
          <w:szCs w:val="24"/>
        </w:rPr>
        <w:t>ах 14.1-14.2 настоящего Административною регламента:</w:t>
      </w:r>
    </w:p>
    <w:p w:rsidR="00BE6C6E" w:rsidRPr="00272F54" w:rsidRDefault="00AA2511" w:rsidP="009216D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а) прием документов, необходимых для предоставления </w:t>
      </w:r>
      <w:r w:rsidR="009216DC" w:rsidRPr="00272F54">
        <w:rPr>
          <w:rFonts w:ascii="Arial" w:hAnsi="Arial" w:cs="Arial"/>
          <w:sz w:val="24"/>
          <w:szCs w:val="24"/>
        </w:rPr>
        <w:t>муниципальной</w:t>
      </w:r>
      <w:r w:rsidRPr="00272F54">
        <w:rPr>
          <w:rFonts w:ascii="Arial" w:hAnsi="Arial" w:cs="Arial"/>
          <w:sz w:val="24"/>
          <w:szCs w:val="24"/>
        </w:rPr>
        <w:t xml:space="preserve"> услуги, и </w:t>
      </w:r>
      <w:r w:rsidR="009216DC" w:rsidRPr="00272F54">
        <w:rPr>
          <w:rFonts w:ascii="Arial" w:hAnsi="Arial" w:cs="Arial"/>
          <w:sz w:val="24"/>
          <w:szCs w:val="24"/>
        </w:rPr>
        <w:t>направление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9216DC" w:rsidRPr="00272F54">
        <w:rPr>
          <w:rFonts w:ascii="Arial" w:hAnsi="Arial" w:cs="Arial"/>
          <w:sz w:val="24"/>
          <w:szCs w:val="24"/>
        </w:rPr>
        <w:t>заявителю</w:t>
      </w:r>
      <w:r w:rsidRPr="00272F54">
        <w:rPr>
          <w:rFonts w:ascii="Arial" w:hAnsi="Arial" w:cs="Arial"/>
          <w:sz w:val="24"/>
          <w:szCs w:val="24"/>
        </w:rPr>
        <w:t xml:space="preserve"> электронного сообщения о поступлении заявлен</w:t>
      </w:r>
      <w:r w:rsidR="009216DC" w:rsidRPr="00272F54">
        <w:rPr>
          <w:rFonts w:ascii="Arial" w:hAnsi="Arial" w:cs="Arial"/>
          <w:sz w:val="24"/>
          <w:szCs w:val="24"/>
        </w:rPr>
        <w:t>ия</w:t>
      </w:r>
      <w:r w:rsidRPr="00272F54">
        <w:rPr>
          <w:rFonts w:ascii="Arial" w:hAnsi="Arial" w:cs="Arial"/>
          <w:sz w:val="24"/>
          <w:szCs w:val="24"/>
        </w:rPr>
        <w:t>;</w:t>
      </w:r>
    </w:p>
    <w:p w:rsidR="00BE6C6E" w:rsidRPr="00272F54" w:rsidRDefault="009216DC" w:rsidP="009216D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 xml:space="preserve">) регистрацию заявления и </w:t>
      </w:r>
      <w:r w:rsidRPr="00272F54">
        <w:rPr>
          <w:rFonts w:ascii="Arial" w:hAnsi="Arial" w:cs="Arial"/>
          <w:sz w:val="24"/>
          <w:szCs w:val="24"/>
        </w:rPr>
        <w:t>направление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заявителю</w:t>
      </w:r>
      <w:r w:rsidR="00AA2511" w:rsidRPr="00272F54">
        <w:rPr>
          <w:rFonts w:ascii="Arial" w:hAnsi="Arial" w:cs="Arial"/>
          <w:sz w:val="24"/>
          <w:szCs w:val="24"/>
        </w:rPr>
        <w:t xml:space="preserve"> уведом</w:t>
      </w:r>
      <w:r w:rsidRPr="00272F54">
        <w:rPr>
          <w:rFonts w:ascii="Arial" w:hAnsi="Arial" w:cs="Arial"/>
          <w:sz w:val="24"/>
          <w:szCs w:val="24"/>
        </w:rPr>
        <w:t>ления о регистрации заявления ли</w:t>
      </w:r>
      <w:r w:rsidR="00AA2511" w:rsidRPr="00272F54">
        <w:rPr>
          <w:rFonts w:ascii="Arial" w:hAnsi="Arial" w:cs="Arial"/>
          <w:sz w:val="24"/>
          <w:szCs w:val="24"/>
        </w:rPr>
        <w:t xml:space="preserve">бо об отказе в приеме </w:t>
      </w:r>
      <w:r w:rsidRPr="00272F54">
        <w:rPr>
          <w:rFonts w:ascii="Arial" w:hAnsi="Arial" w:cs="Arial"/>
          <w:sz w:val="24"/>
          <w:szCs w:val="24"/>
        </w:rPr>
        <w:t>документов, необходи</w:t>
      </w:r>
      <w:r w:rsidR="00AA2511" w:rsidRPr="00272F54">
        <w:rPr>
          <w:rFonts w:ascii="Arial" w:hAnsi="Arial" w:cs="Arial"/>
          <w:sz w:val="24"/>
          <w:szCs w:val="24"/>
        </w:rPr>
        <w:t xml:space="preserve">мых для </w:t>
      </w:r>
      <w:r w:rsidRPr="00272F54">
        <w:rPr>
          <w:rFonts w:ascii="Arial" w:hAnsi="Arial" w:cs="Arial"/>
          <w:sz w:val="24"/>
          <w:szCs w:val="24"/>
        </w:rPr>
        <w:t>предоставления муниципальной</w:t>
      </w:r>
    </w:p>
    <w:p w:rsidR="00BE6C6E" w:rsidRPr="00272F54" w:rsidRDefault="009216DC" w:rsidP="00AA2511">
      <w:pPr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 услуги.</w:t>
      </w:r>
    </w:p>
    <w:p w:rsidR="00BE6C6E" w:rsidRPr="00272F54" w:rsidRDefault="009216DC" w:rsidP="009216D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20.3. </w:t>
      </w:r>
      <w:r w:rsidR="00AA2511" w:rsidRPr="00272F54">
        <w:rPr>
          <w:rFonts w:ascii="Arial" w:hAnsi="Arial" w:cs="Arial"/>
          <w:sz w:val="24"/>
          <w:szCs w:val="24"/>
        </w:rPr>
        <w:t xml:space="preserve">Электронное </w:t>
      </w:r>
      <w:r w:rsidRPr="00272F54">
        <w:rPr>
          <w:rFonts w:ascii="Arial" w:hAnsi="Arial" w:cs="Arial"/>
          <w:sz w:val="24"/>
          <w:szCs w:val="24"/>
        </w:rPr>
        <w:t>заявление</w:t>
      </w:r>
      <w:r w:rsidR="00AA2511" w:rsidRPr="00272F54">
        <w:rPr>
          <w:rFonts w:ascii="Arial" w:hAnsi="Arial" w:cs="Arial"/>
          <w:sz w:val="24"/>
          <w:szCs w:val="24"/>
        </w:rPr>
        <w:t xml:space="preserve"> станов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тся доступны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 xml:space="preserve"> для </w:t>
      </w:r>
      <w:r w:rsidRPr="00272F54">
        <w:rPr>
          <w:rFonts w:ascii="Arial" w:hAnsi="Arial" w:cs="Arial"/>
          <w:sz w:val="24"/>
          <w:szCs w:val="24"/>
        </w:rPr>
        <w:t>должностного</w:t>
      </w:r>
      <w:r w:rsidR="00AA2511" w:rsidRPr="00272F54">
        <w:rPr>
          <w:rFonts w:ascii="Arial" w:hAnsi="Arial" w:cs="Arial"/>
          <w:sz w:val="24"/>
          <w:szCs w:val="24"/>
        </w:rPr>
        <w:t xml:space="preserve"> лица </w:t>
      </w:r>
      <w:r w:rsidRPr="00272F54">
        <w:rPr>
          <w:rFonts w:ascii="Arial" w:hAnsi="Arial" w:cs="Arial"/>
          <w:sz w:val="24"/>
          <w:szCs w:val="24"/>
        </w:rPr>
        <w:t>Уполномоченного</w:t>
      </w:r>
      <w:r w:rsidR="00AA2511" w:rsidRPr="00272F54">
        <w:rPr>
          <w:rFonts w:ascii="Arial" w:hAnsi="Arial" w:cs="Arial"/>
          <w:sz w:val="24"/>
          <w:szCs w:val="24"/>
        </w:rPr>
        <w:t xml:space="preserve"> органа, ответственного за пр</w:t>
      </w:r>
      <w:r w:rsidRPr="00272F54">
        <w:rPr>
          <w:rFonts w:ascii="Arial" w:hAnsi="Arial" w:cs="Arial"/>
          <w:sz w:val="24"/>
          <w:szCs w:val="24"/>
        </w:rPr>
        <w:t>ием</w:t>
      </w:r>
      <w:r w:rsidR="00AA2511" w:rsidRPr="00272F54">
        <w:rPr>
          <w:rFonts w:ascii="Arial" w:hAnsi="Arial" w:cs="Arial"/>
          <w:sz w:val="24"/>
          <w:szCs w:val="24"/>
        </w:rPr>
        <w:t xml:space="preserve"> и </w:t>
      </w:r>
      <w:r w:rsidRPr="00272F54">
        <w:rPr>
          <w:rFonts w:ascii="Arial" w:hAnsi="Arial" w:cs="Arial"/>
          <w:sz w:val="24"/>
          <w:szCs w:val="24"/>
        </w:rPr>
        <w:t>регистрацию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заявления</w:t>
      </w:r>
      <w:r w:rsidR="00AA2511" w:rsidRPr="00272F54">
        <w:rPr>
          <w:rFonts w:ascii="Arial" w:hAnsi="Arial" w:cs="Arial"/>
          <w:sz w:val="24"/>
          <w:szCs w:val="24"/>
        </w:rPr>
        <w:t xml:space="preserve"> (да</w:t>
      </w:r>
      <w:r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 xml:space="preserve">ее— ответственное должностное </w:t>
      </w:r>
      <w:r w:rsidRPr="00272F54">
        <w:rPr>
          <w:rFonts w:ascii="Arial" w:hAnsi="Arial" w:cs="Arial"/>
          <w:sz w:val="24"/>
          <w:szCs w:val="24"/>
        </w:rPr>
        <w:t>лицо</w:t>
      </w:r>
      <w:r w:rsidR="00AA2511" w:rsidRPr="00272F54">
        <w:rPr>
          <w:rFonts w:ascii="Arial" w:hAnsi="Arial" w:cs="Arial"/>
          <w:sz w:val="24"/>
          <w:szCs w:val="24"/>
        </w:rPr>
        <w:t xml:space="preserve">), в государственной информационной </w:t>
      </w:r>
      <w:r w:rsidRPr="00272F54">
        <w:rPr>
          <w:rFonts w:ascii="Arial" w:hAnsi="Arial" w:cs="Arial"/>
          <w:sz w:val="24"/>
          <w:szCs w:val="24"/>
        </w:rPr>
        <w:t>системе</w:t>
      </w:r>
      <w:r w:rsidR="00AA2511" w:rsidRPr="00272F54">
        <w:rPr>
          <w:rFonts w:ascii="Arial" w:hAnsi="Arial" w:cs="Arial"/>
          <w:sz w:val="24"/>
          <w:szCs w:val="24"/>
        </w:rPr>
        <w:t xml:space="preserve">, используемой </w:t>
      </w:r>
      <w:r w:rsidRPr="00272F54">
        <w:rPr>
          <w:rFonts w:ascii="Arial" w:hAnsi="Arial" w:cs="Arial"/>
          <w:sz w:val="24"/>
          <w:szCs w:val="24"/>
        </w:rPr>
        <w:t>Уполномоченным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органом</w:t>
      </w:r>
      <w:r w:rsidR="00AA2511" w:rsidRPr="00272F54">
        <w:rPr>
          <w:rFonts w:ascii="Arial" w:hAnsi="Arial" w:cs="Arial"/>
          <w:sz w:val="24"/>
          <w:szCs w:val="24"/>
        </w:rPr>
        <w:t xml:space="preserve"> дл</w:t>
      </w:r>
      <w:r w:rsidRPr="00272F54">
        <w:rPr>
          <w:rFonts w:ascii="Arial" w:hAnsi="Arial" w:cs="Arial"/>
          <w:sz w:val="24"/>
          <w:szCs w:val="24"/>
        </w:rPr>
        <w:t>я</w:t>
      </w:r>
      <w:r w:rsidR="00AA2511" w:rsidRPr="00272F54">
        <w:rPr>
          <w:rFonts w:ascii="Arial" w:hAnsi="Arial" w:cs="Arial"/>
          <w:sz w:val="24"/>
          <w:szCs w:val="24"/>
        </w:rPr>
        <w:t xml:space="preserve"> предоставления </w:t>
      </w:r>
      <w:r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услуги</w:t>
      </w:r>
      <w:r w:rsidR="00AA2511" w:rsidRPr="00272F54">
        <w:rPr>
          <w:rFonts w:ascii="Arial" w:hAnsi="Arial" w:cs="Arial"/>
          <w:sz w:val="24"/>
          <w:szCs w:val="24"/>
        </w:rPr>
        <w:t xml:space="preserve"> (далее-ГИС).</w:t>
      </w:r>
    </w:p>
    <w:p w:rsidR="00BE6C6E" w:rsidRPr="00272F54" w:rsidRDefault="009216DC" w:rsidP="009216D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Ответственное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должностное</w:t>
      </w:r>
      <w:r w:rsidR="00AA2511" w:rsidRPr="00272F54">
        <w:rPr>
          <w:rFonts w:ascii="Arial" w:hAnsi="Arial" w:cs="Arial"/>
          <w:sz w:val="24"/>
          <w:szCs w:val="24"/>
        </w:rPr>
        <w:t xml:space="preserve"> лицо:</w:t>
      </w:r>
    </w:p>
    <w:p w:rsidR="009667B0" w:rsidRPr="00272F54" w:rsidRDefault="009667B0" w:rsidP="009667B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BE6C6E" w:rsidRPr="00272F54" w:rsidRDefault="009667B0" w:rsidP="009667B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рассматривает </w:t>
      </w:r>
      <w:r w:rsidR="00AA2511" w:rsidRPr="00272F54">
        <w:rPr>
          <w:rFonts w:ascii="Arial" w:hAnsi="Arial" w:cs="Arial"/>
          <w:sz w:val="24"/>
          <w:szCs w:val="24"/>
        </w:rPr>
        <w:t>поступ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вш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е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заявления</w:t>
      </w:r>
      <w:r w:rsidRPr="00272F54">
        <w:rPr>
          <w:rFonts w:ascii="Arial" w:hAnsi="Arial" w:cs="Arial"/>
          <w:sz w:val="24"/>
          <w:szCs w:val="24"/>
        </w:rPr>
        <w:t xml:space="preserve"> и </w:t>
      </w:r>
      <w:r w:rsidR="00AA2511" w:rsidRPr="00272F54">
        <w:rPr>
          <w:rFonts w:ascii="Arial" w:hAnsi="Arial" w:cs="Arial"/>
          <w:sz w:val="24"/>
          <w:szCs w:val="24"/>
        </w:rPr>
        <w:t>приложенн</w:t>
      </w:r>
      <w:r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>е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обра</w:t>
      </w:r>
      <w:r w:rsidRPr="00272F54">
        <w:rPr>
          <w:rFonts w:ascii="Arial" w:hAnsi="Arial" w:cs="Arial"/>
          <w:sz w:val="24"/>
          <w:szCs w:val="24"/>
        </w:rPr>
        <w:t xml:space="preserve">зы </w:t>
      </w:r>
      <w:r w:rsidR="00AA2511" w:rsidRPr="00272F54">
        <w:rPr>
          <w:rFonts w:ascii="Arial" w:hAnsi="Arial" w:cs="Arial"/>
          <w:sz w:val="24"/>
          <w:szCs w:val="24"/>
        </w:rPr>
        <w:t>документов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(документы);</w:t>
      </w:r>
    </w:p>
    <w:p w:rsidR="00BE6C6E" w:rsidRPr="00272F54" w:rsidRDefault="009667B0" w:rsidP="009667B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производит </w:t>
      </w:r>
      <w:r w:rsidR="00AA2511" w:rsidRPr="00272F54">
        <w:rPr>
          <w:rFonts w:ascii="Arial" w:hAnsi="Arial" w:cs="Arial"/>
          <w:sz w:val="24"/>
          <w:szCs w:val="24"/>
        </w:rPr>
        <w:t>действия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в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соответствии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с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пунктом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18.1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настоящего</w:t>
      </w:r>
      <w:r w:rsidRPr="00272F54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="00AA2511"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9667B0" w:rsidP="009667B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20.4. </w:t>
      </w:r>
      <w:r w:rsidR="00AA2511" w:rsidRPr="00272F54">
        <w:rPr>
          <w:rFonts w:ascii="Arial" w:hAnsi="Arial" w:cs="Arial"/>
          <w:sz w:val="24"/>
          <w:szCs w:val="24"/>
        </w:rPr>
        <w:t xml:space="preserve">Заявителю в качестве результата предоставления муниципальной </w:t>
      </w:r>
      <w:r w:rsidRPr="00272F54">
        <w:rPr>
          <w:rFonts w:ascii="Arial" w:hAnsi="Arial" w:cs="Arial"/>
          <w:sz w:val="24"/>
          <w:szCs w:val="24"/>
        </w:rPr>
        <w:t xml:space="preserve">услуги </w:t>
      </w:r>
      <w:r w:rsidR="00AA2511" w:rsidRPr="00272F54">
        <w:rPr>
          <w:rFonts w:ascii="Arial" w:hAnsi="Arial" w:cs="Arial"/>
          <w:sz w:val="24"/>
          <w:szCs w:val="24"/>
        </w:rPr>
        <w:t>обеспечивается возможность получения документа:</w:t>
      </w:r>
    </w:p>
    <w:p w:rsidR="00BE6C6E" w:rsidRPr="00272F54" w:rsidRDefault="00AA2511" w:rsidP="009667B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в </w:t>
      </w:r>
      <w:r w:rsidR="00E315E2" w:rsidRPr="00272F54">
        <w:rPr>
          <w:rFonts w:ascii="Arial" w:hAnsi="Arial" w:cs="Arial"/>
          <w:sz w:val="24"/>
          <w:szCs w:val="24"/>
        </w:rPr>
        <w:t>форме</w:t>
      </w:r>
      <w:r w:rsidRPr="00272F54">
        <w:rPr>
          <w:rFonts w:ascii="Arial" w:hAnsi="Arial" w:cs="Arial"/>
          <w:sz w:val="24"/>
          <w:szCs w:val="24"/>
        </w:rPr>
        <w:t xml:space="preserve"> электронного документа, </w:t>
      </w:r>
      <w:r w:rsidR="00E315E2" w:rsidRPr="00272F54">
        <w:rPr>
          <w:rFonts w:ascii="Arial" w:hAnsi="Arial" w:cs="Arial"/>
          <w:sz w:val="24"/>
          <w:szCs w:val="24"/>
        </w:rPr>
        <w:t>подписанного</w:t>
      </w:r>
      <w:r w:rsidRPr="00272F54">
        <w:rPr>
          <w:rFonts w:ascii="Arial" w:hAnsi="Arial" w:cs="Arial"/>
          <w:sz w:val="24"/>
          <w:szCs w:val="24"/>
        </w:rPr>
        <w:t xml:space="preserve"> усиленной </w:t>
      </w:r>
      <w:r w:rsidR="00E315E2" w:rsidRPr="00272F54">
        <w:rPr>
          <w:rFonts w:ascii="Arial" w:hAnsi="Arial" w:cs="Arial"/>
          <w:sz w:val="24"/>
          <w:szCs w:val="24"/>
        </w:rPr>
        <w:t>квалифицированной</w:t>
      </w:r>
      <w:r w:rsidRPr="00272F54">
        <w:rPr>
          <w:rFonts w:ascii="Arial" w:hAnsi="Arial" w:cs="Arial"/>
          <w:sz w:val="24"/>
          <w:szCs w:val="24"/>
        </w:rPr>
        <w:t xml:space="preserve"> электронной </w:t>
      </w:r>
      <w:r w:rsidR="00E315E2" w:rsidRPr="00272F54">
        <w:rPr>
          <w:rFonts w:ascii="Arial" w:hAnsi="Arial" w:cs="Arial"/>
          <w:sz w:val="24"/>
          <w:szCs w:val="24"/>
        </w:rPr>
        <w:t>подписью</w:t>
      </w:r>
      <w:r w:rsidRPr="00272F54">
        <w:rPr>
          <w:rFonts w:ascii="Arial" w:hAnsi="Arial" w:cs="Arial"/>
          <w:sz w:val="24"/>
          <w:szCs w:val="24"/>
        </w:rPr>
        <w:t xml:space="preserve"> уполномоченного должностного лица Уполномоченного органа, </w:t>
      </w:r>
      <w:r w:rsidR="00E315E2" w:rsidRPr="00272F54">
        <w:rPr>
          <w:rFonts w:ascii="Arial" w:hAnsi="Arial" w:cs="Arial"/>
          <w:sz w:val="24"/>
          <w:szCs w:val="24"/>
        </w:rPr>
        <w:t>направленного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E315E2" w:rsidRPr="00272F54">
        <w:rPr>
          <w:rFonts w:ascii="Arial" w:hAnsi="Arial" w:cs="Arial"/>
          <w:sz w:val="24"/>
          <w:szCs w:val="24"/>
        </w:rPr>
        <w:t>заявителю</w:t>
      </w:r>
      <w:r w:rsidRPr="00272F54">
        <w:rPr>
          <w:rFonts w:ascii="Arial" w:hAnsi="Arial" w:cs="Arial"/>
          <w:sz w:val="24"/>
          <w:szCs w:val="24"/>
        </w:rPr>
        <w:t xml:space="preserve"> в личн</w:t>
      </w:r>
      <w:r w:rsidR="00E315E2" w:rsidRPr="00272F54">
        <w:rPr>
          <w:rFonts w:ascii="Arial" w:hAnsi="Arial" w:cs="Arial"/>
          <w:sz w:val="24"/>
          <w:szCs w:val="24"/>
        </w:rPr>
        <w:t>ый кабинет на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E315E2" w:rsidRPr="00272F54">
        <w:rPr>
          <w:rFonts w:ascii="Arial" w:hAnsi="Arial" w:cs="Arial"/>
          <w:sz w:val="24"/>
          <w:szCs w:val="24"/>
        </w:rPr>
        <w:t>Едином порт</w:t>
      </w:r>
      <w:r w:rsidRPr="00272F54">
        <w:rPr>
          <w:rFonts w:ascii="Arial" w:hAnsi="Arial" w:cs="Arial"/>
          <w:sz w:val="24"/>
          <w:szCs w:val="24"/>
        </w:rPr>
        <w:t>але;</w:t>
      </w:r>
    </w:p>
    <w:p w:rsidR="00BE6C6E" w:rsidRPr="00272F54" w:rsidRDefault="00AA2511" w:rsidP="00E315E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в виде бумажного документа, подтверждающего содержание электронного </w:t>
      </w:r>
      <w:r w:rsidR="00E315E2" w:rsidRPr="00272F54">
        <w:rPr>
          <w:rFonts w:ascii="Arial" w:hAnsi="Arial" w:cs="Arial"/>
          <w:sz w:val="24"/>
          <w:szCs w:val="24"/>
        </w:rPr>
        <w:t>документа</w:t>
      </w:r>
      <w:r w:rsidRPr="00272F54">
        <w:rPr>
          <w:rFonts w:ascii="Arial" w:hAnsi="Arial" w:cs="Arial"/>
          <w:sz w:val="24"/>
          <w:szCs w:val="24"/>
        </w:rPr>
        <w:t xml:space="preserve">, который заявитель получает при личном обращении в </w:t>
      </w:r>
      <w:r w:rsidR="00E315E2" w:rsidRPr="00272F54">
        <w:rPr>
          <w:rFonts w:ascii="Arial" w:hAnsi="Arial" w:cs="Arial"/>
          <w:sz w:val="24"/>
          <w:szCs w:val="24"/>
        </w:rPr>
        <w:t>многофункциональном центре</w:t>
      </w:r>
      <w:r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E315E2" w:rsidP="00E315E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20.5. Получение</w:t>
      </w:r>
      <w:r w:rsidR="00AA2511" w:rsidRPr="00272F54">
        <w:rPr>
          <w:rFonts w:ascii="Arial" w:hAnsi="Arial" w:cs="Arial"/>
          <w:sz w:val="24"/>
          <w:szCs w:val="24"/>
        </w:rPr>
        <w:t xml:space="preserve"> информа</w:t>
      </w:r>
      <w:r w:rsidRPr="00272F54">
        <w:rPr>
          <w:rFonts w:ascii="Arial" w:hAnsi="Arial" w:cs="Arial"/>
          <w:sz w:val="24"/>
          <w:szCs w:val="24"/>
        </w:rPr>
        <w:t>ции</w:t>
      </w:r>
      <w:r w:rsidR="00AA2511" w:rsidRPr="00272F54">
        <w:rPr>
          <w:rFonts w:ascii="Arial" w:hAnsi="Arial" w:cs="Arial"/>
          <w:sz w:val="24"/>
          <w:szCs w:val="24"/>
        </w:rPr>
        <w:t xml:space="preserve"> о ходе рассмотрения заявление и о </w:t>
      </w:r>
      <w:r w:rsidRPr="00272F54">
        <w:rPr>
          <w:rFonts w:ascii="Arial" w:hAnsi="Arial" w:cs="Arial"/>
          <w:sz w:val="24"/>
          <w:szCs w:val="24"/>
        </w:rPr>
        <w:lastRenderedPageBreak/>
        <w:t>результате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предоставления муниципальной услуги производится в ли</w:t>
      </w:r>
      <w:r w:rsidR="00AA2511" w:rsidRPr="00272F54">
        <w:rPr>
          <w:rFonts w:ascii="Arial" w:hAnsi="Arial" w:cs="Arial"/>
          <w:sz w:val="24"/>
          <w:szCs w:val="24"/>
        </w:rPr>
        <w:t>чно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 xml:space="preserve"> кабинете на Едино</w:t>
      </w:r>
      <w:r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 xml:space="preserve"> пор</w:t>
      </w:r>
      <w:r w:rsidRPr="00272F54">
        <w:rPr>
          <w:rFonts w:ascii="Arial" w:hAnsi="Arial" w:cs="Arial"/>
          <w:sz w:val="24"/>
          <w:szCs w:val="24"/>
        </w:rPr>
        <w:t>тале. Заявит</w:t>
      </w:r>
      <w:r w:rsidR="00AA2511" w:rsidRPr="00272F54">
        <w:rPr>
          <w:rFonts w:ascii="Arial" w:hAnsi="Arial" w:cs="Arial"/>
          <w:sz w:val="24"/>
          <w:szCs w:val="24"/>
        </w:rPr>
        <w:t xml:space="preserve">ель </w:t>
      </w:r>
      <w:r w:rsidRPr="00272F54">
        <w:rPr>
          <w:rFonts w:ascii="Arial" w:hAnsi="Arial" w:cs="Arial"/>
          <w:sz w:val="24"/>
          <w:szCs w:val="24"/>
        </w:rPr>
        <w:t>имеет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возможность просматривать ст</w:t>
      </w:r>
      <w:r w:rsidR="00AA2511" w:rsidRPr="00272F54">
        <w:rPr>
          <w:rFonts w:ascii="Arial" w:hAnsi="Arial" w:cs="Arial"/>
          <w:sz w:val="24"/>
          <w:szCs w:val="24"/>
        </w:rPr>
        <w:t>атус электронного заявления, а та</w:t>
      </w:r>
      <w:r w:rsidRPr="00272F54">
        <w:rPr>
          <w:rFonts w:ascii="Arial" w:hAnsi="Arial" w:cs="Arial"/>
          <w:sz w:val="24"/>
          <w:szCs w:val="24"/>
        </w:rPr>
        <w:t>кж</w:t>
      </w:r>
      <w:r w:rsidR="00AA2511" w:rsidRPr="00272F54">
        <w:rPr>
          <w:rFonts w:ascii="Arial" w:hAnsi="Arial" w:cs="Arial"/>
          <w:sz w:val="24"/>
          <w:szCs w:val="24"/>
        </w:rPr>
        <w:t xml:space="preserve">е </w:t>
      </w:r>
      <w:r w:rsidRPr="00272F54">
        <w:rPr>
          <w:rFonts w:ascii="Arial" w:hAnsi="Arial" w:cs="Arial"/>
          <w:sz w:val="24"/>
          <w:szCs w:val="24"/>
        </w:rPr>
        <w:t>информацию</w:t>
      </w:r>
      <w:r w:rsidR="00AA2511" w:rsidRPr="00272F54">
        <w:rPr>
          <w:rFonts w:ascii="Arial" w:hAnsi="Arial" w:cs="Arial"/>
          <w:sz w:val="24"/>
          <w:szCs w:val="24"/>
        </w:rPr>
        <w:t xml:space="preserve"> о </w:t>
      </w:r>
      <w:r w:rsidRPr="00272F54">
        <w:rPr>
          <w:rFonts w:ascii="Arial" w:hAnsi="Arial" w:cs="Arial"/>
          <w:sz w:val="24"/>
          <w:szCs w:val="24"/>
        </w:rPr>
        <w:t>дальнейших действиях в лич</w:t>
      </w:r>
      <w:r w:rsidR="00AA2511" w:rsidRPr="00272F54">
        <w:rPr>
          <w:rFonts w:ascii="Arial" w:hAnsi="Arial" w:cs="Arial"/>
          <w:sz w:val="24"/>
          <w:szCs w:val="24"/>
        </w:rPr>
        <w:t>ном каби</w:t>
      </w:r>
      <w:r w:rsidRPr="00272F54">
        <w:rPr>
          <w:rFonts w:ascii="Arial" w:hAnsi="Arial" w:cs="Arial"/>
          <w:sz w:val="24"/>
          <w:szCs w:val="24"/>
        </w:rPr>
        <w:t>нете</w:t>
      </w:r>
      <w:r w:rsidR="00AA2511" w:rsidRPr="00272F54">
        <w:rPr>
          <w:rFonts w:ascii="Arial" w:hAnsi="Arial" w:cs="Arial"/>
          <w:sz w:val="24"/>
          <w:szCs w:val="24"/>
        </w:rPr>
        <w:t xml:space="preserve"> по собственной </w:t>
      </w:r>
      <w:r w:rsidRPr="00272F54">
        <w:rPr>
          <w:rFonts w:ascii="Arial" w:hAnsi="Arial" w:cs="Arial"/>
          <w:sz w:val="24"/>
          <w:szCs w:val="24"/>
        </w:rPr>
        <w:t>инициативе</w:t>
      </w:r>
      <w:r w:rsidR="00AA2511" w:rsidRPr="00272F54">
        <w:rPr>
          <w:rFonts w:ascii="Arial" w:hAnsi="Arial" w:cs="Arial"/>
          <w:sz w:val="24"/>
          <w:szCs w:val="24"/>
        </w:rPr>
        <w:t>, в любое время.</w:t>
      </w:r>
    </w:p>
    <w:p w:rsidR="00BE6C6E" w:rsidRPr="00272F54" w:rsidRDefault="00AA2511" w:rsidP="00E315E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Пр</w:t>
      </w:r>
      <w:r w:rsidR="00E315E2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E315E2" w:rsidRPr="00272F54">
        <w:rPr>
          <w:rFonts w:ascii="Arial" w:hAnsi="Arial" w:cs="Arial"/>
          <w:sz w:val="24"/>
          <w:szCs w:val="24"/>
        </w:rPr>
        <w:t>предоставлении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E315E2" w:rsidRPr="00272F54">
        <w:rPr>
          <w:rFonts w:ascii="Arial" w:hAnsi="Arial" w:cs="Arial"/>
          <w:sz w:val="24"/>
          <w:szCs w:val="24"/>
        </w:rPr>
        <w:t>муниципальной услуги</w:t>
      </w:r>
      <w:r w:rsidRPr="00272F54">
        <w:rPr>
          <w:rFonts w:ascii="Arial" w:hAnsi="Arial" w:cs="Arial"/>
          <w:sz w:val="24"/>
          <w:szCs w:val="24"/>
        </w:rPr>
        <w:t xml:space="preserve"> в электронной форме заяв</w:t>
      </w:r>
      <w:r w:rsidR="00E315E2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тел</w:t>
      </w:r>
      <w:r w:rsidR="00E315E2" w:rsidRPr="00272F54">
        <w:rPr>
          <w:rFonts w:ascii="Arial" w:hAnsi="Arial" w:cs="Arial"/>
          <w:sz w:val="24"/>
          <w:szCs w:val="24"/>
        </w:rPr>
        <w:t>ю</w:t>
      </w:r>
      <w:bookmarkStart w:id="15" w:name="19"/>
      <w:bookmarkEnd w:id="15"/>
      <w:r w:rsidR="00E315E2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на</w:t>
      </w:r>
      <w:r w:rsidR="00E315E2" w:rsidRPr="00272F54">
        <w:rPr>
          <w:rFonts w:ascii="Arial" w:hAnsi="Arial" w:cs="Arial"/>
          <w:sz w:val="24"/>
          <w:szCs w:val="24"/>
        </w:rPr>
        <w:t>п</w:t>
      </w:r>
      <w:r w:rsidRPr="00272F54">
        <w:rPr>
          <w:rFonts w:ascii="Arial" w:hAnsi="Arial" w:cs="Arial"/>
          <w:sz w:val="24"/>
          <w:szCs w:val="24"/>
        </w:rPr>
        <w:t>р</w:t>
      </w:r>
      <w:r w:rsidR="00E315E2" w:rsidRPr="00272F54">
        <w:rPr>
          <w:rFonts w:ascii="Arial" w:hAnsi="Arial" w:cs="Arial"/>
          <w:sz w:val="24"/>
          <w:szCs w:val="24"/>
        </w:rPr>
        <w:t>а</w:t>
      </w:r>
      <w:r w:rsidRPr="00272F54">
        <w:rPr>
          <w:rFonts w:ascii="Arial" w:hAnsi="Arial" w:cs="Arial"/>
          <w:sz w:val="24"/>
          <w:szCs w:val="24"/>
        </w:rPr>
        <w:t>вля</w:t>
      </w:r>
      <w:r w:rsidR="00E315E2" w:rsidRPr="00272F54">
        <w:rPr>
          <w:rFonts w:ascii="Arial" w:hAnsi="Arial" w:cs="Arial"/>
          <w:sz w:val="24"/>
          <w:szCs w:val="24"/>
        </w:rPr>
        <w:t>ется</w:t>
      </w:r>
      <w:r w:rsidRPr="00272F54">
        <w:rPr>
          <w:rFonts w:ascii="Arial" w:hAnsi="Arial" w:cs="Arial"/>
          <w:sz w:val="24"/>
          <w:szCs w:val="24"/>
        </w:rPr>
        <w:t>:</w:t>
      </w:r>
    </w:p>
    <w:p w:rsidR="00BE6C6E" w:rsidRPr="00272F54" w:rsidRDefault="00FC7A53" w:rsidP="00E315E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44" style="position:absolute;left:0;text-align:left;margin-left:450.25pt;margin-top:5.25pt;width:27.4pt;height:6.5pt;z-index:-251658752;mso-position-horizontal-relative:page" fillcolor="#ebebeb" stroked="f">
            <w10:wrap anchorx="page"/>
          </v:rect>
        </w:pict>
      </w:r>
      <w:r w:rsidR="00AA2511" w:rsidRPr="00272F54">
        <w:rPr>
          <w:rFonts w:ascii="Arial" w:hAnsi="Arial" w:cs="Arial"/>
          <w:sz w:val="24"/>
          <w:szCs w:val="24"/>
        </w:rPr>
        <w:t xml:space="preserve">а) уведомление о приеме н регистрации </w:t>
      </w:r>
      <w:r w:rsidR="00E315E2" w:rsidRPr="00272F54">
        <w:rPr>
          <w:rFonts w:ascii="Arial" w:hAnsi="Arial" w:cs="Arial"/>
          <w:sz w:val="24"/>
          <w:szCs w:val="24"/>
        </w:rPr>
        <w:t>заявления</w:t>
      </w:r>
      <w:r w:rsidR="00AA2511" w:rsidRPr="00272F54">
        <w:rPr>
          <w:rFonts w:ascii="Arial" w:hAnsi="Arial" w:cs="Arial"/>
          <w:sz w:val="24"/>
          <w:szCs w:val="24"/>
        </w:rPr>
        <w:t xml:space="preserve"> и </w:t>
      </w:r>
      <w:r w:rsidR="00E315E2" w:rsidRPr="00272F54">
        <w:rPr>
          <w:rFonts w:ascii="Arial" w:hAnsi="Arial" w:cs="Arial"/>
          <w:sz w:val="24"/>
          <w:szCs w:val="24"/>
        </w:rPr>
        <w:t>иных</w:t>
      </w:r>
      <w:r w:rsidR="00AA2511" w:rsidRPr="00272F54">
        <w:rPr>
          <w:rFonts w:ascii="Arial" w:hAnsi="Arial" w:cs="Arial"/>
          <w:sz w:val="24"/>
          <w:szCs w:val="24"/>
        </w:rPr>
        <w:t xml:space="preserve"> документов, </w:t>
      </w:r>
      <w:r w:rsidR="00E315E2" w:rsidRPr="00272F54">
        <w:rPr>
          <w:rFonts w:ascii="Arial" w:hAnsi="Arial" w:cs="Arial"/>
          <w:sz w:val="24"/>
          <w:szCs w:val="24"/>
        </w:rPr>
        <w:t>необходимых</w:t>
      </w:r>
      <w:r w:rsidR="00AA2511" w:rsidRPr="00272F54">
        <w:rPr>
          <w:rFonts w:ascii="Arial" w:hAnsi="Arial" w:cs="Arial"/>
          <w:sz w:val="24"/>
          <w:szCs w:val="24"/>
        </w:rPr>
        <w:t xml:space="preserve"> для </w:t>
      </w:r>
      <w:r w:rsidR="00E315E2" w:rsidRPr="00272F54">
        <w:rPr>
          <w:rFonts w:ascii="Arial" w:hAnsi="Arial" w:cs="Arial"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E315E2"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услуги, содержа</w:t>
      </w:r>
      <w:r w:rsidR="00E315E2" w:rsidRPr="00272F54">
        <w:rPr>
          <w:rFonts w:ascii="Arial" w:hAnsi="Arial" w:cs="Arial"/>
          <w:sz w:val="24"/>
          <w:szCs w:val="24"/>
        </w:rPr>
        <w:t>щ</w:t>
      </w:r>
      <w:r w:rsidR="00AA2511" w:rsidRPr="00272F54">
        <w:rPr>
          <w:rFonts w:ascii="Arial" w:hAnsi="Arial" w:cs="Arial"/>
          <w:sz w:val="24"/>
          <w:szCs w:val="24"/>
        </w:rPr>
        <w:t xml:space="preserve">ее </w:t>
      </w:r>
      <w:r w:rsidR="00E315E2" w:rsidRPr="00272F54">
        <w:rPr>
          <w:rFonts w:ascii="Arial" w:hAnsi="Arial" w:cs="Arial"/>
          <w:sz w:val="24"/>
          <w:szCs w:val="24"/>
        </w:rPr>
        <w:t>сведения</w:t>
      </w:r>
      <w:r w:rsidR="00AA2511" w:rsidRPr="00272F54">
        <w:rPr>
          <w:rFonts w:ascii="Arial" w:hAnsi="Arial" w:cs="Arial"/>
          <w:sz w:val="24"/>
          <w:szCs w:val="24"/>
        </w:rPr>
        <w:t xml:space="preserve"> о </w:t>
      </w:r>
      <w:r w:rsidR="00E315E2" w:rsidRPr="00272F54">
        <w:rPr>
          <w:rFonts w:ascii="Arial" w:hAnsi="Arial" w:cs="Arial"/>
          <w:sz w:val="24"/>
          <w:szCs w:val="24"/>
        </w:rPr>
        <w:t>факте</w:t>
      </w:r>
      <w:r w:rsidR="00AA2511" w:rsidRPr="00272F54">
        <w:rPr>
          <w:rFonts w:ascii="Arial" w:hAnsi="Arial" w:cs="Arial"/>
          <w:sz w:val="24"/>
          <w:szCs w:val="24"/>
        </w:rPr>
        <w:t xml:space="preserve"> приема заявления и </w:t>
      </w:r>
      <w:r w:rsidR="00E315E2" w:rsidRPr="00272F54">
        <w:rPr>
          <w:rFonts w:ascii="Arial" w:hAnsi="Arial" w:cs="Arial"/>
          <w:sz w:val="24"/>
          <w:szCs w:val="24"/>
        </w:rPr>
        <w:t>документов</w:t>
      </w:r>
      <w:r w:rsidR="00AA2511" w:rsidRPr="00272F54">
        <w:rPr>
          <w:rFonts w:ascii="Arial" w:hAnsi="Arial" w:cs="Arial"/>
          <w:sz w:val="24"/>
          <w:szCs w:val="24"/>
        </w:rPr>
        <w:t>, необход</w:t>
      </w:r>
      <w:r w:rsidR="00E315E2" w:rsidRPr="00272F54">
        <w:rPr>
          <w:rFonts w:ascii="Arial" w:hAnsi="Arial" w:cs="Arial"/>
          <w:sz w:val="24"/>
          <w:szCs w:val="24"/>
        </w:rPr>
        <w:t>имых</w:t>
      </w:r>
      <w:r w:rsidR="00AA2511" w:rsidRPr="00272F54">
        <w:rPr>
          <w:rFonts w:ascii="Arial" w:hAnsi="Arial" w:cs="Arial"/>
          <w:sz w:val="24"/>
          <w:szCs w:val="24"/>
        </w:rPr>
        <w:t xml:space="preserve"> для </w:t>
      </w:r>
      <w:r w:rsidR="00E315E2" w:rsidRPr="00272F54">
        <w:rPr>
          <w:rFonts w:ascii="Arial" w:hAnsi="Arial" w:cs="Arial"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E315E2" w:rsidRPr="00272F54">
        <w:rPr>
          <w:rFonts w:ascii="Arial" w:hAnsi="Arial" w:cs="Arial"/>
          <w:sz w:val="24"/>
          <w:szCs w:val="24"/>
        </w:rPr>
        <w:t>муниципальной услуги, и н</w:t>
      </w:r>
      <w:r w:rsidR="00AA2511" w:rsidRPr="00272F54">
        <w:rPr>
          <w:rFonts w:ascii="Arial" w:hAnsi="Arial" w:cs="Arial"/>
          <w:sz w:val="24"/>
          <w:szCs w:val="24"/>
        </w:rPr>
        <w:t>ачале процедур</w:t>
      </w:r>
      <w:r w:rsidR="00E315E2"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E315E2" w:rsidRPr="00272F54">
        <w:rPr>
          <w:rFonts w:ascii="Arial" w:hAnsi="Arial" w:cs="Arial"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E315E2"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E315E2" w:rsidRPr="00272F54">
        <w:rPr>
          <w:rFonts w:ascii="Arial" w:hAnsi="Arial" w:cs="Arial"/>
          <w:sz w:val="24"/>
          <w:szCs w:val="24"/>
        </w:rPr>
        <w:t>услуги</w:t>
      </w:r>
      <w:r w:rsidR="00AA2511" w:rsidRPr="00272F54">
        <w:rPr>
          <w:rFonts w:ascii="Arial" w:hAnsi="Arial" w:cs="Arial"/>
          <w:sz w:val="24"/>
          <w:szCs w:val="24"/>
        </w:rPr>
        <w:t xml:space="preserve">, а </w:t>
      </w:r>
      <w:r w:rsidR="00E315E2" w:rsidRPr="00272F54">
        <w:rPr>
          <w:rFonts w:ascii="Arial" w:hAnsi="Arial" w:cs="Arial"/>
          <w:sz w:val="24"/>
          <w:szCs w:val="24"/>
        </w:rPr>
        <w:t>также</w:t>
      </w:r>
      <w:r w:rsidR="00AA2511" w:rsidRPr="00272F54">
        <w:rPr>
          <w:rFonts w:ascii="Arial" w:hAnsi="Arial" w:cs="Arial"/>
          <w:sz w:val="24"/>
          <w:szCs w:val="24"/>
        </w:rPr>
        <w:t xml:space="preserve"> сведен</w:t>
      </w:r>
      <w:r w:rsidR="00E315E2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я о дате и времени окон</w:t>
      </w:r>
      <w:r w:rsidR="00E315E2" w:rsidRPr="00272F54">
        <w:rPr>
          <w:rFonts w:ascii="Arial" w:hAnsi="Arial" w:cs="Arial"/>
          <w:sz w:val="24"/>
          <w:szCs w:val="24"/>
        </w:rPr>
        <w:t>ч</w:t>
      </w:r>
      <w:r w:rsidR="00AA2511" w:rsidRPr="00272F54">
        <w:rPr>
          <w:rFonts w:ascii="Arial" w:hAnsi="Arial" w:cs="Arial"/>
          <w:sz w:val="24"/>
          <w:szCs w:val="24"/>
        </w:rPr>
        <w:t>ан</w:t>
      </w:r>
      <w:r w:rsidR="00E315E2" w:rsidRPr="00272F54">
        <w:rPr>
          <w:rFonts w:ascii="Arial" w:hAnsi="Arial" w:cs="Arial"/>
          <w:sz w:val="24"/>
          <w:szCs w:val="24"/>
        </w:rPr>
        <w:t>ия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E315E2" w:rsidRPr="00272F54">
        <w:rPr>
          <w:rFonts w:ascii="Arial" w:hAnsi="Arial" w:cs="Arial"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муниципальной </w:t>
      </w:r>
      <w:r w:rsidR="00E315E2" w:rsidRPr="00272F54">
        <w:rPr>
          <w:rFonts w:ascii="Arial" w:hAnsi="Arial" w:cs="Arial"/>
          <w:sz w:val="24"/>
          <w:szCs w:val="24"/>
        </w:rPr>
        <w:t>услуги либо моти</w:t>
      </w:r>
      <w:r w:rsidR="00AA2511" w:rsidRPr="00272F54">
        <w:rPr>
          <w:rFonts w:ascii="Arial" w:hAnsi="Arial" w:cs="Arial"/>
          <w:sz w:val="24"/>
          <w:szCs w:val="24"/>
        </w:rPr>
        <w:t>в</w:t>
      </w:r>
      <w:r w:rsidR="00E315E2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рованн</w:t>
      </w:r>
      <w:r w:rsidR="00E315E2" w:rsidRPr="00272F54">
        <w:rPr>
          <w:rFonts w:ascii="Arial" w:hAnsi="Arial" w:cs="Arial"/>
          <w:sz w:val="24"/>
          <w:szCs w:val="24"/>
        </w:rPr>
        <w:t>ый</w:t>
      </w:r>
      <w:r w:rsidR="00AA2511" w:rsidRPr="00272F54">
        <w:rPr>
          <w:rFonts w:ascii="Arial" w:hAnsi="Arial" w:cs="Arial"/>
          <w:sz w:val="24"/>
          <w:szCs w:val="24"/>
        </w:rPr>
        <w:t xml:space="preserve"> отказ в пр</w:t>
      </w:r>
      <w:r w:rsidR="00E315E2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еме документов, </w:t>
      </w:r>
      <w:r w:rsidR="00E315E2" w:rsidRPr="00272F54">
        <w:rPr>
          <w:rFonts w:ascii="Arial" w:hAnsi="Arial" w:cs="Arial"/>
          <w:sz w:val="24"/>
          <w:szCs w:val="24"/>
        </w:rPr>
        <w:t>необходимых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E315E2" w:rsidRPr="00272F54">
        <w:rPr>
          <w:rFonts w:ascii="Arial" w:hAnsi="Arial" w:cs="Arial"/>
          <w:sz w:val="24"/>
          <w:szCs w:val="24"/>
        </w:rPr>
        <w:t>для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E315E2" w:rsidRPr="00272F54">
        <w:rPr>
          <w:rFonts w:ascii="Arial" w:hAnsi="Arial" w:cs="Arial"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E315E2"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="00AA2511" w:rsidRPr="00272F54">
        <w:rPr>
          <w:rFonts w:ascii="Arial" w:hAnsi="Arial" w:cs="Arial"/>
          <w:sz w:val="24"/>
          <w:szCs w:val="24"/>
        </w:rPr>
        <w:t>услуги;</w:t>
      </w:r>
    </w:p>
    <w:p w:rsidR="00BE6C6E" w:rsidRPr="00272F54" w:rsidRDefault="00E315E2" w:rsidP="00E315E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 xml:space="preserve">) </w:t>
      </w:r>
      <w:r w:rsidRPr="00272F54">
        <w:rPr>
          <w:rFonts w:ascii="Arial" w:hAnsi="Arial" w:cs="Arial"/>
          <w:sz w:val="24"/>
          <w:szCs w:val="24"/>
        </w:rPr>
        <w:t>уведомление</w:t>
      </w:r>
      <w:r w:rsidR="00AA2511" w:rsidRPr="00272F54">
        <w:rPr>
          <w:rFonts w:ascii="Arial" w:hAnsi="Arial" w:cs="Arial"/>
          <w:sz w:val="24"/>
          <w:szCs w:val="24"/>
        </w:rPr>
        <w:t xml:space="preserve"> о результатах рассмотрения документов, необход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 xml:space="preserve">х для </w:t>
      </w:r>
      <w:r w:rsidRPr="00272F54">
        <w:rPr>
          <w:rFonts w:ascii="Arial" w:hAnsi="Arial" w:cs="Arial"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услуги</w:t>
      </w:r>
      <w:r w:rsidR="00AA2511" w:rsidRPr="00272F54">
        <w:rPr>
          <w:rFonts w:ascii="Arial" w:hAnsi="Arial" w:cs="Arial"/>
          <w:sz w:val="24"/>
          <w:szCs w:val="24"/>
        </w:rPr>
        <w:t>, содержа</w:t>
      </w:r>
      <w:r w:rsidRPr="00272F54">
        <w:rPr>
          <w:rFonts w:ascii="Arial" w:hAnsi="Arial" w:cs="Arial"/>
          <w:sz w:val="24"/>
          <w:szCs w:val="24"/>
        </w:rPr>
        <w:t>щ</w:t>
      </w:r>
      <w:r w:rsidR="00AA2511" w:rsidRPr="00272F54">
        <w:rPr>
          <w:rFonts w:ascii="Arial" w:hAnsi="Arial" w:cs="Arial"/>
          <w:sz w:val="24"/>
          <w:szCs w:val="24"/>
        </w:rPr>
        <w:t>ее сведения о пр</w:t>
      </w:r>
      <w:r w:rsidRPr="00272F54">
        <w:rPr>
          <w:rFonts w:ascii="Arial" w:hAnsi="Arial" w:cs="Arial"/>
          <w:sz w:val="24"/>
          <w:szCs w:val="24"/>
        </w:rPr>
        <w:t>инятии</w:t>
      </w:r>
      <w:r w:rsidR="00AA2511" w:rsidRPr="00272F54">
        <w:rPr>
          <w:rFonts w:ascii="Arial" w:hAnsi="Arial" w:cs="Arial"/>
          <w:sz w:val="24"/>
          <w:szCs w:val="24"/>
        </w:rPr>
        <w:t xml:space="preserve"> поло</w:t>
      </w:r>
      <w:r w:rsidRPr="00272F54">
        <w:rPr>
          <w:rFonts w:ascii="Arial" w:hAnsi="Arial" w:cs="Arial"/>
          <w:sz w:val="24"/>
          <w:szCs w:val="24"/>
        </w:rPr>
        <w:t>ж</w:t>
      </w:r>
      <w:r w:rsidR="00AA2511" w:rsidRPr="00272F54">
        <w:rPr>
          <w:rFonts w:ascii="Arial" w:hAnsi="Arial" w:cs="Arial"/>
          <w:sz w:val="24"/>
          <w:szCs w:val="24"/>
        </w:rPr>
        <w:t>ительного решен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я о предоставлен</w:t>
      </w:r>
      <w:r w:rsidRPr="00272F54">
        <w:rPr>
          <w:rFonts w:ascii="Arial" w:hAnsi="Arial" w:cs="Arial"/>
          <w:sz w:val="24"/>
          <w:szCs w:val="24"/>
        </w:rPr>
        <w:t>ии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="00AA2511" w:rsidRPr="00272F54">
        <w:rPr>
          <w:rFonts w:ascii="Arial" w:hAnsi="Arial" w:cs="Arial"/>
          <w:sz w:val="24"/>
          <w:szCs w:val="24"/>
        </w:rPr>
        <w:t xml:space="preserve">услуги 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возможности получить результа</w:t>
      </w:r>
      <w:r w:rsidR="0021025C" w:rsidRPr="00272F54">
        <w:rPr>
          <w:rFonts w:ascii="Arial" w:hAnsi="Arial" w:cs="Arial"/>
          <w:sz w:val="24"/>
          <w:szCs w:val="24"/>
        </w:rPr>
        <w:t>т предоставления муниципальной ус</w:t>
      </w:r>
      <w:r w:rsidR="00AA2511" w:rsidRPr="00272F54">
        <w:rPr>
          <w:rFonts w:ascii="Arial" w:hAnsi="Arial" w:cs="Arial"/>
          <w:sz w:val="24"/>
          <w:szCs w:val="24"/>
        </w:rPr>
        <w:t xml:space="preserve">луги </w:t>
      </w:r>
      <w:r w:rsidR="0021025C"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 xml:space="preserve">ибо </w:t>
      </w:r>
      <w:r w:rsidR="0021025C" w:rsidRPr="00272F54">
        <w:rPr>
          <w:rFonts w:ascii="Arial" w:hAnsi="Arial" w:cs="Arial"/>
          <w:sz w:val="24"/>
          <w:szCs w:val="24"/>
        </w:rPr>
        <w:t>мотивированный</w:t>
      </w:r>
      <w:r w:rsidR="00AA2511" w:rsidRPr="00272F54">
        <w:rPr>
          <w:rFonts w:ascii="Arial" w:hAnsi="Arial" w:cs="Arial"/>
          <w:sz w:val="24"/>
          <w:szCs w:val="24"/>
        </w:rPr>
        <w:t xml:space="preserve"> отказ в </w:t>
      </w:r>
      <w:r w:rsidR="0021025C" w:rsidRPr="00272F54">
        <w:rPr>
          <w:rFonts w:ascii="Arial" w:hAnsi="Arial" w:cs="Arial"/>
          <w:sz w:val="24"/>
          <w:szCs w:val="24"/>
        </w:rPr>
        <w:t>п</w:t>
      </w:r>
      <w:r w:rsidR="00AA2511" w:rsidRPr="00272F54">
        <w:rPr>
          <w:rFonts w:ascii="Arial" w:hAnsi="Arial" w:cs="Arial"/>
          <w:sz w:val="24"/>
          <w:szCs w:val="24"/>
        </w:rPr>
        <w:t>редоставлении муниципальной услуги.</w:t>
      </w:r>
    </w:p>
    <w:p w:rsidR="00BE6C6E" w:rsidRPr="00272F54" w:rsidRDefault="0021025C" w:rsidP="0021025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20.6. </w:t>
      </w:r>
      <w:r w:rsidR="00AA2511" w:rsidRPr="00272F54">
        <w:rPr>
          <w:rFonts w:ascii="Arial" w:hAnsi="Arial" w:cs="Arial"/>
          <w:sz w:val="24"/>
          <w:szCs w:val="24"/>
        </w:rPr>
        <w:t xml:space="preserve">Оценка качества предоставления </w:t>
      </w:r>
      <w:r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услуги.</w:t>
      </w:r>
    </w:p>
    <w:p w:rsidR="00BE6C6E" w:rsidRPr="00272F54" w:rsidRDefault="00AA2511" w:rsidP="0021025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Оценка качества предоставления </w:t>
      </w:r>
      <w:r w:rsidR="0021025C" w:rsidRPr="00272F54">
        <w:rPr>
          <w:rFonts w:ascii="Arial" w:hAnsi="Arial" w:cs="Arial"/>
          <w:sz w:val="24"/>
          <w:szCs w:val="24"/>
        </w:rPr>
        <w:t>муниципальной</w:t>
      </w:r>
      <w:r w:rsidRPr="00272F54">
        <w:rPr>
          <w:rFonts w:ascii="Arial" w:hAnsi="Arial" w:cs="Arial"/>
          <w:sz w:val="24"/>
          <w:szCs w:val="24"/>
        </w:rPr>
        <w:t xml:space="preserve"> услуг</w:t>
      </w:r>
      <w:r w:rsidR="0021025C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осуществляется в соответствии с Правилами оценк</w:t>
      </w:r>
      <w:r w:rsidR="0021025C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гражданами эффективности деятельности руководителей территориальных органов федеральных органов исполнительной власт</w:t>
      </w:r>
      <w:r w:rsidR="0021025C" w:rsidRPr="00272F54">
        <w:rPr>
          <w:rFonts w:ascii="Arial" w:hAnsi="Arial" w:cs="Arial"/>
          <w:sz w:val="24"/>
          <w:szCs w:val="24"/>
        </w:rPr>
        <w:t xml:space="preserve">и </w:t>
      </w:r>
      <w:r w:rsidRPr="00272F54">
        <w:rPr>
          <w:rFonts w:ascii="Arial" w:hAnsi="Arial" w:cs="Arial"/>
          <w:sz w:val="24"/>
          <w:szCs w:val="24"/>
        </w:rPr>
        <w:t>(их струк</w:t>
      </w:r>
      <w:r w:rsidR="0021025C" w:rsidRPr="00272F54">
        <w:rPr>
          <w:rFonts w:ascii="Arial" w:hAnsi="Arial" w:cs="Arial"/>
          <w:sz w:val="24"/>
          <w:szCs w:val="24"/>
        </w:rPr>
        <w:t>т</w:t>
      </w:r>
      <w:r w:rsidRPr="00272F54">
        <w:rPr>
          <w:rFonts w:ascii="Arial" w:hAnsi="Arial" w:cs="Arial"/>
          <w:sz w:val="24"/>
          <w:szCs w:val="24"/>
        </w:rPr>
        <w:t>урных подразделе</w:t>
      </w:r>
      <w:r w:rsidR="0021025C" w:rsidRPr="00272F54">
        <w:rPr>
          <w:rFonts w:ascii="Arial" w:hAnsi="Arial" w:cs="Arial"/>
          <w:sz w:val="24"/>
          <w:szCs w:val="24"/>
        </w:rPr>
        <w:t>н</w:t>
      </w:r>
      <w:r w:rsidRPr="00272F54">
        <w:rPr>
          <w:rFonts w:ascii="Arial" w:hAnsi="Arial" w:cs="Arial"/>
          <w:sz w:val="24"/>
          <w:szCs w:val="24"/>
        </w:rPr>
        <w:t>ий) с учетом ка</w:t>
      </w:r>
      <w:r w:rsidR="0021025C" w:rsidRPr="00272F54">
        <w:rPr>
          <w:rFonts w:ascii="Arial" w:hAnsi="Arial" w:cs="Arial"/>
          <w:sz w:val="24"/>
          <w:szCs w:val="24"/>
        </w:rPr>
        <w:t>ч</w:t>
      </w:r>
      <w:r w:rsidRPr="00272F54">
        <w:rPr>
          <w:rFonts w:ascii="Arial" w:hAnsi="Arial" w:cs="Arial"/>
          <w:sz w:val="24"/>
          <w:szCs w:val="24"/>
        </w:rPr>
        <w:t xml:space="preserve">ества </w:t>
      </w:r>
      <w:r w:rsidR="0021025C" w:rsidRPr="00272F54">
        <w:rPr>
          <w:rFonts w:ascii="Arial" w:hAnsi="Arial" w:cs="Arial"/>
          <w:sz w:val="24"/>
          <w:szCs w:val="24"/>
        </w:rPr>
        <w:t>предоставления</w:t>
      </w:r>
      <w:r w:rsidRPr="00272F54">
        <w:rPr>
          <w:rFonts w:ascii="Arial" w:hAnsi="Arial" w:cs="Arial"/>
          <w:sz w:val="24"/>
          <w:szCs w:val="24"/>
        </w:rPr>
        <w:t xml:space="preserve"> ими государственных услуг, а также применения </w:t>
      </w:r>
      <w:r w:rsidR="0021025C" w:rsidRPr="00272F54">
        <w:rPr>
          <w:rFonts w:ascii="Arial" w:hAnsi="Arial" w:cs="Arial"/>
          <w:sz w:val="24"/>
          <w:szCs w:val="24"/>
        </w:rPr>
        <w:t>результатов указ</w:t>
      </w:r>
      <w:r w:rsidRPr="00272F54">
        <w:rPr>
          <w:rFonts w:ascii="Arial" w:hAnsi="Arial" w:cs="Arial"/>
          <w:sz w:val="24"/>
          <w:szCs w:val="24"/>
        </w:rPr>
        <w:t>анной оцен</w:t>
      </w:r>
      <w:r w:rsidR="0021025C" w:rsidRPr="00272F54">
        <w:rPr>
          <w:rFonts w:ascii="Arial" w:hAnsi="Arial" w:cs="Arial"/>
          <w:sz w:val="24"/>
          <w:szCs w:val="24"/>
        </w:rPr>
        <w:t>ки</w:t>
      </w:r>
      <w:r w:rsidRPr="00272F54">
        <w:rPr>
          <w:rFonts w:ascii="Arial" w:hAnsi="Arial" w:cs="Arial"/>
          <w:sz w:val="24"/>
          <w:szCs w:val="24"/>
        </w:rPr>
        <w:t xml:space="preserve"> как основания для принятия решений о досрочно</w:t>
      </w:r>
      <w:r w:rsidR="0021025C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 xml:space="preserve"> прекращении </w:t>
      </w:r>
      <w:r w:rsidR="0021025C" w:rsidRPr="00272F54">
        <w:rPr>
          <w:rFonts w:ascii="Arial" w:hAnsi="Arial" w:cs="Arial"/>
          <w:sz w:val="24"/>
          <w:szCs w:val="24"/>
        </w:rPr>
        <w:t>исполнения</w:t>
      </w:r>
      <w:r w:rsidRPr="00272F54">
        <w:rPr>
          <w:rFonts w:ascii="Arial" w:hAnsi="Arial" w:cs="Arial"/>
          <w:sz w:val="24"/>
          <w:szCs w:val="24"/>
        </w:rPr>
        <w:t xml:space="preserve"> соответствующим</w:t>
      </w:r>
      <w:r w:rsidR="0021025C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21025C" w:rsidRPr="00272F54">
        <w:rPr>
          <w:rFonts w:ascii="Arial" w:hAnsi="Arial" w:cs="Arial"/>
          <w:sz w:val="24"/>
          <w:szCs w:val="24"/>
        </w:rPr>
        <w:t>руководителями</w:t>
      </w:r>
      <w:r w:rsidRPr="00272F54">
        <w:rPr>
          <w:rFonts w:ascii="Arial" w:hAnsi="Arial" w:cs="Arial"/>
          <w:sz w:val="24"/>
          <w:szCs w:val="24"/>
        </w:rPr>
        <w:t xml:space="preserve"> сво</w:t>
      </w:r>
      <w:r w:rsidR="0021025C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х </w:t>
      </w:r>
      <w:r w:rsidR="0021025C" w:rsidRPr="00272F54">
        <w:rPr>
          <w:rFonts w:ascii="Arial" w:hAnsi="Arial" w:cs="Arial"/>
          <w:sz w:val="24"/>
          <w:szCs w:val="24"/>
        </w:rPr>
        <w:t>должностных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21025C" w:rsidRPr="00272F54">
        <w:rPr>
          <w:rFonts w:ascii="Arial" w:hAnsi="Arial" w:cs="Arial"/>
          <w:sz w:val="24"/>
          <w:szCs w:val="24"/>
        </w:rPr>
        <w:t>обязанностей</w:t>
      </w:r>
      <w:r w:rsidRPr="00272F54">
        <w:rPr>
          <w:rFonts w:ascii="Arial" w:hAnsi="Arial" w:cs="Arial"/>
          <w:sz w:val="24"/>
          <w:szCs w:val="24"/>
        </w:rPr>
        <w:t xml:space="preserve">. утвержденными </w:t>
      </w:r>
      <w:r w:rsidR="0021025C" w:rsidRPr="00272F54">
        <w:rPr>
          <w:rFonts w:ascii="Arial" w:hAnsi="Arial" w:cs="Arial"/>
          <w:sz w:val="24"/>
          <w:szCs w:val="24"/>
        </w:rPr>
        <w:t>постановлением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21025C" w:rsidRPr="00272F54">
        <w:rPr>
          <w:rFonts w:ascii="Arial" w:hAnsi="Arial" w:cs="Arial"/>
          <w:sz w:val="24"/>
          <w:szCs w:val="24"/>
        </w:rPr>
        <w:t>Правительства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21025C" w:rsidRPr="00272F54">
        <w:rPr>
          <w:rFonts w:ascii="Arial" w:hAnsi="Arial" w:cs="Arial"/>
          <w:sz w:val="24"/>
          <w:szCs w:val="24"/>
        </w:rPr>
        <w:t>Российской</w:t>
      </w:r>
      <w:r w:rsidRPr="00272F54">
        <w:rPr>
          <w:rFonts w:ascii="Arial" w:hAnsi="Arial" w:cs="Arial"/>
          <w:sz w:val="24"/>
          <w:szCs w:val="24"/>
        </w:rPr>
        <w:t xml:space="preserve"> Федера</w:t>
      </w:r>
      <w:r w:rsidR="0021025C" w:rsidRPr="00272F54">
        <w:rPr>
          <w:rFonts w:ascii="Arial" w:hAnsi="Arial" w:cs="Arial"/>
          <w:sz w:val="24"/>
          <w:szCs w:val="24"/>
        </w:rPr>
        <w:t>ции</w:t>
      </w:r>
      <w:r w:rsidRPr="00272F54">
        <w:rPr>
          <w:rFonts w:ascii="Arial" w:hAnsi="Arial" w:cs="Arial"/>
          <w:sz w:val="24"/>
          <w:szCs w:val="24"/>
        </w:rPr>
        <w:t xml:space="preserve"> от 12 декабря 2012 года № 1284 </w:t>
      </w:r>
      <w:r w:rsidR="0021025C" w:rsidRPr="00272F54">
        <w:rPr>
          <w:rFonts w:ascii="Arial" w:hAnsi="Arial" w:cs="Arial"/>
          <w:sz w:val="24"/>
          <w:szCs w:val="24"/>
        </w:rPr>
        <w:t>“О</w:t>
      </w:r>
      <w:r w:rsidRPr="00272F54">
        <w:rPr>
          <w:rFonts w:ascii="Arial" w:hAnsi="Arial" w:cs="Arial"/>
          <w:sz w:val="24"/>
          <w:szCs w:val="24"/>
        </w:rPr>
        <w:t>б оценке граждана</w:t>
      </w:r>
      <w:r w:rsidR="0021025C" w:rsidRPr="00272F54">
        <w:rPr>
          <w:rFonts w:ascii="Arial" w:hAnsi="Arial" w:cs="Arial"/>
          <w:sz w:val="24"/>
          <w:szCs w:val="24"/>
        </w:rPr>
        <w:t>ми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21025C" w:rsidRPr="00272F54">
        <w:rPr>
          <w:rFonts w:ascii="Arial" w:hAnsi="Arial" w:cs="Arial"/>
          <w:sz w:val="24"/>
          <w:szCs w:val="24"/>
        </w:rPr>
        <w:t>эффективности</w:t>
      </w:r>
      <w:r w:rsidRPr="00272F54">
        <w:rPr>
          <w:rFonts w:ascii="Arial" w:hAnsi="Arial" w:cs="Arial"/>
          <w:sz w:val="24"/>
          <w:szCs w:val="24"/>
        </w:rPr>
        <w:t xml:space="preserve"> деятельности руководителей терр</w:t>
      </w:r>
      <w:r w:rsidR="0021025C" w:rsidRPr="00272F54">
        <w:rPr>
          <w:rFonts w:ascii="Arial" w:hAnsi="Arial" w:cs="Arial"/>
          <w:sz w:val="24"/>
          <w:szCs w:val="24"/>
        </w:rPr>
        <w:t>ит</w:t>
      </w:r>
      <w:r w:rsidRPr="00272F54">
        <w:rPr>
          <w:rFonts w:ascii="Arial" w:hAnsi="Arial" w:cs="Arial"/>
          <w:sz w:val="24"/>
          <w:szCs w:val="24"/>
        </w:rPr>
        <w:t xml:space="preserve">ориальных органов федеральных органов </w:t>
      </w:r>
      <w:r w:rsidR="0021025C" w:rsidRPr="00272F54">
        <w:rPr>
          <w:rFonts w:ascii="Arial" w:hAnsi="Arial" w:cs="Arial"/>
          <w:sz w:val="24"/>
          <w:szCs w:val="24"/>
        </w:rPr>
        <w:t>исполнительной</w:t>
      </w:r>
      <w:r w:rsidRPr="00272F54">
        <w:rPr>
          <w:rFonts w:ascii="Arial" w:hAnsi="Arial" w:cs="Arial"/>
          <w:sz w:val="24"/>
          <w:szCs w:val="24"/>
        </w:rPr>
        <w:t xml:space="preserve"> власти</w:t>
      </w:r>
      <w:r w:rsidR="0021025C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(их структурн</w:t>
      </w:r>
      <w:r w:rsidR="0021025C" w:rsidRPr="00272F54">
        <w:rPr>
          <w:rFonts w:ascii="Arial" w:hAnsi="Arial" w:cs="Arial"/>
          <w:sz w:val="24"/>
          <w:szCs w:val="24"/>
        </w:rPr>
        <w:t>ых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21025C" w:rsidRPr="00272F54">
        <w:rPr>
          <w:rFonts w:ascii="Arial" w:hAnsi="Arial" w:cs="Arial"/>
          <w:sz w:val="24"/>
          <w:szCs w:val="24"/>
        </w:rPr>
        <w:t>подразделений</w:t>
      </w:r>
      <w:r w:rsidRPr="00272F54">
        <w:rPr>
          <w:rFonts w:ascii="Arial" w:hAnsi="Arial" w:cs="Arial"/>
          <w:sz w:val="24"/>
          <w:szCs w:val="24"/>
        </w:rPr>
        <w:t>)</w:t>
      </w:r>
      <w:r w:rsidR="0021025C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с уче</w:t>
      </w:r>
      <w:r w:rsidR="0021025C" w:rsidRPr="00272F54">
        <w:rPr>
          <w:rFonts w:ascii="Arial" w:hAnsi="Arial" w:cs="Arial"/>
          <w:sz w:val="24"/>
          <w:szCs w:val="24"/>
        </w:rPr>
        <w:t>т</w:t>
      </w:r>
      <w:r w:rsidRPr="00272F54">
        <w:rPr>
          <w:rFonts w:ascii="Arial" w:hAnsi="Arial" w:cs="Arial"/>
          <w:sz w:val="24"/>
          <w:szCs w:val="24"/>
        </w:rPr>
        <w:t>ом ка</w:t>
      </w:r>
      <w:r w:rsidR="0021025C" w:rsidRPr="00272F54">
        <w:rPr>
          <w:rFonts w:ascii="Arial" w:hAnsi="Arial" w:cs="Arial"/>
          <w:sz w:val="24"/>
          <w:szCs w:val="24"/>
        </w:rPr>
        <w:t>че</w:t>
      </w:r>
      <w:r w:rsidRPr="00272F54">
        <w:rPr>
          <w:rFonts w:ascii="Arial" w:hAnsi="Arial" w:cs="Arial"/>
          <w:sz w:val="24"/>
          <w:szCs w:val="24"/>
        </w:rPr>
        <w:t xml:space="preserve">ства предоставления государственных услуг, </w:t>
      </w:r>
      <w:r w:rsidR="0021025C" w:rsidRPr="00272F54">
        <w:rPr>
          <w:rFonts w:ascii="Arial" w:hAnsi="Arial" w:cs="Arial"/>
          <w:sz w:val="24"/>
          <w:szCs w:val="24"/>
        </w:rPr>
        <w:t>руководителей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21025C" w:rsidRPr="00272F54">
        <w:rPr>
          <w:rFonts w:ascii="Arial" w:hAnsi="Arial" w:cs="Arial"/>
          <w:sz w:val="24"/>
          <w:szCs w:val="24"/>
        </w:rPr>
        <w:t xml:space="preserve">многофункциональных </w:t>
      </w:r>
      <w:r w:rsidRPr="00272F54">
        <w:rPr>
          <w:rFonts w:ascii="Arial" w:hAnsi="Arial" w:cs="Arial"/>
          <w:sz w:val="24"/>
          <w:szCs w:val="24"/>
        </w:rPr>
        <w:t xml:space="preserve">центров </w:t>
      </w:r>
      <w:r w:rsidR="0021025C" w:rsidRPr="00272F54">
        <w:rPr>
          <w:rFonts w:ascii="Arial" w:hAnsi="Arial" w:cs="Arial"/>
          <w:sz w:val="24"/>
          <w:szCs w:val="24"/>
        </w:rPr>
        <w:t>предоставления</w:t>
      </w:r>
      <w:r w:rsidRPr="00272F54">
        <w:rPr>
          <w:rFonts w:ascii="Arial" w:hAnsi="Arial" w:cs="Arial"/>
          <w:sz w:val="24"/>
          <w:szCs w:val="24"/>
        </w:rPr>
        <w:t xml:space="preserve"> государственных и </w:t>
      </w:r>
      <w:r w:rsidR="0021025C" w:rsidRPr="00272F54">
        <w:rPr>
          <w:rFonts w:ascii="Arial" w:hAnsi="Arial" w:cs="Arial"/>
          <w:sz w:val="24"/>
          <w:szCs w:val="24"/>
        </w:rPr>
        <w:t>муниципальных</w:t>
      </w:r>
      <w:r w:rsidRPr="00272F54">
        <w:rPr>
          <w:rFonts w:ascii="Arial" w:hAnsi="Arial" w:cs="Arial"/>
          <w:sz w:val="24"/>
          <w:szCs w:val="24"/>
        </w:rPr>
        <w:t xml:space="preserve"> услуг с учетом качества организации предо</w:t>
      </w:r>
      <w:r w:rsidR="0021025C" w:rsidRPr="00272F54">
        <w:rPr>
          <w:rFonts w:ascii="Arial" w:hAnsi="Arial" w:cs="Arial"/>
          <w:sz w:val="24"/>
          <w:szCs w:val="24"/>
        </w:rPr>
        <w:t>ста</w:t>
      </w:r>
      <w:r w:rsidRPr="00272F54">
        <w:rPr>
          <w:rFonts w:ascii="Arial" w:hAnsi="Arial" w:cs="Arial"/>
          <w:sz w:val="24"/>
          <w:szCs w:val="24"/>
        </w:rPr>
        <w:t>влен</w:t>
      </w:r>
      <w:r w:rsidR="0021025C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я государственных и </w:t>
      </w:r>
      <w:r w:rsidR="0021025C" w:rsidRPr="00272F54">
        <w:rPr>
          <w:rFonts w:ascii="Arial" w:hAnsi="Arial" w:cs="Arial"/>
          <w:sz w:val="24"/>
          <w:szCs w:val="24"/>
        </w:rPr>
        <w:t xml:space="preserve">муниципальных </w:t>
      </w:r>
      <w:r w:rsidRPr="00272F54">
        <w:rPr>
          <w:rFonts w:ascii="Arial" w:hAnsi="Arial" w:cs="Arial"/>
          <w:sz w:val="24"/>
          <w:szCs w:val="24"/>
        </w:rPr>
        <w:t xml:space="preserve">услуг, а также о </w:t>
      </w:r>
      <w:r w:rsidR="0021025C" w:rsidRPr="00272F54">
        <w:rPr>
          <w:rFonts w:ascii="Arial" w:hAnsi="Arial" w:cs="Arial"/>
          <w:sz w:val="24"/>
          <w:szCs w:val="24"/>
        </w:rPr>
        <w:t>применении</w:t>
      </w:r>
      <w:r w:rsidRPr="00272F54">
        <w:rPr>
          <w:rFonts w:ascii="Arial" w:hAnsi="Arial" w:cs="Arial"/>
          <w:sz w:val="24"/>
          <w:szCs w:val="24"/>
        </w:rPr>
        <w:t xml:space="preserve"> результато</w:t>
      </w:r>
      <w:r w:rsidR="00DE1871" w:rsidRPr="00272F54">
        <w:rPr>
          <w:rFonts w:ascii="Arial" w:hAnsi="Arial" w:cs="Arial"/>
          <w:sz w:val="24"/>
          <w:szCs w:val="24"/>
        </w:rPr>
        <w:t>в указанной оценки как основание</w:t>
      </w:r>
      <w:r w:rsidRPr="00272F54">
        <w:rPr>
          <w:rFonts w:ascii="Arial" w:hAnsi="Arial" w:cs="Arial"/>
          <w:sz w:val="24"/>
          <w:szCs w:val="24"/>
        </w:rPr>
        <w:t xml:space="preserve"> для принятия решений о досрочно</w:t>
      </w:r>
      <w:r w:rsidR="00DE1871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DE1871" w:rsidRPr="00272F54">
        <w:rPr>
          <w:rFonts w:ascii="Arial" w:hAnsi="Arial" w:cs="Arial"/>
          <w:sz w:val="24"/>
          <w:szCs w:val="24"/>
        </w:rPr>
        <w:t>прекращении</w:t>
      </w:r>
      <w:r w:rsidRPr="00272F54">
        <w:rPr>
          <w:rFonts w:ascii="Arial" w:hAnsi="Arial" w:cs="Arial"/>
          <w:sz w:val="24"/>
          <w:szCs w:val="24"/>
        </w:rPr>
        <w:t xml:space="preserve"> исполнение </w:t>
      </w:r>
      <w:r w:rsidR="00DE1871" w:rsidRPr="00272F54">
        <w:rPr>
          <w:rFonts w:ascii="Arial" w:hAnsi="Arial" w:cs="Arial"/>
          <w:sz w:val="24"/>
          <w:szCs w:val="24"/>
        </w:rPr>
        <w:t>соответствующими</w:t>
      </w:r>
      <w:r w:rsidRPr="00272F54">
        <w:rPr>
          <w:rFonts w:ascii="Arial" w:hAnsi="Arial" w:cs="Arial"/>
          <w:sz w:val="24"/>
          <w:szCs w:val="24"/>
        </w:rPr>
        <w:t xml:space="preserve"> руководителя</w:t>
      </w:r>
      <w:r w:rsidR="00DE1871" w:rsidRPr="00272F54">
        <w:rPr>
          <w:rFonts w:ascii="Arial" w:hAnsi="Arial" w:cs="Arial"/>
          <w:sz w:val="24"/>
          <w:szCs w:val="24"/>
        </w:rPr>
        <w:t>ми</w:t>
      </w:r>
      <w:r w:rsidRPr="00272F54">
        <w:rPr>
          <w:rFonts w:ascii="Arial" w:hAnsi="Arial" w:cs="Arial"/>
          <w:sz w:val="24"/>
          <w:szCs w:val="24"/>
        </w:rPr>
        <w:t xml:space="preserve"> сво</w:t>
      </w:r>
      <w:r w:rsidR="00DE1871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х должностных </w:t>
      </w:r>
      <w:r w:rsidR="00DE1871" w:rsidRPr="00272F54">
        <w:rPr>
          <w:rFonts w:ascii="Arial" w:hAnsi="Arial" w:cs="Arial"/>
          <w:sz w:val="24"/>
          <w:szCs w:val="24"/>
        </w:rPr>
        <w:t>обязанностей</w:t>
      </w:r>
      <w:r w:rsidRPr="00272F54">
        <w:rPr>
          <w:rFonts w:ascii="Arial" w:hAnsi="Arial" w:cs="Arial"/>
          <w:sz w:val="24"/>
          <w:szCs w:val="24"/>
        </w:rPr>
        <w:t>».</w:t>
      </w:r>
    </w:p>
    <w:p w:rsidR="00BE6C6E" w:rsidRPr="00272F54" w:rsidRDefault="00DE1871" w:rsidP="00DE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20.7. </w:t>
      </w:r>
      <w:r w:rsidR="00AA2511" w:rsidRPr="00272F54">
        <w:rPr>
          <w:rFonts w:ascii="Arial" w:hAnsi="Arial" w:cs="Arial"/>
          <w:sz w:val="24"/>
          <w:szCs w:val="24"/>
        </w:rPr>
        <w:t xml:space="preserve">Заявителю обеспечивается возможность </w:t>
      </w:r>
      <w:r w:rsidRPr="00272F54">
        <w:rPr>
          <w:rFonts w:ascii="Arial" w:hAnsi="Arial" w:cs="Arial"/>
          <w:sz w:val="24"/>
          <w:szCs w:val="24"/>
        </w:rPr>
        <w:t>направления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жалоб</w:t>
      </w:r>
      <w:r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 xml:space="preserve"> на решен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я, действия 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ли бездействие </w:t>
      </w:r>
      <w:r w:rsidRPr="00272F54">
        <w:rPr>
          <w:rFonts w:ascii="Arial" w:hAnsi="Arial" w:cs="Arial"/>
          <w:sz w:val="24"/>
          <w:szCs w:val="24"/>
        </w:rPr>
        <w:t>Уполномоченного органа, должностного л</w:t>
      </w:r>
      <w:r w:rsidR="00AA2511" w:rsidRPr="00272F54">
        <w:rPr>
          <w:rFonts w:ascii="Arial" w:hAnsi="Arial" w:cs="Arial"/>
          <w:sz w:val="24"/>
          <w:szCs w:val="24"/>
        </w:rPr>
        <w:t xml:space="preserve">ица </w:t>
      </w:r>
      <w:r w:rsidRPr="00272F54">
        <w:rPr>
          <w:rFonts w:ascii="Arial" w:hAnsi="Arial" w:cs="Arial"/>
          <w:sz w:val="24"/>
          <w:szCs w:val="24"/>
        </w:rPr>
        <w:t>Уполномоченного</w:t>
      </w:r>
      <w:r w:rsidR="00AA2511" w:rsidRPr="00272F54">
        <w:rPr>
          <w:rFonts w:ascii="Arial" w:hAnsi="Arial" w:cs="Arial"/>
          <w:sz w:val="24"/>
          <w:szCs w:val="24"/>
        </w:rPr>
        <w:t xml:space="preserve"> органа либо </w:t>
      </w:r>
      <w:r w:rsidRPr="00272F54">
        <w:rPr>
          <w:rFonts w:ascii="Arial" w:hAnsi="Arial" w:cs="Arial"/>
          <w:sz w:val="24"/>
          <w:szCs w:val="24"/>
        </w:rPr>
        <w:t>муниципального</w:t>
      </w:r>
      <w:r w:rsidR="00AA2511" w:rsidRPr="00272F54">
        <w:rPr>
          <w:rFonts w:ascii="Arial" w:hAnsi="Arial" w:cs="Arial"/>
          <w:sz w:val="24"/>
          <w:szCs w:val="24"/>
        </w:rPr>
        <w:t xml:space="preserve"> служащего в </w:t>
      </w:r>
      <w:r w:rsidRPr="00272F54">
        <w:rPr>
          <w:rFonts w:ascii="Arial" w:hAnsi="Arial" w:cs="Arial"/>
          <w:sz w:val="24"/>
          <w:szCs w:val="24"/>
        </w:rPr>
        <w:t>соответствии</w:t>
      </w:r>
      <w:r w:rsidR="00AA2511" w:rsidRPr="00272F54">
        <w:rPr>
          <w:rFonts w:ascii="Arial" w:hAnsi="Arial" w:cs="Arial"/>
          <w:sz w:val="24"/>
          <w:szCs w:val="24"/>
        </w:rPr>
        <w:t xml:space="preserve"> со статьей 1.2 Федерального закона № 210-ФЗ и в порядке, установ</w:t>
      </w:r>
      <w:r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>е</w:t>
      </w:r>
      <w:r w:rsidRPr="00272F54">
        <w:rPr>
          <w:rFonts w:ascii="Arial" w:hAnsi="Arial" w:cs="Arial"/>
          <w:sz w:val="24"/>
          <w:szCs w:val="24"/>
        </w:rPr>
        <w:t>нном</w:t>
      </w:r>
      <w:r w:rsidR="00AA2511" w:rsidRPr="00272F54">
        <w:rPr>
          <w:rFonts w:ascii="Arial" w:hAnsi="Arial" w:cs="Arial"/>
          <w:sz w:val="24"/>
          <w:szCs w:val="24"/>
        </w:rPr>
        <w:t xml:space="preserve"> постановлением </w:t>
      </w:r>
      <w:r w:rsidRPr="00272F54">
        <w:rPr>
          <w:rFonts w:ascii="Arial" w:hAnsi="Arial" w:cs="Arial"/>
          <w:sz w:val="24"/>
          <w:szCs w:val="24"/>
        </w:rPr>
        <w:t>Правительства</w:t>
      </w:r>
      <w:r w:rsidR="00AA2511" w:rsidRPr="00272F54">
        <w:rPr>
          <w:rFonts w:ascii="Arial" w:hAnsi="Arial" w:cs="Arial"/>
          <w:sz w:val="24"/>
          <w:szCs w:val="24"/>
        </w:rPr>
        <w:t xml:space="preserve"> Российской Федерации от 20 ноября 2012 </w:t>
      </w:r>
      <w:r w:rsidRPr="00272F54">
        <w:rPr>
          <w:rFonts w:ascii="Arial" w:hAnsi="Arial" w:cs="Arial"/>
          <w:sz w:val="24"/>
          <w:szCs w:val="24"/>
        </w:rPr>
        <w:t>го</w:t>
      </w:r>
      <w:r w:rsidR="00AA2511" w:rsidRPr="00272F54">
        <w:rPr>
          <w:rFonts w:ascii="Arial" w:hAnsi="Arial" w:cs="Arial"/>
          <w:sz w:val="24"/>
          <w:szCs w:val="24"/>
        </w:rPr>
        <w:t xml:space="preserve">да № 1198 «О </w:t>
      </w:r>
      <w:r w:rsidRPr="00272F54">
        <w:rPr>
          <w:rFonts w:ascii="Arial" w:hAnsi="Arial" w:cs="Arial"/>
          <w:sz w:val="24"/>
          <w:szCs w:val="24"/>
        </w:rPr>
        <w:t>федеральной</w:t>
      </w:r>
      <w:r w:rsidR="00AA2511" w:rsidRPr="00272F54">
        <w:rPr>
          <w:rFonts w:ascii="Arial" w:hAnsi="Arial" w:cs="Arial"/>
          <w:sz w:val="24"/>
          <w:szCs w:val="24"/>
        </w:rPr>
        <w:t xml:space="preserve"> г</w:t>
      </w:r>
      <w:r w:rsidRPr="00272F54">
        <w:rPr>
          <w:rFonts w:ascii="Arial" w:hAnsi="Arial" w:cs="Arial"/>
          <w:sz w:val="24"/>
          <w:szCs w:val="24"/>
        </w:rPr>
        <w:t>осударственной информационной си</w:t>
      </w:r>
      <w:r w:rsidR="00AA2511" w:rsidRPr="00272F54">
        <w:rPr>
          <w:rFonts w:ascii="Arial" w:hAnsi="Arial" w:cs="Arial"/>
          <w:sz w:val="24"/>
          <w:szCs w:val="24"/>
        </w:rPr>
        <w:t>стеме, обеспечива</w:t>
      </w:r>
      <w:r w:rsidRPr="00272F54">
        <w:rPr>
          <w:rFonts w:ascii="Arial" w:hAnsi="Arial" w:cs="Arial"/>
          <w:sz w:val="24"/>
          <w:szCs w:val="24"/>
        </w:rPr>
        <w:t>ю</w:t>
      </w:r>
      <w:r w:rsidR="00AA2511" w:rsidRPr="00272F54">
        <w:rPr>
          <w:rFonts w:ascii="Arial" w:hAnsi="Arial" w:cs="Arial"/>
          <w:sz w:val="24"/>
          <w:szCs w:val="24"/>
        </w:rPr>
        <w:t>щей процесс досудебно</w:t>
      </w:r>
      <w:r w:rsidRPr="00272F54">
        <w:rPr>
          <w:rFonts w:ascii="Arial" w:hAnsi="Arial" w:cs="Arial"/>
          <w:sz w:val="24"/>
          <w:szCs w:val="24"/>
        </w:rPr>
        <w:t>го</w:t>
      </w:r>
      <w:r w:rsidR="00AA2511" w:rsidRPr="00272F54">
        <w:rPr>
          <w:rFonts w:ascii="Arial" w:hAnsi="Arial" w:cs="Arial"/>
          <w:sz w:val="24"/>
          <w:szCs w:val="24"/>
        </w:rPr>
        <w:t>, (внесудебного) обжалования решен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й 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действ</w:t>
      </w:r>
      <w:r w:rsidRPr="00272F54">
        <w:rPr>
          <w:rFonts w:ascii="Arial" w:hAnsi="Arial" w:cs="Arial"/>
          <w:sz w:val="24"/>
          <w:szCs w:val="24"/>
        </w:rPr>
        <w:t xml:space="preserve">ий </w:t>
      </w:r>
      <w:r w:rsidR="00AA2511" w:rsidRPr="00272F54">
        <w:rPr>
          <w:rFonts w:ascii="Arial" w:hAnsi="Arial" w:cs="Arial"/>
          <w:sz w:val="24"/>
          <w:szCs w:val="24"/>
        </w:rPr>
        <w:t>(бездействия),совершенн</w:t>
      </w:r>
      <w:r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>х пр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предоставлен</w:t>
      </w:r>
      <w:r w:rsidRPr="00272F54">
        <w:rPr>
          <w:rFonts w:ascii="Arial" w:hAnsi="Arial" w:cs="Arial"/>
          <w:sz w:val="24"/>
          <w:szCs w:val="24"/>
        </w:rPr>
        <w:t>ии</w:t>
      </w:r>
      <w:r w:rsidR="00AA2511" w:rsidRPr="00272F54">
        <w:rPr>
          <w:rFonts w:ascii="Arial" w:hAnsi="Arial" w:cs="Arial"/>
          <w:sz w:val="24"/>
          <w:szCs w:val="24"/>
        </w:rPr>
        <w:t xml:space="preserve"> государственных м муниципальных услуг.</w:t>
      </w:r>
    </w:p>
    <w:p w:rsidR="00F7257E" w:rsidRPr="00272F54" w:rsidRDefault="00F7257E" w:rsidP="00DE187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7257E" w:rsidRPr="00272F54" w:rsidRDefault="00F7257E" w:rsidP="00F7257E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>РАЗДЕЛ IV. Формы контроля за исполнением административного регламента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F7257E" w:rsidP="00F7257E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21. 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Порядок </w:t>
      </w:r>
      <w:r w:rsidRPr="00272F54">
        <w:rPr>
          <w:rFonts w:ascii="Arial" w:hAnsi="Arial" w:cs="Arial"/>
          <w:b/>
          <w:sz w:val="24"/>
          <w:szCs w:val="24"/>
        </w:rPr>
        <w:t>осуществления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текущего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контроля з</w:t>
      </w:r>
      <w:r w:rsidRPr="00272F54">
        <w:rPr>
          <w:rFonts w:ascii="Arial" w:hAnsi="Arial" w:cs="Arial"/>
          <w:b/>
          <w:sz w:val="24"/>
          <w:szCs w:val="24"/>
        </w:rPr>
        <w:t>а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с</w:t>
      </w:r>
      <w:r w:rsidRPr="00272F54">
        <w:rPr>
          <w:rFonts w:ascii="Arial" w:hAnsi="Arial" w:cs="Arial"/>
          <w:b/>
          <w:sz w:val="24"/>
          <w:szCs w:val="24"/>
        </w:rPr>
        <w:t>облюдением 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исполнением</w:t>
      </w:r>
      <w:r w:rsidRPr="00272F54">
        <w:rPr>
          <w:rFonts w:ascii="Arial" w:hAnsi="Arial" w:cs="Arial"/>
          <w:b/>
          <w:sz w:val="24"/>
          <w:szCs w:val="24"/>
        </w:rPr>
        <w:t xml:space="preserve"> ответственными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должностными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лицами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п</w:t>
      </w:r>
      <w:r w:rsidR="00AA2511" w:rsidRPr="00272F54">
        <w:rPr>
          <w:rFonts w:ascii="Arial" w:hAnsi="Arial" w:cs="Arial"/>
          <w:b/>
          <w:sz w:val="24"/>
          <w:szCs w:val="24"/>
        </w:rPr>
        <w:t>оложе</w:t>
      </w:r>
      <w:r w:rsidRPr="00272F54">
        <w:rPr>
          <w:rFonts w:ascii="Arial" w:hAnsi="Arial" w:cs="Arial"/>
          <w:b/>
          <w:sz w:val="24"/>
          <w:szCs w:val="24"/>
        </w:rPr>
        <w:t>ни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й </w:t>
      </w:r>
      <w:r w:rsidRPr="00272F54">
        <w:rPr>
          <w:rFonts w:ascii="Arial" w:hAnsi="Arial" w:cs="Arial"/>
          <w:b/>
          <w:sz w:val="24"/>
          <w:szCs w:val="24"/>
        </w:rPr>
        <w:t>регламента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="008A105C"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иных нормати</w:t>
      </w:r>
      <w:r w:rsidR="00AA2511" w:rsidRPr="00272F54">
        <w:rPr>
          <w:rFonts w:ascii="Arial" w:hAnsi="Arial" w:cs="Arial"/>
          <w:b/>
          <w:sz w:val="24"/>
          <w:szCs w:val="24"/>
        </w:rPr>
        <w:t>в</w:t>
      </w:r>
      <w:r w:rsidRPr="00272F54">
        <w:rPr>
          <w:rFonts w:ascii="Arial" w:hAnsi="Arial" w:cs="Arial"/>
          <w:b/>
          <w:sz w:val="24"/>
          <w:szCs w:val="24"/>
        </w:rPr>
        <w:t>ных правовых акт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ов, </w:t>
      </w:r>
      <w:r w:rsidR="008A105C" w:rsidRPr="00272F54">
        <w:rPr>
          <w:rFonts w:ascii="Arial" w:hAnsi="Arial" w:cs="Arial"/>
          <w:b/>
          <w:sz w:val="24"/>
          <w:szCs w:val="24"/>
        </w:rPr>
        <w:t>устанавливающих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требова</w:t>
      </w:r>
      <w:r w:rsidRPr="00272F54">
        <w:rPr>
          <w:rFonts w:ascii="Arial" w:hAnsi="Arial" w:cs="Arial"/>
          <w:b/>
          <w:sz w:val="24"/>
          <w:szCs w:val="24"/>
        </w:rPr>
        <w:t>ни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я к </w:t>
      </w:r>
      <w:r w:rsidRPr="00272F54">
        <w:rPr>
          <w:rFonts w:ascii="Arial" w:hAnsi="Arial" w:cs="Arial"/>
          <w:b/>
          <w:sz w:val="24"/>
          <w:szCs w:val="24"/>
        </w:rPr>
        <w:t>предоставлению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 xml:space="preserve">муниципальной </w:t>
      </w:r>
      <w:r w:rsidR="008A105C" w:rsidRPr="00272F54">
        <w:rPr>
          <w:rFonts w:ascii="Arial" w:hAnsi="Arial" w:cs="Arial"/>
          <w:b/>
          <w:sz w:val="24"/>
          <w:szCs w:val="24"/>
        </w:rPr>
        <w:t>у</w:t>
      </w:r>
      <w:r w:rsidRPr="00272F54">
        <w:rPr>
          <w:rFonts w:ascii="Arial" w:hAnsi="Arial" w:cs="Arial"/>
          <w:b/>
          <w:sz w:val="24"/>
          <w:szCs w:val="24"/>
        </w:rPr>
        <w:t>слуги</w:t>
      </w:r>
      <w:r w:rsidR="00AA2511" w:rsidRPr="00272F54">
        <w:rPr>
          <w:rFonts w:ascii="Arial" w:hAnsi="Arial" w:cs="Arial"/>
          <w:b/>
          <w:sz w:val="24"/>
          <w:szCs w:val="24"/>
        </w:rPr>
        <w:t>, а т</w:t>
      </w:r>
      <w:r w:rsidR="008A105C" w:rsidRPr="00272F54">
        <w:rPr>
          <w:rFonts w:ascii="Arial" w:hAnsi="Arial" w:cs="Arial"/>
          <w:b/>
          <w:sz w:val="24"/>
          <w:szCs w:val="24"/>
        </w:rPr>
        <w:t>ак</w:t>
      </w:r>
      <w:r w:rsidR="00AA2511" w:rsidRPr="00272F54">
        <w:rPr>
          <w:rFonts w:ascii="Arial" w:hAnsi="Arial" w:cs="Arial"/>
          <w:b/>
          <w:sz w:val="24"/>
          <w:szCs w:val="24"/>
        </w:rPr>
        <w:t>же пр</w:t>
      </w:r>
      <w:r w:rsidR="008A105C" w:rsidRPr="00272F54">
        <w:rPr>
          <w:rFonts w:ascii="Arial" w:hAnsi="Arial" w:cs="Arial"/>
          <w:b/>
          <w:sz w:val="24"/>
          <w:szCs w:val="24"/>
        </w:rPr>
        <w:t>инятием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b/>
          <w:sz w:val="24"/>
          <w:szCs w:val="24"/>
        </w:rPr>
        <w:lastRenderedPageBreak/>
        <w:t>им</w:t>
      </w:r>
      <w:r w:rsidR="008A105C"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решений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8A105C" w:rsidP="008A105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21.1. </w:t>
      </w:r>
      <w:r w:rsidR="00AA2511" w:rsidRPr="00272F54">
        <w:rPr>
          <w:rFonts w:ascii="Arial" w:hAnsi="Arial" w:cs="Arial"/>
          <w:sz w:val="24"/>
          <w:szCs w:val="24"/>
        </w:rPr>
        <w:t>Теку</w:t>
      </w:r>
      <w:r w:rsidRPr="00272F54">
        <w:rPr>
          <w:rFonts w:ascii="Arial" w:hAnsi="Arial" w:cs="Arial"/>
          <w:sz w:val="24"/>
          <w:szCs w:val="24"/>
        </w:rPr>
        <w:t>щ</w:t>
      </w:r>
      <w:r w:rsidR="00AA2511" w:rsidRPr="00272F54">
        <w:rPr>
          <w:rFonts w:ascii="Arial" w:hAnsi="Arial" w:cs="Arial"/>
          <w:sz w:val="24"/>
          <w:szCs w:val="24"/>
        </w:rPr>
        <w:t>ий контроль за соблюдением и исполнением настоящего Административного регламента, иных нормативных правовых актов, устанавливающих</w:t>
      </w:r>
      <w:r w:rsidRPr="00272F54">
        <w:rPr>
          <w:rFonts w:ascii="Arial" w:hAnsi="Arial" w:cs="Arial"/>
          <w:sz w:val="24"/>
          <w:szCs w:val="24"/>
        </w:rPr>
        <w:t xml:space="preserve"> требования к предоставлению муниципальной услуги, осуществляется на постоянной основе должностными лицами Администрации </w:t>
      </w:r>
      <w:r w:rsidR="00AA2511" w:rsidRPr="00272F54">
        <w:rPr>
          <w:rFonts w:ascii="Arial" w:hAnsi="Arial" w:cs="Arial"/>
          <w:sz w:val="24"/>
          <w:szCs w:val="24"/>
        </w:rPr>
        <w:t xml:space="preserve">(Уполномоченного органа), </w:t>
      </w:r>
      <w:r w:rsidRPr="00272F54">
        <w:rPr>
          <w:rFonts w:ascii="Arial" w:hAnsi="Arial" w:cs="Arial"/>
          <w:sz w:val="24"/>
          <w:szCs w:val="24"/>
        </w:rPr>
        <w:t>уполномоченного</w:t>
      </w:r>
      <w:r w:rsidR="00AA2511" w:rsidRPr="00272F54">
        <w:rPr>
          <w:rFonts w:ascii="Arial" w:hAnsi="Arial" w:cs="Arial"/>
          <w:sz w:val="24"/>
          <w:szCs w:val="24"/>
        </w:rPr>
        <w:t xml:space="preserve"> на </w:t>
      </w:r>
      <w:r w:rsidRPr="00272F54">
        <w:rPr>
          <w:rFonts w:ascii="Arial" w:hAnsi="Arial" w:cs="Arial"/>
          <w:sz w:val="24"/>
          <w:szCs w:val="24"/>
        </w:rPr>
        <w:t>осуществление</w:t>
      </w:r>
      <w:r w:rsidR="00AA2511" w:rsidRPr="00272F54">
        <w:rPr>
          <w:rFonts w:ascii="Arial" w:hAnsi="Arial" w:cs="Arial"/>
          <w:sz w:val="24"/>
          <w:szCs w:val="24"/>
        </w:rPr>
        <w:t xml:space="preserve"> контроля за </w:t>
      </w:r>
      <w:r w:rsidRPr="00272F54">
        <w:rPr>
          <w:rFonts w:ascii="Arial" w:hAnsi="Arial" w:cs="Arial"/>
          <w:sz w:val="24"/>
          <w:szCs w:val="24"/>
        </w:rPr>
        <w:t>предоставлением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="00AA2511" w:rsidRPr="00272F54">
        <w:rPr>
          <w:rFonts w:ascii="Arial" w:hAnsi="Arial" w:cs="Arial"/>
          <w:sz w:val="24"/>
          <w:szCs w:val="24"/>
        </w:rPr>
        <w:t>услуг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AA2511" w:rsidP="008A105C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20"/>
      <w:bookmarkEnd w:id="16"/>
      <w:r w:rsidRPr="00272F54">
        <w:rPr>
          <w:rFonts w:ascii="Arial" w:hAnsi="Arial" w:cs="Arial"/>
          <w:sz w:val="24"/>
          <w:szCs w:val="24"/>
        </w:rPr>
        <w:t>Д</w:t>
      </w:r>
      <w:r w:rsidR="008A105C" w:rsidRPr="00272F54">
        <w:rPr>
          <w:rFonts w:ascii="Arial" w:hAnsi="Arial" w:cs="Arial"/>
          <w:sz w:val="24"/>
          <w:szCs w:val="24"/>
        </w:rPr>
        <w:t>л</w:t>
      </w:r>
      <w:r w:rsidRPr="00272F54">
        <w:rPr>
          <w:rFonts w:ascii="Arial" w:hAnsi="Arial" w:cs="Arial"/>
          <w:sz w:val="24"/>
          <w:szCs w:val="24"/>
        </w:rPr>
        <w:t xml:space="preserve">я текущего контроля </w:t>
      </w:r>
      <w:r w:rsidR="008A105C" w:rsidRPr="00272F54">
        <w:rPr>
          <w:rFonts w:ascii="Arial" w:hAnsi="Arial" w:cs="Arial"/>
          <w:sz w:val="24"/>
          <w:szCs w:val="24"/>
        </w:rPr>
        <w:t>используются сведения служебной к</w:t>
      </w:r>
      <w:r w:rsidRPr="00272F54">
        <w:rPr>
          <w:rFonts w:ascii="Arial" w:hAnsi="Arial" w:cs="Arial"/>
          <w:sz w:val="24"/>
          <w:szCs w:val="24"/>
        </w:rPr>
        <w:t>орреспонден</w:t>
      </w:r>
      <w:r w:rsidR="008A105C" w:rsidRPr="00272F54">
        <w:rPr>
          <w:rFonts w:ascii="Arial" w:hAnsi="Arial" w:cs="Arial"/>
          <w:sz w:val="24"/>
          <w:szCs w:val="24"/>
        </w:rPr>
        <w:t>ци</w:t>
      </w:r>
      <w:r w:rsidRPr="00272F54">
        <w:rPr>
          <w:rFonts w:ascii="Arial" w:hAnsi="Arial" w:cs="Arial"/>
          <w:sz w:val="24"/>
          <w:szCs w:val="24"/>
        </w:rPr>
        <w:t xml:space="preserve">и, устная </w:t>
      </w:r>
      <w:r w:rsidR="008A105C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8A105C" w:rsidRPr="00272F54">
        <w:rPr>
          <w:rFonts w:ascii="Arial" w:hAnsi="Arial" w:cs="Arial"/>
          <w:sz w:val="24"/>
          <w:szCs w:val="24"/>
        </w:rPr>
        <w:t>письменная</w:t>
      </w:r>
      <w:r w:rsidRPr="00272F54">
        <w:rPr>
          <w:rFonts w:ascii="Arial" w:hAnsi="Arial" w:cs="Arial"/>
          <w:sz w:val="24"/>
          <w:szCs w:val="24"/>
        </w:rPr>
        <w:t xml:space="preserve"> информация </w:t>
      </w:r>
      <w:r w:rsidR="008A105C" w:rsidRPr="00272F54">
        <w:rPr>
          <w:rFonts w:ascii="Arial" w:hAnsi="Arial" w:cs="Arial"/>
          <w:sz w:val="24"/>
          <w:szCs w:val="24"/>
        </w:rPr>
        <w:t>специалистов</w:t>
      </w:r>
      <w:r w:rsidRPr="00272F54">
        <w:rPr>
          <w:rFonts w:ascii="Arial" w:hAnsi="Arial" w:cs="Arial"/>
          <w:sz w:val="24"/>
          <w:szCs w:val="24"/>
        </w:rPr>
        <w:t xml:space="preserve"> и должностн</w:t>
      </w:r>
      <w:r w:rsidR="008A105C" w:rsidRPr="00272F54">
        <w:rPr>
          <w:rFonts w:ascii="Arial" w:hAnsi="Arial" w:cs="Arial"/>
          <w:sz w:val="24"/>
          <w:szCs w:val="24"/>
        </w:rPr>
        <w:t>ы</w:t>
      </w:r>
      <w:r w:rsidRPr="00272F54">
        <w:rPr>
          <w:rFonts w:ascii="Arial" w:hAnsi="Arial" w:cs="Arial"/>
          <w:sz w:val="24"/>
          <w:szCs w:val="24"/>
        </w:rPr>
        <w:t>х л</w:t>
      </w:r>
      <w:r w:rsidR="008A105C" w:rsidRPr="00272F54">
        <w:rPr>
          <w:rFonts w:ascii="Arial" w:hAnsi="Arial" w:cs="Arial"/>
          <w:sz w:val="24"/>
          <w:szCs w:val="24"/>
        </w:rPr>
        <w:t>иц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8A105C" w:rsidRPr="00272F54">
        <w:rPr>
          <w:rFonts w:ascii="Arial" w:hAnsi="Arial" w:cs="Arial"/>
          <w:sz w:val="24"/>
          <w:szCs w:val="24"/>
        </w:rPr>
        <w:t>Администрации</w:t>
      </w:r>
      <w:r w:rsidRPr="00272F54">
        <w:rPr>
          <w:rFonts w:ascii="Arial" w:hAnsi="Arial" w:cs="Arial"/>
          <w:sz w:val="24"/>
          <w:szCs w:val="24"/>
        </w:rPr>
        <w:t xml:space="preserve"> (</w:t>
      </w:r>
      <w:r w:rsidR="008A105C" w:rsidRPr="00272F54">
        <w:rPr>
          <w:rFonts w:ascii="Arial" w:hAnsi="Arial" w:cs="Arial"/>
          <w:sz w:val="24"/>
          <w:szCs w:val="24"/>
        </w:rPr>
        <w:t>Уполномоченного</w:t>
      </w:r>
      <w:r w:rsidRPr="00272F54">
        <w:rPr>
          <w:rFonts w:ascii="Arial" w:hAnsi="Arial" w:cs="Arial"/>
          <w:sz w:val="24"/>
          <w:szCs w:val="24"/>
        </w:rPr>
        <w:t xml:space="preserve"> органа).</w:t>
      </w:r>
    </w:p>
    <w:p w:rsidR="00BE6C6E" w:rsidRPr="00272F54" w:rsidRDefault="00AA2511" w:rsidP="008A105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Текущий контроль </w:t>
      </w:r>
      <w:r w:rsidR="008A105C" w:rsidRPr="00272F54">
        <w:rPr>
          <w:rFonts w:ascii="Arial" w:hAnsi="Arial" w:cs="Arial"/>
          <w:sz w:val="24"/>
          <w:szCs w:val="24"/>
        </w:rPr>
        <w:t>осуществляется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8A105C" w:rsidRPr="00272F54">
        <w:rPr>
          <w:rFonts w:ascii="Arial" w:hAnsi="Arial" w:cs="Arial"/>
          <w:sz w:val="24"/>
          <w:szCs w:val="24"/>
        </w:rPr>
        <w:t>путём</w:t>
      </w:r>
      <w:r w:rsidRPr="00272F54">
        <w:rPr>
          <w:rFonts w:ascii="Arial" w:hAnsi="Arial" w:cs="Arial"/>
          <w:sz w:val="24"/>
          <w:szCs w:val="24"/>
        </w:rPr>
        <w:t xml:space="preserve"> проведения проверок:</w:t>
      </w:r>
    </w:p>
    <w:p w:rsidR="00BE6C6E" w:rsidRPr="00272F54" w:rsidRDefault="00AA2511" w:rsidP="008A105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а) решений о </w:t>
      </w:r>
      <w:r w:rsidR="008A105C" w:rsidRPr="00272F54">
        <w:rPr>
          <w:rFonts w:ascii="Arial" w:hAnsi="Arial" w:cs="Arial"/>
          <w:sz w:val="24"/>
          <w:szCs w:val="24"/>
        </w:rPr>
        <w:t>предоставлении</w:t>
      </w:r>
      <w:r w:rsidRPr="00272F54">
        <w:rPr>
          <w:rFonts w:ascii="Arial" w:hAnsi="Arial" w:cs="Arial"/>
          <w:sz w:val="24"/>
          <w:szCs w:val="24"/>
        </w:rPr>
        <w:t xml:space="preserve"> (об отказе в </w:t>
      </w:r>
      <w:r w:rsidR="008A105C" w:rsidRPr="00272F54">
        <w:rPr>
          <w:rFonts w:ascii="Arial" w:hAnsi="Arial" w:cs="Arial"/>
          <w:sz w:val="24"/>
          <w:szCs w:val="24"/>
        </w:rPr>
        <w:t>предоставлении</w:t>
      </w:r>
      <w:r w:rsidRPr="00272F54">
        <w:rPr>
          <w:rFonts w:ascii="Arial" w:hAnsi="Arial" w:cs="Arial"/>
          <w:sz w:val="24"/>
          <w:szCs w:val="24"/>
        </w:rPr>
        <w:t xml:space="preserve">) </w:t>
      </w:r>
      <w:r w:rsidR="008A105C" w:rsidRPr="00272F54">
        <w:rPr>
          <w:rFonts w:ascii="Arial" w:hAnsi="Arial" w:cs="Arial"/>
          <w:sz w:val="24"/>
          <w:szCs w:val="24"/>
        </w:rPr>
        <w:t>муниципальной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8A105C" w:rsidRPr="00272F54">
        <w:rPr>
          <w:rFonts w:ascii="Arial" w:hAnsi="Arial" w:cs="Arial"/>
          <w:sz w:val="24"/>
          <w:szCs w:val="24"/>
        </w:rPr>
        <w:t>услуги</w:t>
      </w:r>
      <w:r w:rsidRPr="00272F54">
        <w:rPr>
          <w:rFonts w:ascii="Arial" w:hAnsi="Arial" w:cs="Arial"/>
          <w:sz w:val="24"/>
          <w:szCs w:val="24"/>
        </w:rPr>
        <w:t>;</w:t>
      </w:r>
    </w:p>
    <w:p w:rsidR="00BE6C6E" w:rsidRPr="00272F54" w:rsidRDefault="008A105C" w:rsidP="008A105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 xml:space="preserve">) </w:t>
      </w:r>
      <w:r w:rsidRPr="00272F54">
        <w:rPr>
          <w:rFonts w:ascii="Arial" w:hAnsi="Arial" w:cs="Arial"/>
          <w:sz w:val="24"/>
          <w:szCs w:val="24"/>
        </w:rPr>
        <w:t>выявления</w:t>
      </w:r>
      <w:r w:rsidR="00AA2511" w:rsidRPr="00272F54">
        <w:rPr>
          <w:rFonts w:ascii="Arial" w:hAnsi="Arial" w:cs="Arial"/>
          <w:sz w:val="24"/>
          <w:szCs w:val="24"/>
        </w:rPr>
        <w:t xml:space="preserve"> и устранения нару</w:t>
      </w:r>
      <w:r w:rsidRPr="00272F54">
        <w:rPr>
          <w:rFonts w:ascii="Arial" w:hAnsi="Arial" w:cs="Arial"/>
          <w:sz w:val="24"/>
          <w:szCs w:val="24"/>
        </w:rPr>
        <w:t>ш</w:t>
      </w:r>
      <w:r w:rsidR="00AA2511" w:rsidRPr="00272F54">
        <w:rPr>
          <w:rFonts w:ascii="Arial" w:hAnsi="Arial" w:cs="Arial"/>
          <w:sz w:val="24"/>
          <w:szCs w:val="24"/>
        </w:rPr>
        <w:t>ений прав граждан;</w:t>
      </w:r>
    </w:p>
    <w:p w:rsidR="00BE6C6E" w:rsidRPr="00272F54" w:rsidRDefault="00AA2511" w:rsidP="008A105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в) рассмотрения, принятия ре</w:t>
      </w:r>
      <w:r w:rsidR="008A105C" w:rsidRPr="00272F54">
        <w:rPr>
          <w:rFonts w:ascii="Arial" w:hAnsi="Arial" w:cs="Arial"/>
          <w:sz w:val="24"/>
          <w:szCs w:val="24"/>
        </w:rPr>
        <w:t>ш</w:t>
      </w:r>
      <w:r w:rsidRPr="00272F54">
        <w:rPr>
          <w:rFonts w:ascii="Arial" w:hAnsi="Arial" w:cs="Arial"/>
          <w:sz w:val="24"/>
          <w:szCs w:val="24"/>
        </w:rPr>
        <w:t>ен</w:t>
      </w:r>
      <w:r w:rsidR="008A105C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й и подготовки ответов на обращения граждан, содержащие </w:t>
      </w:r>
      <w:r w:rsidR="008A105C" w:rsidRPr="00272F54">
        <w:rPr>
          <w:rFonts w:ascii="Arial" w:hAnsi="Arial" w:cs="Arial"/>
          <w:sz w:val="24"/>
          <w:szCs w:val="24"/>
        </w:rPr>
        <w:t>жалобы</w:t>
      </w:r>
      <w:r w:rsidRPr="00272F54">
        <w:rPr>
          <w:rFonts w:ascii="Arial" w:hAnsi="Arial" w:cs="Arial"/>
          <w:sz w:val="24"/>
          <w:szCs w:val="24"/>
        </w:rPr>
        <w:t xml:space="preserve"> на ре</w:t>
      </w:r>
      <w:r w:rsidR="008A105C" w:rsidRPr="00272F54">
        <w:rPr>
          <w:rFonts w:ascii="Arial" w:hAnsi="Arial" w:cs="Arial"/>
          <w:sz w:val="24"/>
          <w:szCs w:val="24"/>
        </w:rPr>
        <w:t>шения, действия (без</w:t>
      </w:r>
      <w:r w:rsidRPr="00272F54">
        <w:rPr>
          <w:rFonts w:ascii="Arial" w:hAnsi="Arial" w:cs="Arial"/>
          <w:sz w:val="24"/>
          <w:szCs w:val="24"/>
        </w:rPr>
        <w:t>действ</w:t>
      </w:r>
      <w:r w:rsidR="008A105C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е) </w:t>
      </w:r>
      <w:r w:rsidR="008A105C" w:rsidRPr="00272F54">
        <w:rPr>
          <w:rFonts w:ascii="Arial" w:hAnsi="Arial" w:cs="Arial"/>
          <w:sz w:val="24"/>
          <w:szCs w:val="24"/>
        </w:rPr>
        <w:t>должностных</w:t>
      </w:r>
      <w:r w:rsidRPr="00272F54">
        <w:rPr>
          <w:rFonts w:ascii="Arial" w:hAnsi="Arial" w:cs="Arial"/>
          <w:sz w:val="24"/>
          <w:szCs w:val="24"/>
        </w:rPr>
        <w:t xml:space="preserve"> лиц.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8A105C" w:rsidP="008A105C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22. 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Порядок 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период</w:t>
      </w:r>
      <w:r w:rsidRPr="00272F54">
        <w:rPr>
          <w:rFonts w:ascii="Arial" w:hAnsi="Arial" w:cs="Arial"/>
          <w:b/>
          <w:sz w:val="24"/>
          <w:szCs w:val="24"/>
        </w:rPr>
        <w:t>ич</w:t>
      </w:r>
      <w:r w:rsidR="00AA2511" w:rsidRPr="00272F54">
        <w:rPr>
          <w:rFonts w:ascii="Arial" w:hAnsi="Arial" w:cs="Arial"/>
          <w:b/>
          <w:sz w:val="24"/>
          <w:szCs w:val="24"/>
        </w:rPr>
        <w:t>ность осуществлен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я </w:t>
      </w:r>
      <w:r w:rsidRPr="00272F54">
        <w:rPr>
          <w:rFonts w:ascii="Arial" w:hAnsi="Arial" w:cs="Arial"/>
          <w:b/>
          <w:sz w:val="24"/>
          <w:szCs w:val="24"/>
        </w:rPr>
        <w:t xml:space="preserve">плановых и внеплановых </w:t>
      </w:r>
      <w:r w:rsidR="00AA2511" w:rsidRPr="00272F54">
        <w:rPr>
          <w:rFonts w:ascii="Arial" w:hAnsi="Arial" w:cs="Arial"/>
          <w:b/>
          <w:sz w:val="24"/>
          <w:szCs w:val="24"/>
        </w:rPr>
        <w:t>проверок полнот</w:t>
      </w:r>
      <w:r w:rsidRPr="00272F54">
        <w:rPr>
          <w:rFonts w:ascii="Arial" w:hAnsi="Arial" w:cs="Arial"/>
          <w:b/>
          <w:sz w:val="24"/>
          <w:szCs w:val="24"/>
        </w:rPr>
        <w:t>ы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и качества </w:t>
      </w:r>
      <w:r w:rsidRPr="00272F54">
        <w:rPr>
          <w:rFonts w:ascii="Arial" w:hAnsi="Arial" w:cs="Arial"/>
          <w:b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муниципальной услуги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, в том </w:t>
      </w:r>
      <w:r w:rsidRPr="00272F54">
        <w:rPr>
          <w:rFonts w:ascii="Arial" w:hAnsi="Arial" w:cs="Arial"/>
          <w:b/>
          <w:sz w:val="24"/>
          <w:szCs w:val="24"/>
        </w:rPr>
        <w:t xml:space="preserve">числе 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порядок 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формы контроля за полнотой 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ка</w:t>
      </w:r>
      <w:r w:rsidRPr="00272F54">
        <w:rPr>
          <w:rFonts w:ascii="Arial" w:hAnsi="Arial" w:cs="Arial"/>
          <w:b/>
          <w:sz w:val="24"/>
          <w:szCs w:val="24"/>
        </w:rPr>
        <w:t>ч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еством </w:t>
      </w:r>
      <w:r w:rsidRPr="00272F54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</w:p>
    <w:p w:rsidR="008A105C" w:rsidRPr="00272F54" w:rsidRDefault="008A105C" w:rsidP="008A105C">
      <w:pPr>
        <w:jc w:val="center"/>
        <w:rPr>
          <w:rFonts w:ascii="Arial" w:hAnsi="Arial" w:cs="Arial"/>
          <w:b/>
          <w:sz w:val="24"/>
          <w:szCs w:val="24"/>
        </w:rPr>
      </w:pPr>
    </w:p>
    <w:p w:rsidR="00BE6C6E" w:rsidRPr="00272F54" w:rsidRDefault="008A105C" w:rsidP="008A105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22.1. </w:t>
      </w:r>
      <w:r w:rsidR="00AA2511" w:rsidRPr="00272F54">
        <w:rPr>
          <w:rFonts w:ascii="Arial" w:hAnsi="Arial" w:cs="Arial"/>
          <w:sz w:val="24"/>
          <w:szCs w:val="24"/>
        </w:rPr>
        <w:t>Контроль за полно</w:t>
      </w:r>
      <w:r w:rsidRPr="00272F54">
        <w:rPr>
          <w:rFonts w:ascii="Arial" w:hAnsi="Arial" w:cs="Arial"/>
          <w:sz w:val="24"/>
          <w:szCs w:val="24"/>
        </w:rPr>
        <w:t>т</w:t>
      </w:r>
      <w:r w:rsidR="00AA2511" w:rsidRPr="00272F54">
        <w:rPr>
          <w:rFonts w:ascii="Arial" w:hAnsi="Arial" w:cs="Arial"/>
          <w:sz w:val="24"/>
          <w:szCs w:val="24"/>
        </w:rPr>
        <w:t xml:space="preserve">ой и качеством предоставления муниципальной услуги включает в себя проведение </w:t>
      </w:r>
      <w:r w:rsidRPr="00272F54">
        <w:rPr>
          <w:rFonts w:ascii="Arial" w:hAnsi="Arial" w:cs="Arial"/>
          <w:sz w:val="24"/>
          <w:szCs w:val="24"/>
        </w:rPr>
        <w:t>плановых</w:t>
      </w:r>
      <w:r w:rsidR="00AA2511" w:rsidRPr="00272F54">
        <w:rPr>
          <w:rFonts w:ascii="Arial" w:hAnsi="Arial" w:cs="Arial"/>
          <w:sz w:val="24"/>
          <w:szCs w:val="24"/>
        </w:rPr>
        <w:t xml:space="preserve"> и внепла</w:t>
      </w:r>
      <w:r w:rsidRPr="00272F54">
        <w:rPr>
          <w:rFonts w:ascii="Arial" w:hAnsi="Arial" w:cs="Arial"/>
          <w:sz w:val="24"/>
          <w:szCs w:val="24"/>
        </w:rPr>
        <w:t>н</w:t>
      </w:r>
      <w:r w:rsidR="00AA2511" w:rsidRPr="00272F54">
        <w:rPr>
          <w:rFonts w:ascii="Arial" w:hAnsi="Arial" w:cs="Arial"/>
          <w:sz w:val="24"/>
          <w:szCs w:val="24"/>
        </w:rPr>
        <w:t>ов</w:t>
      </w:r>
      <w:r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>х проверок.</w:t>
      </w:r>
    </w:p>
    <w:p w:rsidR="00BE6C6E" w:rsidRPr="00272F54" w:rsidRDefault="008A105C" w:rsidP="008A105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22.2. </w:t>
      </w:r>
      <w:r w:rsidR="00AA2511" w:rsidRPr="00272F54">
        <w:rPr>
          <w:rFonts w:ascii="Arial" w:hAnsi="Arial" w:cs="Arial"/>
          <w:sz w:val="24"/>
          <w:szCs w:val="24"/>
        </w:rPr>
        <w:t>Планов</w:t>
      </w:r>
      <w:r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 xml:space="preserve">е проверки </w:t>
      </w:r>
      <w:r w:rsidRPr="00272F54">
        <w:rPr>
          <w:rFonts w:ascii="Arial" w:hAnsi="Arial" w:cs="Arial"/>
          <w:sz w:val="24"/>
          <w:szCs w:val="24"/>
        </w:rPr>
        <w:t>осуществляются</w:t>
      </w:r>
      <w:r w:rsidR="00AA2511" w:rsidRPr="00272F54">
        <w:rPr>
          <w:rFonts w:ascii="Arial" w:hAnsi="Arial" w:cs="Arial"/>
          <w:sz w:val="24"/>
          <w:szCs w:val="24"/>
        </w:rPr>
        <w:t xml:space="preserve"> на основании годовых планов работы </w:t>
      </w:r>
      <w:r w:rsidRPr="00272F54">
        <w:rPr>
          <w:rFonts w:ascii="Arial" w:hAnsi="Arial" w:cs="Arial"/>
          <w:sz w:val="24"/>
          <w:szCs w:val="24"/>
        </w:rPr>
        <w:t>Уполномоченного</w:t>
      </w:r>
      <w:r w:rsidR="00AA2511" w:rsidRPr="00272F54">
        <w:rPr>
          <w:rFonts w:ascii="Arial" w:hAnsi="Arial" w:cs="Arial"/>
          <w:sz w:val="24"/>
          <w:szCs w:val="24"/>
        </w:rPr>
        <w:t xml:space="preserve"> органа, </w:t>
      </w:r>
      <w:r w:rsidRPr="00272F54">
        <w:rPr>
          <w:rFonts w:ascii="Arial" w:hAnsi="Arial" w:cs="Arial"/>
          <w:sz w:val="24"/>
          <w:szCs w:val="24"/>
        </w:rPr>
        <w:t>утверждаемых руководителем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Уполномоченного</w:t>
      </w:r>
      <w:r w:rsidR="00AA2511" w:rsidRPr="00272F54">
        <w:rPr>
          <w:rFonts w:ascii="Arial" w:hAnsi="Arial" w:cs="Arial"/>
          <w:sz w:val="24"/>
          <w:szCs w:val="24"/>
        </w:rPr>
        <w:t xml:space="preserve"> органа.</w:t>
      </w:r>
    </w:p>
    <w:p w:rsidR="00563755" w:rsidRPr="00272F54" w:rsidRDefault="00AA2511" w:rsidP="005637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Пр</w:t>
      </w:r>
      <w:r w:rsidR="00563755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плановой про</w:t>
      </w:r>
      <w:r w:rsidR="008A105C" w:rsidRPr="00272F54">
        <w:rPr>
          <w:rFonts w:ascii="Arial" w:hAnsi="Arial" w:cs="Arial"/>
          <w:sz w:val="24"/>
          <w:szCs w:val="24"/>
        </w:rPr>
        <w:t xml:space="preserve">верке полноты и </w:t>
      </w:r>
      <w:r w:rsidRPr="00272F54">
        <w:rPr>
          <w:rFonts w:ascii="Arial" w:hAnsi="Arial" w:cs="Arial"/>
          <w:sz w:val="24"/>
          <w:szCs w:val="24"/>
        </w:rPr>
        <w:t>качества предоставления</w:t>
      </w:r>
      <w:r w:rsidR="008A105C" w:rsidRPr="00272F54">
        <w:rPr>
          <w:rFonts w:ascii="Arial" w:hAnsi="Arial" w:cs="Arial"/>
          <w:sz w:val="24"/>
          <w:szCs w:val="24"/>
        </w:rPr>
        <w:t xml:space="preserve"> муниципальной </w:t>
      </w:r>
      <w:r w:rsidR="00563755" w:rsidRPr="00272F54">
        <w:rPr>
          <w:rFonts w:ascii="Arial" w:hAnsi="Arial" w:cs="Arial"/>
          <w:sz w:val="24"/>
          <w:szCs w:val="24"/>
        </w:rPr>
        <w:t>услуги контролю подлежат:</w:t>
      </w:r>
    </w:p>
    <w:p w:rsidR="00BE6C6E" w:rsidRPr="00272F54" w:rsidRDefault="00AA2511" w:rsidP="005637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соблюдение сроков </w:t>
      </w:r>
      <w:r w:rsidR="00563755" w:rsidRPr="00272F54">
        <w:rPr>
          <w:rFonts w:ascii="Arial" w:hAnsi="Arial" w:cs="Arial"/>
          <w:sz w:val="24"/>
          <w:szCs w:val="24"/>
        </w:rPr>
        <w:t>предоставления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563755"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Pr="00272F54">
        <w:rPr>
          <w:rFonts w:ascii="Arial" w:hAnsi="Arial" w:cs="Arial"/>
          <w:sz w:val="24"/>
          <w:szCs w:val="24"/>
        </w:rPr>
        <w:t xml:space="preserve">услуги; соблюдение </w:t>
      </w:r>
      <w:r w:rsidR="00563755" w:rsidRPr="00272F54">
        <w:rPr>
          <w:rFonts w:ascii="Arial" w:hAnsi="Arial" w:cs="Arial"/>
          <w:sz w:val="24"/>
          <w:szCs w:val="24"/>
        </w:rPr>
        <w:t>п</w:t>
      </w:r>
      <w:r w:rsidRPr="00272F54">
        <w:rPr>
          <w:rFonts w:ascii="Arial" w:hAnsi="Arial" w:cs="Arial"/>
          <w:sz w:val="24"/>
          <w:szCs w:val="24"/>
        </w:rPr>
        <w:t xml:space="preserve">оложений настоящего </w:t>
      </w:r>
      <w:r w:rsidR="00563755" w:rsidRPr="00272F54">
        <w:rPr>
          <w:rFonts w:ascii="Arial" w:hAnsi="Arial" w:cs="Arial"/>
          <w:sz w:val="24"/>
          <w:szCs w:val="24"/>
        </w:rPr>
        <w:t>Административного регламента</w:t>
      </w:r>
      <w:r w:rsidRPr="00272F54">
        <w:rPr>
          <w:rFonts w:ascii="Arial" w:hAnsi="Arial" w:cs="Arial"/>
          <w:sz w:val="24"/>
          <w:szCs w:val="24"/>
        </w:rPr>
        <w:t>;</w:t>
      </w:r>
    </w:p>
    <w:p w:rsidR="00BE6C6E" w:rsidRPr="00272F54" w:rsidRDefault="00563755" w:rsidP="005637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правиль</w:t>
      </w:r>
      <w:r w:rsidR="00AA2511" w:rsidRPr="00272F54">
        <w:rPr>
          <w:rFonts w:ascii="Arial" w:hAnsi="Arial" w:cs="Arial"/>
          <w:sz w:val="24"/>
          <w:szCs w:val="24"/>
        </w:rPr>
        <w:t>ность и о</w:t>
      </w:r>
      <w:r w:rsidRPr="00272F54">
        <w:rPr>
          <w:rFonts w:ascii="Arial" w:hAnsi="Arial" w:cs="Arial"/>
          <w:sz w:val="24"/>
          <w:szCs w:val="24"/>
        </w:rPr>
        <w:t>бо</w:t>
      </w:r>
      <w:r w:rsidR="00AA2511" w:rsidRPr="00272F54">
        <w:rPr>
          <w:rFonts w:ascii="Arial" w:hAnsi="Arial" w:cs="Arial"/>
          <w:sz w:val="24"/>
          <w:szCs w:val="24"/>
        </w:rPr>
        <w:t xml:space="preserve">снованность принятого решения об </w:t>
      </w:r>
      <w:r w:rsidRPr="00272F54">
        <w:rPr>
          <w:rFonts w:ascii="Arial" w:hAnsi="Arial" w:cs="Arial"/>
          <w:sz w:val="24"/>
          <w:szCs w:val="24"/>
        </w:rPr>
        <w:t>отказе</w:t>
      </w:r>
      <w:r w:rsidR="00AA2511" w:rsidRPr="00272F54">
        <w:rPr>
          <w:rFonts w:ascii="Arial" w:hAnsi="Arial" w:cs="Arial"/>
          <w:sz w:val="24"/>
          <w:szCs w:val="24"/>
        </w:rPr>
        <w:t xml:space="preserve"> в </w:t>
      </w:r>
      <w:r w:rsidRPr="00272F54">
        <w:rPr>
          <w:rFonts w:ascii="Arial" w:hAnsi="Arial" w:cs="Arial"/>
          <w:sz w:val="24"/>
          <w:szCs w:val="24"/>
        </w:rPr>
        <w:t>предоставлении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="00AA2511" w:rsidRPr="00272F54">
        <w:rPr>
          <w:rFonts w:ascii="Arial" w:hAnsi="Arial" w:cs="Arial"/>
          <w:sz w:val="24"/>
          <w:szCs w:val="24"/>
        </w:rPr>
        <w:t>услуги.</w:t>
      </w:r>
    </w:p>
    <w:p w:rsidR="00BE6C6E" w:rsidRPr="00272F54" w:rsidRDefault="00563755" w:rsidP="005637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Основанием для</w:t>
      </w:r>
      <w:r w:rsidR="00AA2511" w:rsidRPr="00272F54">
        <w:rPr>
          <w:rFonts w:ascii="Arial" w:hAnsi="Arial" w:cs="Arial"/>
          <w:sz w:val="24"/>
          <w:szCs w:val="24"/>
        </w:rPr>
        <w:t xml:space="preserve"> проведения </w:t>
      </w:r>
      <w:r w:rsidRPr="00272F54">
        <w:rPr>
          <w:rFonts w:ascii="Arial" w:hAnsi="Arial" w:cs="Arial"/>
          <w:sz w:val="24"/>
          <w:szCs w:val="24"/>
        </w:rPr>
        <w:t>внеплановых</w:t>
      </w:r>
      <w:r w:rsidR="00AA2511" w:rsidRPr="00272F54">
        <w:rPr>
          <w:rFonts w:ascii="Arial" w:hAnsi="Arial" w:cs="Arial"/>
          <w:sz w:val="24"/>
          <w:szCs w:val="24"/>
        </w:rPr>
        <w:t xml:space="preserve"> проверок являются:</w:t>
      </w:r>
    </w:p>
    <w:p w:rsidR="00BE6C6E" w:rsidRPr="00272F54" w:rsidRDefault="00AA2511" w:rsidP="005637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а) </w:t>
      </w:r>
      <w:r w:rsidR="00563755" w:rsidRPr="00272F54">
        <w:rPr>
          <w:rFonts w:ascii="Arial" w:hAnsi="Arial" w:cs="Arial"/>
          <w:sz w:val="24"/>
          <w:szCs w:val="24"/>
        </w:rPr>
        <w:t>получение</w:t>
      </w:r>
      <w:r w:rsidRPr="00272F54">
        <w:rPr>
          <w:rFonts w:ascii="Arial" w:hAnsi="Arial" w:cs="Arial"/>
          <w:sz w:val="24"/>
          <w:szCs w:val="24"/>
        </w:rPr>
        <w:t xml:space="preserve"> от государственных органов</w:t>
      </w:r>
      <w:r w:rsidR="00F85D69" w:rsidRPr="00272F54">
        <w:rPr>
          <w:rFonts w:ascii="Arial" w:hAnsi="Arial" w:cs="Arial"/>
          <w:sz w:val="24"/>
          <w:szCs w:val="24"/>
        </w:rPr>
        <w:t>,</w:t>
      </w:r>
      <w:r w:rsidRPr="00272F54">
        <w:rPr>
          <w:rFonts w:ascii="Arial" w:hAnsi="Arial" w:cs="Arial"/>
          <w:sz w:val="24"/>
          <w:szCs w:val="24"/>
        </w:rPr>
        <w:t xml:space="preserve"> органов местного самоуправления информа</w:t>
      </w:r>
      <w:r w:rsidR="00563755" w:rsidRPr="00272F54">
        <w:rPr>
          <w:rFonts w:ascii="Arial" w:hAnsi="Arial" w:cs="Arial"/>
          <w:sz w:val="24"/>
          <w:szCs w:val="24"/>
        </w:rPr>
        <w:t>ци</w:t>
      </w:r>
      <w:r w:rsidRPr="00272F54">
        <w:rPr>
          <w:rFonts w:ascii="Arial" w:hAnsi="Arial" w:cs="Arial"/>
          <w:sz w:val="24"/>
          <w:szCs w:val="24"/>
        </w:rPr>
        <w:t xml:space="preserve">и о предполагаемых </w:t>
      </w:r>
      <w:r w:rsidR="00563755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ли выявленн</w:t>
      </w:r>
      <w:r w:rsidR="00563755" w:rsidRPr="00272F54">
        <w:rPr>
          <w:rFonts w:ascii="Arial" w:hAnsi="Arial" w:cs="Arial"/>
          <w:sz w:val="24"/>
          <w:szCs w:val="24"/>
        </w:rPr>
        <w:t>ых</w:t>
      </w:r>
      <w:r w:rsidRPr="00272F54">
        <w:rPr>
          <w:rFonts w:ascii="Arial" w:hAnsi="Arial" w:cs="Arial"/>
          <w:sz w:val="24"/>
          <w:szCs w:val="24"/>
        </w:rPr>
        <w:t xml:space="preserve"> нарушен</w:t>
      </w:r>
      <w:r w:rsidR="00563755" w:rsidRPr="00272F54">
        <w:rPr>
          <w:rFonts w:ascii="Arial" w:hAnsi="Arial" w:cs="Arial"/>
          <w:sz w:val="24"/>
          <w:szCs w:val="24"/>
        </w:rPr>
        <w:t>иях</w:t>
      </w:r>
      <w:r w:rsidRPr="00272F54">
        <w:rPr>
          <w:rFonts w:ascii="Arial" w:hAnsi="Arial" w:cs="Arial"/>
          <w:sz w:val="24"/>
          <w:szCs w:val="24"/>
        </w:rPr>
        <w:t xml:space="preserve"> нормат</w:t>
      </w:r>
      <w:r w:rsidR="00563755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вных правов</w:t>
      </w:r>
      <w:r w:rsidR="00563755" w:rsidRPr="00272F54">
        <w:rPr>
          <w:rFonts w:ascii="Arial" w:hAnsi="Arial" w:cs="Arial"/>
          <w:sz w:val="24"/>
          <w:szCs w:val="24"/>
        </w:rPr>
        <w:t xml:space="preserve">ых актов Российской Федерации, </w:t>
      </w:r>
      <w:r w:rsidRPr="00272F54">
        <w:rPr>
          <w:rFonts w:ascii="Arial" w:hAnsi="Arial" w:cs="Arial"/>
          <w:sz w:val="24"/>
          <w:szCs w:val="24"/>
        </w:rPr>
        <w:t>нормативных правов</w:t>
      </w:r>
      <w:r w:rsidR="00563755" w:rsidRPr="00272F54">
        <w:rPr>
          <w:rFonts w:ascii="Arial" w:hAnsi="Arial" w:cs="Arial"/>
          <w:sz w:val="24"/>
          <w:szCs w:val="24"/>
        </w:rPr>
        <w:t>ы</w:t>
      </w:r>
      <w:r w:rsidRPr="00272F54">
        <w:rPr>
          <w:rFonts w:ascii="Arial" w:hAnsi="Arial" w:cs="Arial"/>
          <w:sz w:val="24"/>
          <w:szCs w:val="24"/>
        </w:rPr>
        <w:t xml:space="preserve">х актов органов местного </w:t>
      </w:r>
      <w:r w:rsidR="00563755" w:rsidRPr="00272F54">
        <w:rPr>
          <w:rFonts w:ascii="Arial" w:hAnsi="Arial" w:cs="Arial"/>
          <w:sz w:val="24"/>
          <w:szCs w:val="24"/>
        </w:rPr>
        <w:t xml:space="preserve">самоуправления </w:t>
      </w:r>
      <w:r w:rsidR="002C3AEE">
        <w:rPr>
          <w:rFonts w:ascii="Arial" w:hAnsi="Arial" w:cs="Arial"/>
          <w:sz w:val="24"/>
          <w:szCs w:val="24"/>
        </w:rPr>
        <w:t xml:space="preserve">Беллыкского сельсовета </w:t>
      </w:r>
      <w:r w:rsidRPr="00272F54">
        <w:rPr>
          <w:rFonts w:ascii="Arial" w:hAnsi="Arial" w:cs="Arial"/>
          <w:sz w:val="24"/>
          <w:szCs w:val="24"/>
        </w:rPr>
        <w:t xml:space="preserve">в </w:t>
      </w:r>
      <w:r w:rsidR="00563755" w:rsidRPr="00272F54">
        <w:rPr>
          <w:rFonts w:ascii="Arial" w:hAnsi="Arial" w:cs="Arial"/>
          <w:sz w:val="24"/>
          <w:szCs w:val="24"/>
        </w:rPr>
        <w:t>случае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563755" w:rsidRPr="00272F54">
        <w:rPr>
          <w:rFonts w:ascii="Arial" w:hAnsi="Arial" w:cs="Arial"/>
          <w:sz w:val="24"/>
          <w:szCs w:val="24"/>
        </w:rPr>
        <w:t>предоставления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563755" w:rsidRPr="00272F54">
        <w:rPr>
          <w:rFonts w:ascii="Arial" w:hAnsi="Arial" w:cs="Arial"/>
          <w:sz w:val="24"/>
          <w:szCs w:val="24"/>
        </w:rPr>
        <w:t>муниципальной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563755" w:rsidRPr="00272F54">
        <w:rPr>
          <w:rFonts w:ascii="Arial" w:hAnsi="Arial" w:cs="Arial"/>
          <w:sz w:val="24"/>
          <w:szCs w:val="24"/>
        </w:rPr>
        <w:t>услуги);</w:t>
      </w:r>
    </w:p>
    <w:p w:rsidR="00BE6C6E" w:rsidRPr="00272F54" w:rsidRDefault="00563755" w:rsidP="005637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 xml:space="preserve">) обращения граждан и </w:t>
      </w:r>
      <w:r w:rsidRPr="00272F54">
        <w:rPr>
          <w:rFonts w:ascii="Arial" w:hAnsi="Arial" w:cs="Arial"/>
          <w:sz w:val="24"/>
          <w:szCs w:val="24"/>
        </w:rPr>
        <w:t>юридических</w:t>
      </w:r>
      <w:r w:rsidR="00AA2511" w:rsidRPr="00272F54">
        <w:rPr>
          <w:rFonts w:ascii="Arial" w:hAnsi="Arial" w:cs="Arial"/>
          <w:sz w:val="24"/>
          <w:szCs w:val="24"/>
        </w:rPr>
        <w:t xml:space="preserve"> лиц на </w:t>
      </w:r>
      <w:r w:rsidRPr="00272F54">
        <w:rPr>
          <w:rFonts w:ascii="Arial" w:hAnsi="Arial" w:cs="Arial"/>
          <w:sz w:val="24"/>
          <w:szCs w:val="24"/>
        </w:rPr>
        <w:t>нарушения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законодательства</w:t>
      </w:r>
      <w:r w:rsidR="00AA2511" w:rsidRPr="00272F54">
        <w:rPr>
          <w:rFonts w:ascii="Arial" w:hAnsi="Arial" w:cs="Arial"/>
          <w:sz w:val="24"/>
          <w:szCs w:val="24"/>
        </w:rPr>
        <w:t>, в том</w:t>
      </w:r>
      <w:r w:rsidRPr="00272F54">
        <w:rPr>
          <w:rFonts w:ascii="Arial" w:hAnsi="Arial" w:cs="Arial"/>
          <w:sz w:val="24"/>
          <w:szCs w:val="24"/>
        </w:rPr>
        <w:t xml:space="preserve"> числе</w:t>
      </w:r>
      <w:r w:rsidR="00AA2511" w:rsidRPr="00272F54">
        <w:rPr>
          <w:rFonts w:ascii="Arial" w:hAnsi="Arial" w:cs="Arial"/>
          <w:sz w:val="24"/>
          <w:szCs w:val="24"/>
        </w:rPr>
        <w:t xml:space="preserve"> на качество </w:t>
      </w:r>
      <w:r w:rsidRPr="00272F54">
        <w:rPr>
          <w:rFonts w:ascii="Arial" w:hAnsi="Arial" w:cs="Arial"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="00AA2511" w:rsidRPr="00272F54">
        <w:rPr>
          <w:rFonts w:ascii="Arial" w:hAnsi="Arial" w:cs="Arial"/>
          <w:sz w:val="24"/>
          <w:szCs w:val="24"/>
        </w:rPr>
        <w:t>услуги.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563755" w:rsidRPr="00272F54" w:rsidRDefault="00563755" w:rsidP="00563755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23. </w:t>
      </w:r>
      <w:r w:rsidR="00AA2511" w:rsidRPr="00272F54">
        <w:rPr>
          <w:rFonts w:ascii="Arial" w:hAnsi="Arial" w:cs="Arial"/>
          <w:b/>
          <w:sz w:val="24"/>
          <w:szCs w:val="24"/>
        </w:rPr>
        <w:t>Ответстве</w:t>
      </w:r>
      <w:r w:rsidRPr="00272F54">
        <w:rPr>
          <w:rFonts w:ascii="Arial" w:hAnsi="Arial" w:cs="Arial"/>
          <w:b/>
          <w:sz w:val="24"/>
          <w:szCs w:val="24"/>
        </w:rPr>
        <w:t>нн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ость </w:t>
      </w:r>
      <w:r w:rsidRPr="00272F54">
        <w:rPr>
          <w:rFonts w:ascii="Arial" w:hAnsi="Arial" w:cs="Arial"/>
          <w:b/>
          <w:sz w:val="24"/>
          <w:szCs w:val="24"/>
        </w:rPr>
        <w:t>должностных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лиц за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решения и действия (бездействие), прини</w:t>
      </w:r>
      <w:r w:rsidR="00AA2511" w:rsidRPr="00272F54">
        <w:rPr>
          <w:rFonts w:ascii="Arial" w:hAnsi="Arial" w:cs="Arial"/>
          <w:b/>
          <w:sz w:val="24"/>
          <w:szCs w:val="24"/>
        </w:rPr>
        <w:t>маемые (осу</w:t>
      </w:r>
      <w:r w:rsidRPr="00272F54">
        <w:rPr>
          <w:rFonts w:ascii="Arial" w:hAnsi="Arial" w:cs="Arial"/>
          <w:b/>
          <w:sz w:val="24"/>
          <w:szCs w:val="24"/>
        </w:rPr>
        <w:t>щ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ествляемые) 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>ми в ходе предостав</w:t>
      </w:r>
      <w:r w:rsidRPr="00272F54">
        <w:rPr>
          <w:rFonts w:ascii="Arial" w:hAnsi="Arial" w:cs="Arial"/>
          <w:b/>
          <w:sz w:val="24"/>
          <w:szCs w:val="24"/>
        </w:rPr>
        <w:t>ления муниципальной услуги</w:t>
      </w:r>
    </w:p>
    <w:p w:rsidR="00563755" w:rsidRPr="00272F54" w:rsidRDefault="00563755" w:rsidP="00563755">
      <w:pPr>
        <w:jc w:val="center"/>
        <w:rPr>
          <w:rFonts w:ascii="Arial" w:hAnsi="Arial" w:cs="Arial"/>
          <w:sz w:val="24"/>
          <w:szCs w:val="24"/>
        </w:rPr>
      </w:pPr>
    </w:p>
    <w:p w:rsidR="00BE6C6E" w:rsidRPr="00272F54" w:rsidRDefault="00AA2511" w:rsidP="005637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23.1 По результатам проведенных проверок в </w:t>
      </w:r>
      <w:r w:rsidR="00563755" w:rsidRPr="00272F54">
        <w:rPr>
          <w:rFonts w:ascii="Arial" w:hAnsi="Arial" w:cs="Arial"/>
          <w:sz w:val="24"/>
          <w:szCs w:val="24"/>
        </w:rPr>
        <w:t>случае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563755" w:rsidRPr="00272F54">
        <w:rPr>
          <w:rFonts w:ascii="Arial" w:hAnsi="Arial" w:cs="Arial"/>
          <w:sz w:val="24"/>
          <w:szCs w:val="24"/>
        </w:rPr>
        <w:t>выявления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563755" w:rsidRPr="00272F54">
        <w:rPr>
          <w:rFonts w:ascii="Arial" w:hAnsi="Arial" w:cs="Arial"/>
          <w:sz w:val="24"/>
          <w:szCs w:val="24"/>
        </w:rPr>
        <w:t>нарушений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563755" w:rsidRPr="00272F54">
        <w:rPr>
          <w:rFonts w:ascii="Arial" w:hAnsi="Arial" w:cs="Arial"/>
          <w:sz w:val="24"/>
          <w:szCs w:val="24"/>
        </w:rPr>
        <w:t>положений</w:t>
      </w:r>
      <w:r w:rsidRPr="00272F54">
        <w:rPr>
          <w:rFonts w:ascii="Arial" w:hAnsi="Arial" w:cs="Arial"/>
          <w:sz w:val="24"/>
          <w:szCs w:val="24"/>
        </w:rPr>
        <w:t xml:space="preserve"> настоя</w:t>
      </w:r>
      <w:r w:rsidR="00563755" w:rsidRPr="00272F54">
        <w:rPr>
          <w:rFonts w:ascii="Arial" w:hAnsi="Arial" w:cs="Arial"/>
          <w:sz w:val="24"/>
          <w:szCs w:val="24"/>
        </w:rPr>
        <w:t>щ</w:t>
      </w:r>
      <w:r w:rsidRPr="00272F54">
        <w:rPr>
          <w:rFonts w:ascii="Arial" w:hAnsi="Arial" w:cs="Arial"/>
          <w:sz w:val="24"/>
          <w:szCs w:val="24"/>
        </w:rPr>
        <w:t xml:space="preserve">его </w:t>
      </w:r>
      <w:r w:rsidR="00563755" w:rsidRPr="00272F54">
        <w:rPr>
          <w:rFonts w:ascii="Arial" w:hAnsi="Arial" w:cs="Arial"/>
          <w:sz w:val="24"/>
          <w:szCs w:val="24"/>
        </w:rPr>
        <w:t>Административного</w:t>
      </w:r>
      <w:r w:rsidRPr="00272F54">
        <w:rPr>
          <w:rFonts w:ascii="Arial" w:hAnsi="Arial" w:cs="Arial"/>
          <w:sz w:val="24"/>
          <w:szCs w:val="24"/>
        </w:rPr>
        <w:t xml:space="preserve"> регламента, нормат</w:t>
      </w:r>
      <w:r w:rsidR="00563755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вных правовых актов органов местного </w:t>
      </w:r>
      <w:r w:rsidR="00D62DA5" w:rsidRPr="00272F54">
        <w:rPr>
          <w:rFonts w:ascii="Arial" w:hAnsi="Arial" w:cs="Arial"/>
          <w:sz w:val="24"/>
          <w:szCs w:val="24"/>
        </w:rPr>
        <w:t>самоуправления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2C3AEE">
        <w:rPr>
          <w:rFonts w:ascii="Arial" w:hAnsi="Arial" w:cs="Arial"/>
          <w:sz w:val="24"/>
          <w:szCs w:val="24"/>
        </w:rPr>
        <w:t xml:space="preserve">Беллыкского сельсовета </w:t>
      </w:r>
      <w:r w:rsidR="00D62DA5" w:rsidRPr="00272F54">
        <w:rPr>
          <w:rFonts w:ascii="Arial" w:hAnsi="Arial" w:cs="Arial"/>
          <w:sz w:val="24"/>
          <w:szCs w:val="24"/>
        </w:rPr>
        <w:t>осуществляется</w:t>
      </w:r>
      <w:r w:rsidRPr="00272F54">
        <w:rPr>
          <w:rFonts w:ascii="Arial" w:hAnsi="Arial" w:cs="Arial"/>
          <w:sz w:val="24"/>
          <w:szCs w:val="24"/>
        </w:rPr>
        <w:t xml:space="preserve"> привлечени</w:t>
      </w:r>
      <w:r w:rsidR="00D62DA5" w:rsidRPr="00272F54">
        <w:rPr>
          <w:rFonts w:ascii="Arial" w:hAnsi="Arial" w:cs="Arial"/>
          <w:sz w:val="24"/>
          <w:szCs w:val="24"/>
        </w:rPr>
        <w:t>е</w:t>
      </w:r>
      <w:r w:rsidRPr="00272F54">
        <w:rPr>
          <w:rFonts w:ascii="Arial" w:hAnsi="Arial" w:cs="Arial"/>
          <w:sz w:val="24"/>
          <w:szCs w:val="24"/>
        </w:rPr>
        <w:t xml:space="preserve"> виновных </w:t>
      </w:r>
      <w:r w:rsidR="00D62DA5" w:rsidRPr="00272F54">
        <w:rPr>
          <w:rFonts w:ascii="Arial" w:hAnsi="Arial" w:cs="Arial"/>
          <w:sz w:val="24"/>
          <w:szCs w:val="24"/>
        </w:rPr>
        <w:t>лиц</w:t>
      </w:r>
      <w:r w:rsidRPr="00272F54">
        <w:rPr>
          <w:rFonts w:ascii="Arial" w:hAnsi="Arial" w:cs="Arial"/>
          <w:sz w:val="24"/>
          <w:szCs w:val="24"/>
        </w:rPr>
        <w:t xml:space="preserve"> к ответственност</w:t>
      </w:r>
      <w:r w:rsidR="00D62DA5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в </w:t>
      </w:r>
      <w:r w:rsidR="00D62DA5" w:rsidRPr="00272F54">
        <w:rPr>
          <w:rFonts w:ascii="Arial" w:hAnsi="Arial" w:cs="Arial"/>
          <w:sz w:val="24"/>
          <w:szCs w:val="24"/>
        </w:rPr>
        <w:t>соответствии</w:t>
      </w:r>
      <w:r w:rsidRPr="00272F54">
        <w:rPr>
          <w:rFonts w:ascii="Arial" w:hAnsi="Arial" w:cs="Arial"/>
          <w:sz w:val="24"/>
          <w:szCs w:val="24"/>
        </w:rPr>
        <w:t xml:space="preserve"> с </w:t>
      </w:r>
      <w:r w:rsidR="00D62DA5" w:rsidRPr="00272F54">
        <w:rPr>
          <w:rFonts w:ascii="Arial" w:hAnsi="Arial" w:cs="Arial"/>
          <w:sz w:val="24"/>
          <w:szCs w:val="24"/>
        </w:rPr>
        <w:lastRenderedPageBreak/>
        <w:t>законодательством</w:t>
      </w:r>
      <w:r w:rsidRPr="00272F54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D62DA5" w:rsidRPr="00272F54" w:rsidRDefault="00AA2511" w:rsidP="00D62DA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Персональная ответственность </w:t>
      </w:r>
      <w:r w:rsidR="00D62DA5" w:rsidRPr="00272F54">
        <w:rPr>
          <w:rFonts w:ascii="Arial" w:hAnsi="Arial" w:cs="Arial"/>
          <w:sz w:val="24"/>
          <w:szCs w:val="24"/>
        </w:rPr>
        <w:t>должностных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D62DA5" w:rsidRPr="00272F54">
        <w:rPr>
          <w:rFonts w:ascii="Arial" w:hAnsi="Arial" w:cs="Arial"/>
          <w:sz w:val="24"/>
          <w:szCs w:val="24"/>
        </w:rPr>
        <w:t>ли</w:t>
      </w:r>
      <w:r w:rsidRPr="00272F54">
        <w:rPr>
          <w:rFonts w:ascii="Arial" w:hAnsi="Arial" w:cs="Arial"/>
          <w:sz w:val="24"/>
          <w:szCs w:val="24"/>
        </w:rPr>
        <w:t xml:space="preserve">ц за </w:t>
      </w:r>
      <w:r w:rsidR="00D62DA5" w:rsidRPr="00272F54">
        <w:rPr>
          <w:rFonts w:ascii="Arial" w:hAnsi="Arial" w:cs="Arial"/>
          <w:sz w:val="24"/>
          <w:szCs w:val="24"/>
        </w:rPr>
        <w:t>правильность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D62DA5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своевременность принятия решения о </w:t>
      </w:r>
      <w:r w:rsidR="00D62DA5" w:rsidRPr="00272F54">
        <w:rPr>
          <w:rFonts w:ascii="Arial" w:hAnsi="Arial" w:cs="Arial"/>
          <w:sz w:val="24"/>
          <w:szCs w:val="24"/>
        </w:rPr>
        <w:t xml:space="preserve">предоставлении </w:t>
      </w:r>
      <w:r w:rsidRPr="00272F54">
        <w:rPr>
          <w:rFonts w:ascii="Arial" w:hAnsi="Arial" w:cs="Arial"/>
          <w:sz w:val="24"/>
          <w:szCs w:val="24"/>
        </w:rPr>
        <w:t xml:space="preserve">(об отказе в </w:t>
      </w:r>
      <w:r w:rsidR="00D62DA5" w:rsidRPr="00272F54">
        <w:rPr>
          <w:rFonts w:ascii="Arial" w:hAnsi="Arial" w:cs="Arial"/>
          <w:sz w:val="24"/>
          <w:szCs w:val="24"/>
        </w:rPr>
        <w:t>предоставлении</w:t>
      </w:r>
      <w:r w:rsidRPr="00272F54">
        <w:rPr>
          <w:rFonts w:ascii="Arial" w:hAnsi="Arial" w:cs="Arial"/>
          <w:sz w:val="24"/>
          <w:szCs w:val="24"/>
        </w:rPr>
        <w:t>)</w:t>
      </w:r>
      <w:r w:rsidR="00D62DA5" w:rsidRPr="00272F54">
        <w:rPr>
          <w:rFonts w:ascii="Arial" w:hAnsi="Arial" w:cs="Arial"/>
          <w:sz w:val="24"/>
          <w:szCs w:val="24"/>
        </w:rPr>
        <w:t xml:space="preserve"> муниципальной</w:t>
      </w:r>
      <w:r w:rsidRPr="00272F54">
        <w:rPr>
          <w:rFonts w:ascii="Arial" w:hAnsi="Arial" w:cs="Arial"/>
          <w:sz w:val="24"/>
          <w:szCs w:val="24"/>
        </w:rPr>
        <w:t xml:space="preserve"> услуги закрепляется в их должностных </w:t>
      </w:r>
      <w:r w:rsidR="00D62DA5" w:rsidRPr="00272F54">
        <w:rPr>
          <w:rFonts w:ascii="Arial" w:hAnsi="Arial" w:cs="Arial"/>
          <w:sz w:val="24"/>
          <w:szCs w:val="24"/>
        </w:rPr>
        <w:t>регламентах</w:t>
      </w:r>
      <w:r w:rsidRPr="00272F54">
        <w:rPr>
          <w:rFonts w:ascii="Arial" w:hAnsi="Arial" w:cs="Arial"/>
          <w:sz w:val="24"/>
          <w:szCs w:val="24"/>
        </w:rPr>
        <w:t xml:space="preserve"> в </w:t>
      </w:r>
      <w:r w:rsidR="00D62DA5" w:rsidRPr="00272F54">
        <w:rPr>
          <w:rFonts w:ascii="Arial" w:hAnsi="Arial" w:cs="Arial"/>
          <w:sz w:val="24"/>
          <w:szCs w:val="24"/>
        </w:rPr>
        <w:t>соответствии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D62DA5" w:rsidRPr="00272F54">
        <w:rPr>
          <w:rFonts w:ascii="Arial" w:hAnsi="Arial" w:cs="Arial"/>
          <w:sz w:val="24"/>
          <w:szCs w:val="24"/>
        </w:rPr>
        <w:t>с требованиями законодательства.</w:t>
      </w:r>
    </w:p>
    <w:p w:rsidR="00D62DA5" w:rsidRPr="00272F54" w:rsidRDefault="00D62DA5" w:rsidP="00D62DA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D62DA5" w:rsidP="00D62DA5">
      <w:pPr>
        <w:jc w:val="center"/>
        <w:rPr>
          <w:rFonts w:ascii="Arial" w:hAnsi="Arial" w:cs="Arial"/>
          <w:b/>
          <w:sz w:val="24"/>
          <w:szCs w:val="24"/>
        </w:rPr>
      </w:pPr>
      <w:bookmarkStart w:id="17" w:name="21"/>
      <w:bookmarkEnd w:id="17"/>
      <w:r w:rsidRPr="00272F54">
        <w:rPr>
          <w:rFonts w:ascii="Arial" w:hAnsi="Arial" w:cs="Arial"/>
          <w:b/>
          <w:sz w:val="24"/>
          <w:szCs w:val="24"/>
        </w:rPr>
        <w:t>24. Требования к порядку 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формам </w:t>
      </w:r>
      <w:r w:rsidRPr="00272F54">
        <w:rPr>
          <w:rFonts w:ascii="Arial" w:hAnsi="Arial" w:cs="Arial"/>
          <w:b/>
          <w:sz w:val="24"/>
          <w:szCs w:val="24"/>
        </w:rPr>
        <w:t>контроля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за </w:t>
      </w:r>
      <w:r w:rsidRPr="00272F54">
        <w:rPr>
          <w:rFonts w:ascii="Arial" w:hAnsi="Arial" w:cs="Arial"/>
          <w:b/>
          <w:sz w:val="24"/>
          <w:szCs w:val="24"/>
        </w:rPr>
        <w:t xml:space="preserve">предоставлением муниципальной </w:t>
      </w:r>
      <w:r w:rsidR="00AA2511" w:rsidRPr="00272F54">
        <w:rPr>
          <w:rFonts w:ascii="Arial" w:hAnsi="Arial" w:cs="Arial"/>
          <w:b/>
          <w:sz w:val="24"/>
          <w:szCs w:val="24"/>
        </w:rPr>
        <w:t>услуг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, в том </w:t>
      </w:r>
      <w:r w:rsidRPr="00272F54">
        <w:rPr>
          <w:rFonts w:ascii="Arial" w:hAnsi="Arial" w:cs="Arial"/>
          <w:b/>
          <w:sz w:val="24"/>
          <w:szCs w:val="24"/>
        </w:rPr>
        <w:t>числе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со стороны граждан, </w:t>
      </w:r>
      <w:r w:rsidRPr="00272F54">
        <w:rPr>
          <w:rFonts w:ascii="Arial" w:hAnsi="Arial" w:cs="Arial"/>
          <w:b/>
          <w:sz w:val="24"/>
          <w:szCs w:val="24"/>
        </w:rPr>
        <w:t>их объединений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и</w:t>
      </w:r>
      <w:r w:rsidRPr="00272F54">
        <w:rPr>
          <w:rFonts w:ascii="Arial" w:hAnsi="Arial" w:cs="Arial"/>
          <w:b/>
          <w:sz w:val="24"/>
          <w:szCs w:val="24"/>
        </w:rPr>
        <w:t xml:space="preserve"> организаций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D62DA5" w:rsidP="00D62DA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24.1. </w:t>
      </w:r>
      <w:r w:rsidR="00AA2511" w:rsidRPr="00272F54">
        <w:rPr>
          <w:rFonts w:ascii="Arial" w:hAnsi="Arial" w:cs="Arial"/>
          <w:sz w:val="24"/>
          <w:szCs w:val="24"/>
        </w:rPr>
        <w:t>Гражда</w:t>
      </w:r>
      <w:r w:rsidRPr="00272F54">
        <w:rPr>
          <w:rFonts w:ascii="Arial" w:hAnsi="Arial" w:cs="Arial"/>
          <w:sz w:val="24"/>
          <w:szCs w:val="24"/>
        </w:rPr>
        <w:t>н</w:t>
      </w:r>
      <w:r w:rsidR="00AA2511" w:rsidRPr="00272F54">
        <w:rPr>
          <w:rFonts w:ascii="Arial" w:hAnsi="Arial" w:cs="Arial"/>
          <w:sz w:val="24"/>
          <w:szCs w:val="24"/>
        </w:rPr>
        <w:t>е, и</w:t>
      </w:r>
      <w:r w:rsidRPr="00272F54">
        <w:rPr>
          <w:rFonts w:ascii="Arial" w:hAnsi="Arial" w:cs="Arial"/>
          <w:sz w:val="24"/>
          <w:szCs w:val="24"/>
        </w:rPr>
        <w:t>х</w:t>
      </w:r>
      <w:r w:rsidR="00AA2511" w:rsidRPr="00272F54">
        <w:rPr>
          <w:rFonts w:ascii="Arial" w:hAnsi="Arial" w:cs="Arial"/>
          <w:sz w:val="24"/>
          <w:szCs w:val="24"/>
        </w:rPr>
        <w:t xml:space="preserve"> объед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нения и </w:t>
      </w:r>
      <w:r w:rsidRPr="00272F54">
        <w:rPr>
          <w:rFonts w:ascii="Arial" w:hAnsi="Arial" w:cs="Arial"/>
          <w:sz w:val="24"/>
          <w:szCs w:val="24"/>
        </w:rPr>
        <w:t>организации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имеют</w:t>
      </w:r>
      <w:r w:rsidR="00AA2511" w:rsidRPr="00272F54">
        <w:rPr>
          <w:rFonts w:ascii="Arial" w:hAnsi="Arial" w:cs="Arial"/>
          <w:sz w:val="24"/>
          <w:szCs w:val="24"/>
        </w:rPr>
        <w:t xml:space="preserve"> право </w:t>
      </w:r>
      <w:r w:rsidRPr="00272F54">
        <w:rPr>
          <w:rFonts w:ascii="Arial" w:hAnsi="Arial" w:cs="Arial"/>
          <w:sz w:val="24"/>
          <w:szCs w:val="24"/>
        </w:rPr>
        <w:t>осуществлять</w:t>
      </w:r>
      <w:r w:rsidR="00AA2511" w:rsidRPr="00272F54">
        <w:rPr>
          <w:rFonts w:ascii="Arial" w:hAnsi="Arial" w:cs="Arial"/>
          <w:sz w:val="24"/>
          <w:szCs w:val="24"/>
        </w:rPr>
        <w:t xml:space="preserve"> контроль за </w:t>
      </w:r>
      <w:r w:rsidRPr="00272F54">
        <w:rPr>
          <w:rFonts w:ascii="Arial" w:hAnsi="Arial" w:cs="Arial"/>
          <w:sz w:val="24"/>
          <w:szCs w:val="24"/>
        </w:rPr>
        <w:t>предоставлением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услуги</w:t>
      </w:r>
      <w:r w:rsidR="00AA2511" w:rsidRPr="00272F54">
        <w:rPr>
          <w:rFonts w:ascii="Arial" w:hAnsi="Arial" w:cs="Arial"/>
          <w:sz w:val="24"/>
          <w:szCs w:val="24"/>
        </w:rPr>
        <w:t xml:space="preserve"> путем </w:t>
      </w:r>
      <w:r w:rsidRPr="00272F54">
        <w:rPr>
          <w:rFonts w:ascii="Arial" w:hAnsi="Arial" w:cs="Arial"/>
          <w:sz w:val="24"/>
          <w:szCs w:val="24"/>
        </w:rPr>
        <w:t>получения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информации</w:t>
      </w:r>
      <w:r w:rsidR="00AA2511" w:rsidRPr="00272F54">
        <w:rPr>
          <w:rFonts w:ascii="Arial" w:hAnsi="Arial" w:cs="Arial"/>
          <w:sz w:val="24"/>
          <w:szCs w:val="24"/>
        </w:rPr>
        <w:t xml:space="preserve"> о ходе </w:t>
      </w:r>
      <w:r w:rsidRPr="00272F54">
        <w:rPr>
          <w:rFonts w:ascii="Arial" w:hAnsi="Arial" w:cs="Arial"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услуг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, в том </w:t>
      </w:r>
      <w:r w:rsidRPr="00272F54">
        <w:rPr>
          <w:rFonts w:ascii="Arial" w:hAnsi="Arial" w:cs="Arial"/>
          <w:sz w:val="24"/>
          <w:szCs w:val="24"/>
        </w:rPr>
        <w:t>числе</w:t>
      </w:r>
      <w:r w:rsidR="00AA2511" w:rsidRPr="00272F54">
        <w:rPr>
          <w:rFonts w:ascii="Arial" w:hAnsi="Arial" w:cs="Arial"/>
          <w:sz w:val="24"/>
          <w:szCs w:val="24"/>
        </w:rPr>
        <w:t xml:space="preserve"> о сроках завершения </w:t>
      </w:r>
      <w:r w:rsidRPr="00272F54">
        <w:rPr>
          <w:rFonts w:ascii="Arial" w:hAnsi="Arial" w:cs="Arial"/>
          <w:sz w:val="24"/>
          <w:szCs w:val="24"/>
        </w:rPr>
        <w:t>административных</w:t>
      </w:r>
      <w:r w:rsidR="00AA2511" w:rsidRPr="00272F54">
        <w:rPr>
          <w:rFonts w:ascii="Arial" w:hAnsi="Arial" w:cs="Arial"/>
          <w:sz w:val="24"/>
          <w:szCs w:val="24"/>
        </w:rPr>
        <w:t xml:space="preserve"> процедур(</w:t>
      </w:r>
      <w:r w:rsidRPr="00272F54">
        <w:rPr>
          <w:rFonts w:ascii="Arial" w:hAnsi="Arial" w:cs="Arial"/>
          <w:sz w:val="24"/>
          <w:szCs w:val="24"/>
        </w:rPr>
        <w:t>действий</w:t>
      </w:r>
      <w:r w:rsidR="00AA2511" w:rsidRPr="00272F54">
        <w:rPr>
          <w:rFonts w:ascii="Arial" w:hAnsi="Arial" w:cs="Arial"/>
          <w:sz w:val="24"/>
          <w:szCs w:val="24"/>
        </w:rPr>
        <w:t>).</w:t>
      </w:r>
    </w:p>
    <w:p w:rsidR="00BE6C6E" w:rsidRPr="00272F54" w:rsidRDefault="00AA2511" w:rsidP="00D62DA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Граждане, их объединения и </w:t>
      </w:r>
      <w:r w:rsidR="00D62DA5" w:rsidRPr="00272F54">
        <w:rPr>
          <w:rFonts w:ascii="Arial" w:hAnsi="Arial" w:cs="Arial"/>
          <w:sz w:val="24"/>
          <w:szCs w:val="24"/>
        </w:rPr>
        <w:t>организации</w:t>
      </w:r>
      <w:r w:rsidRPr="00272F54">
        <w:rPr>
          <w:rFonts w:ascii="Arial" w:hAnsi="Arial" w:cs="Arial"/>
          <w:sz w:val="24"/>
          <w:szCs w:val="24"/>
        </w:rPr>
        <w:t xml:space="preserve"> также имеют право:</w:t>
      </w:r>
    </w:p>
    <w:p w:rsidR="00BE6C6E" w:rsidRPr="00272F54" w:rsidRDefault="00AA2511" w:rsidP="00D62DA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а) </w:t>
      </w:r>
      <w:r w:rsidR="00D62DA5" w:rsidRPr="00272F54">
        <w:rPr>
          <w:rFonts w:ascii="Arial" w:hAnsi="Arial" w:cs="Arial"/>
          <w:sz w:val="24"/>
          <w:szCs w:val="24"/>
        </w:rPr>
        <w:t>направлять</w:t>
      </w:r>
      <w:r w:rsidRPr="00272F54">
        <w:rPr>
          <w:rFonts w:ascii="Arial" w:hAnsi="Arial" w:cs="Arial"/>
          <w:sz w:val="24"/>
          <w:szCs w:val="24"/>
        </w:rPr>
        <w:t xml:space="preserve"> замечание и предложения по </w:t>
      </w:r>
      <w:r w:rsidR="00D62DA5" w:rsidRPr="00272F54">
        <w:rPr>
          <w:rFonts w:ascii="Arial" w:hAnsi="Arial" w:cs="Arial"/>
          <w:sz w:val="24"/>
          <w:szCs w:val="24"/>
        </w:rPr>
        <w:t>улучшению</w:t>
      </w:r>
      <w:r w:rsidRPr="00272F54">
        <w:rPr>
          <w:rFonts w:ascii="Arial" w:hAnsi="Arial" w:cs="Arial"/>
          <w:sz w:val="24"/>
          <w:szCs w:val="24"/>
        </w:rPr>
        <w:t xml:space="preserve"> доступности </w:t>
      </w:r>
      <w:r w:rsidR="00D62DA5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качества </w:t>
      </w:r>
      <w:r w:rsidR="00D62DA5" w:rsidRPr="00272F54">
        <w:rPr>
          <w:rFonts w:ascii="Arial" w:hAnsi="Arial" w:cs="Arial"/>
          <w:sz w:val="24"/>
          <w:szCs w:val="24"/>
        </w:rPr>
        <w:t>предоставления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D62DA5" w:rsidRPr="00272F54">
        <w:rPr>
          <w:rFonts w:ascii="Arial" w:hAnsi="Arial" w:cs="Arial"/>
          <w:sz w:val="24"/>
          <w:szCs w:val="24"/>
        </w:rPr>
        <w:t>муниципальной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D62DA5" w:rsidRPr="00272F54">
        <w:rPr>
          <w:rFonts w:ascii="Arial" w:hAnsi="Arial" w:cs="Arial"/>
          <w:sz w:val="24"/>
          <w:szCs w:val="24"/>
        </w:rPr>
        <w:t>услуги</w:t>
      </w:r>
      <w:r w:rsidRPr="00272F54">
        <w:rPr>
          <w:rFonts w:ascii="Arial" w:hAnsi="Arial" w:cs="Arial"/>
          <w:sz w:val="24"/>
          <w:szCs w:val="24"/>
        </w:rPr>
        <w:t>;</w:t>
      </w:r>
    </w:p>
    <w:p w:rsidR="00BE6C6E" w:rsidRPr="00272F54" w:rsidRDefault="00D62DA5" w:rsidP="00D62DA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 xml:space="preserve">) вносить предложения о </w:t>
      </w:r>
      <w:r w:rsidRPr="00272F54">
        <w:rPr>
          <w:rFonts w:ascii="Arial" w:hAnsi="Arial" w:cs="Arial"/>
          <w:sz w:val="24"/>
          <w:szCs w:val="24"/>
        </w:rPr>
        <w:t>мерах</w:t>
      </w:r>
      <w:r w:rsidR="00AA2511" w:rsidRPr="00272F54">
        <w:rPr>
          <w:rFonts w:ascii="Arial" w:hAnsi="Arial" w:cs="Arial"/>
          <w:sz w:val="24"/>
          <w:szCs w:val="24"/>
        </w:rPr>
        <w:t xml:space="preserve"> по устранению нарушений настоящего</w:t>
      </w:r>
      <w:r w:rsidRPr="00272F54">
        <w:rPr>
          <w:rFonts w:ascii="Arial" w:hAnsi="Arial" w:cs="Arial"/>
          <w:sz w:val="24"/>
          <w:szCs w:val="24"/>
        </w:rPr>
        <w:t xml:space="preserve"> Административного</w:t>
      </w:r>
      <w:r w:rsidR="00AA2511" w:rsidRPr="00272F54">
        <w:rPr>
          <w:rFonts w:ascii="Arial" w:hAnsi="Arial" w:cs="Arial"/>
          <w:sz w:val="24"/>
          <w:szCs w:val="24"/>
        </w:rPr>
        <w:t xml:space="preserve"> регламента.</w:t>
      </w:r>
    </w:p>
    <w:p w:rsidR="00BE6C6E" w:rsidRPr="00272F54" w:rsidRDefault="00D62DA5" w:rsidP="00D62DA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24.2. </w:t>
      </w:r>
      <w:r w:rsidR="00AA2511" w:rsidRPr="00272F54">
        <w:rPr>
          <w:rFonts w:ascii="Arial" w:hAnsi="Arial" w:cs="Arial"/>
          <w:sz w:val="24"/>
          <w:szCs w:val="24"/>
        </w:rPr>
        <w:t xml:space="preserve">Должностные лица </w:t>
      </w:r>
      <w:r w:rsidRPr="00272F54">
        <w:rPr>
          <w:rFonts w:ascii="Arial" w:hAnsi="Arial" w:cs="Arial"/>
          <w:sz w:val="24"/>
          <w:szCs w:val="24"/>
        </w:rPr>
        <w:t>Уполномоченного</w:t>
      </w:r>
      <w:r w:rsidR="00AA2511" w:rsidRPr="00272F54">
        <w:rPr>
          <w:rFonts w:ascii="Arial" w:hAnsi="Arial" w:cs="Arial"/>
          <w:sz w:val="24"/>
          <w:szCs w:val="24"/>
        </w:rPr>
        <w:t xml:space="preserve"> органа принимают меры к </w:t>
      </w:r>
      <w:r w:rsidRPr="00272F54">
        <w:rPr>
          <w:rFonts w:ascii="Arial" w:hAnsi="Arial" w:cs="Arial"/>
          <w:sz w:val="24"/>
          <w:szCs w:val="24"/>
        </w:rPr>
        <w:t>прекращению</w:t>
      </w:r>
      <w:r w:rsidR="00AA2511" w:rsidRPr="00272F54">
        <w:rPr>
          <w:rFonts w:ascii="Arial" w:hAnsi="Arial" w:cs="Arial"/>
          <w:sz w:val="24"/>
          <w:szCs w:val="24"/>
        </w:rPr>
        <w:t xml:space="preserve"> допущенн</w:t>
      </w:r>
      <w:r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>х нарушений, устраня</w:t>
      </w:r>
      <w:r w:rsidRPr="00272F54">
        <w:rPr>
          <w:rFonts w:ascii="Arial" w:hAnsi="Arial" w:cs="Arial"/>
          <w:sz w:val="24"/>
          <w:szCs w:val="24"/>
        </w:rPr>
        <w:t>ю</w:t>
      </w:r>
      <w:r w:rsidR="00AA2511" w:rsidRPr="00272F54">
        <w:rPr>
          <w:rFonts w:ascii="Arial" w:hAnsi="Arial" w:cs="Arial"/>
          <w:sz w:val="24"/>
          <w:szCs w:val="24"/>
        </w:rPr>
        <w:t>т прич</w:t>
      </w:r>
      <w:r w:rsidRPr="00272F54">
        <w:rPr>
          <w:rFonts w:ascii="Arial" w:hAnsi="Arial" w:cs="Arial"/>
          <w:sz w:val="24"/>
          <w:szCs w:val="24"/>
        </w:rPr>
        <w:t>ин</w:t>
      </w:r>
      <w:r w:rsidR="00AA2511" w:rsidRPr="00272F54">
        <w:rPr>
          <w:rFonts w:ascii="Arial" w:hAnsi="Arial" w:cs="Arial"/>
          <w:sz w:val="24"/>
          <w:szCs w:val="24"/>
        </w:rPr>
        <w:t>ы и условия, способствующие совершению нарушений.</w:t>
      </w:r>
    </w:p>
    <w:p w:rsidR="00BE6C6E" w:rsidRPr="00272F54" w:rsidRDefault="00AA2511" w:rsidP="00C727E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Информация о результатах рассмотрения за</w:t>
      </w:r>
      <w:r w:rsidR="00C727E8" w:rsidRPr="00272F54">
        <w:rPr>
          <w:rFonts w:ascii="Arial" w:hAnsi="Arial" w:cs="Arial"/>
          <w:sz w:val="24"/>
          <w:szCs w:val="24"/>
        </w:rPr>
        <w:t>явлений и предложений граж</w:t>
      </w:r>
      <w:r w:rsidRPr="00272F54">
        <w:rPr>
          <w:rFonts w:ascii="Arial" w:hAnsi="Arial" w:cs="Arial"/>
          <w:sz w:val="24"/>
          <w:szCs w:val="24"/>
        </w:rPr>
        <w:t>дан, их объед</w:t>
      </w:r>
      <w:r w:rsidR="00C727E8" w:rsidRPr="00272F54">
        <w:rPr>
          <w:rFonts w:ascii="Arial" w:hAnsi="Arial" w:cs="Arial"/>
          <w:sz w:val="24"/>
          <w:szCs w:val="24"/>
        </w:rPr>
        <w:t>инений</w:t>
      </w:r>
      <w:r w:rsidRPr="00272F54">
        <w:rPr>
          <w:rFonts w:ascii="Arial" w:hAnsi="Arial" w:cs="Arial"/>
          <w:sz w:val="24"/>
          <w:szCs w:val="24"/>
        </w:rPr>
        <w:t xml:space="preserve"> и организа</w:t>
      </w:r>
      <w:r w:rsidR="00C727E8" w:rsidRPr="00272F54">
        <w:rPr>
          <w:rFonts w:ascii="Arial" w:hAnsi="Arial" w:cs="Arial"/>
          <w:sz w:val="24"/>
          <w:szCs w:val="24"/>
        </w:rPr>
        <w:t>ций доводятся до сведения лиц</w:t>
      </w:r>
      <w:r w:rsidRPr="00272F54">
        <w:rPr>
          <w:rFonts w:ascii="Arial" w:hAnsi="Arial" w:cs="Arial"/>
          <w:sz w:val="24"/>
          <w:szCs w:val="24"/>
        </w:rPr>
        <w:t xml:space="preserve">, </w:t>
      </w:r>
      <w:r w:rsidR="00C727E8" w:rsidRPr="00272F54">
        <w:rPr>
          <w:rFonts w:ascii="Arial" w:hAnsi="Arial" w:cs="Arial"/>
          <w:sz w:val="24"/>
          <w:szCs w:val="24"/>
        </w:rPr>
        <w:t>направивших</w:t>
      </w:r>
      <w:r w:rsidRPr="00272F54">
        <w:rPr>
          <w:rFonts w:ascii="Arial" w:hAnsi="Arial" w:cs="Arial"/>
          <w:sz w:val="24"/>
          <w:szCs w:val="24"/>
        </w:rPr>
        <w:t xml:space="preserve"> эти замечания и </w:t>
      </w:r>
      <w:r w:rsidR="00C727E8" w:rsidRPr="00272F54">
        <w:rPr>
          <w:rFonts w:ascii="Arial" w:hAnsi="Arial" w:cs="Arial"/>
          <w:sz w:val="24"/>
          <w:szCs w:val="24"/>
        </w:rPr>
        <w:t>предложения</w:t>
      </w:r>
      <w:r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C727E8" w:rsidP="00C727E8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>Ра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здел V. </w:t>
      </w:r>
      <w:r w:rsidRPr="00272F54">
        <w:rPr>
          <w:rFonts w:ascii="Arial" w:hAnsi="Arial" w:cs="Arial"/>
          <w:b/>
          <w:sz w:val="24"/>
          <w:szCs w:val="24"/>
        </w:rPr>
        <w:t>Досудебный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(в</w:t>
      </w:r>
      <w:r w:rsidRPr="00272F54">
        <w:rPr>
          <w:rFonts w:ascii="Arial" w:hAnsi="Arial" w:cs="Arial"/>
          <w:b/>
          <w:sz w:val="24"/>
          <w:szCs w:val="24"/>
        </w:rPr>
        <w:t>н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есудебный) порядок </w:t>
      </w:r>
      <w:r w:rsidRPr="00272F54">
        <w:rPr>
          <w:rFonts w:ascii="Arial" w:hAnsi="Arial" w:cs="Arial"/>
          <w:b/>
          <w:sz w:val="24"/>
          <w:szCs w:val="24"/>
        </w:rPr>
        <w:t>обжалования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ре</w:t>
      </w:r>
      <w:r w:rsidRPr="00272F54">
        <w:rPr>
          <w:rFonts w:ascii="Arial" w:hAnsi="Arial" w:cs="Arial"/>
          <w:b/>
          <w:sz w:val="24"/>
          <w:szCs w:val="24"/>
        </w:rPr>
        <w:t>шения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 xml:space="preserve">действий </w:t>
      </w:r>
      <w:r w:rsidR="00AA2511" w:rsidRPr="00272F54">
        <w:rPr>
          <w:rFonts w:ascii="Arial" w:hAnsi="Arial" w:cs="Arial"/>
          <w:b/>
          <w:sz w:val="24"/>
          <w:szCs w:val="24"/>
        </w:rPr>
        <w:t>(бездейств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я) органа, </w:t>
      </w:r>
      <w:r w:rsidRPr="00272F54">
        <w:rPr>
          <w:rFonts w:ascii="Arial" w:hAnsi="Arial" w:cs="Arial"/>
          <w:b/>
          <w:sz w:val="24"/>
          <w:szCs w:val="24"/>
        </w:rPr>
        <w:t>предоставляющего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муниципальную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услугу, в </w:t>
      </w:r>
      <w:r w:rsidRPr="00272F54">
        <w:rPr>
          <w:rFonts w:ascii="Arial" w:hAnsi="Arial" w:cs="Arial"/>
          <w:b/>
          <w:sz w:val="24"/>
          <w:szCs w:val="24"/>
        </w:rPr>
        <w:t>также 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х </w:t>
      </w:r>
      <w:r w:rsidRPr="00272F54">
        <w:rPr>
          <w:rFonts w:ascii="Arial" w:hAnsi="Arial" w:cs="Arial"/>
          <w:b/>
          <w:sz w:val="24"/>
          <w:szCs w:val="24"/>
        </w:rPr>
        <w:t>должностных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лиц</w:t>
      </w:r>
      <w:r w:rsidR="00AA2511" w:rsidRPr="00272F54">
        <w:rPr>
          <w:rFonts w:ascii="Arial" w:hAnsi="Arial" w:cs="Arial"/>
          <w:b/>
          <w:sz w:val="24"/>
          <w:szCs w:val="24"/>
        </w:rPr>
        <w:t>, мун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>ц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>п</w:t>
      </w:r>
      <w:r w:rsidRPr="00272F54">
        <w:rPr>
          <w:rFonts w:ascii="Arial" w:hAnsi="Arial" w:cs="Arial"/>
          <w:b/>
          <w:sz w:val="24"/>
          <w:szCs w:val="24"/>
        </w:rPr>
        <w:t>а</w:t>
      </w:r>
      <w:r w:rsidR="00AA2511" w:rsidRPr="00272F54">
        <w:rPr>
          <w:rFonts w:ascii="Arial" w:hAnsi="Arial" w:cs="Arial"/>
          <w:b/>
          <w:sz w:val="24"/>
          <w:szCs w:val="24"/>
        </w:rPr>
        <w:t>льных</w:t>
      </w:r>
      <w:r w:rsidRPr="00272F54">
        <w:rPr>
          <w:rFonts w:ascii="Arial" w:hAnsi="Arial" w:cs="Arial"/>
          <w:b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b/>
          <w:sz w:val="24"/>
          <w:szCs w:val="24"/>
        </w:rPr>
        <w:t>служащ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>х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F67FAD" w:rsidP="00F67FAD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25. </w:t>
      </w:r>
      <w:r w:rsidR="00AA2511" w:rsidRPr="00272F54">
        <w:rPr>
          <w:rFonts w:ascii="Arial" w:hAnsi="Arial" w:cs="Arial"/>
          <w:b/>
          <w:sz w:val="24"/>
          <w:szCs w:val="24"/>
        </w:rPr>
        <w:t>Пр</w:t>
      </w:r>
      <w:r w:rsidRPr="00272F54">
        <w:rPr>
          <w:rFonts w:ascii="Arial" w:hAnsi="Arial" w:cs="Arial"/>
          <w:b/>
          <w:sz w:val="24"/>
          <w:szCs w:val="24"/>
        </w:rPr>
        <w:t>а</w:t>
      </w:r>
      <w:r w:rsidR="00AA2511" w:rsidRPr="00272F54">
        <w:rPr>
          <w:rFonts w:ascii="Arial" w:hAnsi="Arial" w:cs="Arial"/>
          <w:b/>
          <w:sz w:val="24"/>
          <w:szCs w:val="24"/>
        </w:rPr>
        <w:t>во заяв</w:t>
      </w:r>
      <w:r w:rsidRPr="00272F54">
        <w:rPr>
          <w:rFonts w:ascii="Arial" w:hAnsi="Arial" w:cs="Arial"/>
          <w:b/>
          <w:sz w:val="24"/>
          <w:szCs w:val="24"/>
        </w:rPr>
        <w:t>ит</w:t>
      </w:r>
      <w:r w:rsidR="00AA2511" w:rsidRPr="00272F54">
        <w:rPr>
          <w:rFonts w:ascii="Arial" w:hAnsi="Arial" w:cs="Arial"/>
          <w:b/>
          <w:sz w:val="24"/>
          <w:szCs w:val="24"/>
        </w:rPr>
        <w:t>еля на обжалова</w:t>
      </w:r>
      <w:r w:rsidRPr="00272F54">
        <w:rPr>
          <w:rFonts w:ascii="Arial" w:hAnsi="Arial" w:cs="Arial"/>
          <w:b/>
          <w:sz w:val="24"/>
          <w:szCs w:val="24"/>
        </w:rPr>
        <w:t>ни</w:t>
      </w:r>
      <w:r w:rsidR="00AA2511" w:rsidRPr="00272F54">
        <w:rPr>
          <w:rFonts w:ascii="Arial" w:hAnsi="Arial" w:cs="Arial"/>
          <w:b/>
          <w:sz w:val="24"/>
          <w:szCs w:val="24"/>
        </w:rPr>
        <w:t>е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AA2511" w:rsidP="00F67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Заявитель имеет право</w:t>
      </w:r>
      <w:r w:rsidR="00F67FAD" w:rsidRPr="00272F54">
        <w:rPr>
          <w:rFonts w:ascii="Arial" w:hAnsi="Arial" w:cs="Arial"/>
          <w:sz w:val="24"/>
          <w:szCs w:val="24"/>
        </w:rPr>
        <w:t xml:space="preserve"> на </w:t>
      </w:r>
      <w:r w:rsidRPr="00272F54">
        <w:rPr>
          <w:rFonts w:ascii="Arial" w:hAnsi="Arial" w:cs="Arial"/>
          <w:sz w:val="24"/>
          <w:szCs w:val="24"/>
        </w:rPr>
        <w:t>обжалование решения и(</w:t>
      </w:r>
      <w:r w:rsidR="00F67FAD" w:rsidRPr="00272F54">
        <w:rPr>
          <w:rFonts w:ascii="Arial" w:hAnsi="Arial" w:cs="Arial"/>
          <w:sz w:val="24"/>
          <w:szCs w:val="24"/>
        </w:rPr>
        <w:t>или</w:t>
      </w:r>
      <w:r w:rsidRPr="00272F54">
        <w:rPr>
          <w:rFonts w:ascii="Arial" w:hAnsi="Arial" w:cs="Arial"/>
          <w:sz w:val="24"/>
          <w:szCs w:val="24"/>
        </w:rPr>
        <w:t>)действий</w:t>
      </w:r>
      <w:r w:rsidR="00F67FAD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(</w:t>
      </w:r>
      <w:r w:rsidR="00F67FAD" w:rsidRPr="00272F54">
        <w:rPr>
          <w:rFonts w:ascii="Arial" w:hAnsi="Arial" w:cs="Arial"/>
          <w:sz w:val="24"/>
          <w:szCs w:val="24"/>
        </w:rPr>
        <w:t>бездействия</w:t>
      </w:r>
      <w:r w:rsidRPr="00272F54">
        <w:rPr>
          <w:rFonts w:ascii="Arial" w:hAnsi="Arial" w:cs="Arial"/>
          <w:sz w:val="24"/>
          <w:szCs w:val="24"/>
        </w:rPr>
        <w:t xml:space="preserve">) </w:t>
      </w:r>
      <w:r w:rsidR="00F67FAD" w:rsidRPr="00272F54">
        <w:rPr>
          <w:rFonts w:ascii="Arial" w:hAnsi="Arial" w:cs="Arial"/>
          <w:sz w:val="24"/>
          <w:szCs w:val="24"/>
        </w:rPr>
        <w:t>Уполномоченного органа, должностных лиц Уполномоченного органа</w:t>
      </w:r>
      <w:r w:rsidRPr="00272F54">
        <w:rPr>
          <w:rFonts w:ascii="Arial" w:hAnsi="Arial" w:cs="Arial"/>
          <w:sz w:val="24"/>
          <w:szCs w:val="24"/>
        </w:rPr>
        <w:t>,</w:t>
      </w:r>
      <w:r w:rsidR="00F67FAD" w:rsidRPr="00272F54">
        <w:rPr>
          <w:rFonts w:ascii="Arial" w:hAnsi="Arial" w:cs="Arial"/>
          <w:sz w:val="24"/>
          <w:szCs w:val="24"/>
        </w:rPr>
        <w:t xml:space="preserve"> муниципальных </w:t>
      </w:r>
      <w:r w:rsidRPr="00272F54">
        <w:rPr>
          <w:rFonts w:ascii="Arial" w:hAnsi="Arial" w:cs="Arial"/>
          <w:sz w:val="24"/>
          <w:szCs w:val="24"/>
        </w:rPr>
        <w:t>служащих,</w:t>
      </w:r>
      <w:r w:rsidR="00F67FAD" w:rsidRPr="00272F54">
        <w:rPr>
          <w:rFonts w:ascii="Arial" w:hAnsi="Arial" w:cs="Arial"/>
          <w:sz w:val="24"/>
          <w:szCs w:val="24"/>
        </w:rPr>
        <w:t xml:space="preserve"> многофункционального</w:t>
      </w:r>
      <w:r w:rsidRPr="00272F54">
        <w:rPr>
          <w:rFonts w:ascii="Arial" w:hAnsi="Arial" w:cs="Arial"/>
          <w:sz w:val="24"/>
          <w:szCs w:val="24"/>
        </w:rPr>
        <w:t xml:space="preserve"> центра, а также работника </w:t>
      </w:r>
      <w:r w:rsidR="00F67FAD" w:rsidRPr="00272F54">
        <w:rPr>
          <w:rFonts w:ascii="Arial" w:hAnsi="Arial" w:cs="Arial"/>
          <w:sz w:val="24"/>
          <w:szCs w:val="24"/>
        </w:rPr>
        <w:t>многофункционального центра</w:t>
      </w:r>
      <w:r w:rsidRPr="00272F54">
        <w:rPr>
          <w:rFonts w:ascii="Arial" w:hAnsi="Arial" w:cs="Arial"/>
          <w:sz w:val="24"/>
          <w:szCs w:val="24"/>
        </w:rPr>
        <w:t xml:space="preserve"> при предоставлении </w:t>
      </w:r>
      <w:r w:rsidR="00F67FAD" w:rsidRPr="00272F54">
        <w:rPr>
          <w:rFonts w:ascii="Arial" w:hAnsi="Arial" w:cs="Arial"/>
          <w:sz w:val="24"/>
          <w:szCs w:val="24"/>
        </w:rPr>
        <w:t>муниципальной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F67FAD" w:rsidRPr="00272F54">
        <w:rPr>
          <w:rFonts w:ascii="Arial" w:hAnsi="Arial" w:cs="Arial"/>
          <w:sz w:val="24"/>
          <w:szCs w:val="24"/>
        </w:rPr>
        <w:t>услуги</w:t>
      </w:r>
      <w:r w:rsidRPr="00272F54">
        <w:rPr>
          <w:rFonts w:ascii="Arial" w:hAnsi="Arial" w:cs="Arial"/>
          <w:sz w:val="24"/>
          <w:szCs w:val="24"/>
        </w:rPr>
        <w:t xml:space="preserve"> в досудебном(внесудебном)порядке (дале</w:t>
      </w:r>
      <w:r w:rsidR="00F67FAD" w:rsidRPr="00272F54">
        <w:rPr>
          <w:rFonts w:ascii="Arial" w:hAnsi="Arial" w:cs="Arial"/>
          <w:sz w:val="24"/>
          <w:szCs w:val="24"/>
        </w:rPr>
        <w:t>е</w:t>
      </w:r>
      <w:r w:rsidRPr="00272F54">
        <w:rPr>
          <w:rFonts w:ascii="Arial" w:hAnsi="Arial" w:cs="Arial"/>
          <w:sz w:val="24"/>
          <w:szCs w:val="24"/>
        </w:rPr>
        <w:t>—жалоба).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F67FAD" w:rsidP="00F67FAD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26. 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Органы </w:t>
      </w:r>
      <w:r w:rsidRPr="00272F54">
        <w:rPr>
          <w:rFonts w:ascii="Arial" w:hAnsi="Arial" w:cs="Arial"/>
          <w:b/>
          <w:sz w:val="24"/>
          <w:szCs w:val="24"/>
        </w:rPr>
        <w:t>местного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самоуправления</w:t>
      </w:r>
      <w:r w:rsidR="00AA2511" w:rsidRPr="00272F54">
        <w:rPr>
          <w:rFonts w:ascii="Arial" w:hAnsi="Arial" w:cs="Arial"/>
          <w:b/>
          <w:sz w:val="24"/>
          <w:szCs w:val="24"/>
        </w:rPr>
        <w:t>, организац</w:t>
      </w:r>
      <w:r w:rsidRPr="00272F54">
        <w:rPr>
          <w:rFonts w:ascii="Arial" w:hAnsi="Arial" w:cs="Arial"/>
          <w:b/>
          <w:sz w:val="24"/>
          <w:szCs w:val="24"/>
        </w:rPr>
        <w:t>ии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н </w:t>
      </w:r>
      <w:r w:rsidRPr="00272F54">
        <w:rPr>
          <w:rFonts w:ascii="Arial" w:hAnsi="Arial" w:cs="Arial"/>
          <w:b/>
          <w:sz w:val="24"/>
          <w:szCs w:val="24"/>
        </w:rPr>
        <w:t>уполномоченные на рассмотрение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жало</w:t>
      </w:r>
      <w:r w:rsidRPr="00272F54">
        <w:rPr>
          <w:rFonts w:ascii="Arial" w:hAnsi="Arial" w:cs="Arial"/>
          <w:b/>
          <w:sz w:val="24"/>
          <w:szCs w:val="24"/>
        </w:rPr>
        <w:t>б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ы </w:t>
      </w:r>
      <w:r w:rsidRPr="00272F54">
        <w:rPr>
          <w:rFonts w:ascii="Arial" w:hAnsi="Arial" w:cs="Arial"/>
          <w:b/>
          <w:sz w:val="24"/>
          <w:szCs w:val="24"/>
        </w:rPr>
        <w:t>лица, которым может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быть направлена жалоб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а </w:t>
      </w:r>
      <w:r w:rsidRPr="00272F54">
        <w:rPr>
          <w:rFonts w:ascii="Arial" w:hAnsi="Arial" w:cs="Arial"/>
          <w:b/>
          <w:sz w:val="24"/>
          <w:szCs w:val="24"/>
        </w:rPr>
        <w:t>заявителя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в</w:t>
      </w:r>
    </w:p>
    <w:p w:rsidR="00BE6C6E" w:rsidRPr="00272F54" w:rsidRDefault="00AA2511" w:rsidP="00F67FAD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>досуде</w:t>
      </w:r>
      <w:r w:rsidR="00F67FAD" w:rsidRPr="00272F54">
        <w:rPr>
          <w:rFonts w:ascii="Arial" w:hAnsi="Arial" w:cs="Arial"/>
          <w:b/>
          <w:sz w:val="24"/>
          <w:szCs w:val="24"/>
        </w:rPr>
        <w:t>бн</w:t>
      </w:r>
      <w:r w:rsidRPr="00272F54">
        <w:rPr>
          <w:rFonts w:ascii="Arial" w:hAnsi="Arial" w:cs="Arial"/>
          <w:b/>
          <w:sz w:val="24"/>
          <w:szCs w:val="24"/>
        </w:rPr>
        <w:t>ом(</w:t>
      </w:r>
      <w:r w:rsidR="00F67FAD" w:rsidRPr="00272F54">
        <w:rPr>
          <w:rFonts w:ascii="Arial" w:hAnsi="Arial" w:cs="Arial"/>
          <w:b/>
          <w:sz w:val="24"/>
          <w:szCs w:val="24"/>
        </w:rPr>
        <w:t>внесудебном</w:t>
      </w:r>
      <w:r w:rsidRPr="00272F54">
        <w:rPr>
          <w:rFonts w:ascii="Arial" w:hAnsi="Arial" w:cs="Arial"/>
          <w:b/>
          <w:sz w:val="24"/>
          <w:szCs w:val="24"/>
        </w:rPr>
        <w:t>)</w:t>
      </w:r>
      <w:r w:rsidR="00F67FAD" w:rsidRPr="00272F54">
        <w:rPr>
          <w:rFonts w:ascii="Arial" w:hAnsi="Arial" w:cs="Arial"/>
          <w:b/>
          <w:sz w:val="24"/>
          <w:szCs w:val="24"/>
        </w:rPr>
        <w:t xml:space="preserve"> п</w:t>
      </w:r>
      <w:r w:rsidRPr="00272F54">
        <w:rPr>
          <w:rFonts w:ascii="Arial" w:hAnsi="Arial" w:cs="Arial"/>
          <w:b/>
          <w:sz w:val="24"/>
          <w:szCs w:val="24"/>
        </w:rPr>
        <w:t>орядке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AA2511" w:rsidP="00FE2D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26.1 В </w:t>
      </w:r>
      <w:r w:rsidR="00FE2D98" w:rsidRPr="00272F54">
        <w:rPr>
          <w:rFonts w:ascii="Arial" w:hAnsi="Arial" w:cs="Arial"/>
          <w:sz w:val="24"/>
          <w:szCs w:val="24"/>
        </w:rPr>
        <w:t>до</w:t>
      </w:r>
      <w:r w:rsidRPr="00272F54">
        <w:rPr>
          <w:rFonts w:ascii="Arial" w:hAnsi="Arial" w:cs="Arial"/>
          <w:sz w:val="24"/>
          <w:szCs w:val="24"/>
        </w:rPr>
        <w:t xml:space="preserve">судебном (внесудебном) порядке заявитель (представитель) вправе обратиться с жалобой в </w:t>
      </w:r>
      <w:r w:rsidR="00FE2D98" w:rsidRPr="00272F54">
        <w:rPr>
          <w:rFonts w:ascii="Arial" w:hAnsi="Arial" w:cs="Arial"/>
          <w:sz w:val="24"/>
          <w:szCs w:val="24"/>
        </w:rPr>
        <w:t>письменной</w:t>
      </w:r>
      <w:r w:rsidRPr="00272F54">
        <w:rPr>
          <w:rFonts w:ascii="Arial" w:hAnsi="Arial" w:cs="Arial"/>
          <w:sz w:val="24"/>
          <w:szCs w:val="24"/>
        </w:rPr>
        <w:t xml:space="preserve"> форме на бумажном носитель </w:t>
      </w:r>
      <w:r w:rsidR="00FE2D98" w:rsidRPr="00272F54">
        <w:rPr>
          <w:rFonts w:ascii="Arial" w:hAnsi="Arial" w:cs="Arial"/>
          <w:sz w:val="24"/>
          <w:szCs w:val="24"/>
        </w:rPr>
        <w:t>или</w:t>
      </w:r>
      <w:r w:rsidRPr="00272F54">
        <w:rPr>
          <w:rFonts w:ascii="Arial" w:hAnsi="Arial" w:cs="Arial"/>
          <w:sz w:val="24"/>
          <w:szCs w:val="24"/>
        </w:rPr>
        <w:t xml:space="preserve"> в эле</w:t>
      </w:r>
      <w:r w:rsidR="00FE2D98" w:rsidRPr="00272F54">
        <w:rPr>
          <w:rFonts w:ascii="Arial" w:hAnsi="Arial" w:cs="Arial"/>
          <w:sz w:val="24"/>
          <w:szCs w:val="24"/>
        </w:rPr>
        <w:t>кт</w:t>
      </w:r>
      <w:r w:rsidRPr="00272F54">
        <w:rPr>
          <w:rFonts w:ascii="Arial" w:hAnsi="Arial" w:cs="Arial"/>
          <w:sz w:val="24"/>
          <w:szCs w:val="24"/>
        </w:rPr>
        <w:t>ронной форме:</w:t>
      </w:r>
    </w:p>
    <w:p w:rsidR="00BE6C6E" w:rsidRPr="00272F54" w:rsidRDefault="00AA2511" w:rsidP="00FE2D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а) в </w:t>
      </w:r>
      <w:r w:rsidR="00FE2D98" w:rsidRPr="00272F54">
        <w:rPr>
          <w:rFonts w:ascii="Arial" w:hAnsi="Arial" w:cs="Arial"/>
          <w:sz w:val="24"/>
          <w:szCs w:val="24"/>
        </w:rPr>
        <w:t>Уполномоченный</w:t>
      </w:r>
      <w:r w:rsidRPr="00272F54">
        <w:rPr>
          <w:rFonts w:ascii="Arial" w:hAnsi="Arial" w:cs="Arial"/>
          <w:sz w:val="24"/>
          <w:szCs w:val="24"/>
        </w:rPr>
        <w:t xml:space="preserve"> орган — на решение </w:t>
      </w:r>
      <w:r w:rsidR="00FE2D98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(или)</w:t>
      </w:r>
      <w:r w:rsidR="00FE2D98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действия(бездействие) должностного лица, руководителя структурного подразделения </w:t>
      </w:r>
      <w:r w:rsidR="00FE2D98" w:rsidRPr="00272F54">
        <w:rPr>
          <w:rFonts w:ascii="Arial" w:hAnsi="Arial" w:cs="Arial"/>
          <w:sz w:val="24"/>
          <w:szCs w:val="24"/>
        </w:rPr>
        <w:t>Уполномоченного</w:t>
      </w:r>
      <w:r w:rsidRPr="00272F54">
        <w:rPr>
          <w:rFonts w:ascii="Arial" w:hAnsi="Arial" w:cs="Arial"/>
          <w:sz w:val="24"/>
          <w:szCs w:val="24"/>
        </w:rPr>
        <w:t xml:space="preserve"> органа. на решение </w:t>
      </w:r>
      <w:r w:rsidR="00FE2D98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действия (бездействие) Уполномоченного органа, руковод</w:t>
      </w:r>
      <w:r w:rsidR="00FE2D98" w:rsidRPr="00272F54">
        <w:rPr>
          <w:rFonts w:ascii="Arial" w:hAnsi="Arial" w:cs="Arial"/>
          <w:sz w:val="24"/>
          <w:szCs w:val="24"/>
        </w:rPr>
        <w:t>ит</w:t>
      </w:r>
      <w:r w:rsidRPr="00272F54">
        <w:rPr>
          <w:rFonts w:ascii="Arial" w:hAnsi="Arial" w:cs="Arial"/>
          <w:sz w:val="24"/>
          <w:szCs w:val="24"/>
        </w:rPr>
        <w:t>еля Уполномоченного органа;</w:t>
      </w:r>
    </w:p>
    <w:p w:rsidR="00BE6C6E" w:rsidRPr="00272F54" w:rsidRDefault="00FE2D98" w:rsidP="00FE2D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б) в вышестоящи</w:t>
      </w:r>
      <w:r w:rsidR="00AA2511" w:rsidRPr="00272F54">
        <w:rPr>
          <w:rFonts w:ascii="Arial" w:hAnsi="Arial" w:cs="Arial"/>
          <w:sz w:val="24"/>
          <w:szCs w:val="24"/>
        </w:rPr>
        <w:t>й орган на решение и (или) действия (бездействие) должностного</w:t>
      </w:r>
      <w:r w:rsidRPr="00272F54">
        <w:rPr>
          <w:rFonts w:ascii="Arial" w:hAnsi="Arial" w:cs="Arial"/>
          <w:sz w:val="24"/>
          <w:szCs w:val="24"/>
        </w:rPr>
        <w:t xml:space="preserve"> ли</w:t>
      </w:r>
      <w:r w:rsidR="00AA2511" w:rsidRPr="00272F54">
        <w:rPr>
          <w:rFonts w:ascii="Arial" w:hAnsi="Arial" w:cs="Arial"/>
          <w:sz w:val="24"/>
          <w:szCs w:val="24"/>
        </w:rPr>
        <w:t>ца, руководителя структурного подразделе</w:t>
      </w:r>
      <w:r w:rsidRPr="00272F54">
        <w:rPr>
          <w:rFonts w:ascii="Arial" w:hAnsi="Arial" w:cs="Arial"/>
          <w:sz w:val="24"/>
          <w:szCs w:val="24"/>
        </w:rPr>
        <w:t>ния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Уполномоченного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lastRenderedPageBreak/>
        <w:t>органа;</w:t>
      </w:r>
    </w:p>
    <w:p w:rsidR="00BE6C6E" w:rsidRPr="00272F54" w:rsidRDefault="00AA2511" w:rsidP="00FE2D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в) к руковод</w:t>
      </w:r>
      <w:r w:rsidR="00FE2D98" w:rsidRPr="00272F54">
        <w:rPr>
          <w:rFonts w:ascii="Arial" w:hAnsi="Arial" w:cs="Arial"/>
          <w:sz w:val="24"/>
          <w:szCs w:val="24"/>
        </w:rPr>
        <w:t>ителю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FE2D98" w:rsidRPr="00272F54">
        <w:rPr>
          <w:rFonts w:ascii="Arial" w:hAnsi="Arial" w:cs="Arial"/>
          <w:sz w:val="24"/>
          <w:szCs w:val="24"/>
        </w:rPr>
        <w:t xml:space="preserve">многофункционального </w:t>
      </w:r>
      <w:r w:rsidRPr="00272F54">
        <w:rPr>
          <w:rFonts w:ascii="Arial" w:hAnsi="Arial" w:cs="Arial"/>
          <w:sz w:val="24"/>
          <w:szCs w:val="24"/>
        </w:rPr>
        <w:t>центра — на решения и действия (бездействие)</w:t>
      </w:r>
      <w:r w:rsidR="00FE2D98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работника </w:t>
      </w:r>
      <w:r w:rsidR="00FE2D98" w:rsidRPr="00272F54">
        <w:rPr>
          <w:rFonts w:ascii="Arial" w:hAnsi="Arial" w:cs="Arial"/>
          <w:sz w:val="24"/>
          <w:szCs w:val="24"/>
        </w:rPr>
        <w:t xml:space="preserve">многофункционального </w:t>
      </w:r>
      <w:r w:rsidRPr="00272F54">
        <w:rPr>
          <w:rFonts w:ascii="Arial" w:hAnsi="Arial" w:cs="Arial"/>
          <w:sz w:val="24"/>
          <w:szCs w:val="24"/>
        </w:rPr>
        <w:t>центра;</w:t>
      </w:r>
    </w:p>
    <w:p w:rsidR="00BE6C6E" w:rsidRPr="00272F54" w:rsidRDefault="00AA2511" w:rsidP="00FE2D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г) к</w:t>
      </w:r>
      <w:r w:rsidR="00FE2D98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учредителю</w:t>
      </w:r>
      <w:r w:rsidR="00FE2D98" w:rsidRPr="00272F54">
        <w:rPr>
          <w:rFonts w:ascii="Arial" w:hAnsi="Arial" w:cs="Arial"/>
          <w:sz w:val="24"/>
          <w:szCs w:val="24"/>
        </w:rPr>
        <w:t xml:space="preserve"> многофункционального </w:t>
      </w:r>
      <w:r w:rsidRPr="00272F54">
        <w:rPr>
          <w:rFonts w:ascii="Arial" w:hAnsi="Arial" w:cs="Arial"/>
          <w:sz w:val="24"/>
          <w:szCs w:val="24"/>
        </w:rPr>
        <w:t>центра — на реше</w:t>
      </w:r>
      <w:r w:rsidR="00FE2D98" w:rsidRPr="00272F54">
        <w:rPr>
          <w:rFonts w:ascii="Arial" w:hAnsi="Arial" w:cs="Arial"/>
          <w:sz w:val="24"/>
          <w:szCs w:val="24"/>
        </w:rPr>
        <w:t xml:space="preserve">ние </w:t>
      </w:r>
      <w:r w:rsidRPr="00272F54">
        <w:rPr>
          <w:rFonts w:ascii="Arial" w:hAnsi="Arial" w:cs="Arial"/>
          <w:sz w:val="24"/>
          <w:szCs w:val="24"/>
        </w:rPr>
        <w:t xml:space="preserve">и действия(бездействие) </w:t>
      </w:r>
      <w:r w:rsidR="00C72AB2" w:rsidRPr="00272F54">
        <w:rPr>
          <w:rFonts w:ascii="Arial" w:hAnsi="Arial" w:cs="Arial"/>
          <w:sz w:val="24"/>
          <w:szCs w:val="24"/>
        </w:rPr>
        <w:t xml:space="preserve">многофункционального </w:t>
      </w:r>
      <w:r w:rsidRPr="00272F54">
        <w:rPr>
          <w:rFonts w:ascii="Arial" w:hAnsi="Arial" w:cs="Arial"/>
          <w:sz w:val="24"/>
          <w:szCs w:val="24"/>
        </w:rPr>
        <w:t>центра.</w:t>
      </w:r>
    </w:p>
    <w:p w:rsidR="00BE6C6E" w:rsidRPr="00272F54" w:rsidRDefault="00AA2511" w:rsidP="00C72A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В</w:t>
      </w:r>
      <w:r w:rsidR="00C72AB2" w:rsidRPr="00272F54">
        <w:rPr>
          <w:rFonts w:ascii="Arial" w:hAnsi="Arial" w:cs="Arial"/>
          <w:sz w:val="24"/>
          <w:szCs w:val="24"/>
        </w:rPr>
        <w:t xml:space="preserve"> Уполномоченном </w:t>
      </w:r>
      <w:r w:rsidRPr="00272F54">
        <w:rPr>
          <w:rFonts w:ascii="Arial" w:hAnsi="Arial" w:cs="Arial"/>
          <w:sz w:val="24"/>
          <w:szCs w:val="24"/>
        </w:rPr>
        <w:t>органе,</w:t>
      </w:r>
      <w:r w:rsidR="00C72AB2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многофункциональном</w:t>
      </w:r>
      <w:r w:rsidR="00C72AB2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центре,</w:t>
      </w:r>
      <w:r w:rsidR="00C72AB2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</w:t>
      </w:r>
      <w:r w:rsidR="00C72AB2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учред</w:t>
      </w:r>
      <w:r w:rsidR="00C72AB2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теля </w:t>
      </w:r>
      <w:r w:rsidR="00C72AB2" w:rsidRPr="00272F54">
        <w:rPr>
          <w:rFonts w:ascii="Arial" w:hAnsi="Arial" w:cs="Arial"/>
          <w:sz w:val="24"/>
          <w:szCs w:val="24"/>
        </w:rPr>
        <w:t xml:space="preserve">многофункционального </w:t>
      </w:r>
      <w:r w:rsidRPr="00272F54">
        <w:rPr>
          <w:rFonts w:ascii="Arial" w:hAnsi="Arial" w:cs="Arial"/>
          <w:sz w:val="24"/>
          <w:szCs w:val="24"/>
        </w:rPr>
        <w:t xml:space="preserve">центра </w:t>
      </w:r>
      <w:r w:rsidR="00C72AB2" w:rsidRPr="00272F54">
        <w:rPr>
          <w:rFonts w:ascii="Arial" w:hAnsi="Arial" w:cs="Arial"/>
          <w:sz w:val="24"/>
          <w:szCs w:val="24"/>
        </w:rPr>
        <w:t>определяются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C72AB2" w:rsidRPr="00272F54">
        <w:rPr>
          <w:rFonts w:ascii="Arial" w:hAnsi="Arial" w:cs="Arial"/>
          <w:sz w:val="24"/>
          <w:szCs w:val="24"/>
        </w:rPr>
        <w:t>уполномоченные</w:t>
      </w:r>
      <w:r w:rsidRPr="00272F54">
        <w:rPr>
          <w:rFonts w:ascii="Arial" w:hAnsi="Arial" w:cs="Arial"/>
          <w:sz w:val="24"/>
          <w:szCs w:val="24"/>
        </w:rPr>
        <w:t xml:space="preserve"> на </w:t>
      </w:r>
      <w:r w:rsidR="00C72AB2" w:rsidRPr="00272F54">
        <w:rPr>
          <w:rFonts w:ascii="Arial" w:hAnsi="Arial" w:cs="Arial"/>
          <w:sz w:val="24"/>
          <w:szCs w:val="24"/>
        </w:rPr>
        <w:t>рассмотрение</w:t>
      </w:r>
      <w:r w:rsidRPr="00272F54">
        <w:rPr>
          <w:rFonts w:ascii="Arial" w:hAnsi="Arial" w:cs="Arial"/>
          <w:sz w:val="24"/>
          <w:szCs w:val="24"/>
        </w:rPr>
        <w:t xml:space="preserve"> жалоб</w:t>
      </w:r>
      <w:r w:rsidR="00C72AB2" w:rsidRPr="00272F54">
        <w:rPr>
          <w:rFonts w:ascii="Arial" w:hAnsi="Arial" w:cs="Arial"/>
          <w:sz w:val="24"/>
          <w:szCs w:val="24"/>
        </w:rPr>
        <w:t xml:space="preserve"> должностные лица.</w:t>
      </w:r>
    </w:p>
    <w:p w:rsidR="00C72AB2" w:rsidRPr="00272F54" w:rsidRDefault="00C72AB2" w:rsidP="00AA2511">
      <w:pPr>
        <w:jc w:val="both"/>
        <w:rPr>
          <w:rFonts w:ascii="Arial" w:hAnsi="Arial" w:cs="Arial"/>
          <w:sz w:val="24"/>
          <w:szCs w:val="24"/>
        </w:rPr>
      </w:pPr>
      <w:bookmarkStart w:id="18" w:name="22"/>
      <w:bookmarkEnd w:id="18"/>
    </w:p>
    <w:p w:rsidR="00BE6C6E" w:rsidRPr="00272F54" w:rsidRDefault="00C72AB2" w:rsidP="00C72AB2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27. 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Способы </w:t>
      </w:r>
      <w:r w:rsidRPr="00272F54">
        <w:rPr>
          <w:rFonts w:ascii="Arial" w:hAnsi="Arial" w:cs="Arial"/>
          <w:b/>
          <w:sz w:val="24"/>
          <w:szCs w:val="24"/>
        </w:rPr>
        <w:t>информирования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заявителей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о порядке </w:t>
      </w:r>
      <w:r w:rsidRPr="00272F54">
        <w:rPr>
          <w:rFonts w:ascii="Arial" w:hAnsi="Arial" w:cs="Arial"/>
          <w:b/>
          <w:sz w:val="24"/>
          <w:szCs w:val="24"/>
        </w:rPr>
        <w:t>подачи 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рассмотрения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жалобы, в том числе с использованием Ед</w:t>
      </w:r>
      <w:r w:rsidRPr="00272F54">
        <w:rPr>
          <w:rFonts w:ascii="Arial" w:hAnsi="Arial" w:cs="Arial"/>
          <w:b/>
          <w:sz w:val="24"/>
          <w:szCs w:val="24"/>
        </w:rPr>
        <w:t xml:space="preserve">иного портала 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государственных </w:t>
      </w:r>
      <w:r w:rsidRPr="00272F54">
        <w:rPr>
          <w:rFonts w:ascii="Arial" w:hAnsi="Arial" w:cs="Arial"/>
          <w:b/>
          <w:sz w:val="24"/>
          <w:szCs w:val="24"/>
        </w:rPr>
        <w:t>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 xml:space="preserve">муниципальных </w:t>
      </w:r>
      <w:r w:rsidR="00AA2511" w:rsidRPr="00272F54">
        <w:rPr>
          <w:rFonts w:ascii="Arial" w:hAnsi="Arial" w:cs="Arial"/>
          <w:b/>
          <w:sz w:val="24"/>
          <w:szCs w:val="24"/>
        </w:rPr>
        <w:t>услуг (функций)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AA2511" w:rsidP="00C72A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27.1 Информация о порядке подачи и рассмотрения жалобы размещается на информационных стендах в местах предоставления муниципальной услуги, на са</w:t>
      </w:r>
      <w:r w:rsidR="00C72AB2" w:rsidRPr="00272F54">
        <w:rPr>
          <w:rFonts w:ascii="Arial" w:hAnsi="Arial" w:cs="Arial"/>
          <w:sz w:val="24"/>
          <w:szCs w:val="24"/>
        </w:rPr>
        <w:t>й</w:t>
      </w:r>
      <w:r w:rsidRPr="00272F54">
        <w:rPr>
          <w:rFonts w:ascii="Arial" w:hAnsi="Arial" w:cs="Arial"/>
          <w:sz w:val="24"/>
          <w:szCs w:val="24"/>
        </w:rPr>
        <w:t>те Уполномоченного органа, Ед</w:t>
      </w:r>
      <w:r w:rsidR="00C72AB2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ном </w:t>
      </w:r>
      <w:r w:rsidR="00C72AB2" w:rsidRPr="00272F54">
        <w:rPr>
          <w:rFonts w:ascii="Arial" w:hAnsi="Arial" w:cs="Arial"/>
          <w:sz w:val="24"/>
          <w:szCs w:val="24"/>
        </w:rPr>
        <w:t>портале</w:t>
      </w:r>
      <w:r w:rsidRPr="00272F54">
        <w:rPr>
          <w:rFonts w:ascii="Arial" w:hAnsi="Arial" w:cs="Arial"/>
          <w:sz w:val="24"/>
          <w:szCs w:val="24"/>
        </w:rPr>
        <w:t>, а та</w:t>
      </w:r>
      <w:r w:rsidR="00C72AB2" w:rsidRPr="00272F54">
        <w:rPr>
          <w:rFonts w:ascii="Arial" w:hAnsi="Arial" w:cs="Arial"/>
          <w:sz w:val="24"/>
          <w:szCs w:val="24"/>
        </w:rPr>
        <w:t>кж</w:t>
      </w:r>
      <w:r w:rsidRPr="00272F54">
        <w:rPr>
          <w:rFonts w:ascii="Arial" w:hAnsi="Arial" w:cs="Arial"/>
          <w:sz w:val="24"/>
          <w:szCs w:val="24"/>
        </w:rPr>
        <w:t xml:space="preserve">е предоставляется в </w:t>
      </w:r>
      <w:r w:rsidR="00C72AB2" w:rsidRPr="00272F54">
        <w:rPr>
          <w:rFonts w:ascii="Arial" w:hAnsi="Arial" w:cs="Arial"/>
          <w:sz w:val="24"/>
          <w:szCs w:val="24"/>
        </w:rPr>
        <w:t>устной</w:t>
      </w:r>
      <w:r w:rsidRPr="00272F54">
        <w:rPr>
          <w:rFonts w:ascii="Arial" w:hAnsi="Arial" w:cs="Arial"/>
          <w:sz w:val="24"/>
          <w:szCs w:val="24"/>
        </w:rPr>
        <w:t xml:space="preserve"> форме по телефону и (или)</w:t>
      </w:r>
      <w:r w:rsidR="00C72AB2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на личном приеме либо в письменной форме почтовым отправлением по адресу, указанному заявителем(представителем).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C72AB2" w:rsidP="00A57629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28. 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Перечень </w:t>
      </w:r>
      <w:r w:rsidRPr="00272F54">
        <w:rPr>
          <w:rFonts w:ascii="Arial" w:hAnsi="Arial" w:cs="Arial"/>
          <w:b/>
          <w:sz w:val="24"/>
          <w:szCs w:val="24"/>
        </w:rPr>
        <w:t>нормативных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правовых </w:t>
      </w:r>
      <w:r w:rsidRPr="00272F54">
        <w:rPr>
          <w:rFonts w:ascii="Arial" w:hAnsi="Arial" w:cs="Arial"/>
          <w:b/>
          <w:sz w:val="24"/>
          <w:szCs w:val="24"/>
        </w:rPr>
        <w:t>актов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, регулирующих порядок досудебного (внесудебного) </w:t>
      </w:r>
      <w:r w:rsidRPr="00272F54">
        <w:rPr>
          <w:rFonts w:ascii="Arial" w:hAnsi="Arial" w:cs="Arial"/>
          <w:b/>
          <w:sz w:val="24"/>
          <w:szCs w:val="24"/>
        </w:rPr>
        <w:t>обжалования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действий (</w:t>
      </w:r>
      <w:r w:rsidRPr="00272F54">
        <w:rPr>
          <w:rFonts w:ascii="Arial" w:hAnsi="Arial" w:cs="Arial"/>
          <w:b/>
          <w:sz w:val="24"/>
          <w:szCs w:val="24"/>
        </w:rPr>
        <w:t>бездействия</w:t>
      </w:r>
      <w:r w:rsidR="00AA2511" w:rsidRPr="00272F54">
        <w:rPr>
          <w:rFonts w:ascii="Arial" w:hAnsi="Arial" w:cs="Arial"/>
          <w:b/>
          <w:sz w:val="24"/>
          <w:szCs w:val="24"/>
        </w:rPr>
        <w:t>) и (</w:t>
      </w:r>
      <w:r w:rsidRPr="00272F54">
        <w:rPr>
          <w:rFonts w:ascii="Arial" w:hAnsi="Arial" w:cs="Arial"/>
          <w:b/>
          <w:sz w:val="24"/>
          <w:szCs w:val="24"/>
        </w:rPr>
        <w:t>или</w:t>
      </w:r>
      <w:r w:rsidR="00AA2511" w:rsidRPr="00272F54">
        <w:rPr>
          <w:rFonts w:ascii="Arial" w:hAnsi="Arial" w:cs="Arial"/>
          <w:b/>
          <w:sz w:val="24"/>
          <w:szCs w:val="24"/>
        </w:rPr>
        <w:t>) решений,</w:t>
      </w:r>
      <w:r w:rsidR="00A57629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при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нятых (осуществленных) в ходе предоставления </w:t>
      </w:r>
      <w:r w:rsidRPr="00272F54">
        <w:rPr>
          <w:rFonts w:ascii="Arial" w:hAnsi="Arial" w:cs="Arial"/>
          <w:b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услуги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C72AB2" w:rsidP="00C72A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28.1 Порядок досудебного (внесуд</w:t>
      </w:r>
      <w:r w:rsidR="00AA2511" w:rsidRPr="00272F54">
        <w:rPr>
          <w:rFonts w:ascii="Arial" w:hAnsi="Arial" w:cs="Arial"/>
          <w:sz w:val="24"/>
          <w:szCs w:val="24"/>
        </w:rPr>
        <w:t xml:space="preserve">ебного) обжалования решений и действий (бездействия) Уполномоченного органа, предоставляющего </w:t>
      </w:r>
      <w:r w:rsidRPr="00272F54">
        <w:rPr>
          <w:rFonts w:ascii="Arial" w:hAnsi="Arial" w:cs="Arial"/>
          <w:sz w:val="24"/>
          <w:szCs w:val="24"/>
        </w:rPr>
        <w:t>муниципальную</w:t>
      </w:r>
      <w:r w:rsidR="00AA2511" w:rsidRPr="00272F54">
        <w:rPr>
          <w:rFonts w:ascii="Arial" w:hAnsi="Arial" w:cs="Arial"/>
          <w:sz w:val="24"/>
          <w:szCs w:val="24"/>
        </w:rPr>
        <w:t xml:space="preserve"> услугу, а также его должностных лиц регулируется:</w:t>
      </w:r>
    </w:p>
    <w:p w:rsidR="00BE6C6E" w:rsidRPr="00272F54" w:rsidRDefault="00AA2511" w:rsidP="00C72A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Федеральным законом «Об организации </w:t>
      </w:r>
      <w:r w:rsidR="00C72AB2" w:rsidRPr="00272F54">
        <w:rPr>
          <w:rFonts w:ascii="Arial" w:hAnsi="Arial" w:cs="Arial"/>
          <w:sz w:val="24"/>
          <w:szCs w:val="24"/>
        </w:rPr>
        <w:t>предоставления</w:t>
      </w:r>
      <w:r w:rsidRPr="00272F54">
        <w:rPr>
          <w:rFonts w:ascii="Arial" w:hAnsi="Arial" w:cs="Arial"/>
          <w:sz w:val="24"/>
          <w:szCs w:val="24"/>
        </w:rPr>
        <w:t xml:space="preserve"> государственных и</w:t>
      </w:r>
      <w:r w:rsidR="00C72AB2" w:rsidRPr="00272F54">
        <w:rPr>
          <w:rFonts w:ascii="Arial" w:hAnsi="Arial" w:cs="Arial"/>
          <w:sz w:val="24"/>
          <w:szCs w:val="24"/>
        </w:rPr>
        <w:t xml:space="preserve"> муниципальных услуг</w:t>
      </w:r>
      <w:r w:rsidRPr="00272F54">
        <w:rPr>
          <w:rFonts w:ascii="Arial" w:hAnsi="Arial" w:cs="Arial"/>
          <w:sz w:val="24"/>
          <w:szCs w:val="24"/>
        </w:rPr>
        <w:t>»;</w:t>
      </w:r>
    </w:p>
    <w:p w:rsidR="00A57629" w:rsidRDefault="00A57629" w:rsidP="0051103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 Беллыкского сельсовета от 28.09.2022 № 35-п «Об утверждении Положения об особенностях подачи и рассмотрения жалоб при предоставлении муниципальных услуг»;</w:t>
      </w:r>
    </w:p>
    <w:p w:rsidR="00BE6C6E" w:rsidRPr="00272F54" w:rsidRDefault="00511034" w:rsidP="0051103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постановлением</w:t>
      </w:r>
      <w:r w:rsidR="00AA2511" w:rsidRPr="00272F54">
        <w:rPr>
          <w:rFonts w:ascii="Arial" w:hAnsi="Arial" w:cs="Arial"/>
          <w:sz w:val="24"/>
          <w:szCs w:val="24"/>
        </w:rPr>
        <w:t xml:space="preserve"> Правительства Российской Федерации от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 xml:space="preserve">20 ноября 2012 года </w:t>
      </w:r>
      <w:r w:rsidRPr="00272F54">
        <w:rPr>
          <w:rFonts w:ascii="Arial" w:hAnsi="Arial" w:cs="Arial"/>
          <w:sz w:val="24"/>
          <w:szCs w:val="24"/>
        </w:rPr>
        <w:t>№1198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“О </w:t>
      </w:r>
      <w:r w:rsidR="00AA2511" w:rsidRPr="00272F54">
        <w:rPr>
          <w:rFonts w:ascii="Arial" w:hAnsi="Arial" w:cs="Arial"/>
          <w:sz w:val="24"/>
          <w:szCs w:val="24"/>
        </w:rPr>
        <w:t xml:space="preserve">федеральной государственной информационной системе, обеспечивающей </w:t>
      </w:r>
      <w:r w:rsidRPr="00272F54">
        <w:rPr>
          <w:rFonts w:ascii="Arial" w:hAnsi="Arial" w:cs="Arial"/>
          <w:sz w:val="24"/>
          <w:szCs w:val="24"/>
        </w:rPr>
        <w:t>процесс</w:t>
      </w:r>
      <w:r w:rsidR="00AA2511" w:rsidRPr="00272F54">
        <w:rPr>
          <w:rFonts w:ascii="Arial" w:hAnsi="Arial" w:cs="Arial"/>
          <w:sz w:val="24"/>
          <w:szCs w:val="24"/>
        </w:rPr>
        <w:t xml:space="preserve"> досудебного (внесудебного) обжалования решений и действий (</w:t>
      </w:r>
      <w:r w:rsidRPr="00272F54">
        <w:rPr>
          <w:rFonts w:ascii="Arial" w:hAnsi="Arial" w:cs="Arial"/>
          <w:sz w:val="24"/>
          <w:szCs w:val="24"/>
        </w:rPr>
        <w:t>бездействия</w:t>
      </w:r>
      <w:r w:rsidR="00AA2511" w:rsidRPr="00272F54">
        <w:rPr>
          <w:rFonts w:ascii="Arial" w:hAnsi="Arial" w:cs="Arial"/>
          <w:sz w:val="24"/>
          <w:szCs w:val="24"/>
        </w:rPr>
        <w:t xml:space="preserve">), совершенным при предоставлении </w:t>
      </w:r>
      <w:r w:rsidRPr="00272F54">
        <w:rPr>
          <w:rFonts w:ascii="Arial" w:hAnsi="Arial" w:cs="Arial"/>
          <w:sz w:val="24"/>
          <w:szCs w:val="24"/>
        </w:rPr>
        <w:t>государственных</w:t>
      </w:r>
      <w:r w:rsidR="00AA2511" w:rsidRPr="00272F54">
        <w:rPr>
          <w:rFonts w:ascii="Arial" w:hAnsi="Arial" w:cs="Arial"/>
          <w:sz w:val="24"/>
          <w:szCs w:val="24"/>
        </w:rPr>
        <w:t xml:space="preserve"> и муниципальных услуг».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511034" w:rsidP="00511034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>Раздел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VI. Особенности выполнения </w:t>
      </w:r>
      <w:r w:rsidRPr="00272F54">
        <w:rPr>
          <w:rFonts w:ascii="Arial" w:hAnsi="Arial" w:cs="Arial"/>
          <w:b/>
          <w:sz w:val="24"/>
          <w:szCs w:val="24"/>
        </w:rPr>
        <w:t>административных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процедур(действий) в </w:t>
      </w:r>
      <w:r w:rsidRPr="00272F54">
        <w:rPr>
          <w:rFonts w:ascii="Arial" w:hAnsi="Arial" w:cs="Arial"/>
          <w:b/>
          <w:sz w:val="24"/>
          <w:szCs w:val="24"/>
        </w:rPr>
        <w:t>многофункциональных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центрах </w:t>
      </w:r>
      <w:r w:rsidRPr="00272F54">
        <w:rPr>
          <w:rFonts w:ascii="Arial" w:hAnsi="Arial" w:cs="Arial"/>
          <w:b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государственн</w:t>
      </w:r>
      <w:r w:rsidRPr="00272F54">
        <w:rPr>
          <w:rFonts w:ascii="Arial" w:hAnsi="Arial" w:cs="Arial"/>
          <w:b/>
          <w:sz w:val="24"/>
          <w:szCs w:val="24"/>
        </w:rPr>
        <w:t>ых 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муниципальных</w:t>
      </w:r>
    </w:p>
    <w:p w:rsidR="00BE6C6E" w:rsidRPr="00272F54" w:rsidRDefault="00AA2511" w:rsidP="00511034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>услуг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511034" w:rsidP="00511034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29. 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Исчерпывающий перечень </w:t>
      </w:r>
      <w:r w:rsidRPr="00272F54">
        <w:rPr>
          <w:rFonts w:ascii="Arial" w:hAnsi="Arial" w:cs="Arial"/>
          <w:b/>
          <w:sz w:val="24"/>
          <w:szCs w:val="24"/>
        </w:rPr>
        <w:t>административных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процедур (дейст</w:t>
      </w:r>
      <w:r w:rsidRPr="00272F54">
        <w:rPr>
          <w:rFonts w:ascii="Arial" w:hAnsi="Arial" w:cs="Arial"/>
          <w:b/>
          <w:sz w:val="24"/>
          <w:szCs w:val="24"/>
        </w:rPr>
        <w:t>вий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) при </w:t>
      </w:r>
      <w:r w:rsidRPr="00272F54">
        <w:rPr>
          <w:rFonts w:ascii="Arial" w:hAnsi="Arial" w:cs="Arial"/>
          <w:b/>
          <w:sz w:val="24"/>
          <w:szCs w:val="24"/>
        </w:rPr>
        <w:t>предоставлении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услуги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, выполняемых </w:t>
      </w:r>
      <w:r w:rsidRPr="00272F54">
        <w:rPr>
          <w:rFonts w:ascii="Arial" w:hAnsi="Arial" w:cs="Arial"/>
          <w:b/>
          <w:sz w:val="24"/>
          <w:szCs w:val="24"/>
        </w:rPr>
        <w:t xml:space="preserve">многофункциональными </w:t>
      </w:r>
      <w:r w:rsidR="00AA2511" w:rsidRPr="00272F54">
        <w:rPr>
          <w:rFonts w:ascii="Arial" w:hAnsi="Arial" w:cs="Arial"/>
          <w:b/>
          <w:sz w:val="24"/>
          <w:szCs w:val="24"/>
        </w:rPr>
        <w:t>центрам</w:t>
      </w:r>
      <w:r w:rsidRPr="00272F54">
        <w:rPr>
          <w:rFonts w:ascii="Arial" w:hAnsi="Arial" w:cs="Arial"/>
          <w:b/>
          <w:sz w:val="24"/>
          <w:szCs w:val="24"/>
        </w:rPr>
        <w:t>и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D9151D" w:rsidP="00D9151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29.1. </w:t>
      </w:r>
      <w:r w:rsidR="00AA2511" w:rsidRPr="00272F54">
        <w:rPr>
          <w:rFonts w:ascii="Arial" w:hAnsi="Arial" w:cs="Arial"/>
          <w:sz w:val="24"/>
          <w:szCs w:val="24"/>
        </w:rPr>
        <w:t>Многофункциональный центр осуществляет:</w:t>
      </w:r>
    </w:p>
    <w:p w:rsidR="00BE6C6E" w:rsidRPr="00272F54" w:rsidRDefault="00AA2511" w:rsidP="00D9151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а) информирование заявителей о порядке </w:t>
      </w:r>
      <w:r w:rsidR="00D9151D" w:rsidRPr="00272F54">
        <w:rPr>
          <w:rFonts w:ascii="Arial" w:hAnsi="Arial" w:cs="Arial"/>
          <w:sz w:val="24"/>
          <w:szCs w:val="24"/>
        </w:rPr>
        <w:t>предоставления</w:t>
      </w:r>
      <w:r w:rsidRPr="00272F54">
        <w:rPr>
          <w:rFonts w:ascii="Arial" w:hAnsi="Arial" w:cs="Arial"/>
          <w:sz w:val="24"/>
          <w:szCs w:val="24"/>
        </w:rPr>
        <w:t xml:space="preserve"> муниципальной </w:t>
      </w:r>
      <w:r w:rsidR="00D9151D" w:rsidRPr="00272F54">
        <w:rPr>
          <w:rFonts w:ascii="Arial" w:hAnsi="Arial" w:cs="Arial"/>
          <w:sz w:val="24"/>
          <w:szCs w:val="24"/>
        </w:rPr>
        <w:t>услуги</w:t>
      </w:r>
      <w:r w:rsidRPr="00272F54">
        <w:rPr>
          <w:rFonts w:ascii="Arial" w:hAnsi="Arial" w:cs="Arial"/>
          <w:sz w:val="24"/>
          <w:szCs w:val="24"/>
        </w:rPr>
        <w:t xml:space="preserve"> в </w:t>
      </w:r>
      <w:r w:rsidR="00D9151D" w:rsidRPr="00272F54">
        <w:rPr>
          <w:rFonts w:ascii="Arial" w:hAnsi="Arial" w:cs="Arial"/>
          <w:sz w:val="24"/>
          <w:szCs w:val="24"/>
        </w:rPr>
        <w:t>многофункциональном</w:t>
      </w:r>
      <w:r w:rsidRPr="00272F54">
        <w:rPr>
          <w:rFonts w:ascii="Arial" w:hAnsi="Arial" w:cs="Arial"/>
          <w:sz w:val="24"/>
          <w:szCs w:val="24"/>
        </w:rPr>
        <w:t xml:space="preserve"> центре, по иным </w:t>
      </w:r>
      <w:r w:rsidR="00D9151D" w:rsidRPr="00272F54">
        <w:rPr>
          <w:rFonts w:ascii="Arial" w:hAnsi="Arial" w:cs="Arial"/>
          <w:sz w:val="24"/>
          <w:szCs w:val="24"/>
        </w:rPr>
        <w:t>вопросам</w:t>
      </w:r>
      <w:r w:rsidRPr="00272F54">
        <w:rPr>
          <w:rFonts w:ascii="Arial" w:hAnsi="Arial" w:cs="Arial"/>
          <w:sz w:val="24"/>
          <w:szCs w:val="24"/>
        </w:rPr>
        <w:t xml:space="preserve">, связанным с </w:t>
      </w:r>
      <w:r w:rsidR="00D9151D" w:rsidRPr="00272F54">
        <w:rPr>
          <w:rFonts w:ascii="Arial" w:hAnsi="Arial" w:cs="Arial"/>
          <w:sz w:val="24"/>
          <w:szCs w:val="24"/>
        </w:rPr>
        <w:t>предоставлением муниципальной услуги, а также к</w:t>
      </w:r>
      <w:r w:rsidRPr="00272F54">
        <w:rPr>
          <w:rFonts w:ascii="Arial" w:hAnsi="Arial" w:cs="Arial"/>
          <w:sz w:val="24"/>
          <w:szCs w:val="24"/>
        </w:rPr>
        <w:t xml:space="preserve">онсультирование заявителей о порядке предоставления муниципальной услуги в </w:t>
      </w:r>
      <w:r w:rsidR="00D9151D" w:rsidRPr="00272F54">
        <w:rPr>
          <w:rFonts w:ascii="Arial" w:hAnsi="Arial" w:cs="Arial"/>
          <w:sz w:val="24"/>
          <w:szCs w:val="24"/>
        </w:rPr>
        <w:t>многофункциональном</w:t>
      </w:r>
      <w:r w:rsidRPr="00272F54">
        <w:rPr>
          <w:rFonts w:ascii="Arial" w:hAnsi="Arial" w:cs="Arial"/>
          <w:sz w:val="24"/>
          <w:szCs w:val="24"/>
        </w:rPr>
        <w:t xml:space="preserve"> центре;</w:t>
      </w:r>
    </w:p>
    <w:p w:rsidR="00BE6C6E" w:rsidRPr="00272F54" w:rsidRDefault="00D9151D" w:rsidP="00D9151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lastRenderedPageBreak/>
        <w:t>б</w:t>
      </w:r>
      <w:r w:rsidR="00AA2511" w:rsidRPr="00272F54">
        <w:rPr>
          <w:rFonts w:ascii="Arial" w:hAnsi="Arial" w:cs="Arial"/>
          <w:sz w:val="24"/>
          <w:szCs w:val="24"/>
        </w:rPr>
        <w:t>) выдачу заявителю результата предоставления муниципальной услуги, на бумажном носител</w:t>
      </w:r>
      <w:r w:rsidRPr="00272F54">
        <w:rPr>
          <w:rFonts w:ascii="Arial" w:hAnsi="Arial" w:cs="Arial"/>
          <w:sz w:val="24"/>
          <w:szCs w:val="24"/>
        </w:rPr>
        <w:t>е</w:t>
      </w:r>
      <w:r w:rsidR="00AA2511" w:rsidRPr="00272F54">
        <w:rPr>
          <w:rFonts w:ascii="Arial" w:hAnsi="Arial" w:cs="Arial"/>
          <w:sz w:val="24"/>
          <w:szCs w:val="24"/>
        </w:rPr>
        <w:t>, подтверждающих содержание электронных документов, на</w:t>
      </w:r>
      <w:r w:rsidRPr="00272F54">
        <w:rPr>
          <w:rFonts w:ascii="Arial" w:hAnsi="Arial" w:cs="Arial"/>
          <w:sz w:val="24"/>
          <w:szCs w:val="24"/>
        </w:rPr>
        <w:t>п</w:t>
      </w:r>
      <w:r w:rsidR="00AA2511" w:rsidRPr="00272F54">
        <w:rPr>
          <w:rFonts w:ascii="Arial" w:hAnsi="Arial" w:cs="Arial"/>
          <w:sz w:val="24"/>
          <w:szCs w:val="24"/>
        </w:rPr>
        <w:t xml:space="preserve">равленных в многофункциональный центр по </w:t>
      </w:r>
      <w:r w:rsidRPr="00272F54">
        <w:rPr>
          <w:rFonts w:ascii="Arial" w:hAnsi="Arial" w:cs="Arial"/>
          <w:sz w:val="24"/>
          <w:szCs w:val="24"/>
        </w:rPr>
        <w:t>результатам</w:t>
      </w:r>
      <w:r w:rsidR="00AA2511" w:rsidRPr="00272F54">
        <w:rPr>
          <w:rFonts w:ascii="Arial" w:hAnsi="Arial" w:cs="Arial"/>
          <w:sz w:val="24"/>
          <w:szCs w:val="24"/>
        </w:rPr>
        <w:t xml:space="preserve"> предоставления муниципальной услуги, а также выдача документов, включая </w:t>
      </w:r>
      <w:r w:rsidRPr="00272F54">
        <w:rPr>
          <w:rFonts w:ascii="Arial" w:hAnsi="Arial" w:cs="Arial"/>
          <w:sz w:val="24"/>
          <w:szCs w:val="24"/>
        </w:rPr>
        <w:t>составление</w:t>
      </w:r>
      <w:r w:rsidR="00AA2511" w:rsidRPr="00272F54">
        <w:rPr>
          <w:rFonts w:ascii="Arial" w:hAnsi="Arial" w:cs="Arial"/>
          <w:sz w:val="24"/>
          <w:szCs w:val="24"/>
        </w:rPr>
        <w:t xml:space="preserve"> на бумажном </w:t>
      </w:r>
      <w:r w:rsidRPr="00272F54">
        <w:rPr>
          <w:rFonts w:ascii="Arial" w:hAnsi="Arial" w:cs="Arial"/>
          <w:sz w:val="24"/>
          <w:szCs w:val="24"/>
        </w:rPr>
        <w:t>носителе и заверение выписок и</w:t>
      </w:r>
      <w:r w:rsidR="00AA2511" w:rsidRPr="00272F54">
        <w:rPr>
          <w:rFonts w:ascii="Arial" w:hAnsi="Arial" w:cs="Arial"/>
          <w:sz w:val="24"/>
          <w:szCs w:val="24"/>
        </w:rPr>
        <w:t xml:space="preserve">з информационных систем органов, предоставляющих </w:t>
      </w:r>
      <w:r w:rsidRPr="00272F54">
        <w:rPr>
          <w:rFonts w:ascii="Arial" w:hAnsi="Arial" w:cs="Arial"/>
          <w:sz w:val="24"/>
          <w:szCs w:val="24"/>
        </w:rPr>
        <w:t>государственные</w:t>
      </w:r>
      <w:r w:rsidR="00AA2511" w:rsidRPr="00272F54">
        <w:rPr>
          <w:rFonts w:ascii="Arial" w:hAnsi="Arial" w:cs="Arial"/>
          <w:sz w:val="24"/>
          <w:szCs w:val="24"/>
        </w:rPr>
        <w:t xml:space="preserve"> (муниципальны</w:t>
      </w:r>
      <w:r w:rsidRPr="00272F54">
        <w:rPr>
          <w:rFonts w:ascii="Arial" w:hAnsi="Arial" w:cs="Arial"/>
          <w:sz w:val="24"/>
          <w:szCs w:val="24"/>
        </w:rPr>
        <w:t>е</w:t>
      </w:r>
      <w:r w:rsidR="00AA2511" w:rsidRPr="00272F54">
        <w:rPr>
          <w:rFonts w:ascii="Arial" w:hAnsi="Arial" w:cs="Arial"/>
          <w:sz w:val="24"/>
          <w:szCs w:val="24"/>
        </w:rPr>
        <w:t>)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услуг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;</w:t>
      </w:r>
    </w:p>
    <w:p w:rsidR="00BE6C6E" w:rsidRPr="00272F54" w:rsidRDefault="00AA2511" w:rsidP="00D9151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в) иные процедуры и действия, предусмотренные Федеральным законом № 210-ФЗ.</w:t>
      </w:r>
    </w:p>
    <w:p w:rsidR="00D9151D" w:rsidRPr="00272F54" w:rsidRDefault="00AA2511" w:rsidP="00D9151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</w:t>
      </w:r>
      <w:r w:rsidR="00D9151D" w:rsidRPr="00272F54">
        <w:rPr>
          <w:rFonts w:ascii="Arial" w:hAnsi="Arial" w:cs="Arial"/>
          <w:sz w:val="24"/>
          <w:szCs w:val="24"/>
        </w:rPr>
        <w:t xml:space="preserve"> </w:t>
      </w:r>
      <w:bookmarkStart w:id="19" w:name="23"/>
      <w:bookmarkEnd w:id="19"/>
      <w:r w:rsidR="00D9151D" w:rsidRPr="00272F54">
        <w:rPr>
          <w:rFonts w:ascii="Arial" w:hAnsi="Arial" w:cs="Arial"/>
          <w:sz w:val="24"/>
          <w:szCs w:val="24"/>
        </w:rPr>
        <w:t>организации.</w:t>
      </w:r>
    </w:p>
    <w:p w:rsidR="00D9151D" w:rsidRPr="00272F54" w:rsidRDefault="00D9151D" w:rsidP="00D9151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9151D" w:rsidRPr="00272F54" w:rsidRDefault="00D9151D" w:rsidP="00D9151D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>30. И</w:t>
      </w:r>
      <w:r w:rsidR="00AA2511" w:rsidRPr="00272F54">
        <w:rPr>
          <w:rFonts w:ascii="Arial" w:hAnsi="Arial" w:cs="Arial"/>
          <w:b/>
          <w:sz w:val="24"/>
          <w:szCs w:val="24"/>
        </w:rPr>
        <w:t>нформиров</w:t>
      </w:r>
      <w:r w:rsidRPr="00272F54">
        <w:rPr>
          <w:rFonts w:ascii="Arial" w:hAnsi="Arial" w:cs="Arial"/>
          <w:b/>
          <w:sz w:val="24"/>
          <w:szCs w:val="24"/>
        </w:rPr>
        <w:t>ани</w:t>
      </w:r>
      <w:r w:rsidR="00C30995" w:rsidRPr="00272F54">
        <w:rPr>
          <w:rFonts w:ascii="Arial" w:hAnsi="Arial" w:cs="Arial"/>
          <w:b/>
          <w:sz w:val="24"/>
          <w:szCs w:val="24"/>
        </w:rPr>
        <w:t>е за</w:t>
      </w:r>
      <w:r w:rsidR="00AA2511" w:rsidRPr="00272F54">
        <w:rPr>
          <w:rFonts w:ascii="Arial" w:hAnsi="Arial" w:cs="Arial"/>
          <w:b/>
          <w:sz w:val="24"/>
          <w:szCs w:val="24"/>
        </w:rPr>
        <w:t>яв</w:t>
      </w:r>
      <w:r w:rsidRPr="00272F54">
        <w:rPr>
          <w:rFonts w:ascii="Arial" w:hAnsi="Arial" w:cs="Arial"/>
          <w:b/>
          <w:sz w:val="24"/>
          <w:szCs w:val="24"/>
        </w:rPr>
        <w:t>ителей</w:t>
      </w:r>
    </w:p>
    <w:p w:rsidR="00D9151D" w:rsidRPr="00272F54" w:rsidRDefault="00D9151D" w:rsidP="00D9151D">
      <w:pPr>
        <w:jc w:val="center"/>
        <w:rPr>
          <w:rFonts w:ascii="Arial" w:hAnsi="Arial" w:cs="Arial"/>
          <w:b/>
          <w:sz w:val="24"/>
          <w:szCs w:val="24"/>
        </w:rPr>
      </w:pPr>
    </w:p>
    <w:p w:rsidR="00BE6C6E" w:rsidRPr="00272F54" w:rsidRDefault="00C30995" w:rsidP="00C3099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30.1 Информирование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заявителей многофункциональными</w:t>
      </w:r>
      <w:r w:rsidR="00AA2511" w:rsidRPr="00272F54">
        <w:rPr>
          <w:rFonts w:ascii="Arial" w:hAnsi="Arial" w:cs="Arial"/>
          <w:sz w:val="24"/>
          <w:szCs w:val="24"/>
        </w:rPr>
        <w:t xml:space="preserve"> центра</w:t>
      </w:r>
      <w:r w:rsidRPr="00272F54">
        <w:rPr>
          <w:rFonts w:ascii="Arial" w:hAnsi="Arial" w:cs="Arial"/>
          <w:sz w:val="24"/>
          <w:szCs w:val="24"/>
        </w:rPr>
        <w:t xml:space="preserve">ми </w:t>
      </w:r>
      <w:r w:rsidR="00AA2511" w:rsidRPr="00272F54">
        <w:rPr>
          <w:rFonts w:ascii="Arial" w:hAnsi="Arial" w:cs="Arial"/>
          <w:sz w:val="24"/>
          <w:szCs w:val="24"/>
        </w:rPr>
        <w:t>осуществляется следующими способа</w:t>
      </w:r>
      <w:r w:rsidRPr="00272F54">
        <w:rPr>
          <w:rFonts w:ascii="Arial" w:hAnsi="Arial" w:cs="Arial"/>
          <w:sz w:val="24"/>
          <w:szCs w:val="24"/>
        </w:rPr>
        <w:t>ми</w:t>
      </w:r>
      <w:r w:rsidR="00AA2511" w:rsidRPr="00272F54">
        <w:rPr>
          <w:rFonts w:ascii="Arial" w:hAnsi="Arial" w:cs="Arial"/>
          <w:sz w:val="24"/>
          <w:szCs w:val="24"/>
        </w:rPr>
        <w:t>:</w:t>
      </w:r>
    </w:p>
    <w:p w:rsidR="00BE6C6E" w:rsidRPr="00272F54" w:rsidRDefault="00AA2511" w:rsidP="00C3099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а) посредством </w:t>
      </w:r>
      <w:r w:rsidR="00C30995" w:rsidRPr="00272F54">
        <w:rPr>
          <w:rFonts w:ascii="Arial" w:hAnsi="Arial" w:cs="Arial"/>
          <w:sz w:val="24"/>
          <w:szCs w:val="24"/>
        </w:rPr>
        <w:t>привлечения средств массовой и</w:t>
      </w:r>
      <w:r w:rsidRPr="00272F54">
        <w:rPr>
          <w:rFonts w:ascii="Arial" w:hAnsi="Arial" w:cs="Arial"/>
          <w:sz w:val="24"/>
          <w:szCs w:val="24"/>
        </w:rPr>
        <w:t>нформац</w:t>
      </w:r>
      <w:r w:rsidR="00C30995" w:rsidRPr="00272F54">
        <w:rPr>
          <w:rFonts w:ascii="Arial" w:hAnsi="Arial" w:cs="Arial"/>
          <w:sz w:val="24"/>
          <w:szCs w:val="24"/>
        </w:rPr>
        <w:t>ии</w:t>
      </w:r>
      <w:r w:rsidRPr="00272F54">
        <w:rPr>
          <w:rFonts w:ascii="Arial" w:hAnsi="Arial" w:cs="Arial"/>
          <w:sz w:val="24"/>
          <w:szCs w:val="24"/>
        </w:rPr>
        <w:t xml:space="preserve">, а также </w:t>
      </w:r>
      <w:r w:rsidR="00C30995" w:rsidRPr="00272F54">
        <w:rPr>
          <w:rFonts w:ascii="Arial" w:hAnsi="Arial" w:cs="Arial"/>
          <w:sz w:val="24"/>
          <w:szCs w:val="24"/>
        </w:rPr>
        <w:t>путём</w:t>
      </w:r>
      <w:r w:rsidRPr="00272F54">
        <w:rPr>
          <w:rFonts w:ascii="Arial" w:hAnsi="Arial" w:cs="Arial"/>
          <w:sz w:val="24"/>
          <w:szCs w:val="24"/>
        </w:rPr>
        <w:t xml:space="preserve"> разме</w:t>
      </w:r>
      <w:r w:rsidR="00C30995" w:rsidRPr="00272F54">
        <w:rPr>
          <w:rFonts w:ascii="Arial" w:hAnsi="Arial" w:cs="Arial"/>
          <w:sz w:val="24"/>
          <w:szCs w:val="24"/>
        </w:rPr>
        <w:t>щения информации</w:t>
      </w:r>
      <w:r w:rsidRPr="00272F54">
        <w:rPr>
          <w:rFonts w:ascii="Arial" w:hAnsi="Arial" w:cs="Arial"/>
          <w:sz w:val="24"/>
          <w:szCs w:val="24"/>
        </w:rPr>
        <w:t xml:space="preserve"> на </w:t>
      </w:r>
      <w:r w:rsidR="00C30995" w:rsidRPr="00272F54">
        <w:rPr>
          <w:rFonts w:ascii="Arial" w:hAnsi="Arial" w:cs="Arial"/>
          <w:sz w:val="24"/>
          <w:szCs w:val="24"/>
        </w:rPr>
        <w:t>официальных</w:t>
      </w:r>
      <w:r w:rsidRPr="00272F54">
        <w:rPr>
          <w:rFonts w:ascii="Arial" w:hAnsi="Arial" w:cs="Arial"/>
          <w:sz w:val="24"/>
          <w:szCs w:val="24"/>
        </w:rPr>
        <w:t xml:space="preserve"> сайтах и информационных стендах </w:t>
      </w:r>
      <w:r w:rsidR="00C30995" w:rsidRPr="00272F54">
        <w:rPr>
          <w:rFonts w:ascii="Arial" w:hAnsi="Arial" w:cs="Arial"/>
          <w:sz w:val="24"/>
          <w:szCs w:val="24"/>
        </w:rPr>
        <w:t xml:space="preserve">многофункциональных </w:t>
      </w:r>
      <w:r w:rsidRPr="00272F54">
        <w:rPr>
          <w:rFonts w:ascii="Arial" w:hAnsi="Arial" w:cs="Arial"/>
          <w:sz w:val="24"/>
          <w:szCs w:val="24"/>
        </w:rPr>
        <w:t>центров;</w:t>
      </w:r>
    </w:p>
    <w:p w:rsidR="00BE6C6E" w:rsidRPr="00272F54" w:rsidRDefault="00C30995" w:rsidP="00C3099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>) пр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обра</w:t>
      </w:r>
      <w:r w:rsidRPr="00272F54">
        <w:rPr>
          <w:rFonts w:ascii="Arial" w:hAnsi="Arial" w:cs="Arial"/>
          <w:sz w:val="24"/>
          <w:szCs w:val="24"/>
        </w:rPr>
        <w:t>щ</w:t>
      </w:r>
      <w:r w:rsidR="00AA2511" w:rsidRPr="00272F54">
        <w:rPr>
          <w:rFonts w:ascii="Arial" w:hAnsi="Arial" w:cs="Arial"/>
          <w:sz w:val="24"/>
          <w:szCs w:val="24"/>
        </w:rPr>
        <w:t>ен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и заяв</w:t>
      </w:r>
      <w:r w:rsidRPr="00272F54">
        <w:rPr>
          <w:rFonts w:ascii="Arial" w:hAnsi="Arial" w:cs="Arial"/>
          <w:sz w:val="24"/>
          <w:szCs w:val="24"/>
        </w:rPr>
        <w:t>ителя</w:t>
      </w:r>
      <w:r w:rsidR="00AA2511" w:rsidRPr="00272F54">
        <w:rPr>
          <w:rFonts w:ascii="Arial" w:hAnsi="Arial" w:cs="Arial"/>
          <w:sz w:val="24"/>
          <w:szCs w:val="24"/>
        </w:rPr>
        <w:t xml:space="preserve"> в </w:t>
      </w:r>
      <w:r w:rsidRPr="00272F54">
        <w:rPr>
          <w:rFonts w:ascii="Arial" w:hAnsi="Arial" w:cs="Arial"/>
          <w:sz w:val="24"/>
          <w:szCs w:val="24"/>
        </w:rPr>
        <w:t xml:space="preserve">многофункциональный </w:t>
      </w:r>
      <w:r w:rsidR="00AA2511" w:rsidRPr="00272F54">
        <w:rPr>
          <w:rFonts w:ascii="Arial" w:hAnsi="Arial" w:cs="Arial"/>
          <w:sz w:val="24"/>
          <w:szCs w:val="24"/>
        </w:rPr>
        <w:t xml:space="preserve">центр </w:t>
      </w:r>
      <w:r w:rsidRPr="00272F54">
        <w:rPr>
          <w:rFonts w:ascii="Arial" w:hAnsi="Arial" w:cs="Arial"/>
          <w:sz w:val="24"/>
          <w:szCs w:val="24"/>
        </w:rPr>
        <w:t>лично</w:t>
      </w:r>
      <w:r w:rsidR="00AA2511" w:rsidRPr="00272F54">
        <w:rPr>
          <w:rFonts w:ascii="Arial" w:hAnsi="Arial" w:cs="Arial"/>
          <w:sz w:val="24"/>
          <w:szCs w:val="24"/>
        </w:rPr>
        <w:t>, по</w:t>
      </w:r>
      <w:r w:rsidRPr="00272F54">
        <w:rPr>
          <w:rFonts w:ascii="Arial" w:hAnsi="Arial" w:cs="Arial"/>
          <w:sz w:val="24"/>
          <w:szCs w:val="24"/>
        </w:rPr>
        <w:t xml:space="preserve"> теле</w:t>
      </w:r>
      <w:r w:rsidR="00AA2511" w:rsidRPr="00272F54">
        <w:rPr>
          <w:rFonts w:ascii="Arial" w:hAnsi="Arial" w:cs="Arial"/>
          <w:sz w:val="24"/>
          <w:szCs w:val="24"/>
        </w:rPr>
        <w:t>фону, посредством почтов</w:t>
      </w:r>
      <w:r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 xml:space="preserve">х </w:t>
      </w:r>
      <w:r w:rsidRPr="00272F54">
        <w:rPr>
          <w:rFonts w:ascii="Arial" w:hAnsi="Arial" w:cs="Arial"/>
          <w:sz w:val="24"/>
          <w:szCs w:val="24"/>
        </w:rPr>
        <w:t>отправлений</w:t>
      </w:r>
      <w:r w:rsidR="00AA2511" w:rsidRPr="00272F54">
        <w:rPr>
          <w:rFonts w:ascii="Arial" w:hAnsi="Arial" w:cs="Arial"/>
          <w:sz w:val="24"/>
          <w:szCs w:val="24"/>
        </w:rPr>
        <w:t xml:space="preserve">, </w:t>
      </w:r>
      <w:r w:rsidRPr="00272F54">
        <w:rPr>
          <w:rFonts w:ascii="Arial" w:hAnsi="Arial" w:cs="Arial"/>
          <w:sz w:val="24"/>
          <w:szCs w:val="24"/>
        </w:rPr>
        <w:t>либо</w:t>
      </w:r>
      <w:r w:rsidR="00AA2511" w:rsidRPr="00272F54">
        <w:rPr>
          <w:rFonts w:ascii="Arial" w:hAnsi="Arial" w:cs="Arial"/>
          <w:sz w:val="24"/>
          <w:szCs w:val="24"/>
        </w:rPr>
        <w:t xml:space="preserve"> по электронной почте.</w:t>
      </w:r>
    </w:p>
    <w:p w:rsidR="00BE6C6E" w:rsidRPr="00272F54" w:rsidRDefault="00AA2511" w:rsidP="00C3099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При личном </w:t>
      </w:r>
      <w:r w:rsidR="00C30995" w:rsidRPr="00272F54">
        <w:rPr>
          <w:rFonts w:ascii="Arial" w:hAnsi="Arial" w:cs="Arial"/>
          <w:sz w:val="24"/>
          <w:szCs w:val="24"/>
        </w:rPr>
        <w:t>обращении</w:t>
      </w:r>
      <w:r w:rsidRPr="00272F54">
        <w:rPr>
          <w:rFonts w:ascii="Arial" w:hAnsi="Arial" w:cs="Arial"/>
          <w:sz w:val="24"/>
          <w:szCs w:val="24"/>
        </w:rPr>
        <w:t xml:space="preserve"> работник </w:t>
      </w:r>
      <w:r w:rsidR="00C30995" w:rsidRPr="00272F54">
        <w:rPr>
          <w:rFonts w:ascii="Arial" w:hAnsi="Arial" w:cs="Arial"/>
          <w:sz w:val="24"/>
          <w:szCs w:val="24"/>
        </w:rPr>
        <w:t>многофункционального центра</w:t>
      </w:r>
      <w:r w:rsidRPr="00272F54">
        <w:rPr>
          <w:rFonts w:ascii="Arial" w:hAnsi="Arial" w:cs="Arial"/>
          <w:sz w:val="24"/>
          <w:szCs w:val="24"/>
        </w:rPr>
        <w:t xml:space="preserve"> подробно </w:t>
      </w:r>
      <w:r w:rsidR="00C30995" w:rsidRPr="00272F54">
        <w:rPr>
          <w:rFonts w:ascii="Arial" w:hAnsi="Arial" w:cs="Arial"/>
          <w:sz w:val="24"/>
          <w:szCs w:val="24"/>
        </w:rPr>
        <w:t>информирует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C30995" w:rsidRPr="00272F54">
        <w:rPr>
          <w:rFonts w:ascii="Arial" w:hAnsi="Arial" w:cs="Arial"/>
          <w:sz w:val="24"/>
          <w:szCs w:val="24"/>
        </w:rPr>
        <w:t>заявителей</w:t>
      </w:r>
      <w:r w:rsidRPr="00272F54">
        <w:rPr>
          <w:rFonts w:ascii="Arial" w:hAnsi="Arial" w:cs="Arial"/>
          <w:sz w:val="24"/>
          <w:szCs w:val="24"/>
        </w:rPr>
        <w:t xml:space="preserve"> по </w:t>
      </w:r>
      <w:r w:rsidR="00C30995" w:rsidRPr="00272F54">
        <w:rPr>
          <w:rFonts w:ascii="Arial" w:hAnsi="Arial" w:cs="Arial"/>
          <w:sz w:val="24"/>
          <w:szCs w:val="24"/>
        </w:rPr>
        <w:t>интересующим</w:t>
      </w:r>
      <w:r w:rsidRPr="00272F54">
        <w:rPr>
          <w:rFonts w:ascii="Arial" w:hAnsi="Arial" w:cs="Arial"/>
          <w:sz w:val="24"/>
          <w:szCs w:val="24"/>
        </w:rPr>
        <w:t xml:space="preserve"> их </w:t>
      </w:r>
      <w:r w:rsidR="00C30995" w:rsidRPr="00272F54">
        <w:rPr>
          <w:rFonts w:ascii="Arial" w:hAnsi="Arial" w:cs="Arial"/>
          <w:sz w:val="24"/>
          <w:szCs w:val="24"/>
        </w:rPr>
        <w:t>вопросам</w:t>
      </w:r>
      <w:r w:rsidRPr="00272F54">
        <w:rPr>
          <w:rFonts w:ascii="Arial" w:hAnsi="Arial" w:cs="Arial"/>
          <w:sz w:val="24"/>
          <w:szCs w:val="24"/>
        </w:rPr>
        <w:t xml:space="preserve"> в вежливой корректной</w:t>
      </w:r>
      <w:r w:rsidR="00C30995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форме с </w:t>
      </w:r>
      <w:r w:rsidR="00C30995" w:rsidRPr="00272F54">
        <w:rPr>
          <w:rFonts w:ascii="Arial" w:hAnsi="Arial" w:cs="Arial"/>
          <w:sz w:val="24"/>
          <w:szCs w:val="24"/>
        </w:rPr>
        <w:t>использованием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C30995" w:rsidRPr="00272F54">
        <w:rPr>
          <w:rFonts w:ascii="Arial" w:hAnsi="Arial" w:cs="Arial"/>
          <w:sz w:val="24"/>
          <w:szCs w:val="24"/>
        </w:rPr>
        <w:t>официально</w:t>
      </w:r>
      <w:r w:rsidRPr="00272F54">
        <w:rPr>
          <w:rFonts w:ascii="Arial" w:hAnsi="Arial" w:cs="Arial"/>
          <w:sz w:val="24"/>
          <w:szCs w:val="24"/>
        </w:rPr>
        <w:t xml:space="preserve">-делового </w:t>
      </w:r>
      <w:r w:rsidR="00C30995" w:rsidRPr="00272F54">
        <w:rPr>
          <w:rFonts w:ascii="Arial" w:hAnsi="Arial" w:cs="Arial"/>
          <w:sz w:val="24"/>
          <w:szCs w:val="24"/>
        </w:rPr>
        <w:t>стиля</w:t>
      </w:r>
      <w:r w:rsidRPr="00272F54">
        <w:rPr>
          <w:rFonts w:ascii="Arial" w:hAnsi="Arial" w:cs="Arial"/>
          <w:sz w:val="24"/>
          <w:szCs w:val="24"/>
        </w:rPr>
        <w:t xml:space="preserve"> речи. </w:t>
      </w:r>
      <w:r w:rsidR="00C30995" w:rsidRPr="00272F54">
        <w:rPr>
          <w:rFonts w:ascii="Arial" w:hAnsi="Arial" w:cs="Arial"/>
          <w:sz w:val="24"/>
          <w:szCs w:val="24"/>
        </w:rPr>
        <w:t>Рекомендуемое</w:t>
      </w:r>
      <w:r w:rsidRPr="00272F54">
        <w:rPr>
          <w:rFonts w:ascii="Arial" w:hAnsi="Arial" w:cs="Arial"/>
          <w:sz w:val="24"/>
          <w:szCs w:val="24"/>
        </w:rPr>
        <w:t xml:space="preserve"> время </w:t>
      </w:r>
      <w:r w:rsidR="00C30995" w:rsidRPr="00272F54">
        <w:rPr>
          <w:rFonts w:ascii="Arial" w:hAnsi="Arial" w:cs="Arial"/>
          <w:sz w:val="24"/>
          <w:szCs w:val="24"/>
        </w:rPr>
        <w:t>предоставления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C30995" w:rsidRPr="00272F54">
        <w:rPr>
          <w:rFonts w:ascii="Arial" w:hAnsi="Arial" w:cs="Arial"/>
          <w:sz w:val="24"/>
          <w:szCs w:val="24"/>
        </w:rPr>
        <w:t xml:space="preserve">консультации - </w:t>
      </w:r>
      <w:r w:rsidRPr="00272F54">
        <w:rPr>
          <w:rFonts w:ascii="Arial" w:hAnsi="Arial" w:cs="Arial"/>
          <w:sz w:val="24"/>
          <w:szCs w:val="24"/>
        </w:rPr>
        <w:t>не более</w:t>
      </w:r>
      <w:r w:rsidR="00C30995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15</w:t>
      </w:r>
      <w:r w:rsidR="00C30995" w:rsidRPr="00272F54">
        <w:rPr>
          <w:rFonts w:ascii="Arial" w:hAnsi="Arial" w:cs="Arial"/>
          <w:sz w:val="24"/>
          <w:szCs w:val="24"/>
        </w:rPr>
        <w:t xml:space="preserve"> минут</w:t>
      </w:r>
      <w:r w:rsidRPr="00272F54">
        <w:rPr>
          <w:rFonts w:ascii="Arial" w:hAnsi="Arial" w:cs="Arial"/>
          <w:sz w:val="24"/>
          <w:szCs w:val="24"/>
        </w:rPr>
        <w:t>,</w:t>
      </w:r>
      <w:r w:rsidR="00C30995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время ожидания в очереди в сек</w:t>
      </w:r>
      <w:r w:rsidR="00C30995" w:rsidRPr="00272F54">
        <w:rPr>
          <w:rFonts w:ascii="Arial" w:hAnsi="Arial" w:cs="Arial"/>
          <w:sz w:val="24"/>
          <w:szCs w:val="24"/>
        </w:rPr>
        <w:t>т</w:t>
      </w:r>
      <w:r w:rsidRPr="00272F54">
        <w:rPr>
          <w:rFonts w:ascii="Arial" w:hAnsi="Arial" w:cs="Arial"/>
          <w:sz w:val="24"/>
          <w:szCs w:val="24"/>
        </w:rPr>
        <w:t>оре информирован</w:t>
      </w:r>
      <w:r w:rsidR="00C30995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я дл</w:t>
      </w:r>
      <w:r w:rsidR="00C30995" w:rsidRPr="00272F54">
        <w:rPr>
          <w:rFonts w:ascii="Arial" w:hAnsi="Arial" w:cs="Arial"/>
          <w:sz w:val="24"/>
          <w:szCs w:val="24"/>
        </w:rPr>
        <w:t>я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C30995" w:rsidRPr="00272F54">
        <w:rPr>
          <w:rFonts w:ascii="Arial" w:hAnsi="Arial" w:cs="Arial"/>
          <w:sz w:val="24"/>
          <w:szCs w:val="24"/>
        </w:rPr>
        <w:t>получения</w:t>
      </w:r>
      <w:r w:rsidRPr="00272F54">
        <w:rPr>
          <w:rFonts w:ascii="Arial" w:hAnsi="Arial" w:cs="Arial"/>
          <w:sz w:val="24"/>
          <w:szCs w:val="24"/>
        </w:rPr>
        <w:t xml:space="preserve"> информации о </w:t>
      </w:r>
      <w:r w:rsidR="00C30995" w:rsidRPr="00272F54">
        <w:rPr>
          <w:rFonts w:ascii="Arial" w:hAnsi="Arial" w:cs="Arial"/>
          <w:sz w:val="24"/>
          <w:szCs w:val="24"/>
        </w:rPr>
        <w:t xml:space="preserve">муниципальных </w:t>
      </w:r>
      <w:r w:rsidRPr="00272F54">
        <w:rPr>
          <w:rFonts w:ascii="Arial" w:hAnsi="Arial" w:cs="Arial"/>
          <w:sz w:val="24"/>
          <w:szCs w:val="24"/>
        </w:rPr>
        <w:t>услугах. не может прев</w:t>
      </w:r>
      <w:r w:rsidR="00C30995" w:rsidRPr="00272F54">
        <w:rPr>
          <w:rFonts w:ascii="Arial" w:hAnsi="Arial" w:cs="Arial"/>
          <w:sz w:val="24"/>
          <w:szCs w:val="24"/>
        </w:rPr>
        <w:t>ы</w:t>
      </w:r>
      <w:r w:rsidRPr="00272F54">
        <w:rPr>
          <w:rFonts w:ascii="Arial" w:hAnsi="Arial" w:cs="Arial"/>
          <w:sz w:val="24"/>
          <w:szCs w:val="24"/>
        </w:rPr>
        <w:t xml:space="preserve">шать 15 </w:t>
      </w:r>
      <w:r w:rsidR="00C30995" w:rsidRPr="00272F54">
        <w:rPr>
          <w:rFonts w:ascii="Arial" w:hAnsi="Arial" w:cs="Arial"/>
          <w:sz w:val="24"/>
          <w:szCs w:val="24"/>
        </w:rPr>
        <w:t>минут.</w:t>
      </w:r>
    </w:p>
    <w:p w:rsidR="00BE6C6E" w:rsidRPr="00272F54" w:rsidRDefault="00AA2511" w:rsidP="008B4F7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Ответ на телефонный звонок должен нач</w:t>
      </w:r>
      <w:r w:rsidR="003B46DB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наться с информац</w:t>
      </w:r>
      <w:r w:rsidR="003B46DB" w:rsidRPr="00272F54">
        <w:rPr>
          <w:rFonts w:ascii="Arial" w:hAnsi="Arial" w:cs="Arial"/>
          <w:sz w:val="24"/>
          <w:szCs w:val="24"/>
        </w:rPr>
        <w:t>ией</w:t>
      </w:r>
      <w:r w:rsidRPr="00272F54">
        <w:rPr>
          <w:rFonts w:ascii="Arial" w:hAnsi="Arial" w:cs="Arial"/>
          <w:sz w:val="24"/>
          <w:szCs w:val="24"/>
        </w:rPr>
        <w:t xml:space="preserve"> о </w:t>
      </w:r>
      <w:r w:rsidR="003B46DB" w:rsidRPr="00272F54">
        <w:rPr>
          <w:rFonts w:ascii="Arial" w:hAnsi="Arial" w:cs="Arial"/>
          <w:sz w:val="24"/>
          <w:szCs w:val="24"/>
        </w:rPr>
        <w:t>наименовании</w:t>
      </w:r>
      <w:r w:rsidRPr="00272F54">
        <w:rPr>
          <w:rFonts w:ascii="Arial" w:hAnsi="Arial" w:cs="Arial"/>
          <w:sz w:val="24"/>
          <w:szCs w:val="24"/>
        </w:rPr>
        <w:t xml:space="preserve"> организац</w:t>
      </w:r>
      <w:r w:rsidR="003B46DB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и, фа</w:t>
      </w:r>
      <w:r w:rsidR="003B46DB" w:rsidRPr="00272F54">
        <w:rPr>
          <w:rFonts w:ascii="Arial" w:hAnsi="Arial" w:cs="Arial"/>
          <w:sz w:val="24"/>
          <w:szCs w:val="24"/>
        </w:rPr>
        <w:t>милии</w:t>
      </w:r>
      <w:r w:rsidRPr="00272F54">
        <w:rPr>
          <w:rFonts w:ascii="Arial" w:hAnsi="Arial" w:cs="Arial"/>
          <w:sz w:val="24"/>
          <w:szCs w:val="24"/>
        </w:rPr>
        <w:t xml:space="preserve">, имени. отчестве </w:t>
      </w:r>
      <w:r w:rsidR="003B46DB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должност</w:t>
      </w:r>
      <w:r w:rsidR="003B46DB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работника </w:t>
      </w:r>
      <w:r w:rsidR="003B46DB" w:rsidRPr="00272F54">
        <w:rPr>
          <w:rFonts w:ascii="Arial" w:hAnsi="Arial" w:cs="Arial"/>
          <w:sz w:val="24"/>
          <w:szCs w:val="24"/>
        </w:rPr>
        <w:t xml:space="preserve">многофункционального </w:t>
      </w:r>
      <w:r w:rsidRPr="00272F54">
        <w:rPr>
          <w:rFonts w:ascii="Arial" w:hAnsi="Arial" w:cs="Arial"/>
          <w:sz w:val="24"/>
          <w:szCs w:val="24"/>
        </w:rPr>
        <w:t>центра, приняв</w:t>
      </w:r>
      <w:r w:rsidR="003B46DB" w:rsidRPr="00272F54">
        <w:rPr>
          <w:rFonts w:ascii="Arial" w:hAnsi="Arial" w:cs="Arial"/>
          <w:sz w:val="24"/>
          <w:szCs w:val="24"/>
        </w:rPr>
        <w:t>ш</w:t>
      </w:r>
      <w:r w:rsidRPr="00272F54">
        <w:rPr>
          <w:rFonts w:ascii="Arial" w:hAnsi="Arial" w:cs="Arial"/>
          <w:sz w:val="24"/>
          <w:szCs w:val="24"/>
        </w:rPr>
        <w:t xml:space="preserve">его телефонный звонок. </w:t>
      </w:r>
      <w:r w:rsidR="003B46DB" w:rsidRPr="00272F54">
        <w:rPr>
          <w:rFonts w:ascii="Arial" w:hAnsi="Arial" w:cs="Arial"/>
          <w:sz w:val="24"/>
          <w:szCs w:val="24"/>
        </w:rPr>
        <w:t>Индивидуальное</w:t>
      </w:r>
      <w:r w:rsidRPr="00272F54">
        <w:rPr>
          <w:rFonts w:ascii="Arial" w:hAnsi="Arial" w:cs="Arial"/>
          <w:sz w:val="24"/>
          <w:szCs w:val="24"/>
        </w:rPr>
        <w:t xml:space="preserve"> устное </w:t>
      </w:r>
      <w:r w:rsidR="003B46DB" w:rsidRPr="00272F54">
        <w:rPr>
          <w:rFonts w:ascii="Arial" w:hAnsi="Arial" w:cs="Arial"/>
          <w:sz w:val="24"/>
          <w:szCs w:val="24"/>
        </w:rPr>
        <w:t>консультирование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3B46DB" w:rsidRPr="00272F54">
        <w:rPr>
          <w:rFonts w:ascii="Arial" w:hAnsi="Arial" w:cs="Arial"/>
          <w:sz w:val="24"/>
          <w:szCs w:val="24"/>
        </w:rPr>
        <w:t>при</w:t>
      </w:r>
      <w:r w:rsidRPr="00272F54">
        <w:rPr>
          <w:rFonts w:ascii="Arial" w:hAnsi="Arial" w:cs="Arial"/>
          <w:sz w:val="24"/>
          <w:szCs w:val="24"/>
        </w:rPr>
        <w:t xml:space="preserve"> обра</w:t>
      </w:r>
      <w:r w:rsidR="003B46DB" w:rsidRPr="00272F54">
        <w:rPr>
          <w:rFonts w:ascii="Arial" w:hAnsi="Arial" w:cs="Arial"/>
          <w:sz w:val="24"/>
          <w:szCs w:val="24"/>
        </w:rPr>
        <w:t>щ</w:t>
      </w:r>
      <w:r w:rsidRPr="00272F54">
        <w:rPr>
          <w:rFonts w:ascii="Arial" w:hAnsi="Arial" w:cs="Arial"/>
          <w:sz w:val="24"/>
          <w:szCs w:val="24"/>
        </w:rPr>
        <w:t>ен</w:t>
      </w:r>
      <w:r w:rsidR="003B46DB" w:rsidRPr="00272F54">
        <w:rPr>
          <w:rFonts w:ascii="Arial" w:hAnsi="Arial" w:cs="Arial"/>
          <w:sz w:val="24"/>
          <w:szCs w:val="24"/>
        </w:rPr>
        <w:t>ии заявителя по телефон</w:t>
      </w:r>
      <w:r w:rsidRPr="00272F54">
        <w:rPr>
          <w:rFonts w:ascii="Arial" w:hAnsi="Arial" w:cs="Arial"/>
          <w:sz w:val="24"/>
          <w:szCs w:val="24"/>
        </w:rPr>
        <w:t>у работник</w:t>
      </w:r>
      <w:r w:rsidR="003B46DB" w:rsidRPr="00272F54">
        <w:rPr>
          <w:rFonts w:ascii="Arial" w:hAnsi="Arial" w:cs="Arial"/>
          <w:sz w:val="24"/>
          <w:szCs w:val="24"/>
        </w:rPr>
        <w:t xml:space="preserve"> многофункционального</w:t>
      </w:r>
      <w:r w:rsidRPr="00272F54">
        <w:rPr>
          <w:rFonts w:ascii="Arial" w:hAnsi="Arial" w:cs="Arial"/>
          <w:sz w:val="24"/>
          <w:szCs w:val="24"/>
        </w:rPr>
        <w:t xml:space="preserve"> центра </w:t>
      </w:r>
      <w:r w:rsidR="003B46DB" w:rsidRPr="00272F54">
        <w:rPr>
          <w:rFonts w:ascii="Arial" w:hAnsi="Arial" w:cs="Arial"/>
          <w:sz w:val="24"/>
          <w:szCs w:val="24"/>
        </w:rPr>
        <w:t>осуществляет</w:t>
      </w:r>
      <w:r w:rsidRPr="00272F54">
        <w:rPr>
          <w:rFonts w:ascii="Arial" w:hAnsi="Arial" w:cs="Arial"/>
          <w:sz w:val="24"/>
          <w:szCs w:val="24"/>
        </w:rPr>
        <w:t xml:space="preserve"> не более</w:t>
      </w:r>
      <w:r w:rsidR="003B46DB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l0</w:t>
      </w:r>
      <w:r w:rsidR="003B46DB" w:rsidRPr="00272F54">
        <w:rPr>
          <w:rFonts w:ascii="Arial" w:hAnsi="Arial" w:cs="Arial"/>
          <w:sz w:val="24"/>
          <w:szCs w:val="24"/>
        </w:rPr>
        <w:t xml:space="preserve"> минут.</w:t>
      </w:r>
    </w:p>
    <w:p w:rsidR="00BE6C6E" w:rsidRPr="00272F54" w:rsidRDefault="00AA2511" w:rsidP="003B46D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В случае если </w:t>
      </w:r>
      <w:r w:rsidR="003B46DB" w:rsidRPr="00272F54">
        <w:rPr>
          <w:rFonts w:ascii="Arial" w:hAnsi="Arial" w:cs="Arial"/>
          <w:sz w:val="24"/>
          <w:szCs w:val="24"/>
        </w:rPr>
        <w:t>для</w:t>
      </w:r>
      <w:r w:rsidRPr="00272F54">
        <w:rPr>
          <w:rFonts w:ascii="Arial" w:hAnsi="Arial" w:cs="Arial"/>
          <w:sz w:val="24"/>
          <w:szCs w:val="24"/>
        </w:rPr>
        <w:t xml:space="preserve"> подготовки ответа требуется </w:t>
      </w:r>
      <w:r w:rsidR="003B46DB" w:rsidRPr="00272F54">
        <w:rPr>
          <w:rFonts w:ascii="Arial" w:hAnsi="Arial" w:cs="Arial"/>
          <w:sz w:val="24"/>
          <w:szCs w:val="24"/>
        </w:rPr>
        <w:t>более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3B46DB" w:rsidRPr="00272F54">
        <w:rPr>
          <w:rFonts w:ascii="Arial" w:hAnsi="Arial" w:cs="Arial"/>
          <w:sz w:val="24"/>
          <w:szCs w:val="24"/>
        </w:rPr>
        <w:t>п</w:t>
      </w:r>
      <w:r w:rsidRPr="00272F54">
        <w:rPr>
          <w:rFonts w:ascii="Arial" w:hAnsi="Arial" w:cs="Arial"/>
          <w:sz w:val="24"/>
          <w:szCs w:val="24"/>
        </w:rPr>
        <w:t>родолж</w:t>
      </w:r>
      <w:r w:rsidR="003B46DB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тельное время, работник </w:t>
      </w:r>
      <w:r w:rsidR="003B46DB" w:rsidRPr="00272F54">
        <w:rPr>
          <w:rFonts w:ascii="Arial" w:hAnsi="Arial" w:cs="Arial"/>
          <w:sz w:val="24"/>
          <w:szCs w:val="24"/>
        </w:rPr>
        <w:t>многофункционального центра,</w:t>
      </w:r>
      <w:r w:rsidRPr="00272F54">
        <w:rPr>
          <w:rFonts w:ascii="Arial" w:hAnsi="Arial" w:cs="Arial"/>
          <w:sz w:val="24"/>
          <w:szCs w:val="24"/>
        </w:rPr>
        <w:t xml:space="preserve"> осуществляющ</w:t>
      </w:r>
      <w:r w:rsidR="003B46DB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й </w:t>
      </w:r>
      <w:r w:rsidR="003B46DB" w:rsidRPr="00272F54">
        <w:rPr>
          <w:rFonts w:ascii="Arial" w:hAnsi="Arial" w:cs="Arial"/>
          <w:sz w:val="24"/>
          <w:szCs w:val="24"/>
        </w:rPr>
        <w:t>индивидуальное</w:t>
      </w:r>
      <w:r w:rsidRPr="00272F54">
        <w:rPr>
          <w:rFonts w:ascii="Arial" w:hAnsi="Arial" w:cs="Arial"/>
          <w:sz w:val="24"/>
          <w:szCs w:val="24"/>
        </w:rPr>
        <w:t xml:space="preserve"> устное </w:t>
      </w:r>
      <w:r w:rsidR="003B46DB" w:rsidRPr="00272F54">
        <w:rPr>
          <w:rFonts w:ascii="Arial" w:hAnsi="Arial" w:cs="Arial"/>
          <w:sz w:val="24"/>
          <w:szCs w:val="24"/>
        </w:rPr>
        <w:t>консультирование</w:t>
      </w:r>
      <w:r w:rsidRPr="00272F54">
        <w:rPr>
          <w:rFonts w:ascii="Arial" w:hAnsi="Arial" w:cs="Arial"/>
          <w:sz w:val="24"/>
          <w:szCs w:val="24"/>
        </w:rPr>
        <w:t xml:space="preserve"> по телефону, может предлож</w:t>
      </w:r>
      <w:r w:rsidR="003B46DB" w:rsidRPr="00272F54">
        <w:rPr>
          <w:rFonts w:ascii="Arial" w:hAnsi="Arial" w:cs="Arial"/>
          <w:sz w:val="24"/>
          <w:szCs w:val="24"/>
        </w:rPr>
        <w:t>ит</w:t>
      </w:r>
      <w:r w:rsidRPr="00272F54">
        <w:rPr>
          <w:rFonts w:ascii="Arial" w:hAnsi="Arial" w:cs="Arial"/>
          <w:sz w:val="24"/>
          <w:szCs w:val="24"/>
        </w:rPr>
        <w:t>ь заяв</w:t>
      </w:r>
      <w:r w:rsidR="003B46DB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телю:</w:t>
      </w:r>
    </w:p>
    <w:p w:rsidR="00BE6C6E" w:rsidRPr="00272F54" w:rsidRDefault="00AA2511" w:rsidP="003B46D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а) изложить обра</w:t>
      </w:r>
      <w:r w:rsidR="003B46DB" w:rsidRPr="00272F54">
        <w:rPr>
          <w:rFonts w:ascii="Arial" w:hAnsi="Arial" w:cs="Arial"/>
          <w:sz w:val="24"/>
          <w:szCs w:val="24"/>
        </w:rPr>
        <w:t>щ</w:t>
      </w:r>
      <w:r w:rsidRPr="00272F54">
        <w:rPr>
          <w:rFonts w:ascii="Arial" w:hAnsi="Arial" w:cs="Arial"/>
          <w:sz w:val="24"/>
          <w:szCs w:val="24"/>
        </w:rPr>
        <w:t>ен</w:t>
      </w:r>
      <w:r w:rsidR="003B46DB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е в </w:t>
      </w:r>
      <w:r w:rsidR="003B46DB" w:rsidRPr="00272F54">
        <w:rPr>
          <w:rFonts w:ascii="Arial" w:hAnsi="Arial" w:cs="Arial"/>
          <w:sz w:val="24"/>
          <w:szCs w:val="24"/>
        </w:rPr>
        <w:t>письменной</w:t>
      </w:r>
      <w:r w:rsidRPr="00272F54">
        <w:rPr>
          <w:rFonts w:ascii="Arial" w:hAnsi="Arial" w:cs="Arial"/>
          <w:sz w:val="24"/>
          <w:szCs w:val="24"/>
        </w:rPr>
        <w:t xml:space="preserve"> форме (ответ направляется Заявителю в</w:t>
      </w:r>
      <w:r w:rsidR="003B46DB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соответств</w:t>
      </w:r>
      <w:r w:rsidR="003B46DB" w:rsidRPr="00272F54">
        <w:rPr>
          <w:rFonts w:ascii="Arial" w:hAnsi="Arial" w:cs="Arial"/>
          <w:sz w:val="24"/>
          <w:szCs w:val="24"/>
        </w:rPr>
        <w:t>ии</w:t>
      </w:r>
      <w:r w:rsidRPr="00272F54">
        <w:rPr>
          <w:rFonts w:ascii="Arial" w:hAnsi="Arial" w:cs="Arial"/>
          <w:sz w:val="24"/>
          <w:szCs w:val="24"/>
        </w:rPr>
        <w:t xml:space="preserve"> со способом, ука</w:t>
      </w:r>
      <w:r w:rsidR="003B46DB" w:rsidRPr="00272F54">
        <w:rPr>
          <w:rFonts w:ascii="Arial" w:hAnsi="Arial" w:cs="Arial"/>
          <w:sz w:val="24"/>
          <w:szCs w:val="24"/>
        </w:rPr>
        <w:t>з</w:t>
      </w:r>
      <w:r w:rsidRPr="00272F54">
        <w:rPr>
          <w:rFonts w:ascii="Arial" w:hAnsi="Arial" w:cs="Arial"/>
          <w:sz w:val="24"/>
          <w:szCs w:val="24"/>
        </w:rPr>
        <w:t>анн</w:t>
      </w:r>
      <w:r w:rsidR="003B46DB" w:rsidRPr="00272F54">
        <w:rPr>
          <w:rFonts w:ascii="Arial" w:hAnsi="Arial" w:cs="Arial"/>
          <w:sz w:val="24"/>
          <w:szCs w:val="24"/>
        </w:rPr>
        <w:t>ым</w:t>
      </w:r>
      <w:r w:rsidRPr="00272F54">
        <w:rPr>
          <w:rFonts w:ascii="Arial" w:hAnsi="Arial" w:cs="Arial"/>
          <w:sz w:val="24"/>
          <w:szCs w:val="24"/>
        </w:rPr>
        <w:t xml:space="preserve"> в обращении);</w:t>
      </w:r>
    </w:p>
    <w:p w:rsidR="00BE6C6E" w:rsidRPr="00272F54" w:rsidRDefault="003B46DB" w:rsidP="003B46D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 xml:space="preserve">) </w:t>
      </w:r>
      <w:r w:rsidRPr="00272F54">
        <w:rPr>
          <w:rFonts w:ascii="Arial" w:hAnsi="Arial" w:cs="Arial"/>
          <w:sz w:val="24"/>
          <w:szCs w:val="24"/>
        </w:rPr>
        <w:t>назначить</w:t>
      </w:r>
      <w:r w:rsidR="00AA2511" w:rsidRPr="00272F54">
        <w:rPr>
          <w:rFonts w:ascii="Arial" w:hAnsi="Arial" w:cs="Arial"/>
          <w:sz w:val="24"/>
          <w:szCs w:val="24"/>
        </w:rPr>
        <w:t xml:space="preserve"> другое время д</w:t>
      </w:r>
      <w:r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>я ко</w:t>
      </w:r>
      <w:r w:rsidRPr="00272F54">
        <w:rPr>
          <w:rFonts w:ascii="Arial" w:hAnsi="Arial" w:cs="Arial"/>
          <w:sz w:val="24"/>
          <w:szCs w:val="24"/>
        </w:rPr>
        <w:t>н</w:t>
      </w:r>
      <w:r w:rsidR="00AA2511" w:rsidRPr="00272F54">
        <w:rPr>
          <w:rFonts w:ascii="Arial" w:hAnsi="Arial" w:cs="Arial"/>
          <w:sz w:val="24"/>
          <w:szCs w:val="24"/>
        </w:rPr>
        <w:t>сультаций.</w:t>
      </w:r>
    </w:p>
    <w:p w:rsidR="00BE6C6E" w:rsidRPr="00272F54" w:rsidRDefault="00AA2511" w:rsidP="003B46D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Пр</w:t>
      </w:r>
      <w:r w:rsidR="003B46DB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консу</w:t>
      </w:r>
      <w:r w:rsidR="003B46DB" w:rsidRPr="00272F54">
        <w:rPr>
          <w:rFonts w:ascii="Arial" w:hAnsi="Arial" w:cs="Arial"/>
          <w:sz w:val="24"/>
          <w:szCs w:val="24"/>
        </w:rPr>
        <w:t>л</w:t>
      </w:r>
      <w:r w:rsidRPr="00272F54">
        <w:rPr>
          <w:rFonts w:ascii="Arial" w:hAnsi="Arial" w:cs="Arial"/>
          <w:sz w:val="24"/>
          <w:szCs w:val="24"/>
        </w:rPr>
        <w:t>ьт</w:t>
      </w:r>
      <w:r w:rsidR="003B46DB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рован</w:t>
      </w:r>
      <w:r w:rsidR="003B46DB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и по письменным обр</w:t>
      </w:r>
      <w:r w:rsidR="003B46DB" w:rsidRPr="00272F54">
        <w:rPr>
          <w:rFonts w:ascii="Arial" w:hAnsi="Arial" w:cs="Arial"/>
          <w:sz w:val="24"/>
          <w:szCs w:val="24"/>
        </w:rPr>
        <w:t>ащ</w:t>
      </w:r>
      <w:r w:rsidRPr="00272F54">
        <w:rPr>
          <w:rFonts w:ascii="Arial" w:hAnsi="Arial" w:cs="Arial"/>
          <w:sz w:val="24"/>
          <w:szCs w:val="24"/>
        </w:rPr>
        <w:t>ения</w:t>
      </w:r>
      <w:r w:rsidR="003B46DB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 xml:space="preserve"> заявителей </w:t>
      </w:r>
      <w:r w:rsidR="003B46DB" w:rsidRPr="00272F54">
        <w:rPr>
          <w:rFonts w:ascii="Arial" w:hAnsi="Arial" w:cs="Arial"/>
          <w:sz w:val="24"/>
          <w:szCs w:val="24"/>
        </w:rPr>
        <w:t xml:space="preserve">ответ </w:t>
      </w:r>
      <w:r w:rsidRPr="00272F54">
        <w:rPr>
          <w:rFonts w:ascii="Arial" w:hAnsi="Arial" w:cs="Arial"/>
          <w:sz w:val="24"/>
          <w:szCs w:val="24"/>
        </w:rPr>
        <w:t>направ</w:t>
      </w:r>
      <w:r w:rsidR="003B46DB" w:rsidRPr="00272F54">
        <w:rPr>
          <w:rFonts w:ascii="Arial" w:hAnsi="Arial" w:cs="Arial"/>
          <w:sz w:val="24"/>
          <w:szCs w:val="24"/>
        </w:rPr>
        <w:t>л</w:t>
      </w:r>
      <w:r w:rsidRPr="00272F54">
        <w:rPr>
          <w:rFonts w:ascii="Arial" w:hAnsi="Arial" w:cs="Arial"/>
          <w:sz w:val="24"/>
          <w:szCs w:val="24"/>
        </w:rPr>
        <w:t>яется в п</w:t>
      </w:r>
      <w:r w:rsidR="003B46DB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сьменном в</w:t>
      </w:r>
      <w:r w:rsidR="003B46DB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де в срок не позднее 30 </w:t>
      </w:r>
      <w:r w:rsidR="003B46DB" w:rsidRPr="00272F54">
        <w:rPr>
          <w:rFonts w:ascii="Arial" w:hAnsi="Arial" w:cs="Arial"/>
          <w:sz w:val="24"/>
          <w:szCs w:val="24"/>
        </w:rPr>
        <w:t>календарных</w:t>
      </w:r>
      <w:r w:rsidRPr="00272F54">
        <w:rPr>
          <w:rFonts w:ascii="Arial" w:hAnsi="Arial" w:cs="Arial"/>
          <w:sz w:val="24"/>
          <w:szCs w:val="24"/>
        </w:rPr>
        <w:t xml:space="preserve"> дней с </w:t>
      </w:r>
      <w:r w:rsidR="003B46DB" w:rsidRPr="00272F54">
        <w:rPr>
          <w:rFonts w:ascii="Arial" w:hAnsi="Arial" w:cs="Arial"/>
          <w:sz w:val="24"/>
          <w:szCs w:val="24"/>
        </w:rPr>
        <w:t>момента</w:t>
      </w:r>
      <w:r w:rsidRPr="00272F54">
        <w:rPr>
          <w:rFonts w:ascii="Arial" w:hAnsi="Arial" w:cs="Arial"/>
          <w:sz w:val="24"/>
          <w:szCs w:val="24"/>
        </w:rPr>
        <w:t xml:space="preserve"> регистра</w:t>
      </w:r>
      <w:r w:rsidR="003B46DB" w:rsidRPr="00272F54">
        <w:rPr>
          <w:rFonts w:ascii="Arial" w:hAnsi="Arial" w:cs="Arial"/>
          <w:sz w:val="24"/>
          <w:szCs w:val="24"/>
        </w:rPr>
        <w:t>ции</w:t>
      </w:r>
      <w:r w:rsidRPr="00272F54">
        <w:rPr>
          <w:rFonts w:ascii="Arial" w:hAnsi="Arial" w:cs="Arial"/>
          <w:sz w:val="24"/>
          <w:szCs w:val="24"/>
        </w:rPr>
        <w:t xml:space="preserve"> обра</w:t>
      </w:r>
      <w:r w:rsidR="003B46DB" w:rsidRPr="00272F54">
        <w:rPr>
          <w:rFonts w:ascii="Arial" w:hAnsi="Arial" w:cs="Arial"/>
          <w:sz w:val="24"/>
          <w:szCs w:val="24"/>
        </w:rPr>
        <w:t>щения</w:t>
      </w:r>
      <w:r w:rsidRPr="00272F54">
        <w:rPr>
          <w:rFonts w:ascii="Arial" w:hAnsi="Arial" w:cs="Arial"/>
          <w:sz w:val="24"/>
          <w:szCs w:val="24"/>
        </w:rPr>
        <w:t xml:space="preserve"> в форме элек</w:t>
      </w:r>
      <w:r w:rsidR="003B46DB" w:rsidRPr="00272F54">
        <w:rPr>
          <w:rFonts w:ascii="Arial" w:hAnsi="Arial" w:cs="Arial"/>
          <w:sz w:val="24"/>
          <w:szCs w:val="24"/>
        </w:rPr>
        <w:t>т</w:t>
      </w:r>
      <w:r w:rsidRPr="00272F54">
        <w:rPr>
          <w:rFonts w:ascii="Arial" w:hAnsi="Arial" w:cs="Arial"/>
          <w:sz w:val="24"/>
          <w:szCs w:val="24"/>
        </w:rPr>
        <w:t>ронно</w:t>
      </w:r>
      <w:r w:rsidR="003B46DB" w:rsidRPr="00272F54">
        <w:rPr>
          <w:rFonts w:ascii="Arial" w:hAnsi="Arial" w:cs="Arial"/>
          <w:sz w:val="24"/>
          <w:szCs w:val="24"/>
        </w:rPr>
        <w:t>го</w:t>
      </w:r>
      <w:r w:rsidRPr="00272F54">
        <w:rPr>
          <w:rFonts w:ascii="Arial" w:hAnsi="Arial" w:cs="Arial"/>
          <w:sz w:val="24"/>
          <w:szCs w:val="24"/>
        </w:rPr>
        <w:t xml:space="preserve"> документа по адресу электронной</w:t>
      </w:r>
      <w:r w:rsidR="003B46DB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почты</w:t>
      </w:r>
      <w:r w:rsidR="003B46DB" w:rsidRPr="00272F54">
        <w:rPr>
          <w:rFonts w:ascii="Arial" w:hAnsi="Arial" w:cs="Arial"/>
          <w:sz w:val="24"/>
          <w:szCs w:val="24"/>
        </w:rPr>
        <w:t>,</w:t>
      </w:r>
      <w:r w:rsidRPr="00272F54">
        <w:rPr>
          <w:rFonts w:ascii="Arial" w:hAnsi="Arial" w:cs="Arial"/>
          <w:sz w:val="24"/>
          <w:szCs w:val="24"/>
        </w:rPr>
        <w:t xml:space="preserve"> указанному в обра</w:t>
      </w:r>
      <w:r w:rsidR="003B46DB" w:rsidRPr="00272F54">
        <w:rPr>
          <w:rFonts w:ascii="Arial" w:hAnsi="Arial" w:cs="Arial"/>
          <w:sz w:val="24"/>
          <w:szCs w:val="24"/>
        </w:rPr>
        <w:t>щ</w:t>
      </w:r>
      <w:r w:rsidRPr="00272F54">
        <w:rPr>
          <w:rFonts w:ascii="Arial" w:hAnsi="Arial" w:cs="Arial"/>
          <w:sz w:val="24"/>
          <w:szCs w:val="24"/>
        </w:rPr>
        <w:t xml:space="preserve">ении, поступившем в </w:t>
      </w:r>
      <w:r w:rsidR="003B46DB" w:rsidRPr="00272F54">
        <w:rPr>
          <w:rFonts w:ascii="Arial" w:hAnsi="Arial" w:cs="Arial"/>
          <w:sz w:val="24"/>
          <w:szCs w:val="24"/>
        </w:rPr>
        <w:t xml:space="preserve">многофункциональный </w:t>
      </w:r>
      <w:r w:rsidRPr="00272F54">
        <w:rPr>
          <w:rFonts w:ascii="Arial" w:hAnsi="Arial" w:cs="Arial"/>
          <w:sz w:val="24"/>
          <w:szCs w:val="24"/>
        </w:rPr>
        <w:t xml:space="preserve">центр в </w:t>
      </w:r>
      <w:r w:rsidR="003B46DB" w:rsidRPr="00272F54">
        <w:rPr>
          <w:rFonts w:ascii="Arial" w:hAnsi="Arial" w:cs="Arial"/>
          <w:sz w:val="24"/>
          <w:szCs w:val="24"/>
        </w:rPr>
        <w:t>форме</w:t>
      </w:r>
      <w:r w:rsidRPr="00272F54">
        <w:rPr>
          <w:rFonts w:ascii="Arial" w:hAnsi="Arial" w:cs="Arial"/>
          <w:sz w:val="24"/>
          <w:szCs w:val="24"/>
        </w:rPr>
        <w:t xml:space="preserve"> э</w:t>
      </w:r>
      <w:r w:rsidR="003B46DB" w:rsidRPr="00272F54">
        <w:rPr>
          <w:rFonts w:ascii="Arial" w:hAnsi="Arial" w:cs="Arial"/>
          <w:sz w:val="24"/>
          <w:szCs w:val="24"/>
        </w:rPr>
        <w:t>л</w:t>
      </w:r>
      <w:r w:rsidRPr="00272F54">
        <w:rPr>
          <w:rFonts w:ascii="Arial" w:hAnsi="Arial" w:cs="Arial"/>
          <w:sz w:val="24"/>
          <w:szCs w:val="24"/>
        </w:rPr>
        <w:t>ек</w:t>
      </w:r>
      <w:r w:rsidR="003B46DB" w:rsidRPr="00272F54">
        <w:rPr>
          <w:rFonts w:ascii="Arial" w:hAnsi="Arial" w:cs="Arial"/>
          <w:sz w:val="24"/>
          <w:szCs w:val="24"/>
        </w:rPr>
        <w:t>т</w:t>
      </w:r>
      <w:r w:rsidRPr="00272F54">
        <w:rPr>
          <w:rFonts w:ascii="Arial" w:hAnsi="Arial" w:cs="Arial"/>
          <w:sz w:val="24"/>
          <w:szCs w:val="24"/>
        </w:rPr>
        <w:t>ронно</w:t>
      </w:r>
      <w:r w:rsidR="003B46DB" w:rsidRPr="00272F54">
        <w:rPr>
          <w:rFonts w:ascii="Arial" w:hAnsi="Arial" w:cs="Arial"/>
          <w:sz w:val="24"/>
          <w:szCs w:val="24"/>
        </w:rPr>
        <w:t>го документа, и в пис</w:t>
      </w:r>
      <w:r w:rsidRPr="00272F54">
        <w:rPr>
          <w:rFonts w:ascii="Arial" w:hAnsi="Arial" w:cs="Arial"/>
          <w:sz w:val="24"/>
          <w:szCs w:val="24"/>
        </w:rPr>
        <w:t>ь</w:t>
      </w:r>
      <w:r w:rsidR="003B46DB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 xml:space="preserve">енной </w:t>
      </w:r>
      <w:r w:rsidR="003B46DB" w:rsidRPr="00272F54">
        <w:rPr>
          <w:rFonts w:ascii="Arial" w:hAnsi="Arial" w:cs="Arial"/>
          <w:sz w:val="24"/>
          <w:szCs w:val="24"/>
        </w:rPr>
        <w:t>форме</w:t>
      </w:r>
      <w:r w:rsidRPr="00272F54">
        <w:rPr>
          <w:rFonts w:ascii="Arial" w:hAnsi="Arial" w:cs="Arial"/>
          <w:sz w:val="24"/>
          <w:szCs w:val="24"/>
        </w:rPr>
        <w:t xml:space="preserve"> по почтово</w:t>
      </w:r>
      <w:r w:rsidR="003B46DB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 xml:space="preserve">у </w:t>
      </w:r>
      <w:r w:rsidR="003B46DB" w:rsidRPr="00272F54">
        <w:rPr>
          <w:rFonts w:ascii="Arial" w:hAnsi="Arial" w:cs="Arial"/>
          <w:sz w:val="24"/>
          <w:szCs w:val="24"/>
        </w:rPr>
        <w:t>а</w:t>
      </w:r>
      <w:r w:rsidRPr="00272F54">
        <w:rPr>
          <w:rFonts w:ascii="Arial" w:hAnsi="Arial" w:cs="Arial"/>
          <w:sz w:val="24"/>
          <w:szCs w:val="24"/>
        </w:rPr>
        <w:t>дресу, у</w:t>
      </w:r>
      <w:r w:rsidR="003B46DB" w:rsidRPr="00272F54">
        <w:rPr>
          <w:rFonts w:ascii="Arial" w:hAnsi="Arial" w:cs="Arial"/>
          <w:sz w:val="24"/>
          <w:szCs w:val="24"/>
        </w:rPr>
        <w:t>к</w:t>
      </w:r>
      <w:r w:rsidRPr="00272F54">
        <w:rPr>
          <w:rFonts w:ascii="Arial" w:hAnsi="Arial" w:cs="Arial"/>
          <w:sz w:val="24"/>
          <w:szCs w:val="24"/>
        </w:rPr>
        <w:t>азанно</w:t>
      </w:r>
      <w:r w:rsidR="003B46DB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 xml:space="preserve">у в </w:t>
      </w:r>
      <w:r w:rsidR="003B46DB" w:rsidRPr="00272F54">
        <w:rPr>
          <w:rFonts w:ascii="Arial" w:hAnsi="Arial" w:cs="Arial"/>
          <w:sz w:val="24"/>
          <w:szCs w:val="24"/>
        </w:rPr>
        <w:t>обращении</w:t>
      </w:r>
      <w:r w:rsidRPr="00272F54">
        <w:rPr>
          <w:rFonts w:ascii="Arial" w:hAnsi="Arial" w:cs="Arial"/>
          <w:sz w:val="24"/>
          <w:szCs w:val="24"/>
        </w:rPr>
        <w:t>, посту</w:t>
      </w:r>
      <w:r w:rsidR="003B46DB" w:rsidRPr="00272F54">
        <w:rPr>
          <w:rFonts w:ascii="Arial" w:hAnsi="Arial" w:cs="Arial"/>
          <w:sz w:val="24"/>
          <w:szCs w:val="24"/>
        </w:rPr>
        <w:t>п</w:t>
      </w:r>
      <w:r w:rsidRPr="00272F54">
        <w:rPr>
          <w:rFonts w:ascii="Arial" w:hAnsi="Arial" w:cs="Arial"/>
          <w:sz w:val="24"/>
          <w:szCs w:val="24"/>
        </w:rPr>
        <w:t xml:space="preserve">ившем в многофункциональный центр в </w:t>
      </w:r>
      <w:r w:rsidR="003B46DB" w:rsidRPr="00272F54">
        <w:rPr>
          <w:rFonts w:ascii="Arial" w:hAnsi="Arial" w:cs="Arial"/>
          <w:sz w:val="24"/>
          <w:szCs w:val="24"/>
        </w:rPr>
        <w:t>письменной</w:t>
      </w:r>
      <w:r w:rsidRPr="00272F54">
        <w:rPr>
          <w:rFonts w:ascii="Arial" w:hAnsi="Arial" w:cs="Arial"/>
          <w:sz w:val="24"/>
          <w:szCs w:val="24"/>
        </w:rPr>
        <w:t xml:space="preserve"> форме.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3B46DB" w:rsidP="003B46DB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31. </w:t>
      </w:r>
      <w:r w:rsidR="00AA2511" w:rsidRPr="00272F54">
        <w:rPr>
          <w:rFonts w:ascii="Arial" w:hAnsi="Arial" w:cs="Arial"/>
          <w:b/>
          <w:sz w:val="24"/>
          <w:szCs w:val="24"/>
        </w:rPr>
        <w:t>Выда</w:t>
      </w:r>
      <w:r w:rsidRPr="00272F54">
        <w:rPr>
          <w:rFonts w:ascii="Arial" w:hAnsi="Arial" w:cs="Arial"/>
          <w:b/>
          <w:sz w:val="24"/>
          <w:szCs w:val="24"/>
        </w:rPr>
        <w:t>ч</w:t>
      </w:r>
      <w:r w:rsidR="00AA2511" w:rsidRPr="00272F54">
        <w:rPr>
          <w:rFonts w:ascii="Arial" w:hAnsi="Arial" w:cs="Arial"/>
          <w:b/>
          <w:sz w:val="24"/>
          <w:szCs w:val="24"/>
        </w:rPr>
        <w:t>а заявите</w:t>
      </w:r>
      <w:r w:rsidRPr="00272F54">
        <w:rPr>
          <w:rFonts w:ascii="Arial" w:hAnsi="Arial" w:cs="Arial"/>
          <w:b/>
          <w:sz w:val="24"/>
          <w:szCs w:val="24"/>
        </w:rPr>
        <w:t>л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ю результата </w:t>
      </w:r>
      <w:r w:rsidRPr="00272F54">
        <w:rPr>
          <w:rFonts w:ascii="Arial" w:hAnsi="Arial" w:cs="Arial"/>
          <w:b/>
          <w:sz w:val="24"/>
          <w:szCs w:val="24"/>
        </w:rPr>
        <w:t>предоставления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</w:t>
      </w:r>
      <w:r w:rsidRPr="00272F54">
        <w:rPr>
          <w:rFonts w:ascii="Arial" w:hAnsi="Arial" w:cs="Arial"/>
          <w:b/>
          <w:sz w:val="24"/>
          <w:szCs w:val="24"/>
        </w:rPr>
        <w:t>муниципальной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b/>
          <w:sz w:val="24"/>
          <w:szCs w:val="24"/>
        </w:rPr>
        <w:t>услуг</w:t>
      </w:r>
      <w:r w:rsidRPr="00272F54">
        <w:rPr>
          <w:rFonts w:ascii="Arial" w:hAnsi="Arial" w:cs="Arial"/>
          <w:b/>
          <w:sz w:val="24"/>
          <w:szCs w:val="24"/>
        </w:rPr>
        <w:t>и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3B46DB" w:rsidP="003B46D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31.1. </w:t>
      </w:r>
      <w:r w:rsidR="00AA2511" w:rsidRPr="00272F54">
        <w:rPr>
          <w:rFonts w:ascii="Arial" w:hAnsi="Arial" w:cs="Arial"/>
          <w:sz w:val="24"/>
          <w:szCs w:val="24"/>
        </w:rPr>
        <w:t>При нал</w:t>
      </w:r>
      <w:r w:rsidRPr="00272F54">
        <w:rPr>
          <w:rFonts w:ascii="Arial" w:hAnsi="Arial" w:cs="Arial"/>
          <w:sz w:val="24"/>
          <w:szCs w:val="24"/>
        </w:rPr>
        <w:t>ичии</w:t>
      </w:r>
      <w:r w:rsidR="00AA2511" w:rsidRPr="00272F54">
        <w:rPr>
          <w:rFonts w:ascii="Arial" w:hAnsi="Arial" w:cs="Arial"/>
          <w:sz w:val="24"/>
          <w:szCs w:val="24"/>
        </w:rPr>
        <w:t xml:space="preserve"> в за</w:t>
      </w:r>
      <w:r w:rsidRPr="00272F54">
        <w:rPr>
          <w:rFonts w:ascii="Arial" w:hAnsi="Arial" w:cs="Arial"/>
          <w:sz w:val="24"/>
          <w:szCs w:val="24"/>
        </w:rPr>
        <w:t>я</w:t>
      </w:r>
      <w:r w:rsidR="00AA2511" w:rsidRPr="00272F54">
        <w:rPr>
          <w:rFonts w:ascii="Arial" w:hAnsi="Arial" w:cs="Arial"/>
          <w:sz w:val="24"/>
          <w:szCs w:val="24"/>
        </w:rPr>
        <w:t>влен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и о предоставлени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муниципальной </w:t>
      </w:r>
      <w:r w:rsidR="00AA2511" w:rsidRPr="00272F54">
        <w:rPr>
          <w:rFonts w:ascii="Arial" w:hAnsi="Arial" w:cs="Arial"/>
          <w:sz w:val="24"/>
          <w:szCs w:val="24"/>
        </w:rPr>
        <w:t xml:space="preserve">услуги </w:t>
      </w:r>
      <w:r w:rsidR="006E699E" w:rsidRPr="00272F54">
        <w:rPr>
          <w:rFonts w:ascii="Arial" w:hAnsi="Arial" w:cs="Arial"/>
          <w:sz w:val="24"/>
          <w:szCs w:val="24"/>
        </w:rPr>
        <w:t>указания</w:t>
      </w:r>
      <w:r w:rsidR="00AA2511" w:rsidRPr="00272F54">
        <w:rPr>
          <w:rFonts w:ascii="Arial" w:hAnsi="Arial" w:cs="Arial"/>
          <w:sz w:val="24"/>
          <w:szCs w:val="24"/>
        </w:rPr>
        <w:t xml:space="preserve"> о выдаче </w:t>
      </w:r>
      <w:r w:rsidR="006E699E" w:rsidRPr="00272F54">
        <w:rPr>
          <w:rFonts w:ascii="Arial" w:hAnsi="Arial" w:cs="Arial"/>
          <w:sz w:val="24"/>
          <w:szCs w:val="24"/>
        </w:rPr>
        <w:t>результатов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6E699E" w:rsidRPr="00272F54">
        <w:rPr>
          <w:rFonts w:ascii="Arial" w:hAnsi="Arial" w:cs="Arial"/>
          <w:sz w:val="24"/>
          <w:szCs w:val="24"/>
        </w:rPr>
        <w:t>оказания услуги через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6E699E" w:rsidRPr="00272F54">
        <w:rPr>
          <w:rFonts w:ascii="Arial" w:hAnsi="Arial" w:cs="Arial"/>
          <w:sz w:val="24"/>
          <w:szCs w:val="24"/>
        </w:rPr>
        <w:t xml:space="preserve">многофункциональный </w:t>
      </w:r>
      <w:r w:rsidR="00AA2511" w:rsidRPr="00272F54">
        <w:rPr>
          <w:rFonts w:ascii="Arial" w:hAnsi="Arial" w:cs="Arial"/>
          <w:sz w:val="24"/>
          <w:szCs w:val="24"/>
        </w:rPr>
        <w:t>центр, Уполномо</w:t>
      </w:r>
      <w:r w:rsidR="006E699E" w:rsidRPr="00272F54">
        <w:rPr>
          <w:rFonts w:ascii="Arial" w:hAnsi="Arial" w:cs="Arial"/>
          <w:sz w:val="24"/>
          <w:szCs w:val="24"/>
        </w:rPr>
        <w:t>ченный</w:t>
      </w:r>
      <w:r w:rsidR="00AA2511" w:rsidRPr="00272F54">
        <w:rPr>
          <w:rFonts w:ascii="Arial" w:hAnsi="Arial" w:cs="Arial"/>
          <w:sz w:val="24"/>
          <w:szCs w:val="24"/>
        </w:rPr>
        <w:t xml:space="preserve"> орган перед</w:t>
      </w:r>
      <w:r w:rsidR="006E699E" w:rsidRPr="00272F54">
        <w:rPr>
          <w:rFonts w:ascii="Arial" w:hAnsi="Arial" w:cs="Arial"/>
          <w:sz w:val="24"/>
          <w:szCs w:val="24"/>
        </w:rPr>
        <w:t>ает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6E699E" w:rsidRPr="00272F54">
        <w:rPr>
          <w:rFonts w:ascii="Arial" w:hAnsi="Arial" w:cs="Arial"/>
          <w:sz w:val="24"/>
          <w:szCs w:val="24"/>
        </w:rPr>
        <w:t>документы</w:t>
      </w:r>
      <w:r w:rsidR="00AA2511" w:rsidRPr="00272F54">
        <w:rPr>
          <w:rFonts w:ascii="Arial" w:hAnsi="Arial" w:cs="Arial"/>
          <w:sz w:val="24"/>
          <w:szCs w:val="24"/>
        </w:rPr>
        <w:t xml:space="preserve"> в </w:t>
      </w:r>
      <w:r w:rsidR="006E699E" w:rsidRPr="00272F54">
        <w:rPr>
          <w:rFonts w:ascii="Arial" w:hAnsi="Arial" w:cs="Arial"/>
          <w:sz w:val="24"/>
          <w:szCs w:val="24"/>
        </w:rPr>
        <w:t xml:space="preserve">многофункциональный </w:t>
      </w:r>
      <w:r w:rsidR="00AA2511" w:rsidRPr="00272F54">
        <w:rPr>
          <w:rFonts w:ascii="Arial" w:hAnsi="Arial" w:cs="Arial"/>
          <w:sz w:val="24"/>
          <w:szCs w:val="24"/>
        </w:rPr>
        <w:lastRenderedPageBreak/>
        <w:t>центр для последующей в</w:t>
      </w:r>
      <w:r w:rsidR="006E699E" w:rsidRPr="00272F54">
        <w:rPr>
          <w:rFonts w:ascii="Arial" w:hAnsi="Arial" w:cs="Arial"/>
          <w:sz w:val="24"/>
          <w:szCs w:val="24"/>
        </w:rPr>
        <w:t>ы</w:t>
      </w:r>
      <w:r w:rsidR="00AA2511" w:rsidRPr="00272F54">
        <w:rPr>
          <w:rFonts w:ascii="Arial" w:hAnsi="Arial" w:cs="Arial"/>
          <w:sz w:val="24"/>
          <w:szCs w:val="24"/>
        </w:rPr>
        <w:t>дач</w:t>
      </w:r>
      <w:r w:rsidR="006E699E"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за</w:t>
      </w:r>
      <w:r w:rsidR="006E699E" w:rsidRPr="00272F54">
        <w:rPr>
          <w:rFonts w:ascii="Arial" w:hAnsi="Arial" w:cs="Arial"/>
          <w:sz w:val="24"/>
          <w:szCs w:val="24"/>
        </w:rPr>
        <w:t>я</w:t>
      </w:r>
      <w:r w:rsidR="00AA2511" w:rsidRPr="00272F54">
        <w:rPr>
          <w:rFonts w:ascii="Arial" w:hAnsi="Arial" w:cs="Arial"/>
          <w:sz w:val="24"/>
          <w:szCs w:val="24"/>
        </w:rPr>
        <w:t>вителю (</w:t>
      </w:r>
      <w:r w:rsidR="006E699E" w:rsidRPr="00272F54">
        <w:rPr>
          <w:rFonts w:ascii="Arial" w:hAnsi="Arial" w:cs="Arial"/>
          <w:sz w:val="24"/>
          <w:szCs w:val="24"/>
        </w:rPr>
        <w:t>представителю</w:t>
      </w:r>
      <w:r w:rsidR="00AA2511" w:rsidRPr="00272F54">
        <w:rPr>
          <w:rFonts w:ascii="Arial" w:hAnsi="Arial" w:cs="Arial"/>
          <w:sz w:val="24"/>
          <w:szCs w:val="24"/>
        </w:rPr>
        <w:t>) способом, согласно соглашени</w:t>
      </w:r>
      <w:r w:rsidR="006E699E" w:rsidRPr="00272F54">
        <w:rPr>
          <w:rFonts w:ascii="Arial" w:hAnsi="Arial" w:cs="Arial"/>
          <w:sz w:val="24"/>
          <w:szCs w:val="24"/>
        </w:rPr>
        <w:t>я</w:t>
      </w:r>
      <w:r w:rsidR="00AA2511" w:rsidRPr="00272F54">
        <w:rPr>
          <w:rFonts w:ascii="Arial" w:hAnsi="Arial" w:cs="Arial"/>
          <w:sz w:val="24"/>
          <w:szCs w:val="24"/>
        </w:rPr>
        <w:t>м о взаи</w:t>
      </w:r>
      <w:r w:rsidR="006E699E"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>одейств</w:t>
      </w:r>
      <w:r w:rsidR="006E699E" w:rsidRPr="00272F54">
        <w:rPr>
          <w:rFonts w:ascii="Arial" w:hAnsi="Arial" w:cs="Arial"/>
          <w:sz w:val="24"/>
          <w:szCs w:val="24"/>
        </w:rPr>
        <w:t>ии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6E699E" w:rsidRPr="00272F54">
        <w:rPr>
          <w:rFonts w:ascii="Arial" w:hAnsi="Arial" w:cs="Arial"/>
          <w:sz w:val="24"/>
          <w:szCs w:val="24"/>
        </w:rPr>
        <w:t>заключенным</w:t>
      </w:r>
      <w:r w:rsidR="00AA2511" w:rsidRPr="00272F54">
        <w:rPr>
          <w:rFonts w:ascii="Arial" w:hAnsi="Arial" w:cs="Arial"/>
          <w:sz w:val="24"/>
          <w:szCs w:val="24"/>
        </w:rPr>
        <w:t xml:space="preserve"> между </w:t>
      </w:r>
      <w:r w:rsidR="006E699E" w:rsidRPr="00272F54">
        <w:rPr>
          <w:rFonts w:ascii="Arial" w:hAnsi="Arial" w:cs="Arial"/>
          <w:sz w:val="24"/>
          <w:szCs w:val="24"/>
        </w:rPr>
        <w:t>Уполномоченным</w:t>
      </w:r>
      <w:r w:rsidR="00AA2511" w:rsidRPr="00272F54">
        <w:rPr>
          <w:rFonts w:ascii="Arial" w:hAnsi="Arial" w:cs="Arial"/>
          <w:sz w:val="24"/>
          <w:szCs w:val="24"/>
        </w:rPr>
        <w:t xml:space="preserve"> органом и </w:t>
      </w:r>
      <w:r w:rsidR="006E699E" w:rsidRPr="00272F54">
        <w:rPr>
          <w:rFonts w:ascii="Arial" w:hAnsi="Arial" w:cs="Arial"/>
          <w:sz w:val="24"/>
          <w:szCs w:val="24"/>
        </w:rPr>
        <w:t>многофункциональным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6E699E" w:rsidRPr="00272F54">
        <w:rPr>
          <w:rFonts w:ascii="Arial" w:hAnsi="Arial" w:cs="Arial"/>
          <w:sz w:val="24"/>
          <w:szCs w:val="24"/>
        </w:rPr>
        <w:t>центром в</w:t>
      </w:r>
      <w:r w:rsidR="00AA2511" w:rsidRPr="00272F54">
        <w:rPr>
          <w:rFonts w:ascii="Arial" w:hAnsi="Arial" w:cs="Arial"/>
          <w:sz w:val="24"/>
          <w:szCs w:val="24"/>
        </w:rPr>
        <w:t xml:space="preserve"> порядке, </w:t>
      </w:r>
      <w:r w:rsidR="006E699E" w:rsidRPr="00272F54">
        <w:rPr>
          <w:rFonts w:ascii="Arial" w:hAnsi="Arial" w:cs="Arial"/>
          <w:sz w:val="24"/>
          <w:szCs w:val="24"/>
        </w:rPr>
        <w:t>утвержденном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6E699E" w:rsidRPr="00272F54">
        <w:rPr>
          <w:rFonts w:ascii="Arial" w:hAnsi="Arial" w:cs="Arial"/>
          <w:sz w:val="24"/>
          <w:szCs w:val="24"/>
        </w:rPr>
        <w:t>постановлением</w:t>
      </w:r>
      <w:r w:rsidR="00AA2511" w:rsidRPr="00272F54">
        <w:rPr>
          <w:rFonts w:ascii="Arial" w:hAnsi="Arial" w:cs="Arial"/>
          <w:sz w:val="24"/>
          <w:szCs w:val="24"/>
        </w:rPr>
        <w:t xml:space="preserve"> Правительства </w:t>
      </w:r>
      <w:r w:rsidR="006E699E" w:rsidRPr="00272F54">
        <w:rPr>
          <w:rFonts w:ascii="Arial" w:hAnsi="Arial" w:cs="Arial"/>
          <w:sz w:val="24"/>
          <w:szCs w:val="24"/>
        </w:rPr>
        <w:t>Российской</w:t>
      </w:r>
      <w:r w:rsidR="00AA2511" w:rsidRPr="00272F54">
        <w:rPr>
          <w:rFonts w:ascii="Arial" w:hAnsi="Arial" w:cs="Arial"/>
          <w:sz w:val="24"/>
          <w:szCs w:val="24"/>
        </w:rPr>
        <w:t xml:space="preserve"> Федерац</w:t>
      </w:r>
      <w:r w:rsidR="006E699E" w:rsidRPr="00272F54">
        <w:rPr>
          <w:rFonts w:ascii="Arial" w:hAnsi="Arial" w:cs="Arial"/>
          <w:sz w:val="24"/>
          <w:szCs w:val="24"/>
        </w:rPr>
        <w:t>ии</w:t>
      </w:r>
      <w:r w:rsidR="00AA2511" w:rsidRPr="00272F54">
        <w:rPr>
          <w:rFonts w:ascii="Arial" w:hAnsi="Arial" w:cs="Arial"/>
          <w:sz w:val="24"/>
          <w:szCs w:val="24"/>
        </w:rPr>
        <w:t xml:space="preserve"> от 27 сентября 2011 г. </w:t>
      </w:r>
      <w:r w:rsidR="006E699E" w:rsidRPr="00272F54">
        <w:rPr>
          <w:rFonts w:ascii="Arial" w:hAnsi="Arial" w:cs="Arial"/>
          <w:sz w:val="24"/>
          <w:szCs w:val="24"/>
        </w:rPr>
        <w:t>№ 797 «О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6E699E" w:rsidRPr="00272F54">
        <w:rPr>
          <w:rFonts w:ascii="Arial" w:hAnsi="Arial" w:cs="Arial"/>
          <w:sz w:val="24"/>
          <w:szCs w:val="24"/>
        </w:rPr>
        <w:t>взаимодействии</w:t>
      </w:r>
      <w:r w:rsidR="00AA2511" w:rsidRPr="00272F54">
        <w:rPr>
          <w:rFonts w:ascii="Arial" w:hAnsi="Arial" w:cs="Arial"/>
          <w:sz w:val="24"/>
          <w:szCs w:val="24"/>
        </w:rPr>
        <w:t xml:space="preserve"> между </w:t>
      </w:r>
      <w:r w:rsidR="006E699E" w:rsidRPr="00272F54">
        <w:rPr>
          <w:rFonts w:ascii="Arial" w:hAnsi="Arial" w:cs="Arial"/>
          <w:sz w:val="24"/>
          <w:szCs w:val="24"/>
        </w:rPr>
        <w:t xml:space="preserve">многофункциональными </w:t>
      </w:r>
      <w:r w:rsidR="00AA2511" w:rsidRPr="00272F54">
        <w:rPr>
          <w:rFonts w:ascii="Arial" w:hAnsi="Arial" w:cs="Arial"/>
          <w:sz w:val="24"/>
          <w:szCs w:val="24"/>
        </w:rPr>
        <w:t xml:space="preserve">центрами предоставления </w:t>
      </w:r>
      <w:r w:rsidR="006E699E" w:rsidRPr="00272F54">
        <w:rPr>
          <w:rFonts w:ascii="Arial" w:hAnsi="Arial" w:cs="Arial"/>
          <w:sz w:val="24"/>
          <w:szCs w:val="24"/>
        </w:rPr>
        <w:t>государственных</w:t>
      </w:r>
      <w:r w:rsidR="00AA2511" w:rsidRPr="00272F54">
        <w:rPr>
          <w:rFonts w:ascii="Arial" w:hAnsi="Arial" w:cs="Arial"/>
          <w:sz w:val="24"/>
          <w:szCs w:val="24"/>
        </w:rPr>
        <w:t xml:space="preserve"> и </w:t>
      </w:r>
      <w:r w:rsidR="006E699E" w:rsidRPr="00272F54">
        <w:rPr>
          <w:rFonts w:ascii="Arial" w:hAnsi="Arial" w:cs="Arial"/>
          <w:sz w:val="24"/>
          <w:szCs w:val="24"/>
        </w:rPr>
        <w:t>муниципальных услуг и</w:t>
      </w:r>
      <w:r w:rsidR="00AA2511" w:rsidRPr="00272F54">
        <w:rPr>
          <w:rFonts w:ascii="Arial" w:hAnsi="Arial" w:cs="Arial"/>
          <w:sz w:val="24"/>
          <w:szCs w:val="24"/>
        </w:rPr>
        <w:t xml:space="preserve"> федеральны</w:t>
      </w:r>
      <w:r w:rsidR="006E699E" w:rsidRPr="00272F54">
        <w:rPr>
          <w:rFonts w:ascii="Arial" w:hAnsi="Arial" w:cs="Arial"/>
          <w:sz w:val="24"/>
          <w:szCs w:val="24"/>
        </w:rPr>
        <w:t>м</w:t>
      </w:r>
      <w:r w:rsidR="00AA2511" w:rsidRPr="00272F54">
        <w:rPr>
          <w:rFonts w:ascii="Arial" w:hAnsi="Arial" w:cs="Arial"/>
          <w:sz w:val="24"/>
          <w:szCs w:val="24"/>
        </w:rPr>
        <w:t>и органа</w:t>
      </w:r>
      <w:r w:rsidR="006E699E" w:rsidRPr="00272F54">
        <w:rPr>
          <w:rFonts w:ascii="Arial" w:hAnsi="Arial" w:cs="Arial"/>
          <w:sz w:val="24"/>
          <w:szCs w:val="24"/>
        </w:rPr>
        <w:t>ми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6E699E" w:rsidRPr="00272F54">
        <w:rPr>
          <w:rFonts w:ascii="Arial" w:hAnsi="Arial" w:cs="Arial"/>
          <w:sz w:val="24"/>
          <w:szCs w:val="24"/>
        </w:rPr>
        <w:t>исполнительной</w:t>
      </w:r>
      <w:r w:rsidR="00AA2511" w:rsidRPr="00272F54">
        <w:rPr>
          <w:rFonts w:ascii="Arial" w:hAnsi="Arial" w:cs="Arial"/>
          <w:sz w:val="24"/>
          <w:szCs w:val="24"/>
        </w:rPr>
        <w:t xml:space="preserve"> власти, органами </w:t>
      </w:r>
      <w:r w:rsidR="006E699E" w:rsidRPr="00272F54">
        <w:rPr>
          <w:rFonts w:ascii="Arial" w:hAnsi="Arial" w:cs="Arial"/>
          <w:sz w:val="24"/>
          <w:szCs w:val="24"/>
        </w:rPr>
        <w:t>государственных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="006E699E" w:rsidRPr="00272F54">
        <w:rPr>
          <w:rFonts w:ascii="Arial" w:hAnsi="Arial" w:cs="Arial"/>
          <w:sz w:val="24"/>
          <w:szCs w:val="24"/>
        </w:rPr>
        <w:t>внебюджетных</w:t>
      </w:r>
      <w:r w:rsidR="00AA2511" w:rsidRPr="00272F54">
        <w:rPr>
          <w:rFonts w:ascii="Arial" w:hAnsi="Arial" w:cs="Arial"/>
          <w:sz w:val="24"/>
          <w:szCs w:val="24"/>
        </w:rPr>
        <w:t xml:space="preserve"> фондов, органами государственной в</w:t>
      </w:r>
      <w:r w:rsidR="006E699E" w:rsidRPr="00272F54">
        <w:rPr>
          <w:rFonts w:ascii="Arial" w:hAnsi="Arial" w:cs="Arial"/>
          <w:sz w:val="24"/>
          <w:szCs w:val="24"/>
        </w:rPr>
        <w:t>ласти</w:t>
      </w:r>
      <w:r w:rsidR="00AA2511" w:rsidRPr="00272F54">
        <w:rPr>
          <w:rFonts w:ascii="Arial" w:hAnsi="Arial" w:cs="Arial"/>
          <w:sz w:val="24"/>
          <w:szCs w:val="24"/>
        </w:rPr>
        <w:t xml:space="preserve"> субъектов </w:t>
      </w:r>
      <w:r w:rsidR="006E699E" w:rsidRPr="00272F54">
        <w:rPr>
          <w:rFonts w:ascii="Arial" w:hAnsi="Arial" w:cs="Arial"/>
          <w:sz w:val="24"/>
          <w:szCs w:val="24"/>
        </w:rPr>
        <w:t>Российской</w:t>
      </w:r>
      <w:r w:rsidR="00AA2511" w:rsidRPr="00272F54">
        <w:rPr>
          <w:rFonts w:ascii="Arial" w:hAnsi="Arial" w:cs="Arial"/>
          <w:sz w:val="24"/>
          <w:szCs w:val="24"/>
        </w:rPr>
        <w:t xml:space="preserve"> Федера</w:t>
      </w:r>
      <w:r w:rsidR="006E699E" w:rsidRPr="00272F54">
        <w:rPr>
          <w:rFonts w:ascii="Arial" w:hAnsi="Arial" w:cs="Arial"/>
          <w:sz w:val="24"/>
          <w:szCs w:val="24"/>
        </w:rPr>
        <w:t>ции</w:t>
      </w:r>
      <w:r w:rsidR="00AA2511" w:rsidRPr="00272F54">
        <w:rPr>
          <w:rFonts w:ascii="Arial" w:hAnsi="Arial" w:cs="Arial"/>
          <w:sz w:val="24"/>
          <w:szCs w:val="24"/>
        </w:rPr>
        <w:t xml:space="preserve">, органами местного </w:t>
      </w:r>
      <w:r w:rsidR="006E699E" w:rsidRPr="00272F54">
        <w:rPr>
          <w:rFonts w:ascii="Arial" w:hAnsi="Arial" w:cs="Arial"/>
          <w:sz w:val="24"/>
          <w:szCs w:val="24"/>
        </w:rPr>
        <w:t>самоуправления</w:t>
      </w:r>
      <w:r w:rsidR="00AA2511" w:rsidRPr="00272F54">
        <w:rPr>
          <w:rFonts w:ascii="Arial" w:hAnsi="Arial" w:cs="Arial"/>
          <w:sz w:val="24"/>
          <w:szCs w:val="24"/>
        </w:rPr>
        <w:t>».</w:t>
      </w:r>
    </w:p>
    <w:p w:rsidR="006E699E" w:rsidRPr="00272F54" w:rsidRDefault="00AA2511" w:rsidP="006E699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Порядок и сроки передачи </w:t>
      </w:r>
      <w:r w:rsidR="006E699E" w:rsidRPr="00272F54">
        <w:rPr>
          <w:rFonts w:ascii="Arial" w:hAnsi="Arial" w:cs="Arial"/>
          <w:sz w:val="24"/>
          <w:szCs w:val="24"/>
        </w:rPr>
        <w:t>Уполномоченным</w:t>
      </w:r>
      <w:r w:rsidRPr="00272F54">
        <w:rPr>
          <w:rFonts w:ascii="Arial" w:hAnsi="Arial" w:cs="Arial"/>
          <w:sz w:val="24"/>
          <w:szCs w:val="24"/>
        </w:rPr>
        <w:t xml:space="preserve"> органом так</w:t>
      </w:r>
      <w:r w:rsidR="006E699E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х </w:t>
      </w:r>
      <w:r w:rsidR="006E699E" w:rsidRPr="00272F54">
        <w:rPr>
          <w:rFonts w:ascii="Arial" w:hAnsi="Arial" w:cs="Arial"/>
          <w:sz w:val="24"/>
          <w:szCs w:val="24"/>
        </w:rPr>
        <w:t>документов</w:t>
      </w:r>
      <w:r w:rsidRPr="00272F54">
        <w:rPr>
          <w:rFonts w:ascii="Arial" w:hAnsi="Arial" w:cs="Arial"/>
          <w:sz w:val="24"/>
          <w:szCs w:val="24"/>
        </w:rPr>
        <w:t xml:space="preserve"> в</w:t>
      </w:r>
      <w:r w:rsidR="006E699E" w:rsidRPr="00272F54">
        <w:rPr>
          <w:rFonts w:ascii="Arial" w:hAnsi="Arial" w:cs="Arial"/>
          <w:sz w:val="24"/>
          <w:szCs w:val="24"/>
        </w:rPr>
        <w:t xml:space="preserve"> многофункциональный</w:t>
      </w:r>
      <w:r w:rsidRPr="00272F54">
        <w:rPr>
          <w:rFonts w:ascii="Arial" w:hAnsi="Arial" w:cs="Arial"/>
          <w:sz w:val="24"/>
          <w:szCs w:val="24"/>
        </w:rPr>
        <w:t xml:space="preserve"> центр </w:t>
      </w:r>
      <w:r w:rsidR="006E699E" w:rsidRPr="00272F54">
        <w:rPr>
          <w:rFonts w:ascii="Arial" w:hAnsi="Arial" w:cs="Arial"/>
          <w:sz w:val="24"/>
          <w:szCs w:val="24"/>
        </w:rPr>
        <w:t>определяются</w:t>
      </w:r>
      <w:r w:rsidRPr="00272F54">
        <w:rPr>
          <w:rFonts w:ascii="Arial" w:hAnsi="Arial" w:cs="Arial"/>
          <w:sz w:val="24"/>
          <w:szCs w:val="24"/>
        </w:rPr>
        <w:t xml:space="preserve"> согла</w:t>
      </w:r>
      <w:r w:rsidR="006E699E" w:rsidRPr="00272F54">
        <w:rPr>
          <w:rFonts w:ascii="Arial" w:hAnsi="Arial" w:cs="Arial"/>
          <w:sz w:val="24"/>
          <w:szCs w:val="24"/>
        </w:rPr>
        <w:t>ш</w:t>
      </w:r>
      <w:r w:rsidRPr="00272F54">
        <w:rPr>
          <w:rFonts w:ascii="Arial" w:hAnsi="Arial" w:cs="Arial"/>
          <w:sz w:val="24"/>
          <w:szCs w:val="24"/>
        </w:rPr>
        <w:t xml:space="preserve">ением о </w:t>
      </w:r>
      <w:r w:rsidR="006E699E" w:rsidRPr="00272F54">
        <w:rPr>
          <w:rFonts w:ascii="Arial" w:hAnsi="Arial" w:cs="Arial"/>
          <w:sz w:val="24"/>
          <w:szCs w:val="24"/>
        </w:rPr>
        <w:t>взаимодействии</w:t>
      </w:r>
      <w:r w:rsidRPr="00272F54">
        <w:rPr>
          <w:rFonts w:ascii="Arial" w:hAnsi="Arial" w:cs="Arial"/>
          <w:sz w:val="24"/>
          <w:szCs w:val="24"/>
        </w:rPr>
        <w:t>,</w:t>
      </w:r>
      <w:r w:rsidR="006E699E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зак</w:t>
      </w:r>
      <w:r w:rsidR="006E699E" w:rsidRPr="00272F54">
        <w:rPr>
          <w:rFonts w:ascii="Arial" w:hAnsi="Arial" w:cs="Arial"/>
          <w:sz w:val="24"/>
          <w:szCs w:val="24"/>
        </w:rPr>
        <w:t>л</w:t>
      </w:r>
      <w:r w:rsidRPr="00272F54">
        <w:rPr>
          <w:rFonts w:ascii="Arial" w:hAnsi="Arial" w:cs="Arial"/>
          <w:sz w:val="24"/>
          <w:szCs w:val="24"/>
        </w:rPr>
        <w:t>ючен</w:t>
      </w:r>
      <w:r w:rsidR="006E699E" w:rsidRPr="00272F54">
        <w:rPr>
          <w:rFonts w:ascii="Arial" w:hAnsi="Arial" w:cs="Arial"/>
          <w:sz w:val="24"/>
          <w:szCs w:val="24"/>
        </w:rPr>
        <w:t>ным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6E699E" w:rsidRPr="00272F54">
        <w:rPr>
          <w:rFonts w:ascii="Arial" w:hAnsi="Arial" w:cs="Arial"/>
          <w:sz w:val="24"/>
          <w:szCs w:val="24"/>
        </w:rPr>
        <w:t>ими</w:t>
      </w:r>
      <w:r w:rsidRPr="00272F54">
        <w:rPr>
          <w:rFonts w:ascii="Arial" w:hAnsi="Arial" w:cs="Arial"/>
          <w:sz w:val="24"/>
          <w:szCs w:val="24"/>
        </w:rPr>
        <w:t xml:space="preserve"> в порядке, установленном </w:t>
      </w:r>
      <w:r w:rsidR="006E699E" w:rsidRPr="00272F54">
        <w:rPr>
          <w:rFonts w:ascii="Arial" w:hAnsi="Arial" w:cs="Arial"/>
          <w:sz w:val="24"/>
          <w:szCs w:val="24"/>
        </w:rPr>
        <w:t>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bookmarkStart w:id="20" w:name="24"/>
      <w:bookmarkEnd w:id="20"/>
      <w:r w:rsidR="006E699E"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6E699E" w:rsidP="006E699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31.2. </w:t>
      </w:r>
      <w:r w:rsidR="00AA2511" w:rsidRPr="00272F54">
        <w:rPr>
          <w:rFonts w:ascii="Arial" w:hAnsi="Arial" w:cs="Arial"/>
          <w:sz w:val="24"/>
          <w:szCs w:val="24"/>
        </w:rPr>
        <w:t xml:space="preserve">Прием </w:t>
      </w:r>
      <w:r w:rsidRPr="00272F54">
        <w:rPr>
          <w:rFonts w:ascii="Arial" w:hAnsi="Arial" w:cs="Arial"/>
          <w:sz w:val="24"/>
          <w:szCs w:val="24"/>
        </w:rPr>
        <w:t xml:space="preserve">заявителей </w:t>
      </w:r>
      <w:r w:rsidR="00AA2511" w:rsidRPr="00272F54">
        <w:rPr>
          <w:rFonts w:ascii="Arial" w:hAnsi="Arial" w:cs="Arial"/>
          <w:sz w:val="24"/>
          <w:szCs w:val="24"/>
        </w:rPr>
        <w:t>для в</w:t>
      </w:r>
      <w:r w:rsidRPr="00272F54">
        <w:rPr>
          <w:rFonts w:ascii="Arial" w:hAnsi="Arial" w:cs="Arial"/>
          <w:sz w:val="24"/>
          <w:szCs w:val="24"/>
        </w:rPr>
        <w:t>ыдачи</w:t>
      </w:r>
      <w:r w:rsidR="00AA2511" w:rsidRPr="00272F54">
        <w:rPr>
          <w:rFonts w:ascii="Arial" w:hAnsi="Arial" w:cs="Arial"/>
          <w:sz w:val="24"/>
          <w:szCs w:val="24"/>
        </w:rPr>
        <w:t xml:space="preserve"> документов, </w:t>
      </w:r>
      <w:r w:rsidRPr="00272F54">
        <w:rPr>
          <w:rFonts w:ascii="Arial" w:hAnsi="Arial" w:cs="Arial"/>
          <w:sz w:val="24"/>
          <w:szCs w:val="24"/>
        </w:rPr>
        <w:t>являющихся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результатом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муниципальной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услуги</w:t>
      </w:r>
      <w:r w:rsidR="00AA2511" w:rsidRPr="00272F54">
        <w:rPr>
          <w:rFonts w:ascii="Arial" w:hAnsi="Arial" w:cs="Arial"/>
          <w:sz w:val="24"/>
          <w:szCs w:val="24"/>
        </w:rPr>
        <w:t xml:space="preserve">, </w:t>
      </w:r>
      <w:r w:rsidR="00A57629" w:rsidRPr="00272F54">
        <w:rPr>
          <w:rFonts w:ascii="Arial" w:hAnsi="Arial" w:cs="Arial"/>
          <w:sz w:val="24"/>
          <w:szCs w:val="24"/>
        </w:rPr>
        <w:t>в порядке,</w:t>
      </w:r>
      <w:r w:rsidR="00AA251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определенном</w:t>
      </w:r>
      <w:r w:rsidR="00AA2511" w:rsidRPr="00272F54">
        <w:rPr>
          <w:rFonts w:ascii="Arial" w:hAnsi="Arial" w:cs="Arial"/>
          <w:sz w:val="24"/>
          <w:szCs w:val="24"/>
        </w:rPr>
        <w:t xml:space="preserve"> пр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 xml:space="preserve"> получен</w:t>
      </w:r>
      <w:r w:rsidRPr="00272F54">
        <w:rPr>
          <w:rFonts w:ascii="Arial" w:hAnsi="Arial" w:cs="Arial"/>
          <w:sz w:val="24"/>
          <w:szCs w:val="24"/>
        </w:rPr>
        <w:t>ии</w:t>
      </w:r>
      <w:r w:rsidR="00AA2511" w:rsidRPr="00272F54">
        <w:rPr>
          <w:rFonts w:ascii="Arial" w:hAnsi="Arial" w:cs="Arial"/>
          <w:sz w:val="24"/>
          <w:szCs w:val="24"/>
        </w:rPr>
        <w:t xml:space="preserve"> номерного талона из терминала электронной очереди, соответствующего це</w:t>
      </w:r>
      <w:r w:rsidRPr="00272F54">
        <w:rPr>
          <w:rFonts w:ascii="Arial" w:hAnsi="Arial" w:cs="Arial"/>
          <w:sz w:val="24"/>
          <w:szCs w:val="24"/>
        </w:rPr>
        <w:t>л</w:t>
      </w:r>
      <w:r w:rsidR="00AA2511" w:rsidRPr="00272F54">
        <w:rPr>
          <w:rFonts w:ascii="Arial" w:hAnsi="Arial" w:cs="Arial"/>
          <w:sz w:val="24"/>
          <w:szCs w:val="24"/>
        </w:rPr>
        <w:t>и обращен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я, л</w:t>
      </w:r>
      <w:r w:rsidRPr="00272F54">
        <w:rPr>
          <w:rFonts w:ascii="Arial" w:hAnsi="Arial" w:cs="Arial"/>
          <w:sz w:val="24"/>
          <w:szCs w:val="24"/>
        </w:rPr>
        <w:t>и</w:t>
      </w:r>
      <w:r w:rsidR="00AA2511" w:rsidRPr="00272F54">
        <w:rPr>
          <w:rFonts w:ascii="Arial" w:hAnsi="Arial" w:cs="Arial"/>
          <w:sz w:val="24"/>
          <w:szCs w:val="24"/>
        </w:rPr>
        <w:t>бо по</w:t>
      </w:r>
      <w:r w:rsidRPr="00272F54">
        <w:rPr>
          <w:rFonts w:ascii="Arial" w:hAnsi="Arial" w:cs="Arial"/>
          <w:sz w:val="24"/>
          <w:szCs w:val="24"/>
        </w:rPr>
        <w:t xml:space="preserve"> предварительной записи</w:t>
      </w:r>
      <w:r w:rsidR="00AA2511" w:rsidRPr="00272F54">
        <w:rPr>
          <w:rFonts w:ascii="Arial" w:hAnsi="Arial" w:cs="Arial"/>
          <w:sz w:val="24"/>
          <w:szCs w:val="24"/>
        </w:rPr>
        <w:t>.</w:t>
      </w:r>
    </w:p>
    <w:p w:rsidR="00BE6C6E" w:rsidRPr="00272F54" w:rsidRDefault="00AA2511" w:rsidP="006E699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Работник </w:t>
      </w:r>
      <w:r w:rsidR="006E699E" w:rsidRPr="00272F54">
        <w:rPr>
          <w:rFonts w:ascii="Arial" w:hAnsi="Arial" w:cs="Arial"/>
          <w:sz w:val="24"/>
          <w:szCs w:val="24"/>
        </w:rPr>
        <w:t>многофункционального</w:t>
      </w:r>
      <w:r w:rsidRPr="00272F54">
        <w:rPr>
          <w:rFonts w:ascii="Arial" w:hAnsi="Arial" w:cs="Arial"/>
          <w:sz w:val="24"/>
          <w:szCs w:val="24"/>
        </w:rPr>
        <w:t xml:space="preserve"> центра осуществляет следующие действ</w:t>
      </w:r>
      <w:r w:rsidR="00005AE1" w:rsidRPr="00272F54">
        <w:rPr>
          <w:rFonts w:ascii="Arial" w:hAnsi="Arial" w:cs="Arial"/>
          <w:sz w:val="24"/>
          <w:szCs w:val="24"/>
        </w:rPr>
        <w:t>ия</w:t>
      </w:r>
      <w:r w:rsidRPr="00272F54">
        <w:rPr>
          <w:rFonts w:ascii="Arial" w:hAnsi="Arial" w:cs="Arial"/>
          <w:sz w:val="24"/>
          <w:szCs w:val="24"/>
        </w:rPr>
        <w:t>:</w:t>
      </w:r>
    </w:p>
    <w:p w:rsidR="00BE6C6E" w:rsidRPr="00272F54" w:rsidRDefault="00AA2511" w:rsidP="00005AE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а) устанавливает личность </w:t>
      </w:r>
      <w:r w:rsidR="00005AE1" w:rsidRPr="00272F54">
        <w:rPr>
          <w:rFonts w:ascii="Arial" w:hAnsi="Arial" w:cs="Arial"/>
          <w:sz w:val="24"/>
          <w:szCs w:val="24"/>
        </w:rPr>
        <w:t>заявителя</w:t>
      </w:r>
      <w:r w:rsidRPr="00272F54">
        <w:rPr>
          <w:rFonts w:ascii="Arial" w:hAnsi="Arial" w:cs="Arial"/>
          <w:sz w:val="24"/>
          <w:szCs w:val="24"/>
        </w:rPr>
        <w:t xml:space="preserve"> на основании документа, удостоверяющего</w:t>
      </w:r>
      <w:r w:rsidR="00005AE1" w:rsidRPr="00272F54">
        <w:rPr>
          <w:rFonts w:ascii="Arial" w:hAnsi="Arial" w:cs="Arial"/>
          <w:sz w:val="24"/>
          <w:szCs w:val="24"/>
        </w:rPr>
        <w:t xml:space="preserve"> личность в соответствии с законодательством Российской Федерации;</w:t>
      </w:r>
    </w:p>
    <w:p w:rsidR="00BE6C6E" w:rsidRPr="00272F54" w:rsidRDefault="00005AE1" w:rsidP="00005AE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б</w:t>
      </w:r>
      <w:r w:rsidR="00AA2511" w:rsidRPr="00272F54">
        <w:rPr>
          <w:rFonts w:ascii="Arial" w:hAnsi="Arial" w:cs="Arial"/>
          <w:sz w:val="24"/>
          <w:szCs w:val="24"/>
        </w:rPr>
        <w:t>) проверяет полномочия представителя заявителя (в случае обращения</w:t>
      </w:r>
      <w:r w:rsidRPr="00272F54">
        <w:rPr>
          <w:rFonts w:ascii="Arial" w:hAnsi="Arial" w:cs="Arial"/>
          <w:sz w:val="24"/>
          <w:szCs w:val="24"/>
        </w:rPr>
        <w:t xml:space="preserve"> п</w:t>
      </w:r>
      <w:r w:rsidR="00AA2511" w:rsidRPr="00272F54">
        <w:rPr>
          <w:rFonts w:ascii="Arial" w:hAnsi="Arial" w:cs="Arial"/>
          <w:sz w:val="24"/>
          <w:szCs w:val="24"/>
        </w:rPr>
        <w:t>редставителя заявителя);</w:t>
      </w:r>
    </w:p>
    <w:p w:rsidR="00BE6C6E" w:rsidRPr="00272F54" w:rsidRDefault="00AA2511" w:rsidP="00005AE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в) определяет статус исполнения заявления заявителя в ГИС;</w:t>
      </w:r>
    </w:p>
    <w:p w:rsidR="00BE6C6E" w:rsidRPr="00272F54" w:rsidRDefault="00AA2511" w:rsidP="00005AE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г) распечатывает </w:t>
      </w:r>
      <w:r w:rsidR="00005AE1" w:rsidRPr="00272F54">
        <w:rPr>
          <w:rFonts w:ascii="Arial" w:hAnsi="Arial" w:cs="Arial"/>
          <w:sz w:val="24"/>
          <w:szCs w:val="24"/>
        </w:rPr>
        <w:t>результат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005AE1" w:rsidRPr="00272F54">
        <w:rPr>
          <w:rFonts w:ascii="Arial" w:hAnsi="Arial" w:cs="Arial"/>
          <w:sz w:val="24"/>
          <w:szCs w:val="24"/>
        </w:rPr>
        <w:t>предоставления</w:t>
      </w:r>
      <w:r w:rsidRPr="00272F54">
        <w:rPr>
          <w:rFonts w:ascii="Arial" w:hAnsi="Arial" w:cs="Arial"/>
          <w:sz w:val="24"/>
          <w:szCs w:val="24"/>
        </w:rPr>
        <w:t xml:space="preserve"> муниципальной услуги в </w:t>
      </w:r>
      <w:r w:rsidR="00005AE1" w:rsidRPr="00272F54">
        <w:rPr>
          <w:rFonts w:ascii="Arial" w:hAnsi="Arial" w:cs="Arial"/>
          <w:sz w:val="24"/>
          <w:szCs w:val="24"/>
        </w:rPr>
        <w:t>виде</w:t>
      </w:r>
      <w:r w:rsidRPr="00272F54">
        <w:rPr>
          <w:rFonts w:ascii="Arial" w:hAnsi="Arial" w:cs="Arial"/>
          <w:sz w:val="24"/>
          <w:szCs w:val="24"/>
        </w:rPr>
        <w:t xml:space="preserve"> экземпляра электронного документа на бумажном носителе и заверяет его с использованием печати </w:t>
      </w:r>
      <w:r w:rsidR="00005AE1" w:rsidRPr="00272F54">
        <w:rPr>
          <w:rFonts w:ascii="Arial" w:hAnsi="Arial" w:cs="Arial"/>
          <w:sz w:val="24"/>
          <w:szCs w:val="24"/>
        </w:rPr>
        <w:t xml:space="preserve">многофункционального </w:t>
      </w:r>
      <w:r w:rsidRPr="00272F54">
        <w:rPr>
          <w:rFonts w:ascii="Arial" w:hAnsi="Arial" w:cs="Arial"/>
          <w:sz w:val="24"/>
          <w:szCs w:val="24"/>
        </w:rPr>
        <w:t>центра</w:t>
      </w:r>
      <w:r w:rsidR="00005AE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(в </w:t>
      </w:r>
      <w:r w:rsidR="00005AE1" w:rsidRPr="00272F54">
        <w:rPr>
          <w:rFonts w:ascii="Arial" w:hAnsi="Arial" w:cs="Arial"/>
          <w:sz w:val="24"/>
          <w:szCs w:val="24"/>
        </w:rPr>
        <w:t>предусмотренных</w:t>
      </w:r>
      <w:r w:rsidRPr="00272F54">
        <w:rPr>
          <w:rFonts w:ascii="Arial" w:hAnsi="Arial" w:cs="Arial"/>
          <w:sz w:val="24"/>
          <w:szCs w:val="24"/>
        </w:rPr>
        <w:t xml:space="preserve"> нормативными правовыми актами Российской Федерации</w:t>
      </w:r>
      <w:r w:rsidR="00005AE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случаях</w:t>
      </w:r>
      <w:r w:rsidR="00005AE1" w:rsidRPr="00272F54">
        <w:rPr>
          <w:rFonts w:ascii="Arial" w:hAnsi="Arial" w:cs="Arial"/>
          <w:sz w:val="24"/>
          <w:szCs w:val="24"/>
        </w:rPr>
        <w:t xml:space="preserve"> - </w:t>
      </w:r>
      <w:r w:rsidRPr="00272F54">
        <w:rPr>
          <w:rFonts w:ascii="Arial" w:hAnsi="Arial" w:cs="Arial"/>
          <w:sz w:val="24"/>
          <w:szCs w:val="24"/>
        </w:rPr>
        <w:t>печати с изображением Государственного герба Российской Федерац</w:t>
      </w:r>
      <w:r w:rsidR="00005AE1" w:rsidRPr="00272F54">
        <w:rPr>
          <w:rFonts w:ascii="Arial" w:hAnsi="Arial" w:cs="Arial"/>
          <w:sz w:val="24"/>
          <w:szCs w:val="24"/>
        </w:rPr>
        <w:t>ии</w:t>
      </w:r>
      <w:r w:rsidRPr="00272F54">
        <w:rPr>
          <w:rFonts w:ascii="Arial" w:hAnsi="Arial" w:cs="Arial"/>
          <w:sz w:val="24"/>
          <w:szCs w:val="24"/>
        </w:rPr>
        <w:t>);</w:t>
      </w:r>
    </w:p>
    <w:p w:rsidR="00BE6C6E" w:rsidRPr="00272F54" w:rsidRDefault="00AA2511" w:rsidP="00005AE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д) заверяет экземпляр электронного докуме</w:t>
      </w:r>
      <w:r w:rsidR="00005AE1" w:rsidRPr="00272F54">
        <w:rPr>
          <w:rFonts w:ascii="Arial" w:hAnsi="Arial" w:cs="Arial"/>
          <w:sz w:val="24"/>
          <w:szCs w:val="24"/>
        </w:rPr>
        <w:t>нт</w:t>
      </w:r>
      <w:r w:rsidRPr="00272F54">
        <w:rPr>
          <w:rFonts w:ascii="Arial" w:hAnsi="Arial" w:cs="Arial"/>
          <w:sz w:val="24"/>
          <w:szCs w:val="24"/>
        </w:rPr>
        <w:t>а на бумажно</w:t>
      </w:r>
      <w:r w:rsidR="00005AE1" w:rsidRPr="00272F54">
        <w:rPr>
          <w:rFonts w:ascii="Arial" w:hAnsi="Arial" w:cs="Arial"/>
          <w:sz w:val="24"/>
          <w:szCs w:val="24"/>
        </w:rPr>
        <w:t>м</w:t>
      </w:r>
      <w:r w:rsidRPr="00272F54">
        <w:rPr>
          <w:rFonts w:ascii="Arial" w:hAnsi="Arial" w:cs="Arial"/>
          <w:sz w:val="24"/>
          <w:szCs w:val="24"/>
        </w:rPr>
        <w:t xml:space="preserve"> нос</w:t>
      </w:r>
      <w:r w:rsidR="00005AE1" w:rsidRPr="00272F54">
        <w:rPr>
          <w:rFonts w:ascii="Arial" w:hAnsi="Arial" w:cs="Arial"/>
          <w:sz w:val="24"/>
          <w:szCs w:val="24"/>
        </w:rPr>
        <w:t>ит</w:t>
      </w:r>
      <w:r w:rsidRPr="00272F54">
        <w:rPr>
          <w:rFonts w:ascii="Arial" w:hAnsi="Arial" w:cs="Arial"/>
          <w:sz w:val="24"/>
          <w:szCs w:val="24"/>
        </w:rPr>
        <w:t>еле с использованием печати многофун</w:t>
      </w:r>
      <w:r w:rsidR="00005AE1" w:rsidRPr="00272F54">
        <w:rPr>
          <w:rFonts w:ascii="Arial" w:hAnsi="Arial" w:cs="Arial"/>
          <w:sz w:val="24"/>
          <w:szCs w:val="24"/>
        </w:rPr>
        <w:t>к</w:t>
      </w:r>
      <w:r w:rsidRPr="00272F54">
        <w:rPr>
          <w:rFonts w:ascii="Arial" w:hAnsi="Arial" w:cs="Arial"/>
          <w:sz w:val="24"/>
          <w:szCs w:val="24"/>
        </w:rPr>
        <w:t>ционального центра (в предусмотренн</w:t>
      </w:r>
      <w:r w:rsidR="00005AE1" w:rsidRPr="00272F54">
        <w:rPr>
          <w:rFonts w:ascii="Arial" w:hAnsi="Arial" w:cs="Arial"/>
          <w:sz w:val="24"/>
          <w:szCs w:val="24"/>
        </w:rPr>
        <w:t>ы</w:t>
      </w:r>
      <w:r w:rsidRPr="00272F54">
        <w:rPr>
          <w:rFonts w:ascii="Arial" w:hAnsi="Arial" w:cs="Arial"/>
          <w:sz w:val="24"/>
          <w:szCs w:val="24"/>
        </w:rPr>
        <w:t xml:space="preserve">х нормативными </w:t>
      </w:r>
      <w:r w:rsidR="00005AE1" w:rsidRPr="00272F54">
        <w:rPr>
          <w:rFonts w:ascii="Arial" w:hAnsi="Arial" w:cs="Arial"/>
          <w:sz w:val="24"/>
          <w:szCs w:val="24"/>
        </w:rPr>
        <w:t>правовыми акт</w:t>
      </w:r>
      <w:r w:rsidRPr="00272F54">
        <w:rPr>
          <w:rFonts w:ascii="Arial" w:hAnsi="Arial" w:cs="Arial"/>
          <w:sz w:val="24"/>
          <w:szCs w:val="24"/>
        </w:rPr>
        <w:t>а</w:t>
      </w:r>
      <w:r w:rsidR="00005AE1" w:rsidRPr="00272F54">
        <w:rPr>
          <w:rFonts w:ascii="Arial" w:hAnsi="Arial" w:cs="Arial"/>
          <w:sz w:val="24"/>
          <w:szCs w:val="24"/>
        </w:rPr>
        <w:t xml:space="preserve">ми Российской Федерации случаях - </w:t>
      </w:r>
      <w:r w:rsidRPr="00272F54">
        <w:rPr>
          <w:rFonts w:ascii="Arial" w:hAnsi="Arial" w:cs="Arial"/>
          <w:sz w:val="24"/>
          <w:szCs w:val="24"/>
        </w:rPr>
        <w:t>печат</w:t>
      </w:r>
      <w:r w:rsidR="00005AE1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 xml:space="preserve"> с </w:t>
      </w:r>
      <w:r w:rsidR="00005AE1" w:rsidRPr="00272F54">
        <w:rPr>
          <w:rFonts w:ascii="Arial" w:hAnsi="Arial" w:cs="Arial"/>
          <w:sz w:val="24"/>
          <w:szCs w:val="24"/>
        </w:rPr>
        <w:t>изображением</w:t>
      </w:r>
      <w:r w:rsidRPr="00272F54">
        <w:rPr>
          <w:rFonts w:ascii="Arial" w:hAnsi="Arial" w:cs="Arial"/>
          <w:sz w:val="24"/>
          <w:szCs w:val="24"/>
        </w:rPr>
        <w:t xml:space="preserve"> Государственного герба Российской </w:t>
      </w:r>
      <w:r w:rsidR="00005AE1" w:rsidRPr="00272F54">
        <w:rPr>
          <w:rFonts w:ascii="Arial" w:hAnsi="Arial" w:cs="Arial"/>
          <w:sz w:val="24"/>
          <w:szCs w:val="24"/>
        </w:rPr>
        <w:t>Фе</w:t>
      </w:r>
      <w:r w:rsidRPr="00272F54">
        <w:rPr>
          <w:rFonts w:ascii="Arial" w:hAnsi="Arial" w:cs="Arial"/>
          <w:sz w:val="24"/>
          <w:szCs w:val="24"/>
        </w:rPr>
        <w:t>дерации);</w:t>
      </w:r>
    </w:p>
    <w:p w:rsidR="00BE6C6E" w:rsidRPr="00272F54" w:rsidRDefault="00AA2511" w:rsidP="00005AE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е) выдает документы </w:t>
      </w:r>
      <w:r w:rsidR="00005AE1" w:rsidRPr="00272F54">
        <w:rPr>
          <w:rFonts w:ascii="Arial" w:hAnsi="Arial" w:cs="Arial"/>
          <w:sz w:val="24"/>
          <w:szCs w:val="24"/>
        </w:rPr>
        <w:t>заявителю, при необходим</w:t>
      </w:r>
      <w:r w:rsidRPr="00272F54">
        <w:rPr>
          <w:rFonts w:ascii="Arial" w:hAnsi="Arial" w:cs="Arial"/>
          <w:sz w:val="24"/>
          <w:szCs w:val="24"/>
        </w:rPr>
        <w:t>ости за</w:t>
      </w:r>
      <w:r w:rsidR="00005AE1" w:rsidRPr="00272F54">
        <w:rPr>
          <w:rFonts w:ascii="Arial" w:hAnsi="Arial" w:cs="Arial"/>
          <w:sz w:val="24"/>
          <w:szCs w:val="24"/>
        </w:rPr>
        <w:t>п</w:t>
      </w:r>
      <w:r w:rsidRPr="00272F54">
        <w:rPr>
          <w:rFonts w:ascii="Arial" w:hAnsi="Arial" w:cs="Arial"/>
          <w:sz w:val="24"/>
          <w:szCs w:val="24"/>
        </w:rPr>
        <w:t>рашивает у заявителя</w:t>
      </w:r>
      <w:r w:rsidR="00005AE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подп</w:t>
      </w:r>
      <w:r w:rsidR="00005AE1" w:rsidRPr="00272F54">
        <w:rPr>
          <w:rFonts w:ascii="Arial" w:hAnsi="Arial" w:cs="Arial"/>
          <w:sz w:val="24"/>
          <w:szCs w:val="24"/>
        </w:rPr>
        <w:t>иси</w:t>
      </w:r>
      <w:r w:rsidRPr="00272F54">
        <w:rPr>
          <w:rFonts w:ascii="Arial" w:hAnsi="Arial" w:cs="Arial"/>
          <w:sz w:val="24"/>
          <w:szCs w:val="24"/>
        </w:rPr>
        <w:t xml:space="preserve"> За кажд</w:t>
      </w:r>
      <w:r w:rsidR="00005AE1" w:rsidRPr="00272F54">
        <w:rPr>
          <w:rFonts w:ascii="Arial" w:hAnsi="Arial" w:cs="Arial"/>
          <w:sz w:val="24"/>
          <w:szCs w:val="24"/>
        </w:rPr>
        <w:t>ы</w:t>
      </w:r>
      <w:r w:rsidRPr="00272F54">
        <w:rPr>
          <w:rFonts w:ascii="Arial" w:hAnsi="Arial" w:cs="Arial"/>
          <w:sz w:val="24"/>
          <w:szCs w:val="24"/>
        </w:rPr>
        <w:t>й выданный документ;</w:t>
      </w:r>
    </w:p>
    <w:p w:rsidR="00BE6C6E" w:rsidRPr="00272F54" w:rsidRDefault="00AA2511" w:rsidP="00005AE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ж) </w:t>
      </w:r>
      <w:r w:rsidR="00005AE1" w:rsidRPr="00272F54">
        <w:rPr>
          <w:rFonts w:ascii="Arial" w:hAnsi="Arial" w:cs="Arial"/>
          <w:sz w:val="24"/>
          <w:szCs w:val="24"/>
        </w:rPr>
        <w:t>запрашивает</w:t>
      </w:r>
      <w:r w:rsidRPr="00272F54">
        <w:rPr>
          <w:rFonts w:ascii="Arial" w:hAnsi="Arial" w:cs="Arial"/>
          <w:sz w:val="24"/>
          <w:szCs w:val="24"/>
        </w:rPr>
        <w:t xml:space="preserve"> согласие </w:t>
      </w:r>
      <w:r w:rsidR="00005AE1" w:rsidRPr="00272F54">
        <w:rPr>
          <w:rFonts w:ascii="Arial" w:hAnsi="Arial" w:cs="Arial"/>
          <w:sz w:val="24"/>
          <w:szCs w:val="24"/>
        </w:rPr>
        <w:t xml:space="preserve">заявителя </w:t>
      </w:r>
      <w:r w:rsidRPr="00272F54">
        <w:rPr>
          <w:rFonts w:ascii="Arial" w:hAnsi="Arial" w:cs="Arial"/>
          <w:sz w:val="24"/>
          <w:szCs w:val="24"/>
        </w:rPr>
        <w:t>на участие в смс</w:t>
      </w:r>
      <w:r w:rsidR="00005AE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-</w:t>
      </w:r>
      <w:r w:rsidR="00005AE1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опросе для </w:t>
      </w:r>
      <w:r w:rsidR="00005AE1" w:rsidRPr="00272F54">
        <w:rPr>
          <w:rFonts w:ascii="Arial" w:hAnsi="Arial" w:cs="Arial"/>
          <w:sz w:val="24"/>
          <w:szCs w:val="24"/>
        </w:rPr>
        <w:t>оценки качества предоставления</w:t>
      </w:r>
      <w:r w:rsidRPr="00272F54">
        <w:rPr>
          <w:rFonts w:ascii="Arial" w:hAnsi="Arial" w:cs="Arial"/>
          <w:sz w:val="24"/>
          <w:szCs w:val="24"/>
        </w:rPr>
        <w:t xml:space="preserve"> услуг </w:t>
      </w:r>
      <w:r w:rsidR="00005AE1" w:rsidRPr="00272F54">
        <w:rPr>
          <w:rFonts w:ascii="Arial" w:hAnsi="Arial" w:cs="Arial"/>
          <w:sz w:val="24"/>
          <w:szCs w:val="24"/>
        </w:rPr>
        <w:t xml:space="preserve">многофункциональным </w:t>
      </w:r>
      <w:r w:rsidRPr="00272F54">
        <w:rPr>
          <w:rFonts w:ascii="Arial" w:hAnsi="Arial" w:cs="Arial"/>
          <w:sz w:val="24"/>
          <w:szCs w:val="24"/>
        </w:rPr>
        <w:t>центром.</w:t>
      </w:r>
    </w:p>
    <w:p w:rsidR="005E1FBD" w:rsidRPr="00272F54" w:rsidRDefault="005E1FBD">
      <w:pPr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br w:type="page"/>
      </w:r>
    </w:p>
    <w:p w:rsidR="00BE6C6E" w:rsidRPr="0054068F" w:rsidRDefault="00AA2511" w:rsidP="005E1FBD">
      <w:pPr>
        <w:jc w:val="right"/>
        <w:rPr>
          <w:rFonts w:ascii="Arial" w:hAnsi="Arial" w:cs="Arial"/>
          <w:sz w:val="20"/>
          <w:szCs w:val="20"/>
        </w:rPr>
      </w:pPr>
      <w:r w:rsidRPr="0054068F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5E1FBD" w:rsidRPr="0054068F">
        <w:rPr>
          <w:rFonts w:ascii="Arial" w:hAnsi="Arial" w:cs="Arial"/>
          <w:sz w:val="20"/>
          <w:szCs w:val="20"/>
        </w:rPr>
        <w:t xml:space="preserve">№ </w:t>
      </w:r>
      <w:r w:rsidRPr="0054068F">
        <w:rPr>
          <w:rFonts w:ascii="Arial" w:hAnsi="Arial" w:cs="Arial"/>
          <w:sz w:val="20"/>
          <w:szCs w:val="20"/>
        </w:rPr>
        <w:t>l</w:t>
      </w:r>
    </w:p>
    <w:p w:rsidR="00BE6C6E" w:rsidRPr="0054068F" w:rsidRDefault="00AA2511" w:rsidP="005E1FBD">
      <w:pPr>
        <w:jc w:val="right"/>
        <w:rPr>
          <w:rFonts w:ascii="Arial" w:hAnsi="Arial" w:cs="Arial"/>
          <w:sz w:val="20"/>
          <w:szCs w:val="20"/>
        </w:rPr>
      </w:pPr>
      <w:r w:rsidRPr="0054068F">
        <w:rPr>
          <w:rFonts w:ascii="Arial" w:hAnsi="Arial" w:cs="Arial"/>
          <w:sz w:val="20"/>
          <w:szCs w:val="20"/>
        </w:rPr>
        <w:t xml:space="preserve">к </w:t>
      </w:r>
      <w:r w:rsidR="005E1FBD" w:rsidRPr="0054068F">
        <w:rPr>
          <w:rFonts w:ascii="Arial" w:hAnsi="Arial" w:cs="Arial"/>
          <w:sz w:val="20"/>
          <w:szCs w:val="20"/>
        </w:rPr>
        <w:t>Административному</w:t>
      </w:r>
      <w:r w:rsidRPr="0054068F">
        <w:rPr>
          <w:rFonts w:ascii="Arial" w:hAnsi="Arial" w:cs="Arial"/>
          <w:sz w:val="20"/>
          <w:szCs w:val="20"/>
        </w:rPr>
        <w:t xml:space="preserve"> регламенту</w:t>
      </w:r>
    </w:p>
    <w:p w:rsidR="00BE6C6E" w:rsidRPr="0054068F" w:rsidRDefault="00AA2511" w:rsidP="005E1FBD">
      <w:pPr>
        <w:jc w:val="right"/>
        <w:rPr>
          <w:rFonts w:ascii="Arial" w:hAnsi="Arial" w:cs="Arial"/>
          <w:sz w:val="20"/>
          <w:szCs w:val="20"/>
        </w:rPr>
      </w:pPr>
      <w:r w:rsidRPr="0054068F">
        <w:rPr>
          <w:rFonts w:ascii="Arial" w:hAnsi="Arial" w:cs="Arial"/>
          <w:sz w:val="20"/>
          <w:szCs w:val="20"/>
        </w:rPr>
        <w:t>по предоставлению</w:t>
      </w:r>
    </w:p>
    <w:p w:rsidR="00BE6C6E" w:rsidRPr="0054068F" w:rsidRDefault="005E1FBD" w:rsidP="005E1FBD">
      <w:pPr>
        <w:jc w:val="right"/>
        <w:rPr>
          <w:rFonts w:ascii="Arial" w:hAnsi="Arial" w:cs="Arial"/>
          <w:sz w:val="20"/>
          <w:szCs w:val="20"/>
        </w:rPr>
      </w:pPr>
      <w:r w:rsidRPr="0054068F">
        <w:rPr>
          <w:rFonts w:ascii="Arial" w:hAnsi="Arial" w:cs="Arial"/>
          <w:sz w:val="20"/>
          <w:szCs w:val="20"/>
        </w:rPr>
        <w:t xml:space="preserve">муниципальной </w:t>
      </w:r>
      <w:r w:rsidR="00AA2511" w:rsidRPr="0054068F">
        <w:rPr>
          <w:rFonts w:ascii="Arial" w:hAnsi="Arial" w:cs="Arial"/>
          <w:sz w:val="20"/>
          <w:szCs w:val="20"/>
        </w:rPr>
        <w:t>ус</w:t>
      </w:r>
      <w:r w:rsidRPr="0054068F">
        <w:rPr>
          <w:rFonts w:ascii="Arial" w:hAnsi="Arial" w:cs="Arial"/>
          <w:sz w:val="20"/>
          <w:szCs w:val="20"/>
        </w:rPr>
        <w:t>л</w:t>
      </w:r>
      <w:r w:rsidR="00AA2511" w:rsidRPr="0054068F">
        <w:rPr>
          <w:rFonts w:ascii="Arial" w:hAnsi="Arial" w:cs="Arial"/>
          <w:sz w:val="20"/>
          <w:szCs w:val="20"/>
        </w:rPr>
        <w:t>уги</w:t>
      </w:r>
    </w:p>
    <w:p w:rsidR="005E1FBD" w:rsidRPr="00272F54" w:rsidRDefault="005E1FBD" w:rsidP="005E1FBD">
      <w:pPr>
        <w:jc w:val="right"/>
        <w:rPr>
          <w:rFonts w:ascii="Arial" w:hAnsi="Arial" w:cs="Arial"/>
          <w:sz w:val="24"/>
          <w:szCs w:val="24"/>
        </w:rPr>
      </w:pPr>
    </w:p>
    <w:p w:rsidR="005E1FBD" w:rsidRPr="00272F54" w:rsidRDefault="005E1FBD" w:rsidP="005E1FBD">
      <w:pPr>
        <w:jc w:val="right"/>
        <w:rPr>
          <w:rFonts w:ascii="Arial" w:hAnsi="Arial" w:cs="Arial"/>
          <w:sz w:val="24"/>
          <w:szCs w:val="24"/>
        </w:rPr>
      </w:pPr>
    </w:p>
    <w:p w:rsidR="005E1FBD" w:rsidRPr="00272F54" w:rsidRDefault="005E1FBD" w:rsidP="005E1FBD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>Ф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орма </w:t>
      </w:r>
      <w:r w:rsidRPr="00272F54">
        <w:rPr>
          <w:rFonts w:ascii="Arial" w:hAnsi="Arial" w:cs="Arial"/>
          <w:b/>
          <w:sz w:val="24"/>
          <w:szCs w:val="24"/>
        </w:rPr>
        <w:t>разрешения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 на право вырубки зеле</w:t>
      </w:r>
      <w:r w:rsidRPr="00272F54">
        <w:rPr>
          <w:rFonts w:ascii="Arial" w:hAnsi="Arial" w:cs="Arial"/>
          <w:b/>
          <w:sz w:val="24"/>
          <w:szCs w:val="24"/>
        </w:rPr>
        <w:t>ны</w:t>
      </w:r>
      <w:r w:rsidR="00AA2511" w:rsidRPr="00272F54">
        <w:rPr>
          <w:rFonts w:ascii="Arial" w:hAnsi="Arial" w:cs="Arial"/>
          <w:b/>
          <w:sz w:val="24"/>
          <w:szCs w:val="24"/>
        </w:rPr>
        <w:t xml:space="preserve">х </w:t>
      </w:r>
      <w:r w:rsidRPr="00272F54">
        <w:rPr>
          <w:rFonts w:ascii="Arial" w:hAnsi="Arial" w:cs="Arial"/>
          <w:b/>
          <w:sz w:val="24"/>
          <w:szCs w:val="24"/>
        </w:rPr>
        <w:t>насаждений</w:t>
      </w:r>
      <w:bookmarkStart w:id="21" w:name="25"/>
      <w:bookmarkEnd w:id="21"/>
    </w:p>
    <w:p w:rsidR="00DF6517" w:rsidRPr="00272F54" w:rsidRDefault="00DF6517" w:rsidP="005E1FBD">
      <w:pPr>
        <w:jc w:val="center"/>
        <w:rPr>
          <w:rFonts w:ascii="Arial" w:hAnsi="Arial" w:cs="Arial"/>
          <w:sz w:val="24"/>
          <w:szCs w:val="24"/>
        </w:rPr>
      </w:pPr>
    </w:p>
    <w:p w:rsidR="00BE6C6E" w:rsidRPr="00272F54" w:rsidRDefault="00C64CFC" w:rsidP="0054068F">
      <w:pPr>
        <w:ind w:left="5040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От:__________________________</w:t>
      </w:r>
    </w:p>
    <w:p w:rsidR="00BE6C6E" w:rsidRPr="0054068F" w:rsidRDefault="00AA2511" w:rsidP="0054068F">
      <w:pPr>
        <w:ind w:left="5040"/>
        <w:jc w:val="both"/>
        <w:rPr>
          <w:rFonts w:ascii="Arial" w:hAnsi="Arial" w:cs="Arial"/>
          <w:sz w:val="20"/>
          <w:szCs w:val="20"/>
        </w:rPr>
      </w:pPr>
      <w:r w:rsidRPr="0054068F">
        <w:rPr>
          <w:rFonts w:ascii="Arial" w:hAnsi="Arial" w:cs="Arial"/>
          <w:sz w:val="20"/>
          <w:szCs w:val="20"/>
        </w:rPr>
        <w:t>(</w:t>
      </w:r>
      <w:r w:rsidR="00C64CFC" w:rsidRPr="0054068F">
        <w:rPr>
          <w:rFonts w:ascii="Arial" w:hAnsi="Arial" w:cs="Arial"/>
          <w:i/>
          <w:sz w:val="20"/>
          <w:szCs w:val="20"/>
        </w:rPr>
        <w:t>наименование</w:t>
      </w:r>
      <w:r w:rsidR="00DF6517" w:rsidRPr="0054068F">
        <w:rPr>
          <w:rFonts w:ascii="Arial" w:hAnsi="Arial" w:cs="Arial"/>
          <w:i/>
          <w:sz w:val="20"/>
          <w:szCs w:val="20"/>
        </w:rPr>
        <w:t xml:space="preserve"> </w:t>
      </w:r>
      <w:r w:rsidR="00C64CFC" w:rsidRPr="0054068F">
        <w:rPr>
          <w:rFonts w:ascii="Arial" w:hAnsi="Arial" w:cs="Arial"/>
          <w:i/>
          <w:sz w:val="20"/>
          <w:szCs w:val="20"/>
        </w:rPr>
        <w:t>уполномоченного органа</w:t>
      </w:r>
      <w:r w:rsidR="00C64CFC" w:rsidRPr="0054068F">
        <w:rPr>
          <w:rFonts w:ascii="Arial" w:hAnsi="Arial" w:cs="Arial"/>
          <w:sz w:val="20"/>
          <w:szCs w:val="20"/>
        </w:rPr>
        <w:t>)</w:t>
      </w:r>
    </w:p>
    <w:p w:rsidR="00BE6C6E" w:rsidRPr="00272F54" w:rsidRDefault="00BE6C6E" w:rsidP="0054068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AA2511" w:rsidP="0054068F">
      <w:pPr>
        <w:ind w:left="504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Кому</w:t>
      </w:r>
      <w:r w:rsidR="00C64CFC" w:rsidRPr="00272F54">
        <w:rPr>
          <w:rFonts w:ascii="Arial" w:hAnsi="Arial" w:cs="Arial"/>
          <w:sz w:val="24"/>
          <w:szCs w:val="24"/>
        </w:rPr>
        <w:t>________________________</w:t>
      </w:r>
    </w:p>
    <w:p w:rsidR="00BE6C6E" w:rsidRPr="0054068F" w:rsidRDefault="00AA2511" w:rsidP="0054068F">
      <w:pPr>
        <w:ind w:left="5040"/>
        <w:jc w:val="both"/>
        <w:rPr>
          <w:rFonts w:ascii="Arial" w:hAnsi="Arial" w:cs="Arial"/>
          <w:sz w:val="20"/>
          <w:szCs w:val="20"/>
        </w:rPr>
      </w:pPr>
      <w:r w:rsidRPr="0054068F">
        <w:rPr>
          <w:rFonts w:ascii="Arial" w:hAnsi="Arial" w:cs="Arial"/>
          <w:sz w:val="20"/>
          <w:szCs w:val="20"/>
        </w:rPr>
        <w:t>(</w:t>
      </w:r>
      <w:r w:rsidRPr="0054068F">
        <w:rPr>
          <w:rFonts w:ascii="Arial" w:hAnsi="Arial" w:cs="Arial"/>
          <w:i/>
          <w:sz w:val="20"/>
          <w:szCs w:val="20"/>
        </w:rPr>
        <w:t>ф</w:t>
      </w:r>
      <w:r w:rsidR="00C64CFC" w:rsidRPr="0054068F">
        <w:rPr>
          <w:rFonts w:ascii="Arial" w:hAnsi="Arial" w:cs="Arial"/>
          <w:i/>
          <w:sz w:val="20"/>
          <w:szCs w:val="20"/>
        </w:rPr>
        <w:t>амили</w:t>
      </w:r>
      <w:r w:rsidRPr="0054068F">
        <w:rPr>
          <w:rFonts w:ascii="Arial" w:hAnsi="Arial" w:cs="Arial"/>
          <w:i/>
          <w:sz w:val="20"/>
          <w:szCs w:val="20"/>
        </w:rPr>
        <w:t>я, имя, отчество</w:t>
      </w:r>
      <w:r w:rsidR="00C64CFC" w:rsidRPr="0054068F">
        <w:rPr>
          <w:rFonts w:ascii="Arial" w:hAnsi="Arial" w:cs="Arial"/>
          <w:i/>
          <w:sz w:val="20"/>
          <w:szCs w:val="20"/>
        </w:rPr>
        <w:t xml:space="preserve"> -</w:t>
      </w:r>
      <w:r w:rsidRPr="0054068F">
        <w:rPr>
          <w:rFonts w:ascii="Arial" w:hAnsi="Arial" w:cs="Arial"/>
          <w:i/>
          <w:sz w:val="20"/>
          <w:szCs w:val="20"/>
        </w:rPr>
        <w:t>- для граждан и И</w:t>
      </w:r>
      <w:r w:rsidR="00C64CFC" w:rsidRPr="0054068F">
        <w:rPr>
          <w:rFonts w:ascii="Arial" w:hAnsi="Arial" w:cs="Arial"/>
          <w:i/>
          <w:sz w:val="20"/>
          <w:szCs w:val="20"/>
        </w:rPr>
        <w:t>П</w:t>
      </w:r>
      <w:r w:rsidRPr="0054068F">
        <w:rPr>
          <w:rFonts w:ascii="Arial" w:hAnsi="Arial" w:cs="Arial"/>
          <w:i/>
          <w:sz w:val="20"/>
          <w:szCs w:val="20"/>
        </w:rPr>
        <w:t xml:space="preserve">, или </w:t>
      </w:r>
      <w:r w:rsidR="00C64CFC" w:rsidRPr="0054068F">
        <w:rPr>
          <w:rFonts w:ascii="Arial" w:hAnsi="Arial" w:cs="Arial"/>
          <w:i/>
          <w:sz w:val="20"/>
          <w:szCs w:val="20"/>
        </w:rPr>
        <w:t>полное</w:t>
      </w:r>
      <w:r w:rsidRPr="0054068F">
        <w:rPr>
          <w:rFonts w:ascii="Arial" w:hAnsi="Arial" w:cs="Arial"/>
          <w:i/>
          <w:sz w:val="20"/>
          <w:szCs w:val="20"/>
        </w:rPr>
        <w:t xml:space="preserve"> </w:t>
      </w:r>
      <w:r w:rsidR="00C64CFC" w:rsidRPr="0054068F">
        <w:rPr>
          <w:rFonts w:ascii="Arial" w:hAnsi="Arial" w:cs="Arial"/>
          <w:i/>
          <w:sz w:val="20"/>
          <w:szCs w:val="20"/>
        </w:rPr>
        <w:t>наименование</w:t>
      </w:r>
      <w:r w:rsidRPr="0054068F">
        <w:rPr>
          <w:rFonts w:ascii="Arial" w:hAnsi="Arial" w:cs="Arial"/>
          <w:i/>
          <w:sz w:val="20"/>
          <w:szCs w:val="20"/>
        </w:rPr>
        <w:t xml:space="preserve"> </w:t>
      </w:r>
      <w:r w:rsidR="00C64CFC" w:rsidRPr="0054068F">
        <w:rPr>
          <w:rFonts w:ascii="Arial" w:hAnsi="Arial" w:cs="Arial"/>
          <w:i/>
          <w:sz w:val="20"/>
          <w:szCs w:val="20"/>
        </w:rPr>
        <w:t>организации - дл</w:t>
      </w:r>
      <w:r w:rsidRPr="0054068F">
        <w:rPr>
          <w:rFonts w:ascii="Arial" w:hAnsi="Arial" w:cs="Arial"/>
          <w:i/>
          <w:sz w:val="20"/>
          <w:szCs w:val="20"/>
        </w:rPr>
        <w:t>я юридических лиц</w:t>
      </w:r>
      <w:r w:rsidR="00DF6517" w:rsidRPr="0054068F">
        <w:rPr>
          <w:rFonts w:ascii="Arial" w:hAnsi="Arial" w:cs="Arial"/>
          <w:sz w:val="20"/>
          <w:szCs w:val="20"/>
        </w:rPr>
        <w:t>)</w:t>
      </w:r>
    </w:p>
    <w:p w:rsidR="00C64CFC" w:rsidRPr="00272F54" w:rsidRDefault="00C64CFC" w:rsidP="0054068F">
      <w:pPr>
        <w:ind w:left="504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_____________________________</w:t>
      </w:r>
    </w:p>
    <w:p w:rsidR="00BE6C6E" w:rsidRPr="0054068F" w:rsidRDefault="00C64CFC" w:rsidP="0054068F">
      <w:pPr>
        <w:ind w:left="5040"/>
        <w:jc w:val="both"/>
        <w:rPr>
          <w:rFonts w:ascii="Arial" w:hAnsi="Arial" w:cs="Arial"/>
          <w:sz w:val="20"/>
          <w:szCs w:val="20"/>
        </w:rPr>
      </w:pPr>
      <w:r w:rsidRPr="0054068F">
        <w:rPr>
          <w:rFonts w:ascii="Arial" w:hAnsi="Arial" w:cs="Arial"/>
          <w:sz w:val="20"/>
          <w:szCs w:val="20"/>
        </w:rPr>
        <w:t>(</w:t>
      </w:r>
      <w:r w:rsidR="00AA2511" w:rsidRPr="0054068F">
        <w:rPr>
          <w:rFonts w:ascii="Arial" w:hAnsi="Arial" w:cs="Arial"/>
          <w:i/>
          <w:sz w:val="20"/>
          <w:szCs w:val="20"/>
        </w:rPr>
        <w:t>почтовый индекс</w:t>
      </w:r>
      <w:r w:rsidRPr="0054068F">
        <w:rPr>
          <w:rFonts w:ascii="Arial" w:hAnsi="Arial" w:cs="Arial"/>
          <w:i/>
          <w:sz w:val="20"/>
          <w:szCs w:val="20"/>
        </w:rPr>
        <w:t xml:space="preserve"> и адрес, </w:t>
      </w:r>
      <w:r w:rsidR="00AA2511" w:rsidRPr="0054068F">
        <w:rPr>
          <w:rFonts w:ascii="Arial" w:hAnsi="Arial" w:cs="Arial"/>
          <w:i/>
          <w:sz w:val="20"/>
          <w:szCs w:val="20"/>
        </w:rPr>
        <w:t>адрес электронной поч</w:t>
      </w:r>
      <w:r w:rsidR="00624CF2" w:rsidRPr="0054068F">
        <w:rPr>
          <w:rFonts w:ascii="Arial" w:hAnsi="Arial" w:cs="Arial"/>
          <w:i/>
          <w:sz w:val="20"/>
          <w:szCs w:val="20"/>
        </w:rPr>
        <w:t>ты</w:t>
      </w:r>
      <w:r w:rsidR="00AA2511" w:rsidRPr="0054068F">
        <w:rPr>
          <w:rFonts w:ascii="Arial" w:hAnsi="Arial" w:cs="Arial"/>
          <w:sz w:val="20"/>
          <w:szCs w:val="20"/>
        </w:rPr>
        <w:t>)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AA2511" w:rsidP="00624CF2">
      <w:pPr>
        <w:jc w:val="center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РАЗРЕШЕНИЕ</w:t>
      </w:r>
    </w:p>
    <w:p w:rsidR="00BE6C6E" w:rsidRPr="00272F54" w:rsidRDefault="00AA2511" w:rsidP="00624CF2">
      <w:pPr>
        <w:jc w:val="center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на право выру</w:t>
      </w:r>
      <w:r w:rsidR="00624CF2" w:rsidRPr="00272F54">
        <w:rPr>
          <w:rFonts w:ascii="Arial" w:hAnsi="Arial" w:cs="Arial"/>
          <w:sz w:val="24"/>
          <w:szCs w:val="24"/>
        </w:rPr>
        <w:t>б</w:t>
      </w:r>
      <w:r w:rsidRPr="00272F54">
        <w:rPr>
          <w:rFonts w:ascii="Arial" w:hAnsi="Arial" w:cs="Arial"/>
          <w:sz w:val="24"/>
          <w:szCs w:val="24"/>
        </w:rPr>
        <w:t>ки зеленых насажден</w:t>
      </w:r>
      <w:r w:rsidR="00624CF2" w:rsidRPr="00272F54">
        <w:rPr>
          <w:rFonts w:ascii="Arial" w:hAnsi="Arial" w:cs="Arial"/>
          <w:sz w:val="24"/>
          <w:szCs w:val="24"/>
        </w:rPr>
        <w:t>и</w:t>
      </w:r>
      <w:r w:rsidRPr="00272F54">
        <w:rPr>
          <w:rFonts w:ascii="Arial" w:hAnsi="Arial" w:cs="Arial"/>
          <w:sz w:val="24"/>
          <w:szCs w:val="24"/>
        </w:rPr>
        <w:t>й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5520"/>
      </w:tblGrid>
      <w:tr w:rsidR="00624CF2" w:rsidRPr="00272F54" w:rsidTr="00624CF2">
        <w:tc>
          <w:tcPr>
            <w:tcW w:w="5277" w:type="dxa"/>
          </w:tcPr>
          <w:p w:rsidR="00624CF2" w:rsidRPr="00272F54" w:rsidRDefault="00624CF2" w:rsidP="00AA2511">
            <w:pPr>
              <w:pBdr>
                <w:bottom w:val="single" w:sz="12" w:space="1" w:color="auto"/>
              </w:pBdr>
              <w:ind w:right="193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4CF2" w:rsidRPr="0054068F" w:rsidRDefault="00624CF2" w:rsidP="00624CF2">
            <w:pPr>
              <w:ind w:right="1936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068F">
              <w:rPr>
                <w:rFonts w:ascii="Arial" w:hAnsi="Arial" w:cs="Arial"/>
                <w:i/>
                <w:sz w:val="20"/>
                <w:szCs w:val="20"/>
              </w:rPr>
              <w:t>дата решения</w:t>
            </w:r>
          </w:p>
          <w:p w:rsidR="00624CF2" w:rsidRPr="0054068F" w:rsidRDefault="00624CF2" w:rsidP="00624CF2">
            <w:pPr>
              <w:ind w:right="1936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068F">
              <w:rPr>
                <w:rFonts w:ascii="Arial" w:hAnsi="Arial" w:cs="Arial"/>
                <w:i/>
                <w:sz w:val="20"/>
                <w:szCs w:val="20"/>
              </w:rPr>
              <w:t>уполномоченного органа</w:t>
            </w:r>
          </w:p>
          <w:p w:rsidR="00624CF2" w:rsidRPr="00272F54" w:rsidRDefault="00624CF2" w:rsidP="00624CF2">
            <w:pPr>
              <w:ind w:right="19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68F">
              <w:rPr>
                <w:rFonts w:ascii="Arial" w:hAnsi="Arial" w:cs="Arial"/>
                <w:i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278" w:type="dxa"/>
          </w:tcPr>
          <w:p w:rsidR="00624CF2" w:rsidRPr="00272F54" w:rsidRDefault="00624CF2" w:rsidP="00624CF2">
            <w:pPr>
              <w:ind w:left="22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F54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:rsidR="00624CF2" w:rsidRPr="0054068F" w:rsidRDefault="00624CF2" w:rsidP="00624CF2">
            <w:pPr>
              <w:ind w:left="22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068F">
              <w:rPr>
                <w:rFonts w:ascii="Arial" w:hAnsi="Arial" w:cs="Arial"/>
                <w:i/>
                <w:sz w:val="20"/>
                <w:szCs w:val="20"/>
              </w:rPr>
              <w:t>номер решения</w:t>
            </w:r>
          </w:p>
          <w:p w:rsidR="00624CF2" w:rsidRPr="0054068F" w:rsidRDefault="00624CF2" w:rsidP="00624CF2">
            <w:pPr>
              <w:ind w:left="22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068F">
              <w:rPr>
                <w:rFonts w:ascii="Arial" w:hAnsi="Arial" w:cs="Arial"/>
                <w:i/>
                <w:sz w:val="20"/>
                <w:szCs w:val="20"/>
              </w:rPr>
              <w:t>уполномоченного органа</w:t>
            </w:r>
          </w:p>
          <w:p w:rsidR="00624CF2" w:rsidRPr="00272F54" w:rsidRDefault="00624CF2" w:rsidP="00624CF2">
            <w:pPr>
              <w:ind w:left="22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68F">
              <w:rPr>
                <w:rFonts w:ascii="Arial" w:hAnsi="Arial" w:cs="Arial"/>
                <w:i/>
                <w:sz w:val="20"/>
                <w:szCs w:val="20"/>
              </w:rPr>
              <w:t>местного самоуправления</w:t>
            </w:r>
          </w:p>
        </w:tc>
      </w:tr>
    </w:tbl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624CF2" w:rsidP="00624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П</w:t>
      </w:r>
      <w:r w:rsidR="00AA2511" w:rsidRPr="00272F54">
        <w:rPr>
          <w:rFonts w:ascii="Arial" w:hAnsi="Arial" w:cs="Arial"/>
          <w:sz w:val="24"/>
          <w:szCs w:val="24"/>
        </w:rPr>
        <w:t>o результатам рассмотрения запроса</w:t>
      </w:r>
      <w:r w:rsidRPr="00272F54">
        <w:rPr>
          <w:rFonts w:ascii="Arial" w:hAnsi="Arial" w:cs="Arial"/>
          <w:sz w:val="24"/>
          <w:szCs w:val="24"/>
        </w:rPr>
        <w:t>_______________________________</w:t>
      </w:r>
      <w:r w:rsidR="00AA2511" w:rsidRPr="00272F54">
        <w:rPr>
          <w:rFonts w:ascii="Arial" w:hAnsi="Arial" w:cs="Arial"/>
          <w:sz w:val="24"/>
          <w:szCs w:val="24"/>
        </w:rPr>
        <w:t>, уведомляем о предоставлении разрешение на право вырубки зеленых насаждений</w:t>
      </w:r>
      <w:r w:rsidRPr="00272F54">
        <w:rPr>
          <w:rFonts w:ascii="Arial" w:hAnsi="Arial" w:cs="Arial"/>
          <w:sz w:val="24"/>
          <w:szCs w:val="24"/>
        </w:rPr>
        <w:t xml:space="preserve"> __________________________</w:t>
      </w:r>
      <w:r w:rsidR="0054068F">
        <w:rPr>
          <w:rFonts w:ascii="Arial" w:hAnsi="Arial" w:cs="Arial"/>
          <w:sz w:val="24"/>
          <w:szCs w:val="24"/>
        </w:rPr>
        <w:t>_____________________</w:t>
      </w:r>
      <w:r w:rsidRPr="00272F54">
        <w:rPr>
          <w:rFonts w:ascii="Arial" w:hAnsi="Arial" w:cs="Arial"/>
          <w:sz w:val="24"/>
          <w:szCs w:val="24"/>
        </w:rPr>
        <w:t xml:space="preserve"> </w:t>
      </w:r>
      <w:r w:rsidR="00AA2511" w:rsidRPr="00272F54">
        <w:rPr>
          <w:rFonts w:ascii="Arial" w:hAnsi="Arial" w:cs="Arial"/>
          <w:sz w:val="24"/>
          <w:szCs w:val="24"/>
        </w:rPr>
        <w:t>на основании</w:t>
      </w:r>
      <w:r w:rsidRPr="00272F54">
        <w:rPr>
          <w:rFonts w:ascii="Arial" w:hAnsi="Arial" w:cs="Arial"/>
          <w:sz w:val="24"/>
          <w:szCs w:val="24"/>
        </w:rPr>
        <w:t xml:space="preserve"> __________________________________</w:t>
      </w:r>
      <w:r w:rsidR="00AA2511" w:rsidRPr="00272F54">
        <w:rPr>
          <w:rFonts w:ascii="Arial" w:hAnsi="Arial" w:cs="Arial"/>
          <w:sz w:val="24"/>
          <w:szCs w:val="24"/>
        </w:rPr>
        <w:t xml:space="preserve">на земельном участке с кадастровым номером </w:t>
      </w:r>
      <w:r w:rsidRPr="00272F54">
        <w:rPr>
          <w:rFonts w:ascii="Arial" w:hAnsi="Arial" w:cs="Arial"/>
          <w:sz w:val="24"/>
          <w:szCs w:val="24"/>
        </w:rPr>
        <w:t>_____________________________</w:t>
      </w:r>
      <w:r w:rsidR="0054068F">
        <w:rPr>
          <w:rFonts w:ascii="Arial" w:hAnsi="Arial" w:cs="Arial"/>
          <w:sz w:val="24"/>
          <w:szCs w:val="24"/>
        </w:rPr>
        <w:t xml:space="preserve">________________________ </w:t>
      </w:r>
      <w:r w:rsidR="00AA2511" w:rsidRPr="00272F54">
        <w:rPr>
          <w:rFonts w:ascii="Arial" w:hAnsi="Arial" w:cs="Arial"/>
          <w:sz w:val="24"/>
          <w:szCs w:val="24"/>
        </w:rPr>
        <w:t>на срок до</w:t>
      </w:r>
      <w:r w:rsidR="0054068F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>____________________________.</w:t>
      </w:r>
    </w:p>
    <w:p w:rsidR="00BE6C6E" w:rsidRPr="00272F54" w:rsidRDefault="00AA2511" w:rsidP="00AA2511">
      <w:pPr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Приложение: схема участка с нанесением зеленых насаждений, подлежащих вырубке.</w:t>
      </w:r>
    </w:p>
    <w:p w:rsidR="00624CF2" w:rsidRPr="00272F54" w:rsidRDefault="00624CF2" w:rsidP="00AA2511">
      <w:pPr>
        <w:jc w:val="both"/>
        <w:rPr>
          <w:rFonts w:ascii="Arial" w:hAnsi="Arial" w:cs="Arial"/>
          <w:sz w:val="24"/>
          <w:szCs w:val="24"/>
        </w:rPr>
      </w:pPr>
    </w:p>
    <w:p w:rsidR="00624CF2" w:rsidRPr="00272F54" w:rsidRDefault="00624CF2" w:rsidP="00AA2511">
      <w:pPr>
        <w:jc w:val="both"/>
        <w:rPr>
          <w:rFonts w:ascii="Arial" w:hAnsi="Arial" w:cs="Arial"/>
          <w:sz w:val="24"/>
          <w:szCs w:val="24"/>
        </w:rPr>
      </w:pPr>
    </w:p>
    <w:p w:rsidR="00624CF2" w:rsidRPr="00272F54" w:rsidRDefault="00624CF2" w:rsidP="00AA2511">
      <w:pPr>
        <w:jc w:val="both"/>
        <w:rPr>
          <w:rFonts w:ascii="Arial" w:hAnsi="Arial" w:cs="Arial"/>
          <w:sz w:val="24"/>
          <w:szCs w:val="24"/>
        </w:rPr>
      </w:pPr>
    </w:p>
    <w:p w:rsidR="00624CF2" w:rsidRPr="00272F54" w:rsidRDefault="00624CF2" w:rsidP="00AA251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96"/>
      </w:tblGrid>
      <w:tr w:rsidR="00624CF2" w:rsidRPr="00272F54" w:rsidTr="00624CF2">
        <w:tc>
          <w:tcPr>
            <w:tcW w:w="5206" w:type="dxa"/>
          </w:tcPr>
          <w:p w:rsidR="00624CF2" w:rsidRPr="00272F54" w:rsidRDefault="00624CF2" w:rsidP="00AA2511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4CF2" w:rsidRPr="0054068F" w:rsidRDefault="00624CF2" w:rsidP="00624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(Ф.И.О. должность уполномоченного сотрудника)</w:t>
            </w:r>
          </w:p>
        </w:tc>
        <w:tc>
          <w:tcPr>
            <w:tcW w:w="5207" w:type="dxa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4570"/>
            </w:tblGrid>
            <w:tr w:rsidR="00624CF2" w:rsidRPr="00272F54" w:rsidTr="00624CF2">
              <w:tc>
                <w:tcPr>
                  <w:tcW w:w="4976" w:type="dxa"/>
                </w:tcPr>
                <w:p w:rsidR="00624CF2" w:rsidRPr="00272F54" w:rsidRDefault="00624CF2" w:rsidP="00624CF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72F54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Сведения об</w:t>
                  </w:r>
                </w:p>
                <w:p w:rsidR="00624CF2" w:rsidRPr="00272F54" w:rsidRDefault="00624CF2" w:rsidP="00624CF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72F5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электронной </w:t>
                  </w:r>
                </w:p>
                <w:p w:rsidR="00624CF2" w:rsidRPr="00272F54" w:rsidRDefault="00624CF2" w:rsidP="00624CF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2F54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подписи</w:t>
                  </w:r>
                </w:p>
              </w:tc>
            </w:tr>
          </w:tbl>
          <w:p w:rsidR="00624CF2" w:rsidRPr="00272F54" w:rsidRDefault="00624CF2" w:rsidP="00AA25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4CF2" w:rsidRPr="00272F54" w:rsidRDefault="00624CF2" w:rsidP="00AA2511">
      <w:pPr>
        <w:jc w:val="both"/>
        <w:rPr>
          <w:rFonts w:ascii="Arial" w:hAnsi="Arial" w:cs="Arial"/>
          <w:sz w:val="24"/>
          <w:szCs w:val="24"/>
        </w:rPr>
      </w:pPr>
    </w:p>
    <w:p w:rsidR="00624CF2" w:rsidRPr="00272F54" w:rsidRDefault="00624CF2">
      <w:pPr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br w:type="page"/>
      </w:r>
    </w:p>
    <w:p w:rsidR="00624CF2" w:rsidRPr="0054068F" w:rsidRDefault="00624CF2" w:rsidP="00624CF2">
      <w:pPr>
        <w:jc w:val="right"/>
        <w:rPr>
          <w:rFonts w:ascii="Arial" w:hAnsi="Arial" w:cs="Arial"/>
          <w:sz w:val="20"/>
          <w:szCs w:val="20"/>
        </w:rPr>
      </w:pPr>
      <w:r w:rsidRPr="0054068F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624CF2" w:rsidRPr="0054068F" w:rsidRDefault="00624CF2" w:rsidP="00624CF2">
      <w:pPr>
        <w:jc w:val="right"/>
        <w:rPr>
          <w:rFonts w:ascii="Arial" w:hAnsi="Arial" w:cs="Arial"/>
          <w:sz w:val="20"/>
          <w:szCs w:val="20"/>
        </w:rPr>
      </w:pPr>
      <w:r w:rsidRPr="0054068F">
        <w:rPr>
          <w:rFonts w:ascii="Arial" w:hAnsi="Arial" w:cs="Arial"/>
          <w:sz w:val="20"/>
          <w:szCs w:val="20"/>
        </w:rPr>
        <w:t>к разрешению на право вырубки</w:t>
      </w:r>
    </w:p>
    <w:p w:rsidR="00624CF2" w:rsidRPr="0054068F" w:rsidRDefault="00624CF2" w:rsidP="00624CF2">
      <w:pPr>
        <w:jc w:val="right"/>
        <w:rPr>
          <w:rFonts w:ascii="Arial" w:hAnsi="Arial" w:cs="Arial"/>
          <w:sz w:val="20"/>
          <w:szCs w:val="20"/>
        </w:rPr>
      </w:pPr>
      <w:r w:rsidRPr="0054068F">
        <w:rPr>
          <w:rFonts w:ascii="Arial" w:hAnsi="Arial" w:cs="Arial"/>
          <w:sz w:val="20"/>
          <w:szCs w:val="20"/>
        </w:rPr>
        <w:t>зеленых насаждений</w:t>
      </w:r>
    </w:p>
    <w:p w:rsidR="00624CF2" w:rsidRPr="0054068F" w:rsidRDefault="00624CF2" w:rsidP="00624CF2">
      <w:pPr>
        <w:jc w:val="right"/>
        <w:rPr>
          <w:rFonts w:ascii="Arial" w:hAnsi="Arial" w:cs="Arial"/>
          <w:sz w:val="20"/>
          <w:szCs w:val="20"/>
        </w:rPr>
      </w:pPr>
      <w:r w:rsidRPr="0054068F">
        <w:rPr>
          <w:rFonts w:ascii="Arial" w:hAnsi="Arial" w:cs="Arial"/>
          <w:sz w:val="20"/>
          <w:szCs w:val="20"/>
        </w:rPr>
        <w:t>Регистрационный №:</w:t>
      </w:r>
    </w:p>
    <w:p w:rsidR="00624CF2" w:rsidRPr="00272F54" w:rsidRDefault="00624CF2" w:rsidP="00624CF2">
      <w:pPr>
        <w:jc w:val="right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_______________________</w:t>
      </w:r>
    </w:p>
    <w:p w:rsidR="00624CF2" w:rsidRPr="00272F54" w:rsidRDefault="00624CF2" w:rsidP="00624CF2">
      <w:pPr>
        <w:jc w:val="right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Дата:_______________________</w:t>
      </w:r>
    </w:p>
    <w:p w:rsidR="00624CF2" w:rsidRPr="00272F54" w:rsidRDefault="00624CF2" w:rsidP="00624CF2">
      <w:pPr>
        <w:jc w:val="right"/>
        <w:rPr>
          <w:rFonts w:ascii="Arial" w:hAnsi="Arial" w:cs="Arial"/>
          <w:sz w:val="24"/>
          <w:szCs w:val="24"/>
        </w:rPr>
      </w:pPr>
    </w:p>
    <w:p w:rsidR="00624CF2" w:rsidRPr="00272F54" w:rsidRDefault="00624CF2" w:rsidP="00624CF2">
      <w:pPr>
        <w:jc w:val="right"/>
        <w:rPr>
          <w:rFonts w:ascii="Arial" w:hAnsi="Arial" w:cs="Arial"/>
          <w:sz w:val="24"/>
          <w:szCs w:val="24"/>
        </w:rPr>
      </w:pPr>
    </w:p>
    <w:p w:rsidR="00BE6C6E" w:rsidRPr="00272F54" w:rsidRDefault="00624CF2" w:rsidP="00624CF2">
      <w:pPr>
        <w:jc w:val="center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СХЕМА УЧАСТКА С НАНЕСЕНИЕМ ЗЕЛЕНЫХ НАСАЖДЕНИЙ,</w:t>
      </w:r>
    </w:p>
    <w:p w:rsidR="00624CF2" w:rsidRPr="00272F54" w:rsidRDefault="00624CF2" w:rsidP="00624CF2">
      <w:pPr>
        <w:jc w:val="center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ПОДЛЕЖАЩИХ ВЫРУБКЕ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96"/>
      </w:tblGrid>
      <w:tr w:rsidR="00624CF2" w:rsidRPr="00272F54" w:rsidTr="00352D65">
        <w:tc>
          <w:tcPr>
            <w:tcW w:w="5206" w:type="dxa"/>
          </w:tcPr>
          <w:p w:rsidR="00624CF2" w:rsidRPr="00272F54" w:rsidRDefault="00624CF2" w:rsidP="00352D65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2" w:name="27"/>
            <w:bookmarkEnd w:id="22"/>
          </w:p>
          <w:p w:rsidR="00624CF2" w:rsidRPr="0054068F" w:rsidRDefault="00624CF2" w:rsidP="0035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(Ф.И.О. должность уполномоченного сотрудника)</w:t>
            </w:r>
          </w:p>
        </w:tc>
        <w:tc>
          <w:tcPr>
            <w:tcW w:w="5207" w:type="dxa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4570"/>
            </w:tblGrid>
            <w:tr w:rsidR="00624CF2" w:rsidRPr="00272F54" w:rsidTr="00352D65">
              <w:tc>
                <w:tcPr>
                  <w:tcW w:w="4976" w:type="dxa"/>
                </w:tcPr>
                <w:p w:rsidR="00624CF2" w:rsidRPr="00272F54" w:rsidRDefault="00624CF2" w:rsidP="00352D6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72F54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Сведения об</w:t>
                  </w:r>
                </w:p>
                <w:p w:rsidR="00624CF2" w:rsidRPr="00272F54" w:rsidRDefault="00624CF2" w:rsidP="00352D6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72F5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электронной </w:t>
                  </w:r>
                </w:p>
                <w:p w:rsidR="00624CF2" w:rsidRPr="00272F54" w:rsidRDefault="00624CF2" w:rsidP="00352D6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2F54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подписи</w:t>
                  </w:r>
                </w:p>
              </w:tc>
            </w:tr>
          </w:tbl>
          <w:p w:rsidR="00624CF2" w:rsidRPr="00272F54" w:rsidRDefault="00624CF2" w:rsidP="00352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4CF2" w:rsidRPr="00272F54" w:rsidRDefault="00624CF2" w:rsidP="00AA2511">
      <w:pPr>
        <w:jc w:val="both"/>
        <w:rPr>
          <w:rFonts w:ascii="Arial" w:hAnsi="Arial" w:cs="Arial"/>
          <w:sz w:val="24"/>
          <w:szCs w:val="24"/>
        </w:rPr>
      </w:pPr>
    </w:p>
    <w:p w:rsidR="00624CF2" w:rsidRPr="00272F54" w:rsidRDefault="00624CF2">
      <w:pPr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br w:type="page"/>
      </w:r>
    </w:p>
    <w:p w:rsidR="00DF6517" w:rsidRPr="00272F54" w:rsidRDefault="00DF6517" w:rsidP="00DF6517">
      <w:pPr>
        <w:jc w:val="right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DF6517" w:rsidRPr="00272F54" w:rsidRDefault="00DF6517" w:rsidP="00DF6517">
      <w:pPr>
        <w:jc w:val="right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DF6517" w:rsidRPr="00272F54" w:rsidRDefault="00DF6517" w:rsidP="00DF6517">
      <w:pPr>
        <w:jc w:val="right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по предоставлению</w:t>
      </w:r>
    </w:p>
    <w:p w:rsidR="00DF6517" w:rsidRPr="00272F54" w:rsidRDefault="00DF6517" w:rsidP="00DF6517">
      <w:pPr>
        <w:jc w:val="right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муниципальной услуги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AA2511" w:rsidP="00DF6517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>Форм</w:t>
      </w:r>
      <w:r w:rsidR="00DF6517" w:rsidRPr="00272F54">
        <w:rPr>
          <w:rFonts w:ascii="Arial" w:hAnsi="Arial" w:cs="Arial"/>
          <w:b/>
          <w:sz w:val="24"/>
          <w:szCs w:val="24"/>
        </w:rPr>
        <w:t>а</w:t>
      </w:r>
      <w:r w:rsidRPr="00272F54">
        <w:rPr>
          <w:rFonts w:ascii="Arial" w:hAnsi="Arial" w:cs="Arial"/>
          <w:b/>
          <w:sz w:val="24"/>
          <w:szCs w:val="24"/>
        </w:rPr>
        <w:t xml:space="preserve"> решения об </w:t>
      </w:r>
      <w:r w:rsidR="00DF6517" w:rsidRPr="00272F54">
        <w:rPr>
          <w:rFonts w:ascii="Arial" w:hAnsi="Arial" w:cs="Arial"/>
          <w:b/>
          <w:sz w:val="24"/>
          <w:szCs w:val="24"/>
        </w:rPr>
        <w:t>отказе</w:t>
      </w:r>
      <w:r w:rsidRPr="00272F54">
        <w:rPr>
          <w:rFonts w:ascii="Arial" w:hAnsi="Arial" w:cs="Arial"/>
          <w:b/>
          <w:sz w:val="24"/>
          <w:szCs w:val="24"/>
        </w:rPr>
        <w:t xml:space="preserve"> в приеме документов, </w:t>
      </w:r>
      <w:r w:rsidR="00DF6517" w:rsidRPr="00272F54">
        <w:rPr>
          <w:rFonts w:ascii="Arial" w:hAnsi="Arial" w:cs="Arial"/>
          <w:b/>
          <w:sz w:val="24"/>
          <w:szCs w:val="24"/>
        </w:rPr>
        <w:t>необходимых д</w:t>
      </w:r>
      <w:r w:rsidRPr="00272F54">
        <w:rPr>
          <w:rFonts w:ascii="Arial" w:hAnsi="Arial" w:cs="Arial"/>
          <w:b/>
          <w:sz w:val="24"/>
          <w:szCs w:val="24"/>
        </w:rPr>
        <w:t xml:space="preserve">ля </w:t>
      </w:r>
      <w:r w:rsidR="00DF6517" w:rsidRPr="00272F54">
        <w:rPr>
          <w:rFonts w:ascii="Arial" w:hAnsi="Arial" w:cs="Arial"/>
          <w:b/>
          <w:sz w:val="24"/>
          <w:szCs w:val="24"/>
        </w:rPr>
        <w:t>предоставления</w:t>
      </w:r>
      <w:r w:rsidRPr="00272F54">
        <w:rPr>
          <w:rFonts w:ascii="Arial" w:hAnsi="Arial" w:cs="Arial"/>
          <w:b/>
          <w:sz w:val="24"/>
          <w:szCs w:val="24"/>
        </w:rPr>
        <w:t xml:space="preserve"> услуг</w:t>
      </w:r>
      <w:r w:rsidR="00DF6517" w:rsidRPr="00272F54">
        <w:rPr>
          <w:rFonts w:ascii="Arial" w:hAnsi="Arial" w:cs="Arial"/>
          <w:b/>
          <w:sz w:val="24"/>
          <w:szCs w:val="24"/>
        </w:rPr>
        <w:t>и</w:t>
      </w:r>
      <w:r w:rsidRPr="00272F54">
        <w:rPr>
          <w:rFonts w:ascii="Arial" w:hAnsi="Arial" w:cs="Arial"/>
          <w:b/>
          <w:sz w:val="24"/>
          <w:szCs w:val="24"/>
        </w:rPr>
        <w:t xml:space="preserve"> / об отказе в </w:t>
      </w:r>
      <w:r w:rsidR="00DF6517" w:rsidRPr="00272F54">
        <w:rPr>
          <w:rFonts w:ascii="Arial" w:hAnsi="Arial" w:cs="Arial"/>
          <w:b/>
          <w:sz w:val="24"/>
          <w:szCs w:val="24"/>
        </w:rPr>
        <w:t>предоставлении</w:t>
      </w:r>
      <w:r w:rsidRPr="00272F54">
        <w:rPr>
          <w:rFonts w:ascii="Arial" w:hAnsi="Arial" w:cs="Arial"/>
          <w:b/>
          <w:sz w:val="24"/>
          <w:szCs w:val="24"/>
        </w:rPr>
        <w:t xml:space="preserve"> услуги</w:t>
      </w:r>
    </w:p>
    <w:p w:rsidR="00DF6517" w:rsidRPr="00272F54" w:rsidRDefault="00DF6517" w:rsidP="00DF6517">
      <w:pPr>
        <w:jc w:val="center"/>
        <w:rPr>
          <w:rFonts w:ascii="Arial" w:hAnsi="Arial" w:cs="Arial"/>
          <w:b/>
          <w:sz w:val="24"/>
          <w:szCs w:val="24"/>
        </w:rPr>
      </w:pPr>
    </w:p>
    <w:p w:rsidR="00DF6517" w:rsidRPr="00272F54" w:rsidRDefault="00DF6517" w:rsidP="0054068F">
      <w:pPr>
        <w:ind w:left="504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Кому________________________</w:t>
      </w:r>
    </w:p>
    <w:p w:rsidR="00DF6517" w:rsidRPr="0054068F" w:rsidRDefault="00DF6517" w:rsidP="0054068F">
      <w:pPr>
        <w:ind w:left="5040"/>
        <w:jc w:val="both"/>
        <w:rPr>
          <w:rFonts w:ascii="Arial" w:hAnsi="Arial" w:cs="Arial"/>
          <w:sz w:val="20"/>
          <w:szCs w:val="20"/>
        </w:rPr>
      </w:pPr>
      <w:r w:rsidRPr="0054068F">
        <w:rPr>
          <w:rFonts w:ascii="Arial" w:hAnsi="Arial" w:cs="Arial"/>
          <w:sz w:val="20"/>
          <w:szCs w:val="20"/>
        </w:rPr>
        <w:t>(</w:t>
      </w:r>
      <w:r w:rsidRPr="0054068F">
        <w:rPr>
          <w:rFonts w:ascii="Arial" w:hAnsi="Arial" w:cs="Arial"/>
          <w:i/>
          <w:sz w:val="20"/>
          <w:szCs w:val="20"/>
        </w:rPr>
        <w:t>фамилия, имя, отчество -- для граждан и ИП, или полное наименование организации - для юридических лиц)</w:t>
      </w:r>
    </w:p>
    <w:p w:rsidR="00DF6517" w:rsidRPr="00272F54" w:rsidRDefault="00DF6517" w:rsidP="0054068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6517" w:rsidRPr="00272F54" w:rsidRDefault="00DF6517" w:rsidP="0054068F">
      <w:pPr>
        <w:ind w:left="504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_____________________________</w:t>
      </w:r>
    </w:p>
    <w:p w:rsidR="00DF6517" w:rsidRPr="0054068F" w:rsidRDefault="00DF6517" w:rsidP="0054068F">
      <w:pPr>
        <w:ind w:left="5040"/>
        <w:jc w:val="both"/>
        <w:rPr>
          <w:rFonts w:ascii="Arial" w:hAnsi="Arial" w:cs="Arial"/>
          <w:sz w:val="20"/>
          <w:szCs w:val="20"/>
        </w:rPr>
      </w:pPr>
      <w:r w:rsidRPr="0054068F">
        <w:rPr>
          <w:rFonts w:ascii="Arial" w:hAnsi="Arial" w:cs="Arial"/>
          <w:sz w:val="20"/>
          <w:szCs w:val="20"/>
        </w:rPr>
        <w:t>(</w:t>
      </w:r>
      <w:r w:rsidRPr="0054068F">
        <w:rPr>
          <w:rFonts w:ascii="Arial" w:hAnsi="Arial" w:cs="Arial"/>
          <w:i/>
          <w:sz w:val="20"/>
          <w:szCs w:val="20"/>
        </w:rPr>
        <w:t>почтовый индекс и адрес, адрес электронной почты</w:t>
      </w:r>
      <w:r w:rsidRPr="0054068F">
        <w:rPr>
          <w:rFonts w:ascii="Arial" w:hAnsi="Arial" w:cs="Arial"/>
          <w:sz w:val="20"/>
          <w:szCs w:val="20"/>
        </w:rPr>
        <w:t>)</w:t>
      </w:r>
    </w:p>
    <w:p w:rsidR="00DF6517" w:rsidRPr="00272F54" w:rsidRDefault="00DF6517" w:rsidP="0054068F">
      <w:pPr>
        <w:ind w:left="5040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От:__________________________</w:t>
      </w:r>
    </w:p>
    <w:p w:rsidR="00DF6517" w:rsidRPr="0054068F" w:rsidRDefault="00DF6517" w:rsidP="0054068F">
      <w:pPr>
        <w:ind w:left="5040"/>
        <w:jc w:val="both"/>
        <w:rPr>
          <w:rFonts w:ascii="Arial" w:hAnsi="Arial" w:cs="Arial"/>
          <w:sz w:val="20"/>
          <w:szCs w:val="20"/>
        </w:rPr>
      </w:pPr>
      <w:r w:rsidRPr="0054068F">
        <w:rPr>
          <w:rFonts w:ascii="Arial" w:hAnsi="Arial" w:cs="Arial"/>
          <w:sz w:val="20"/>
          <w:szCs w:val="20"/>
        </w:rPr>
        <w:t>(</w:t>
      </w:r>
      <w:r w:rsidRPr="0054068F">
        <w:rPr>
          <w:rFonts w:ascii="Arial" w:hAnsi="Arial" w:cs="Arial"/>
          <w:i/>
          <w:sz w:val="20"/>
          <w:szCs w:val="20"/>
        </w:rPr>
        <w:t>наименование уполномоченного органа</w:t>
      </w:r>
      <w:r w:rsidRPr="0054068F">
        <w:rPr>
          <w:rFonts w:ascii="Arial" w:hAnsi="Arial" w:cs="Arial"/>
          <w:sz w:val="20"/>
          <w:szCs w:val="20"/>
        </w:rPr>
        <w:t>)</w:t>
      </w: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AA2511" w:rsidP="00DF6517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>РЕШЕНИЕ</w:t>
      </w:r>
    </w:p>
    <w:p w:rsidR="00BE6C6E" w:rsidRPr="00272F54" w:rsidRDefault="00AA2511" w:rsidP="00DF6517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 xml:space="preserve">об </w:t>
      </w:r>
      <w:r w:rsidR="00DF6517" w:rsidRPr="00272F54">
        <w:rPr>
          <w:rFonts w:ascii="Arial" w:hAnsi="Arial" w:cs="Arial"/>
          <w:b/>
          <w:sz w:val="24"/>
          <w:szCs w:val="24"/>
        </w:rPr>
        <w:t>отказе</w:t>
      </w:r>
      <w:r w:rsidRPr="00272F54">
        <w:rPr>
          <w:rFonts w:ascii="Arial" w:hAnsi="Arial" w:cs="Arial"/>
          <w:b/>
          <w:sz w:val="24"/>
          <w:szCs w:val="24"/>
        </w:rPr>
        <w:t xml:space="preserve"> в </w:t>
      </w:r>
      <w:r w:rsidR="00DF6517" w:rsidRPr="00272F54">
        <w:rPr>
          <w:rFonts w:ascii="Arial" w:hAnsi="Arial" w:cs="Arial"/>
          <w:b/>
          <w:sz w:val="24"/>
          <w:szCs w:val="24"/>
        </w:rPr>
        <w:t>приеме</w:t>
      </w:r>
      <w:r w:rsidRPr="00272F54">
        <w:rPr>
          <w:rFonts w:ascii="Arial" w:hAnsi="Arial" w:cs="Arial"/>
          <w:b/>
          <w:sz w:val="24"/>
          <w:szCs w:val="24"/>
        </w:rPr>
        <w:t xml:space="preserve"> документов, необходимых для предоставления </w:t>
      </w:r>
      <w:r w:rsidR="00DF6517" w:rsidRPr="00272F54">
        <w:rPr>
          <w:rFonts w:ascii="Arial" w:hAnsi="Arial" w:cs="Arial"/>
          <w:b/>
          <w:sz w:val="24"/>
          <w:szCs w:val="24"/>
        </w:rPr>
        <w:t>услуги</w:t>
      </w:r>
      <w:r w:rsidRPr="00272F54">
        <w:rPr>
          <w:rFonts w:ascii="Arial" w:hAnsi="Arial" w:cs="Arial"/>
          <w:b/>
          <w:sz w:val="24"/>
          <w:szCs w:val="24"/>
        </w:rPr>
        <w:t xml:space="preserve"> / об </w:t>
      </w:r>
      <w:r w:rsidR="00DF6517" w:rsidRPr="00272F54">
        <w:rPr>
          <w:rFonts w:ascii="Arial" w:hAnsi="Arial" w:cs="Arial"/>
          <w:b/>
          <w:sz w:val="24"/>
          <w:szCs w:val="24"/>
        </w:rPr>
        <w:t>отказе</w:t>
      </w:r>
      <w:r w:rsidRPr="00272F54">
        <w:rPr>
          <w:rFonts w:ascii="Arial" w:hAnsi="Arial" w:cs="Arial"/>
          <w:b/>
          <w:sz w:val="24"/>
          <w:szCs w:val="24"/>
        </w:rPr>
        <w:t xml:space="preserve"> в </w:t>
      </w:r>
      <w:r w:rsidR="00DF6517" w:rsidRPr="00272F54">
        <w:rPr>
          <w:rFonts w:ascii="Arial" w:hAnsi="Arial" w:cs="Arial"/>
          <w:b/>
          <w:sz w:val="24"/>
          <w:szCs w:val="24"/>
        </w:rPr>
        <w:t>предоставлении</w:t>
      </w:r>
      <w:r w:rsidRPr="00272F54">
        <w:rPr>
          <w:rFonts w:ascii="Arial" w:hAnsi="Arial" w:cs="Arial"/>
          <w:b/>
          <w:sz w:val="24"/>
          <w:szCs w:val="24"/>
        </w:rPr>
        <w:t xml:space="preserve"> услуги</w:t>
      </w:r>
    </w:p>
    <w:p w:rsidR="00BE6C6E" w:rsidRPr="00272F54" w:rsidRDefault="00AA2511" w:rsidP="00DF6517">
      <w:pPr>
        <w:jc w:val="center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№</w:t>
      </w:r>
      <w:r w:rsidR="00DF6517" w:rsidRPr="00272F54">
        <w:rPr>
          <w:rFonts w:ascii="Arial" w:hAnsi="Arial" w:cs="Arial"/>
          <w:sz w:val="24"/>
          <w:szCs w:val="24"/>
        </w:rPr>
        <w:t>_________________</w:t>
      </w:r>
      <w:r w:rsidRPr="00272F54">
        <w:rPr>
          <w:rFonts w:ascii="Arial" w:hAnsi="Arial" w:cs="Arial"/>
          <w:sz w:val="24"/>
          <w:szCs w:val="24"/>
        </w:rPr>
        <w:t xml:space="preserve">/ </w:t>
      </w:r>
      <w:r w:rsidR="00DF6517" w:rsidRPr="00272F54">
        <w:rPr>
          <w:rFonts w:ascii="Arial" w:hAnsi="Arial" w:cs="Arial"/>
          <w:sz w:val="24"/>
          <w:szCs w:val="24"/>
        </w:rPr>
        <w:t>от __________________</w:t>
      </w:r>
    </w:p>
    <w:p w:rsidR="00BE6C6E" w:rsidRPr="0054068F" w:rsidRDefault="00AA2511" w:rsidP="00DF6517">
      <w:pPr>
        <w:jc w:val="center"/>
        <w:rPr>
          <w:rFonts w:ascii="Arial" w:hAnsi="Arial" w:cs="Arial"/>
          <w:sz w:val="20"/>
          <w:szCs w:val="20"/>
        </w:rPr>
      </w:pPr>
      <w:r w:rsidRPr="0054068F">
        <w:rPr>
          <w:rFonts w:ascii="Arial" w:hAnsi="Arial" w:cs="Arial"/>
          <w:sz w:val="20"/>
          <w:szCs w:val="20"/>
        </w:rPr>
        <w:t>(</w:t>
      </w:r>
      <w:r w:rsidR="00DF6517" w:rsidRPr="0054068F">
        <w:rPr>
          <w:rFonts w:ascii="Arial" w:hAnsi="Arial" w:cs="Arial"/>
          <w:i/>
          <w:sz w:val="20"/>
          <w:szCs w:val="20"/>
        </w:rPr>
        <w:t>номер</w:t>
      </w:r>
      <w:r w:rsidRPr="0054068F">
        <w:rPr>
          <w:rFonts w:ascii="Arial" w:hAnsi="Arial" w:cs="Arial"/>
          <w:i/>
          <w:sz w:val="20"/>
          <w:szCs w:val="20"/>
        </w:rPr>
        <w:t xml:space="preserve"> и дата решения</w:t>
      </w:r>
      <w:r w:rsidRPr="0054068F">
        <w:rPr>
          <w:rFonts w:ascii="Arial" w:hAnsi="Arial" w:cs="Arial"/>
          <w:sz w:val="20"/>
          <w:szCs w:val="20"/>
        </w:rPr>
        <w:t>)</w:t>
      </w:r>
    </w:p>
    <w:p w:rsidR="0054068F" w:rsidRDefault="0054068F" w:rsidP="00DF651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F6517" w:rsidRPr="00272F54" w:rsidRDefault="00AA2511" w:rsidP="00DF651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По результатам </w:t>
      </w:r>
      <w:r w:rsidR="00DF6517" w:rsidRPr="00272F54">
        <w:rPr>
          <w:rFonts w:ascii="Arial" w:hAnsi="Arial" w:cs="Arial"/>
          <w:sz w:val="24"/>
          <w:szCs w:val="24"/>
        </w:rPr>
        <w:t>рассмотренная</w:t>
      </w:r>
      <w:r w:rsidRPr="00272F54">
        <w:rPr>
          <w:rFonts w:ascii="Arial" w:hAnsi="Arial" w:cs="Arial"/>
          <w:sz w:val="24"/>
          <w:szCs w:val="24"/>
        </w:rPr>
        <w:t xml:space="preserve"> заявления по услуге </w:t>
      </w:r>
      <w:r w:rsidR="00DF6517" w:rsidRPr="00272F54">
        <w:rPr>
          <w:rFonts w:ascii="Arial" w:hAnsi="Arial" w:cs="Arial"/>
          <w:sz w:val="24"/>
          <w:szCs w:val="24"/>
        </w:rPr>
        <w:t>«В</w:t>
      </w:r>
      <w:r w:rsidRPr="00272F54">
        <w:rPr>
          <w:rFonts w:ascii="Arial" w:hAnsi="Arial" w:cs="Arial"/>
          <w:sz w:val="24"/>
          <w:szCs w:val="24"/>
        </w:rPr>
        <w:t>ыдача разрешения на право вырубки зеленых насаждений»</w:t>
      </w:r>
      <w:r w:rsidR="00DF6517" w:rsidRPr="00272F54">
        <w:rPr>
          <w:rFonts w:ascii="Arial" w:hAnsi="Arial" w:cs="Arial"/>
          <w:sz w:val="24"/>
          <w:szCs w:val="24"/>
        </w:rPr>
        <w:t xml:space="preserve"> _________________ </w:t>
      </w:r>
      <w:r w:rsidRPr="00272F54">
        <w:rPr>
          <w:rFonts w:ascii="Arial" w:hAnsi="Arial" w:cs="Arial"/>
          <w:sz w:val="24"/>
          <w:szCs w:val="24"/>
        </w:rPr>
        <w:t>от</w:t>
      </w:r>
      <w:r w:rsidR="00DF6517" w:rsidRPr="00272F54">
        <w:rPr>
          <w:rFonts w:ascii="Arial" w:hAnsi="Arial" w:cs="Arial"/>
          <w:sz w:val="24"/>
          <w:szCs w:val="24"/>
        </w:rPr>
        <w:t xml:space="preserve"> ___________________ </w:t>
      </w:r>
      <w:r w:rsidRPr="00272F54">
        <w:rPr>
          <w:rFonts w:ascii="Arial" w:hAnsi="Arial" w:cs="Arial"/>
          <w:sz w:val="24"/>
          <w:szCs w:val="24"/>
        </w:rPr>
        <w:t xml:space="preserve">и </w:t>
      </w:r>
      <w:r w:rsidR="00DF6517" w:rsidRPr="00272F54">
        <w:rPr>
          <w:rFonts w:ascii="Arial" w:hAnsi="Arial" w:cs="Arial"/>
          <w:sz w:val="24"/>
          <w:szCs w:val="24"/>
        </w:rPr>
        <w:t>приложенных</w:t>
      </w:r>
      <w:r w:rsidRPr="00272F54">
        <w:rPr>
          <w:rFonts w:ascii="Arial" w:hAnsi="Arial" w:cs="Arial"/>
          <w:sz w:val="24"/>
          <w:szCs w:val="24"/>
        </w:rPr>
        <w:t xml:space="preserve">. к нему документов, органом, уполномоченным на </w:t>
      </w:r>
      <w:r w:rsidR="00DF6517" w:rsidRPr="00272F54">
        <w:rPr>
          <w:rFonts w:ascii="Arial" w:hAnsi="Arial" w:cs="Arial"/>
          <w:sz w:val="24"/>
          <w:szCs w:val="24"/>
        </w:rPr>
        <w:t>предоставление</w:t>
      </w:r>
      <w:r w:rsidRPr="00272F54">
        <w:rPr>
          <w:rFonts w:ascii="Arial" w:hAnsi="Arial" w:cs="Arial"/>
          <w:sz w:val="24"/>
          <w:szCs w:val="24"/>
        </w:rPr>
        <w:t xml:space="preserve"> услуги</w:t>
      </w:r>
      <w:r w:rsidR="00DF6517" w:rsidRPr="00272F54">
        <w:rPr>
          <w:rFonts w:ascii="Arial" w:hAnsi="Arial" w:cs="Arial"/>
          <w:sz w:val="24"/>
          <w:szCs w:val="24"/>
        </w:rPr>
        <w:t xml:space="preserve"> ___________________________</w:t>
      </w:r>
      <w:r w:rsidRPr="00272F54">
        <w:rPr>
          <w:rFonts w:ascii="Arial" w:hAnsi="Arial" w:cs="Arial"/>
          <w:sz w:val="24"/>
          <w:szCs w:val="24"/>
        </w:rPr>
        <w:t>,</w:t>
      </w:r>
      <w:r w:rsidR="00DF6517" w:rsidRPr="00272F54">
        <w:rPr>
          <w:rFonts w:ascii="Arial" w:hAnsi="Arial" w:cs="Arial"/>
          <w:sz w:val="24"/>
          <w:szCs w:val="24"/>
        </w:rPr>
        <w:t xml:space="preserve"> </w:t>
      </w:r>
      <w:r w:rsidRPr="00272F54">
        <w:rPr>
          <w:rFonts w:ascii="Arial" w:hAnsi="Arial" w:cs="Arial"/>
          <w:sz w:val="24"/>
          <w:szCs w:val="24"/>
        </w:rPr>
        <w:t xml:space="preserve">принято решение об </w:t>
      </w:r>
      <w:r w:rsidR="00DF6517" w:rsidRPr="00272F54">
        <w:rPr>
          <w:rFonts w:ascii="Arial" w:hAnsi="Arial" w:cs="Arial"/>
          <w:sz w:val="24"/>
          <w:szCs w:val="24"/>
        </w:rPr>
        <w:t>отказе в приеме документов, необ</w:t>
      </w:r>
      <w:r w:rsidRPr="00272F54">
        <w:rPr>
          <w:rFonts w:ascii="Arial" w:hAnsi="Arial" w:cs="Arial"/>
          <w:sz w:val="24"/>
          <w:szCs w:val="24"/>
        </w:rPr>
        <w:t>ходимых для предоставления услуги / об</w:t>
      </w:r>
      <w:r w:rsidR="00DF6517" w:rsidRPr="00272F54">
        <w:rPr>
          <w:rFonts w:ascii="Arial" w:hAnsi="Arial" w:cs="Arial"/>
          <w:sz w:val="24"/>
          <w:szCs w:val="24"/>
        </w:rPr>
        <w:t xml:space="preserve"> отказе в предоставлении услуги, по следующим основаниям:</w:t>
      </w:r>
    </w:p>
    <w:p w:rsidR="00DF6517" w:rsidRPr="00272F54" w:rsidRDefault="00DF6517" w:rsidP="00AA2511">
      <w:pPr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  <w:r w:rsidR="0054068F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BE6C6E" w:rsidRPr="00272F54" w:rsidRDefault="00AA2511" w:rsidP="00DF651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BE6C6E" w:rsidRPr="00272F54" w:rsidRDefault="00AA2511" w:rsidP="00DF651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72F54">
        <w:rPr>
          <w:rFonts w:ascii="Arial" w:hAnsi="Arial" w:cs="Arial"/>
          <w:sz w:val="24"/>
          <w:szCs w:val="24"/>
        </w:rPr>
        <w:t xml:space="preserve">Данный отказ может быть обжалован в </w:t>
      </w:r>
      <w:r w:rsidR="00DF6517" w:rsidRPr="00272F54">
        <w:rPr>
          <w:rFonts w:ascii="Arial" w:hAnsi="Arial" w:cs="Arial"/>
          <w:sz w:val="24"/>
          <w:szCs w:val="24"/>
        </w:rPr>
        <w:t>досудебном</w:t>
      </w:r>
      <w:r w:rsidRPr="00272F54">
        <w:rPr>
          <w:rFonts w:ascii="Arial" w:hAnsi="Arial" w:cs="Arial"/>
          <w:sz w:val="24"/>
          <w:szCs w:val="24"/>
        </w:rPr>
        <w:t xml:space="preserve"> порядке путем направления </w:t>
      </w:r>
      <w:r w:rsidR="00DF6517" w:rsidRPr="00272F54">
        <w:rPr>
          <w:rFonts w:ascii="Arial" w:hAnsi="Arial" w:cs="Arial"/>
          <w:sz w:val="24"/>
          <w:szCs w:val="24"/>
        </w:rPr>
        <w:t>жалобы</w:t>
      </w:r>
      <w:r w:rsidRPr="00272F54">
        <w:rPr>
          <w:rFonts w:ascii="Arial" w:hAnsi="Arial" w:cs="Arial"/>
          <w:sz w:val="24"/>
          <w:szCs w:val="24"/>
        </w:rPr>
        <w:t xml:space="preserve"> в орган, уполномоченный на предоставление услуги, а также в судебном </w:t>
      </w:r>
      <w:r w:rsidR="00DF6517" w:rsidRPr="00272F54">
        <w:rPr>
          <w:rFonts w:ascii="Arial" w:hAnsi="Arial" w:cs="Arial"/>
          <w:sz w:val="24"/>
          <w:szCs w:val="24"/>
        </w:rPr>
        <w:t>порядке</w:t>
      </w:r>
      <w:r w:rsidRPr="00272F54">
        <w:rPr>
          <w:rFonts w:ascii="Arial" w:hAnsi="Arial" w:cs="Arial"/>
          <w:sz w:val="24"/>
          <w:szCs w:val="24"/>
        </w:rPr>
        <w:t>.</w:t>
      </w:r>
    </w:p>
    <w:p w:rsidR="00DF6517" w:rsidRPr="00272F54" w:rsidRDefault="00DF6517" w:rsidP="00DF651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F6517" w:rsidRPr="00272F54" w:rsidRDefault="00DF6517" w:rsidP="00DF651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F6517" w:rsidRPr="00272F54" w:rsidRDefault="00DF6517" w:rsidP="00DF651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F6517" w:rsidRPr="00272F54" w:rsidRDefault="00DF6517" w:rsidP="00DF6517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96"/>
      </w:tblGrid>
      <w:tr w:rsidR="00DF6517" w:rsidRPr="00272F54" w:rsidTr="00352D65">
        <w:tc>
          <w:tcPr>
            <w:tcW w:w="5206" w:type="dxa"/>
          </w:tcPr>
          <w:p w:rsidR="00DF6517" w:rsidRPr="00272F54" w:rsidRDefault="00DF6517" w:rsidP="00352D65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6517" w:rsidRPr="0054068F" w:rsidRDefault="00DF6517" w:rsidP="0035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(Ф.И.О. должность уполномоченного сотрудника)</w:t>
            </w:r>
          </w:p>
        </w:tc>
        <w:tc>
          <w:tcPr>
            <w:tcW w:w="5207" w:type="dxa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4570"/>
            </w:tblGrid>
            <w:tr w:rsidR="00DF6517" w:rsidRPr="00272F54" w:rsidTr="00352D65">
              <w:tc>
                <w:tcPr>
                  <w:tcW w:w="4976" w:type="dxa"/>
                </w:tcPr>
                <w:p w:rsidR="00DF6517" w:rsidRPr="00272F54" w:rsidRDefault="00DF6517" w:rsidP="00352D6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72F54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Сведения об</w:t>
                  </w:r>
                </w:p>
                <w:p w:rsidR="00DF6517" w:rsidRPr="00272F54" w:rsidRDefault="00DF6517" w:rsidP="00352D6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72F5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электронной </w:t>
                  </w:r>
                </w:p>
                <w:p w:rsidR="00DF6517" w:rsidRPr="00272F54" w:rsidRDefault="00DF6517" w:rsidP="00352D6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2F54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подписи</w:t>
                  </w:r>
                </w:p>
              </w:tc>
            </w:tr>
          </w:tbl>
          <w:p w:rsidR="00DF6517" w:rsidRPr="00272F54" w:rsidRDefault="00DF6517" w:rsidP="00352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</w:pPr>
    </w:p>
    <w:p w:rsidR="00BE6C6E" w:rsidRPr="00272F54" w:rsidRDefault="00BE6C6E" w:rsidP="00AA2511">
      <w:pPr>
        <w:jc w:val="both"/>
        <w:rPr>
          <w:rFonts w:ascii="Arial" w:hAnsi="Arial" w:cs="Arial"/>
          <w:sz w:val="24"/>
          <w:szCs w:val="24"/>
        </w:rPr>
        <w:sectPr w:rsidR="00BE6C6E" w:rsidRPr="00272F54" w:rsidSect="00272F5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F6517" w:rsidRPr="0054068F" w:rsidRDefault="00DF6517" w:rsidP="00DF6517">
      <w:pPr>
        <w:jc w:val="right"/>
        <w:rPr>
          <w:rFonts w:ascii="Arial" w:hAnsi="Arial" w:cs="Arial"/>
          <w:sz w:val="20"/>
          <w:szCs w:val="20"/>
        </w:rPr>
      </w:pPr>
      <w:r w:rsidRPr="0054068F">
        <w:rPr>
          <w:rFonts w:ascii="Arial" w:hAnsi="Arial" w:cs="Arial"/>
          <w:sz w:val="20"/>
          <w:szCs w:val="20"/>
        </w:rPr>
        <w:lastRenderedPageBreak/>
        <w:t>Приложение № 3</w:t>
      </w:r>
    </w:p>
    <w:p w:rsidR="00DF6517" w:rsidRPr="0054068F" w:rsidRDefault="00DF6517" w:rsidP="00DF6517">
      <w:pPr>
        <w:jc w:val="right"/>
        <w:rPr>
          <w:rFonts w:ascii="Arial" w:hAnsi="Arial" w:cs="Arial"/>
          <w:sz w:val="20"/>
          <w:szCs w:val="20"/>
        </w:rPr>
      </w:pPr>
      <w:r w:rsidRPr="0054068F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DF6517" w:rsidRPr="0054068F" w:rsidRDefault="00DF6517" w:rsidP="00DF6517">
      <w:pPr>
        <w:jc w:val="right"/>
        <w:rPr>
          <w:rFonts w:ascii="Arial" w:hAnsi="Arial" w:cs="Arial"/>
          <w:sz w:val="20"/>
          <w:szCs w:val="20"/>
        </w:rPr>
      </w:pPr>
      <w:r w:rsidRPr="0054068F">
        <w:rPr>
          <w:rFonts w:ascii="Arial" w:hAnsi="Arial" w:cs="Arial"/>
          <w:sz w:val="20"/>
          <w:szCs w:val="20"/>
        </w:rPr>
        <w:t>по предоставлению</w:t>
      </w:r>
    </w:p>
    <w:p w:rsidR="00DF6517" w:rsidRPr="0054068F" w:rsidRDefault="00DF6517" w:rsidP="00DF6517">
      <w:pPr>
        <w:jc w:val="right"/>
        <w:rPr>
          <w:rFonts w:ascii="Arial" w:hAnsi="Arial" w:cs="Arial"/>
          <w:sz w:val="20"/>
          <w:szCs w:val="20"/>
        </w:rPr>
      </w:pPr>
      <w:r w:rsidRPr="0054068F">
        <w:rPr>
          <w:rFonts w:ascii="Arial" w:hAnsi="Arial" w:cs="Arial"/>
          <w:sz w:val="20"/>
          <w:szCs w:val="20"/>
        </w:rPr>
        <w:t>муниципальной услуги</w:t>
      </w:r>
    </w:p>
    <w:p w:rsidR="00DF6517" w:rsidRPr="00272F54" w:rsidRDefault="00DF6517" w:rsidP="00DF6517">
      <w:pPr>
        <w:jc w:val="right"/>
        <w:rPr>
          <w:rFonts w:ascii="Arial" w:hAnsi="Arial" w:cs="Arial"/>
          <w:sz w:val="24"/>
          <w:szCs w:val="24"/>
        </w:rPr>
      </w:pPr>
    </w:p>
    <w:p w:rsidR="00DF6517" w:rsidRPr="00272F54" w:rsidRDefault="00DF6517" w:rsidP="00DF6517">
      <w:pPr>
        <w:jc w:val="center"/>
        <w:rPr>
          <w:rFonts w:ascii="Arial" w:hAnsi="Arial" w:cs="Arial"/>
          <w:b/>
          <w:sz w:val="24"/>
          <w:szCs w:val="24"/>
        </w:rPr>
      </w:pPr>
      <w:r w:rsidRPr="00272F54">
        <w:rPr>
          <w:rFonts w:ascii="Arial" w:hAnsi="Arial" w:cs="Arial"/>
          <w:b/>
          <w:sz w:val="24"/>
          <w:szCs w:val="24"/>
        </w:rPr>
        <w:t>Перечень административных процедур</w:t>
      </w:r>
    </w:p>
    <w:p w:rsidR="00AA2511" w:rsidRPr="00272F54" w:rsidRDefault="00AA2511" w:rsidP="00DF6517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986"/>
        <w:gridCol w:w="6471"/>
        <w:gridCol w:w="2734"/>
      </w:tblGrid>
      <w:tr w:rsidR="00DF6517" w:rsidRPr="00272F54" w:rsidTr="0054068F">
        <w:tc>
          <w:tcPr>
            <w:tcW w:w="540" w:type="dxa"/>
            <w:shd w:val="clear" w:color="auto" w:fill="D9D9D9" w:themeFill="background1" w:themeFillShade="D9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:rsid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Место выполнения действия/</w:t>
            </w:r>
          </w:p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используемая ИС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Процедуры</w:t>
            </w:r>
          </w:p>
        </w:tc>
        <w:tc>
          <w:tcPr>
            <w:tcW w:w="6471" w:type="dxa"/>
            <w:shd w:val="clear" w:color="auto" w:fill="D9D9D9" w:themeFill="background1" w:themeFillShade="D9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Действия</w:t>
            </w:r>
          </w:p>
        </w:tc>
        <w:tc>
          <w:tcPr>
            <w:tcW w:w="2734" w:type="dxa"/>
            <w:shd w:val="clear" w:color="auto" w:fill="D9D9D9" w:themeFill="background1" w:themeFillShade="D9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Максимальный срок</w:t>
            </w:r>
          </w:p>
        </w:tc>
      </w:tr>
      <w:tr w:rsidR="00DF6517" w:rsidRPr="00272F54" w:rsidTr="0054068F">
        <w:tc>
          <w:tcPr>
            <w:tcW w:w="540" w:type="dxa"/>
            <w:shd w:val="clear" w:color="auto" w:fill="D9D9D9" w:themeFill="background1" w:themeFillShade="D9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71" w:type="dxa"/>
            <w:shd w:val="clear" w:color="auto" w:fill="D9D9D9" w:themeFill="background1" w:themeFillShade="D9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34" w:type="dxa"/>
            <w:shd w:val="clear" w:color="auto" w:fill="D9D9D9" w:themeFill="background1" w:themeFillShade="D9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F6517" w:rsidRPr="00272F54" w:rsidTr="0054068F">
        <w:tc>
          <w:tcPr>
            <w:tcW w:w="540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3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Ведомство/ПГС</w:t>
            </w:r>
          </w:p>
        </w:tc>
        <w:tc>
          <w:tcPr>
            <w:tcW w:w="2986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Проверка документов и регистрация заявления</w:t>
            </w:r>
          </w:p>
        </w:tc>
        <w:tc>
          <w:tcPr>
            <w:tcW w:w="6471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Контроль комплектности предоставленных документов</w:t>
            </w:r>
          </w:p>
        </w:tc>
        <w:tc>
          <w:tcPr>
            <w:tcW w:w="2734" w:type="dxa"/>
            <w:vMerge w:val="restart"/>
            <w:vAlign w:val="center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До 1 рабочего дня</w:t>
            </w:r>
            <w:r w:rsidRPr="0054068F">
              <w:rPr>
                <w:rStyle w:val="af8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DF6517" w:rsidRPr="00272F54" w:rsidTr="0054068F">
        <w:tc>
          <w:tcPr>
            <w:tcW w:w="540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3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Ведомство/ПГС</w:t>
            </w:r>
          </w:p>
        </w:tc>
        <w:tc>
          <w:tcPr>
            <w:tcW w:w="2986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1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Подтверждение полномочий представителя заявителя</w:t>
            </w:r>
          </w:p>
        </w:tc>
        <w:tc>
          <w:tcPr>
            <w:tcW w:w="2734" w:type="dxa"/>
            <w:vMerge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517" w:rsidRPr="00272F54" w:rsidTr="0054068F">
        <w:tc>
          <w:tcPr>
            <w:tcW w:w="540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3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Ведомство/ПГС</w:t>
            </w:r>
          </w:p>
        </w:tc>
        <w:tc>
          <w:tcPr>
            <w:tcW w:w="2986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1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Регистрация заявления</w:t>
            </w:r>
          </w:p>
        </w:tc>
        <w:tc>
          <w:tcPr>
            <w:tcW w:w="2734" w:type="dxa"/>
            <w:vMerge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517" w:rsidRPr="00272F54" w:rsidTr="0054068F">
        <w:tc>
          <w:tcPr>
            <w:tcW w:w="540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3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Ведомство/ПГС</w:t>
            </w:r>
          </w:p>
        </w:tc>
        <w:tc>
          <w:tcPr>
            <w:tcW w:w="2986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1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Принятие решения об отказе в приеме документов</w:t>
            </w:r>
          </w:p>
        </w:tc>
        <w:tc>
          <w:tcPr>
            <w:tcW w:w="2734" w:type="dxa"/>
            <w:vMerge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517" w:rsidRPr="00272F54" w:rsidTr="0054068F">
        <w:tc>
          <w:tcPr>
            <w:tcW w:w="540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3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Ведомство/ПГС/СМЭВ</w:t>
            </w:r>
          </w:p>
        </w:tc>
        <w:tc>
          <w:tcPr>
            <w:tcW w:w="2986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Получение сведений посредством СМЭВ</w:t>
            </w:r>
          </w:p>
        </w:tc>
        <w:tc>
          <w:tcPr>
            <w:tcW w:w="6471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Направление межведомственных запросов</w:t>
            </w:r>
          </w:p>
        </w:tc>
        <w:tc>
          <w:tcPr>
            <w:tcW w:w="2734" w:type="dxa"/>
            <w:vMerge w:val="restart"/>
            <w:vAlign w:val="center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До 5 рабочих дней</w:t>
            </w:r>
          </w:p>
        </w:tc>
      </w:tr>
      <w:tr w:rsidR="00DF6517" w:rsidRPr="00272F54" w:rsidTr="0054068F">
        <w:tc>
          <w:tcPr>
            <w:tcW w:w="540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03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Ведомство/ПГС/СМЭВ</w:t>
            </w:r>
          </w:p>
        </w:tc>
        <w:tc>
          <w:tcPr>
            <w:tcW w:w="2986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1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Получение ответов на межведомственные запросы</w:t>
            </w:r>
          </w:p>
        </w:tc>
        <w:tc>
          <w:tcPr>
            <w:tcW w:w="2734" w:type="dxa"/>
            <w:vMerge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517" w:rsidRPr="00272F54" w:rsidTr="0054068F">
        <w:tc>
          <w:tcPr>
            <w:tcW w:w="540" w:type="dxa"/>
            <w:vMerge w:val="restart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03" w:type="dxa"/>
            <w:vMerge w:val="restart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Ведомство/ПГС/СМЭВ</w:t>
            </w:r>
          </w:p>
        </w:tc>
        <w:tc>
          <w:tcPr>
            <w:tcW w:w="2986" w:type="dxa"/>
            <w:vMerge w:val="restart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6471" w:type="dxa"/>
          </w:tcPr>
          <w:p w:rsidR="00DF6517" w:rsidRPr="0054068F" w:rsidRDefault="00DF6517" w:rsidP="00DF6517">
            <w:pPr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Выезд на место проведения работ для обследования участка</w:t>
            </w:r>
          </w:p>
        </w:tc>
        <w:tc>
          <w:tcPr>
            <w:tcW w:w="2734" w:type="dxa"/>
            <w:vMerge w:val="restart"/>
            <w:vAlign w:val="center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До 10 рабочих дней</w:t>
            </w:r>
          </w:p>
        </w:tc>
      </w:tr>
      <w:tr w:rsidR="00DF6517" w:rsidRPr="00272F54" w:rsidTr="0054068F">
        <w:tc>
          <w:tcPr>
            <w:tcW w:w="540" w:type="dxa"/>
            <w:vMerge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vMerge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1" w:type="dxa"/>
          </w:tcPr>
          <w:p w:rsidR="00DF6517" w:rsidRPr="0054068F" w:rsidRDefault="00DF6517" w:rsidP="00DF6517">
            <w:pPr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Направление акта обследования, расчета компенсационной стоимости</w:t>
            </w:r>
          </w:p>
        </w:tc>
        <w:tc>
          <w:tcPr>
            <w:tcW w:w="2734" w:type="dxa"/>
            <w:vMerge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517" w:rsidRPr="00272F54" w:rsidTr="0054068F">
        <w:tc>
          <w:tcPr>
            <w:tcW w:w="540" w:type="dxa"/>
            <w:vMerge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1" w:type="dxa"/>
          </w:tcPr>
          <w:p w:rsidR="00DF6517" w:rsidRPr="0054068F" w:rsidRDefault="00DF6517" w:rsidP="00DF6517">
            <w:pPr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2734" w:type="dxa"/>
            <w:vMerge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517" w:rsidRPr="00272F54" w:rsidTr="0054068F">
        <w:tc>
          <w:tcPr>
            <w:tcW w:w="540" w:type="dxa"/>
            <w:vMerge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1" w:type="dxa"/>
          </w:tcPr>
          <w:p w:rsidR="00DF6517" w:rsidRPr="0054068F" w:rsidRDefault="00DF6517" w:rsidP="00DF6517">
            <w:pPr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Контроль поступления оплаты</w:t>
            </w:r>
          </w:p>
        </w:tc>
        <w:tc>
          <w:tcPr>
            <w:tcW w:w="2734" w:type="dxa"/>
            <w:vMerge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517" w:rsidRPr="00272F54" w:rsidTr="0054068F">
        <w:tc>
          <w:tcPr>
            <w:tcW w:w="540" w:type="dxa"/>
            <w:vMerge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1" w:type="dxa"/>
          </w:tcPr>
          <w:p w:rsidR="00DF6517" w:rsidRPr="0054068F" w:rsidRDefault="00DF6517" w:rsidP="00DF6517">
            <w:pPr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Прием сведений об оплате</w:t>
            </w:r>
          </w:p>
        </w:tc>
        <w:tc>
          <w:tcPr>
            <w:tcW w:w="2734" w:type="dxa"/>
            <w:vMerge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517" w:rsidRPr="00272F54" w:rsidTr="0054068F">
        <w:tc>
          <w:tcPr>
            <w:tcW w:w="540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03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Ведомство/ПГС</w:t>
            </w:r>
          </w:p>
        </w:tc>
        <w:tc>
          <w:tcPr>
            <w:tcW w:w="2986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Рассмотрение документов и сведений</w:t>
            </w:r>
          </w:p>
        </w:tc>
        <w:tc>
          <w:tcPr>
            <w:tcW w:w="6471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734" w:type="dxa"/>
            <w:vAlign w:val="center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До 2 рабочих дней</w:t>
            </w:r>
          </w:p>
        </w:tc>
      </w:tr>
      <w:tr w:rsidR="00DF6517" w:rsidRPr="00272F54" w:rsidTr="0054068F">
        <w:tc>
          <w:tcPr>
            <w:tcW w:w="540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03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Ведомство/ПГС/СМЭВ</w:t>
            </w:r>
          </w:p>
        </w:tc>
        <w:tc>
          <w:tcPr>
            <w:tcW w:w="2986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Принятие решения</w:t>
            </w:r>
          </w:p>
        </w:tc>
        <w:tc>
          <w:tcPr>
            <w:tcW w:w="6471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Принятие решения о предоставлении услуги</w:t>
            </w:r>
          </w:p>
        </w:tc>
        <w:tc>
          <w:tcPr>
            <w:tcW w:w="2734" w:type="dxa"/>
            <w:vAlign w:val="center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До 1 часа</w:t>
            </w:r>
          </w:p>
        </w:tc>
      </w:tr>
      <w:tr w:rsidR="00DF6517" w:rsidRPr="00272F54" w:rsidTr="0054068F">
        <w:tc>
          <w:tcPr>
            <w:tcW w:w="540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03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Ведомство/ПГС/СМЭВ</w:t>
            </w:r>
          </w:p>
        </w:tc>
        <w:tc>
          <w:tcPr>
            <w:tcW w:w="2986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1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Формирование решения о предоставлении услуги</w:t>
            </w:r>
          </w:p>
        </w:tc>
        <w:tc>
          <w:tcPr>
            <w:tcW w:w="2734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517" w:rsidRPr="00272F54" w:rsidTr="0054068F">
        <w:tc>
          <w:tcPr>
            <w:tcW w:w="540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03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Ведомство/ПГС/СМЭВ</w:t>
            </w:r>
          </w:p>
        </w:tc>
        <w:tc>
          <w:tcPr>
            <w:tcW w:w="2986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1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Принятие решения об отказе в предоставлении услуги</w:t>
            </w:r>
          </w:p>
        </w:tc>
        <w:tc>
          <w:tcPr>
            <w:tcW w:w="2734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517" w:rsidRPr="00272F54" w:rsidTr="0054068F">
        <w:tc>
          <w:tcPr>
            <w:tcW w:w="540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3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Ведомство/ПГС/СМЭВ</w:t>
            </w:r>
          </w:p>
        </w:tc>
        <w:tc>
          <w:tcPr>
            <w:tcW w:w="2986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1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Формирование отказа в предоставлении услуги</w:t>
            </w:r>
          </w:p>
        </w:tc>
        <w:tc>
          <w:tcPr>
            <w:tcW w:w="2734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517" w:rsidRPr="00272F54" w:rsidTr="0054068F">
        <w:tc>
          <w:tcPr>
            <w:tcW w:w="540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03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Модуль МФЦ/Ведомство/ПГС</w:t>
            </w:r>
          </w:p>
        </w:tc>
        <w:tc>
          <w:tcPr>
            <w:tcW w:w="2986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1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МФЦ/Ведомства</w:t>
            </w:r>
          </w:p>
        </w:tc>
        <w:tc>
          <w:tcPr>
            <w:tcW w:w="2734" w:type="dxa"/>
          </w:tcPr>
          <w:p w:rsidR="00DF6517" w:rsidRPr="0054068F" w:rsidRDefault="00DF6517" w:rsidP="00DF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8F">
              <w:rPr>
                <w:rFonts w:ascii="Arial" w:hAnsi="Arial" w:cs="Arial"/>
                <w:sz w:val="20"/>
                <w:szCs w:val="20"/>
              </w:rPr>
              <w:t>После окончания процедуры принятия решения</w:t>
            </w:r>
          </w:p>
        </w:tc>
      </w:tr>
    </w:tbl>
    <w:p w:rsidR="00DF6517" w:rsidRPr="00AA2511" w:rsidRDefault="00DF6517" w:rsidP="0054068F">
      <w:pPr>
        <w:rPr>
          <w:rFonts w:ascii="Times New Roman" w:hAnsi="Times New Roman" w:cs="Times New Roman"/>
          <w:sz w:val="24"/>
          <w:szCs w:val="24"/>
        </w:rPr>
      </w:pPr>
    </w:p>
    <w:sectPr w:rsidR="00DF6517" w:rsidRPr="00AA2511" w:rsidSect="00272F54">
      <w:pgSz w:w="16840" w:h="11910" w:orient="landscape"/>
      <w:pgMar w:top="1020" w:right="540" w:bottom="280" w:left="880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00" w:rsidRDefault="00B70100" w:rsidP="00DF6517">
      <w:r>
        <w:separator/>
      </w:r>
    </w:p>
  </w:endnote>
  <w:endnote w:type="continuationSeparator" w:id="0">
    <w:p w:rsidR="00B70100" w:rsidRDefault="00B70100" w:rsidP="00DF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00" w:rsidRDefault="00B70100" w:rsidP="00DF6517">
      <w:r>
        <w:separator/>
      </w:r>
    </w:p>
  </w:footnote>
  <w:footnote w:type="continuationSeparator" w:id="0">
    <w:p w:rsidR="00B70100" w:rsidRDefault="00B70100" w:rsidP="00DF6517">
      <w:r>
        <w:continuationSeparator/>
      </w:r>
    </w:p>
  </w:footnote>
  <w:footnote w:id="1">
    <w:p w:rsidR="00FC7A53" w:rsidRDefault="00FC7A53">
      <w:pPr>
        <w:pStyle w:val="af6"/>
      </w:pPr>
      <w:r>
        <w:rPr>
          <w:rStyle w:val="af8"/>
        </w:rPr>
        <w:footnoteRef/>
      </w:r>
      <w:r>
        <w:t xml:space="preserve"> Не включается в общий срок предоставления муниципальной услуги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62F"/>
    <w:multiLevelType w:val="multilevel"/>
    <w:tmpl w:val="9B164854"/>
    <w:lvl w:ilvl="0">
      <w:start w:val="21"/>
      <w:numFmt w:val="decimal"/>
      <w:lvlText w:val="%1."/>
      <w:lvlJc w:val="left"/>
      <w:pPr>
        <w:ind w:left="833" w:hanging="524"/>
      </w:pPr>
      <w:rPr>
        <w:rFonts w:hint="default"/>
        <w:spacing w:val="-1"/>
        <w:w w:val="10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21" w:hanging="355"/>
        <w:jc w:val="right"/>
      </w:pPr>
      <w:rPr>
        <w:rFonts w:hint="default"/>
        <w:spacing w:val="-1"/>
        <w:w w:val="109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016" w:hanging="478"/>
      </w:pPr>
      <w:rPr>
        <w:rFonts w:hint="default"/>
        <w:spacing w:val="-1"/>
        <w:w w:val="94"/>
        <w:lang w:val="ru-RU" w:eastAsia="en-US" w:bidi="ar-SA"/>
      </w:rPr>
    </w:lvl>
    <w:lvl w:ilvl="3">
      <w:numFmt w:val="bullet"/>
      <w:lvlText w:val="•"/>
      <w:lvlJc w:val="left"/>
      <w:pPr>
        <w:ind w:left="2920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1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3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478"/>
      </w:pPr>
      <w:rPr>
        <w:rFonts w:hint="default"/>
        <w:lang w:val="ru-RU" w:eastAsia="en-US" w:bidi="ar-SA"/>
      </w:rPr>
    </w:lvl>
  </w:abstractNum>
  <w:abstractNum w:abstractNumId="1" w15:restartNumberingAfterBreak="0">
    <w:nsid w:val="0EF61A3C"/>
    <w:multiLevelType w:val="multilevel"/>
    <w:tmpl w:val="28B867FA"/>
    <w:lvl w:ilvl="0">
      <w:start w:val="1"/>
      <w:numFmt w:val="decimal"/>
      <w:lvlText w:val="%1"/>
      <w:lvlJc w:val="left"/>
      <w:pPr>
        <w:ind w:left="832" w:hanging="91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2" w:hanging="919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881" w:hanging="9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9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9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9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9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9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919"/>
      </w:pPr>
      <w:rPr>
        <w:rFonts w:hint="default"/>
        <w:lang w:val="ru-RU" w:eastAsia="en-US" w:bidi="ar-SA"/>
      </w:rPr>
    </w:lvl>
  </w:abstractNum>
  <w:abstractNum w:abstractNumId="2" w15:restartNumberingAfterBreak="0">
    <w:nsid w:val="14AC3156"/>
    <w:multiLevelType w:val="multilevel"/>
    <w:tmpl w:val="6900BF30"/>
    <w:lvl w:ilvl="0">
      <w:start w:val="7"/>
      <w:numFmt w:val="decimal"/>
      <w:lvlText w:val="%1"/>
      <w:lvlJc w:val="left"/>
      <w:pPr>
        <w:ind w:left="833" w:hanging="79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3" w:hanging="793"/>
      </w:pPr>
      <w:rPr>
        <w:rFonts w:ascii="Cambria" w:eastAsia="Cambria" w:hAnsi="Cambria" w:cs="Cambria" w:hint="default"/>
        <w:spacing w:val="-1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881" w:hanging="7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793"/>
      </w:pPr>
      <w:rPr>
        <w:rFonts w:hint="default"/>
        <w:lang w:val="ru-RU" w:eastAsia="en-US" w:bidi="ar-SA"/>
      </w:rPr>
    </w:lvl>
  </w:abstractNum>
  <w:abstractNum w:abstractNumId="3" w15:restartNumberingAfterBreak="0">
    <w:nsid w:val="23BF00D1"/>
    <w:multiLevelType w:val="multilevel"/>
    <w:tmpl w:val="32A2F720"/>
    <w:lvl w:ilvl="0">
      <w:start w:val="24"/>
      <w:numFmt w:val="decimal"/>
      <w:lvlText w:val="%1"/>
      <w:lvlJc w:val="left"/>
      <w:pPr>
        <w:ind w:left="83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3" w:hanging="721"/>
      </w:pPr>
      <w:rPr>
        <w:rFonts w:hint="default"/>
        <w:spacing w:val="-1"/>
        <w:w w:val="90"/>
        <w:lang w:val="ru-RU" w:eastAsia="en-US" w:bidi="ar-SA"/>
      </w:rPr>
    </w:lvl>
    <w:lvl w:ilvl="2">
      <w:numFmt w:val="bullet"/>
      <w:lvlText w:val="•"/>
      <w:lvlJc w:val="left"/>
      <w:pPr>
        <w:ind w:left="288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2538187C"/>
    <w:multiLevelType w:val="multilevel"/>
    <w:tmpl w:val="44B8AE04"/>
    <w:lvl w:ilvl="0">
      <w:start w:val="17"/>
      <w:numFmt w:val="decimal"/>
      <w:lvlText w:val="%1"/>
      <w:lvlJc w:val="left"/>
      <w:pPr>
        <w:ind w:left="833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3" w:hanging="553"/>
      </w:pPr>
      <w:rPr>
        <w:rFonts w:ascii="Cambria" w:eastAsia="Cambria" w:hAnsi="Cambria" w:cs="Cambria" w:hint="default"/>
        <w:spacing w:val="-1"/>
        <w:w w:val="86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69" w:hanging="724"/>
      </w:pPr>
      <w:rPr>
        <w:rFonts w:ascii="Times New Roman" w:eastAsia="Times New Roman" w:hAnsi="Times New Roman" w:cs="Times New Roman" w:hint="default"/>
        <w:w w:val="8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12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8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0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724"/>
      </w:pPr>
      <w:rPr>
        <w:rFonts w:hint="default"/>
        <w:lang w:val="ru-RU" w:eastAsia="en-US" w:bidi="ar-SA"/>
      </w:rPr>
    </w:lvl>
  </w:abstractNum>
  <w:abstractNum w:abstractNumId="5" w15:restartNumberingAfterBreak="0">
    <w:nsid w:val="29362E50"/>
    <w:multiLevelType w:val="multilevel"/>
    <w:tmpl w:val="5100EB22"/>
    <w:lvl w:ilvl="0">
      <w:start w:val="22"/>
      <w:numFmt w:val="decimal"/>
      <w:lvlText w:val="%1"/>
      <w:lvlJc w:val="left"/>
      <w:pPr>
        <w:ind w:left="83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3" w:hanging="721"/>
      </w:pPr>
      <w:rPr>
        <w:rFonts w:hint="default"/>
        <w:spacing w:val="-1"/>
        <w:w w:val="90"/>
        <w:lang w:val="ru-RU" w:eastAsia="en-US" w:bidi="ar-SA"/>
      </w:rPr>
    </w:lvl>
    <w:lvl w:ilvl="2">
      <w:numFmt w:val="bullet"/>
      <w:lvlText w:val="•"/>
      <w:lvlJc w:val="left"/>
      <w:pPr>
        <w:ind w:left="288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320C29D7"/>
    <w:multiLevelType w:val="multilevel"/>
    <w:tmpl w:val="2E62D7F8"/>
    <w:lvl w:ilvl="0">
      <w:start w:val="9"/>
      <w:numFmt w:val="decimal"/>
      <w:lvlText w:val="%1"/>
      <w:lvlJc w:val="left"/>
      <w:pPr>
        <w:ind w:left="2280" w:hanging="7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80" w:hanging="736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31" w:hanging="853"/>
      </w:pPr>
      <w:rPr>
        <w:rFonts w:hint="default"/>
        <w:w w:val="90"/>
        <w:lang w:val="ru-RU" w:eastAsia="en-US" w:bidi="ar-SA"/>
      </w:rPr>
    </w:lvl>
    <w:lvl w:ilvl="3">
      <w:numFmt w:val="bullet"/>
      <w:lvlText w:val="•"/>
      <w:lvlJc w:val="left"/>
      <w:pPr>
        <w:ind w:left="4227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1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5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9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3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853"/>
      </w:pPr>
      <w:rPr>
        <w:rFonts w:hint="default"/>
        <w:lang w:val="ru-RU" w:eastAsia="en-US" w:bidi="ar-SA"/>
      </w:rPr>
    </w:lvl>
  </w:abstractNum>
  <w:abstractNum w:abstractNumId="7" w15:restartNumberingAfterBreak="0">
    <w:nsid w:val="35467671"/>
    <w:multiLevelType w:val="multilevel"/>
    <w:tmpl w:val="F0AC8436"/>
    <w:lvl w:ilvl="0">
      <w:start w:val="31"/>
      <w:numFmt w:val="decimal"/>
      <w:lvlText w:val="%1"/>
      <w:lvlJc w:val="left"/>
      <w:pPr>
        <w:ind w:left="835" w:hanging="63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5" w:hanging="633"/>
      </w:pPr>
      <w:rPr>
        <w:rFonts w:hint="default"/>
        <w:w w:val="90"/>
        <w:lang w:val="ru-RU" w:eastAsia="en-US" w:bidi="ar-SA"/>
      </w:rPr>
    </w:lvl>
    <w:lvl w:ilvl="2">
      <w:numFmt w:val="bullet"/>
      <w:lvlText w:val="•"/>
      <w:lvlJc w:val="left"/>
      <w:pPr>
        <w:ind w:left="2881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633"/>
      </w:pPr>
      <w:rPr>
        <w:rFonts w:hint="default"/>
        <w:lang w:val="ru-RU" w:eastAsia="en-US" w:bidi="ar-SA"/>
      </w:rPr>
    </w:lvl>
  </w:abstractNum>
  <w:abstractNum w:abstractNumId="8" w15:restartNumberingAfterBreak="0">
    <w:nsid w:val="3613266F"/>
    <w:multiLevelType w:val="multilevel"/>
    <w:tmpl w:val="8C90FFDC"/>
    <w:lvl w:ilvl="0">
      <w:start w:val="1"/>
      <w:numFmt w:val="decimal"/>
      <w:lvlText w:val="%1"/>
      <w:lvlJc w:val="left"/>
      <w:pPr>
        <w:ind w:left="2456" w:hanging="90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56" w:hanging="901"/>
      </w:pPr>
      <w:rPr>
        <w:rFonts w:ascii="Cambria" w:eastAsia="Cambria" w:hAnsi="Cambria" w:cs="Cambria" w:hint="default"/>
        <w:spacing w:val="-1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33" w:hanging="901"/>
      </w:pPr>
      <w:rPr>
        <w:rFonts w:hint="default"/>
        <w:spacing w:val="-1"/>
        <w:w w:val="89"/>
        <w:lang w:val="ru-RU" w:eastAsia="en-US" w:bidi="ar-SA"/>
      </w:rPr>
    </w:lvl>
    <w:lvl w:ilvl="3">
      <w:numFmt w:val="bullet"/>
      <w:lvlText w:val="•"/>
      <w:lvlJc w:val="left"/>
      <w:pPr>
        <w:ind w:left="4367" w:hanging="9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1" w:hanging="9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5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9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3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901"/>
      </w:pPr>
      <w:rPr>
        <w:rFonts w:hint="default"/>
        <w:lang w:val="ru-RU" w:eastAsia="en-US" w:bidi="ar-SA"/>
      </w:rPr>
    </w:lvl>
  </w:abstractNum>
  <w:abstractNum w:abstractNumId="9" w15:restartNumberingAfterBreak="0">
    <w:nsid w:val="368B27E6"/>
    <w:multiLevelType w:val="hybridMultilevel"/>
    <w:tmpl w:val="9DD81220"/>
    <w:lvl w:ilvl="0" w:tplc="B446907A">
      <w:start w:val="2"/>
      <w:numFmt w:val="decimal"/>
      <w:lvlText w:val="%1)"/>
      <w:lvlJc w:val="left"/>
      <w:pPr>
        <w:ind w:left="829" w:hanging="258"/>
      </w:pPr>
      <w:rPr>
        <w:rFonts w:ascii="Cambria" w:eastAsia="Cambria" w:hAnsi="Cambria" w:cs="Cambria" w:hint="default"/>
        <w:spacing w:val="-1"/>
        <w:w w:val="96"/>
        <w:sz w:val="24"/>
        <w:szCs w:val="24"/>
        <w:lang w:val="ru-RU" w:eastAsia="en-US" w:bidi="ar-SA"/>
      </w:rPr>
    </w:lvl>
    <w:lvl w:ilvl="1" w:tplc="FC8E6518">
      <w:numFmt w:val="bullet"/>
      <w:lvlText w:val="•"/>
      <w:lvlJc w:val="left"/>
      <w:pPr>
        <w:ind w:left="1842" w:hanging="258"/>
      </w:pPr>
      <w:rPr>
        <w:rFonts w:hint="default"/>
        <w:lang w:val="ru-RU" w:eastAsia="en-US" w:bidi="ar-SA"/>
      </w:rPr>
    </w:lvl>
    <w:lvl w:ilvl="2" w:tplc="C71ACF36">
      <w:numFmt w:val="bullet"/>
      <w:lvlText w:val="•"/>
      <w:lvlJc w:val="left"/>
      <w:pPr>
        <w:ind w:left="2865" w:hanging="258"/>
      </w:pPr>
      <w:rPr>
        <w:rFonts w:hint="default"/>
        <w:lang w:val="ru-RU" w:eastAsia="en-US" w:bidi="ar-SA"/>
      </w:rPr>
    </w:lvl>
    <w:lvl w:ilvl="3" w:tplc="E2AEF322">
      <w:numFmt w:val="bullet"/>
      <w:lvlText w:val="•"/>
      <w:lvlJc w:val="left"/>
      <w:pPr>
        <w:ind w:left="3887" w:hanging="258"/>
      </w:pPr>
      <w:rPr>
        <w:rFonts w:hint="default"/>
        <w:lang w:val="ru-RU" w:eastAsia="en-US" w:bidi="ar-SA"/>
      </w:rPr>
    </w:lvl>
    <w:lvl w:ilvl="4" w:tplc="2514EC1A">
      <w:numFmt w:val="bullet"/>
      <w:lvlText w:val="•"/>
      <w:lvlJc w:val="left"/>
      <w:pPr>
        <w:ind w:left="4910" w:hanging="258"/>
      </w:pPr>
      <w:rPr>
        <w:rFonts w:hint="default"/>
        <w:lang w:val="ru-RU" w:eastAsia="en-US" w:bidi="ar-SA"/>
      </w:rPr>
    </w:lvl>
    <w:lvl w:ilvl="5" w:tplc="6532C0B8">
      <w:numFmt w:val="bullet"/>
      <w:lvlText w:val="•"/>
      <w:lvlJc w:val="left"/>
      <w:pPr>
        <w:ind w:left="5932" w:hanging="258"/>
      </w:pPr>
      <w:rPr>
        <w:rFonts w:hint="default"/>
        <w:lang w:val="ru-RU" w:eastAsia="en-US" w:bidi="ar-SA"/>
      </w:rPr>
    </w:lvl>
    <w:lvl w:ilvl="6" w:tplc="E1EE1910">
      <w:numFmt w:val="bullet"/>
      <w:lvlText w:val="•"/>
      <w:lvlJc w:val="left"/>
      <w:pPr>
        <w:ind w:left="6955" w:hanging="258"/>
      </w:pPr>
      <w:rPr>
        <w:rFonts w:hint="default"/>
        <w:lang w:val="ru-RU" w:eastAsia="en-US" w:bidi="ar-SA"/>
      </w:rPr>
    </w:lvl>
    <w:lvl w:ilvl="7" w:tplc="F3E09A50">
      <w:numFmt w:val="bullet"/>
      <w:lvlText w:val="•"/>
      <w:lvlJc w:val="left"/>
      <w:pPr>
        <w:ind w:left="7977" w:hanging="258"/>
      </w:pPr>
      <w:rPr>
        <w:rFonts w:hint="default"/>
        <w:lang w:val="ru-RU" w:eastAsia="en-US" w:bidi="ar-SA"/>
      </w:rPr>
    </w:lvl>
    <w:lvl w:ilvl="8" w:tplc="5BBA7E72">
      <w:numFmt w:val="bullet"/>
      <w:lvlText w:val="•"/>
      <w:lvlJc w:val="left"/>
      <w:pPr>
        <w:ind w:left="9000" w:hanging="258"/>
      </w:pPr>
      <w:rPr>
        <w:rFonts w:hint="default"/>
        <w:lang w:val="ru-RU" w:eastAsia="en-US" w:bidi="ar-SA"/>
      </w:rPr>
    </w:lvl>
  </w:abstractNum>
  <w:abstractNum w:abstractNumId="10" w15:restartNumberingAfterBreak="0">
    <w:nsid w:val="3809721C"/>
    <w:multiLevelType w:val="multilevel"/>
    <w:tmpl w:val="22C43A60"/>
    <w:lvl w:ilvl="0">
      <w:start w:val="2"/>
      <w:numFmt w:val="decimal"/>
      <w:lvlText w:val="%1"/>
      <w:lvlJc w:val="left"/>
      <w:pPr>
        <w:ind w:left="833" w:hanging="73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3" w:hanging="733"/>
      </w:pPr>
      <w:rPr>
        <w:rFonts w:ascii="Cambria" w:eastAsia="Cambria" w:hAnsi="Cambria" w:cs="Cambria" w:hint="default"/>
        <w:spacing w:val="-1"/>
        <w:w w:val="9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1" w:hanging="7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7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733"/>
      </w:pPr>
      <w:rPr>
        <w:rFonts w:hint="default"/>
        <w:lang w:val="ru-RU" w:eastAsia="en-US" w:bidi="ar-SA"/>
      </w:rPr>
    </w:lvl>
  </w:abstractNum>
  <w:abstractNum w:abstractNumId="11" w15:restartNumberingAfterBreak="0">
    <w:nsid w:val="44EF3B3C"/>
    <w:multiLevelType w:val="multilevel"/>
    <w:tmpl w:val="FE3CE55C"/>
    <w:lvl w:ilvl="0">
      <w:start w:val="20"/>
      <w:numFmt w:val="decimal"/>
      <w:lvlText w:val="%1"/>
      <w:lvlJc w:val="left"/>
      <w:pPr>
        <w:ind w:left="2179" w:hanging="64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79" w:hanging="642"/>
      </w:pPr>
      <w:rPr>
        <w:rFonts w:hint="default"/>
        <w:spacing w:val="-1"/>
        <w:w w:val="90"/>
        <w:lang w:val="ru-RU" w:eastAsia="en-US" w:bidi="ar-SA"/>
      </w:rPr>
    </w:lvl>
    <w:lvl w:ilvl="2">
      <w:numFmt w:val="bullet"/>
      <w:lvlText w:val="•"/>
      <w:lvlJc w:val="left"/>
      <w:pPr>
        <w:ind w:left="3953" w:hanging="6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39" w:hanging="6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6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6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9" w:hanging="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5" w:hanging="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2" w:hanging="642"/>
      </w:pPr>
      <w:rPr>
        <w:rFonts w:hint="default"/>
        <w:lang w:val="ru-RU" w:eastAsia="en-US" w:bidi="ar-SA"/>
      </w:rPr>
    </w:lvl>
  </w:abstractNum>
  <w:abstractNum w:abstractNumId="12" w15:restartNumberingAfterBreak="0">
    <w:nsid w:val="457D1D31"/>
    <w:multiLevelType w:val="hybridMultilevel"/>
    <w:tmpl w:val="1506F7C8"/>
    <w:lvl w:ilvl="0" w:tplc="674A110E">
      <w:start w:val="1"/>
      <w:numFmt w:val="decimal"/>
      <w:lvlText w:val="%1)"/>
      <w:lvlJc w:val="left"/>
      <w:pPr>
        <w:ind w:left="833" w:hanging="441"/>
      </w:pPr>
      <w:rPr>
        <w:rFonts w:hint="default"/>
        <w:w w:val="105"/>
        <w:position w:val="2"/>
        <w:lang w:val="ru-RU" w:eastAsia="en-US" w:bidi="ar-SA"/>
      </w:rPr>
    </w:lvl>
    <w:lvl w:ilvl="1" w:tplc="814EF738">
      <w:numFmt w:val="bullet"/>
      <w:lvlText w:val="•"/>
      <w:lvlJc w:val="left"/>
      <w:pPr>
        <w:ind w:left="1860" w:hanging="441"/>
      </w:pPr>
      <w:rPr>
        <w:rFonts w:hint="default"/>
        <w:lang w:val="ru-RU" w:eastAsia="en-US" w:bidi="ar-SA"/>
      </w:rPr>
    </w:lvl>
    <w:lvl w:ilvl="2" w:tplc="DF381976">
      <w:numFmt w:val="bullet"/>
      <w:lvlText w:val="•"/>
      <w:lvlJc w:val="left"/>
      <w:pPr>
        <w:ind w:left="2881" w:hanging="441"/>
      </w:pPr>
      <w:rPr>
        <w:rFonts w:hint="default"/>
        <w:lang w:val="ru-RU" w:eastAsia="en-US" w:bidi="ar-SA"/>
      </w:rPr>
    </w:lvl>
    <w:lvl w:ilvl="3" w:tplc="21F4FE58">
      <w:numFmt w:val="bullet"/>
      <w:lvlText w:val="•"/>
      <w:lvlJc w:val="left"/>
      <w:pPr>
        <w:ind w:left="3901" w:hanging="441"/>
      </w:pPr>
      <w:rPr>
        <w:rFonts w:hint="default"/>
        <w:lang w:val="ru-RU" w:eastAsia="en-US" w:bidi="ar-SA"/>
      </w:rPr>
    </w:lvl>
    <w:lvl w:ilvl="4" w:tplc="2AB00DA2">
      <w:numFmt w:val="bullet"/>
      <w:lvlText w:val="•"/>
      <w:lvlJc w:val="left"/>
      <w:pPr>
        <w:ind w:left="4922" w:hanging="441"/>
      </w:pPr>
      <w:rPr>
        <w:rFonts w:hint="default"/>
        <w:lang w:val="ru-RU" w:eastAsia="en-US" w:bidi="ar-SA"/>
      </w:rPr>
    </w:lvl>
    <w:lvl w:ilvl="5" w:tplc="7EF037CE">
      <w:numFmt w:val="bullet"/>
      <w:lvlText w:val="•"/>
      <w:lvlJc w:val="left"/>
      <w:pPr>
        <w:ind w:left="5942" w:hanging="441"/>
      </w:pPr>
      <w:rPr>
        <w:rFonts w:hint="default"/>
        <w:lang w:val="ru-RU" w:eastAsia="en-US" w:bidi="ar-SA"/>
      </w:rPr>
    </w:lvl>
    <w:lvl w:ilvl="6" w:tplc="4582E338">
      <w:numFmt w:val="bullet"/>
      <w:lvlText w:val="•"/>
      <w:lvlJc w:val="left"/>
      <w:pPr>
        <w:ind w:left="6963" w:hanging="441"/>
      </w:pPr>
      <w:rPr>
        <w:rFonts w:hint="default"/>
        <w:lang w:val="ru-RU" w:eastAsia="en-US" w:bidi="ar-SA"/>
      </w:rPr>
    </w:lvl>
    <w:lvl w:ilvl="7" w:tplc="78DCF3C2">
      <w:numFmt w:val="bullet"/>
      <w:lvlText w:val="•"/>
      <w:lvlJc w:val="left"/>
      <w:pPr>
        <w:ind w:left="7983" w:hanging="441"/>
      </w:pPr>
      <w:rPr>
        <w:rFonts w:hint="default"/>
        <w:lang w:val="ru-RU" w:eastAsia="en-US" w:bidi="ar-SA"/>
      </w:rPr>
    </w:lvl>
    <w:lvl w:ilvl="8" w:tplc="D924E1D2">
      <w:numFmt w:val="bullet"/>
      <w:lvlText w:val="•"/>
      <w:lvlJc w:val="left"/>
      <w:pPr>
        <w:ind w:left="9004" w:hanging="441"/>
      </w:pPr>
      <w:rPr>
        <w:rFonts w:hint="default"/>
        <w:lang w:val="ru-RU" w:eastAsia="en-US" w:bidi="ar-SA"/>
      </w:rPr>
    </w:lvl>
  </w:abstractNum>
  <w:abstractNum w:abstractNumId="13" w15:restartNumberingAfterBreak="0">
    <w:nsid w:val="45B15BAB"/>
    <w:multiLevelType w:val="multilevel"/>
    <w:tmpl w:val="AE34949A"/>
    <w:lvl w:ilvl="0">
      <w:start w:val="16"/>
      <w:numFmt w:val="decimal"/>
      <w:lvlText w:val="%1"/>
      <w:lvlJc w:val="left"/>
      <w:pPr>
        <w:ind w:left="844" w:hanging="72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4" w:hanging="729"/>
      </w:pPr>
      <w:rPr>
        <w:rFonts w:ascii="Times New Roman" w:eastAsia="Times New Roman" w:hAnsi="Times New Roman" w:cs="Times New Roman" w:hint="default"/>
        <w:w w:val="9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81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729"/>
      </w:pPr>
      <w:rPr>
        <w:rFonts w:hint="default"/>
        <w:lang w:val="ru-RU" w:eastAsia="en-US" w:bidi="ar-SA"/>
      </w:rPr>
    </w:lvl>
  </w:abstractNum>
  <w:abstractNum w:abstractNumId="14" w15:restartNumberingAfterBreak="0">
    <w:nsid w:val="625E715D"/>
    <w:multiLevelType w:val="multilevel"/>
    <w:tmpl w:val="7B085440"/>
    <w:lvl w:ilvl="0">
      <w:start w:val="10"/>
      <w:numFmt w:val="decimal"/>
      <w:lvlText w:val="%1"/>
      <w:lvlJc w:val="left"/>
      <w:pPr>
        <w:ind w:left="833" w:hanging="7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3" w:hanging="716"/>
      </w:pPr>
      <w:rPr>
        <w:rFonts w:hint="default"/>
        <w:spacing w:val="-1"/>
        <w:w w:val="86"/>
        <w:lang w:val="ru-RU" w:eastAsia="en-US" w:bidi="ar-SA"/>
      </w:rPr>
    </w:lvl>
    <w:lvl w:ilvl="2">
      <w:numFmt w:val="bullet"/>
      <w:lvlText w:val="•"/>
      <w:lvlJc w:val="left"/>
      <w:pPr>
        <w:ind w:left="2881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716"/>
      </w:pPr>
      <w:rPr>
        <w:rFonts w:hint="default"/>
        <w:lang w:val="ru-RU" w:eastAsia="en-US" w:bidi="ar-SA"/>
      </w:rPr>
    </w:lvl>
  </w:abstractNum>
  <w:abstractNum w:abstractNumId="15" w15:restartNumberingAfterBreak="0">
    <w:nsid w:val="641C4F23"/>
    <w:multiLevelType w:val="multilevel"/>
    <w:tmpl w:val="8ABAA4C6"/>
    <w:lvl w:ilvl="0">
      <w:start w:val="3"/>
      <w:numFmt w:val="decimal"/>
      <w:lvlText w:val="%1"/>
      <w:lvlJc w:val="left"/>
      <w:pPr>
        <w:ind w:left="2175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75" w:hanging="632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395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3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5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2" w:hanging="632"/>
      </w:pPr>
      <w:rPr>
        <w:rFonts w:hint="default"/>
        <w:lang w:val="ru-RU" w:eastAsia="en-US" w:bidi="ar-SA"/>
      </w:rPr>
    </w:lvl>
  </w:abstractNum>
  <w:abstractNum w:abstractNumId="16" w15:restartNumberingAfterBreak="0">
    <w:nsid w:val="79FE695F"/>
    <w:multiLevelType w:val="multilevel"/>
    <w:tmpl w:val="DB96C9F6"/>
    <w:lvl w:ilvl="0">
      <w:start w:val="6"/>
      <w:numFmt w:val="decimal"/>
      <w:lvlText w:val="%1"/>
      <w:lvlJc w:val="left"/>
      <w:pPr>
        <w:ind w:left="836" w:hanging="77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6" w:hanging="779"/>
      </w:pPr>
      <w:rPr>
        <w:rFonts w:ascii="Cambria" w:eastAsia="Cambria" w:hAnsi="Cambria" w:cs="Cambria" w:hint="default"/>
        <w:spacing w:val="-1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881" w:hanging="7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779"/>
      </w:pPr>
      <w:rPr>
        <w:rFonts w:hint="default"/>
        <w:lang w:val="ru-RU" w:eastAsia="en-US" w:bidi="ar-SA"/>
      </w:rPr>
    </w:lvl>
  </w:abstractNum>
  <w:abstractNum w:abstractNumId="17" w15:restartNumberingAfterBreak="0">
    <w:nsid w:val="7CE073AF"/>
    <w:multiLevelType w:val="multilevel"/>
    <w:tmpl w:val="5E70596C"/>
    <w:lvl w:ilvl="0">
      <w:start w:val="14"/>
      <w:numFmt w:val="decimal"/>
      <w:lvlText w:val="%1"/>
      <w:lvlJc w:val="left"/>
      <w:pPr>
        <w:ind w:left="836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6" w:hanging="780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881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7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3"/>
  </w:num>
  <w:num w:numId="8">
    <w:abstractNumId w:val="17"/>
  </w:num>
  <w:num w:numId="9">
    <w:abstractNumId w:val="14"/>
  </w:num>
  <w:num w:numId="10">
    <w:abstractNumId w:val="6"/>
  </w:num>
  <w:num w:numId="11">
    <w:abstractNumId w:val="2"/>
  </w:num>
  <w:num w:numId="12">
    <w:abstractNumId w:val="16"/>
  </w:num>
  <w:num w:numId="13">
    <w:abstractNumId w:val="12"/>
  </w:num>
  <w:num w:numId="14">
    <w:abstractNumId w:val="15"/>
  </w:num>
  <w:num w:numId="15">
    <w:abstractNumId w:val="10"/>
  </w:num>
  <w:num w:numId="16">
    <w:abstractNumId w:val="1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6C6E"/>
    <w:rsid w:val="00005AE1"/>
    <w:rsid w:val="00027AD9"/>
    <w:rsid w:val="00077BBA"/>
    <w:rsid w:val="001607F8"/>
    <w:rsid w:val="001C1012"/>
    <w:rsid w:val="0021025C"/>
    <w:rsid w:val="00213C80"/>
    <w:rsid w:val="002143E2"/>
    <w:rsid w:val="00272F54"/>
    <w:rsid w:val="002B4129"/>
    <w:rsid w:val="002C3AEE"/>
    <w:rsid w:val="00352D65"/>
    <w:rsid w:val="003755BC"/>
    <w:rsid w:val="003B46DB"/>
    <w:rsid w:val="003F29BF"/>
    <w:rsid w:val="00401EF9"/>
    <w:rsid w:val="00431D3A"/>
    <w:rsid w:val="004428B4"/>
    <w:rsid w:val="004E4A29"/>
    <w:rsid w:val="00511034"/>
    <w:rsid w:val="0054068F"/>
    <w:rsid w:val="00563755"/>
    <w:rsid w:val="00564831"/>
    <w:rsid w:val="0057768F"/>
    <w:rsid w:val="00585E5F"/>
    <w:rsid w:val="005E1FBD"/>
    <w:rsid w:val="00624CF2"/>
    <w:rsid w:val="00697813"/>
    <w:rsid w:val="006A04F6"/>
    <w:rsid w:val="006E12FE"/>
    <w:rsid w:val="006E699E"/>
    <w:rsid w:val="007E4025"/>
    <w:rsid w:val="0080608C"/>
    <w:rsid w:val="00863D22"/>
    <w:rsid w:val="008A105C"/>
    <w:rsid w:val="008B4F79"/>
    <w:rsid w:val="008F50A9"/>
    <w:rsid w:val="00914ADC"/>
    <w:rsid w:val="009157C9"/>
    <w:rsid w:val="009216DC"/>
    <w:rsid w:val="009667B0"/>
    <w:rsid w:val="00A07557"/>
    <w:rsid w:val="00A5693C"/>
    <w:rsid w:val="00A57629"/>
    <w:rsid w:val="00A6014E"/>
    <w:rsid w:val="00A848A1"/>
    <w:rsid w:val="00A972FB"/>
    <w:rsid w:val="00AA2511"/>
    <w:rsid w:val="00AE13D9"/>
    <w:rsid w:val="00B70100"/>
    <w:rsid w:val="00BA7085"/>
    <w:rsid w:val="00BE6C6E"/>
    <w:rsid w:val="00BE7618"/>
    <w:rsid w:val="00C069AE"/>
    <w:rsid w:val="00C06E36"/>
    <w:rsid w:val="00C201B8"/>
    <w:rsid w:val="00C30995"/>
    <w:rsid w:val="00C46F8C"/>
    <w:rsid w:val="00C64CFC"/>
    <w:rsid w:val="00C727E8"/>
    <w:rsid w:val="00C72AB2"/>
    <w:rsid w:val="00D25E2F"/>
    <w:rsid w:val="00D62DA5"/>
    <w:rsid w:val="00D9151D"/>
    <w:rsid w:val="00DE1871"/>
    <w:rsid w:val="00DF6517"/>
    <w:rsid w:val="00DF74F5"/>
    <w:rsid w:val="00E315E2"/>
    <w:rsid w:val="00E454CC"/>
    <w:rsid w:val="00E56160"/>
    <w:rsid w:val="00EC2382"/>
    <w:rsid w:val="00F32601"/>
    <w:rsid w:val="00F366C7"/>
    <w:rsid w:val="00F67FAD"/>
    <w:rsid w:val="00F7257E"/>
    <w:rsid w:val="00F74A7B"/>
    <w:rsid w:val="00F85D69"/>
    <w:rsid w:val="00FB3A68"/>
    <w:rsid w:val="00FC1405"/>
    <w:rsid w:val="00FC7A53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C31373C"/>
  <w15:docId w15:val="{270776B0-B67D-4115-BC5C-3AA32CD4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6517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839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836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3">
    <w:name w:val="heading 3"/>
    <w:basedOn w:val="a"/>
    <w:uiPriority w:val="1"/>
    <w:qFormat/>
    <w:pPr>
      <w:ind w:left="836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4">
    <w:name w:val="heading 4"/>
    <w:basedOn w:val="a"/>
    <w:uiPriority w:val="1"/>
    <w:qFormat/>
    <w:pPr>
      <w:ind w:left="832"/>
      <w:outlineLvl w:val="3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A2511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366C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66C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66C7"/>
    <w:rPr>
      <w:rFonts w:ascii="Cambria" w:eastAsia="Cambria" w:hAnsi="Cambria" w:cs="Cambria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66C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66C7"/>
    <w:rPr>
      <w:rFonts w:ascii="Cambria" w:eastAsia="Cambria" w:hAnsi="Cambria" w:cs="Cambria"/>
      <w:b/>
      <w:bCs/>
      <w:sz w:val="20"/>
      <w:szCs w:val="20"/>
      <w:lang w:val="ru-RU"/>
    </w:rPr>
  </w:style>
  <w:style w:type="paragraph" w:styleId="ab">
    <w:name w:val="Revision"/>
    <w:hidden/>
    <w:uiPriority w:val="99"/>
    <w:semiHidden/>
    <w:rsid w:val="00F366C7"/>
    <w:pPr>
      <w:widowControl/>
      <w:autoSpaceDE/>
      <w:autoSpaceDN/>
    </w:pPr>
    <w:rPr>
      <w:rFonts w:ascii="Cambria" w:eastAsia="Cambria" w:hAnsi="Cambria" w:cs="Cambria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F366C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366C7"/>
    <w:rPr>
      <w:rFonts w:ascii="Segoe UI" w:eastAsia="Cambria" w:hAnsi="Segoe UI" w:cs="Segoe UI"/>
      <w:sz w:val="18"/>
      <w:szCs w:val="18"/>
      <w:lang w:val="ru-RU"/>
    </w:rPr>
  </w:style>
  <w:style w:type="table" w:styleId="ae">
    <w:name w:val="Table Grid"/>
    <w:basedOn w:val="a1"/>
    <w:uiPriority w:val="39"/>
    <w:rsid w:val="00624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F6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F6517"/>
    <w:rPr>
      <w:rFonts w:ascii="Cambria" w:eastAsia="Cambria" w:hAnsi="Cambria" w:cs="Cambria"/>
      <w:lang w:val="ru-RU"/>
    </w:rPr>
  </w:style>
  <w:style w:type="paragraph" w:styleId="af1">
    <w:name w:val="footer"/>
    <w:basedOn w:val="a"/>
    <w:link w:val="af2"/>
    <w:uiPriority w:val="99"/>
    <w:unhideWhenUsed/>
    <w:rsid w:val="00DF6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F6517"/>
    <w:rPr>
      <w:rFonts w:ascii="Cambria" w:eastAsia="Cambria" w:hAnsi="Cambria" w:cs="Cambria"/>
      <w:lang w:val="ru-RU"/>
    </w:rPr>
  </w:style>
  <w:style w:type="paragraph" w:styleId="af3">
    <w:name w:val="endnote text"/>
    <w:basedOn w:val="a"/>
    <w:link w:val="af4"/>
    <w:uiPriority w:val="99"/>
    <w:semiHidden/>
    <w:unhideWhenUsed/>
    <w:rsid w:val="00DF6517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F6517"/>
    <w:rPr>
      <w:rFonts w:ascii="Cambria" w:eastAsia="Cambria" w:hAnsi="Cambria" w:cs="Cambria"/>
      <w:sz w:val="20"/>
      <w:szCs w:val="20"/>
      <w:lang w:val="ru-RU"/>
    </w:rPr>
  </w:style>
  <w:style w:type="character" w:styleId="af5">
    <w:name w:val="endnote reference"/>
    <w:basedOn w:val="a0"/>
    <w:uiPriority w:val="99"/>
    <w:semiHidden/>
    <w:unhideWhenUsed/>
    <w:rsid w:val="00DF6517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DF6517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F6517"/>
    <w:rPr>
      <w:rFonts w:ascii="Cambria" w:eastAsia="Cambria" w:hAnsi="Cambria" w:cs="Cambria"/>
      <w:sz w:val="20"/>
      <w:szCs w:val="20"/>
      <w:lang w:val="ru-RU"/>
    </w:rPr>
  </w:style>
  <w:style w:type="character" w:styleId="af8">
    <w:name w:val="footnote reference"/>
    <w:basedOn w:val="a0"/>
    <w:uiPriority w:val="99"/>
    <w:semiHidden/>
    <w:unhideWhenUsed/>
    <w:rsid w:val="00DF6517"/>
    <w:rPr>
      <w:vertAlign w:val="superscript"/>
    </w:rPr>
  </w:style>
  <w:style w:type="character" w:styleId="af9">
    <w:name w:val="Strong"/>
    <w:basedOn w:val="a0"/>
    <w:uiPriority w:val="22"/>
    <w:qFormat/>
    <w:rsid w:val="00352D65"/>
    <w:rPr>
      <w:b/>
      <w:bCs/>
    </w:rPr>
  </w:style>
  <w:style w:type="paragraph" w:styleId="afa">
    <w:name w:val="Normal (Web)"/>
    <w:basedOn w:val="a"/>
    <w:uiPriority w:val="99"/>
    <w:unhideWhenUsed/>
    <w:rsid w:val="00352D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basedOn w:val="a"/>
    <w:next w:val="afc"/>
    <w:link w:val="afd"/>
    <w:qFormat/>
    <w:rsid w:val="001607F8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d">
    <w:name w:val="Название Знак"/>
    <w:link w:val="afb"/>
    <w:rsid w:val="001607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Основной текст_"/>
    <w:link w:val="20"/>
    <w:rsid w:val="001607F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e"/>
    <w:rsid w:val="001607F8"/>
    <w:pPr>
      <w:widowControl/>
      <w:shd w:val="clear" w:color="auto" w:fill="FFFFFF"/>
      <w:autoSpaceDE/>
      <w:autoSpaceDN/>
      <w:spacing w:before="300" w:after="420" w:line="0" w:lineRule="atLeast"/>
      <w:jc w:val="both"/>
    </w:pPr>
    <w:rPr>
      <w:rFonts w:ascii="Times New Roman" w:eastAsia="Times New Roman" w:hAnsi="Times New Roman" w:cstheme="minorBidi"/>
      <w:sz w:val="27"/>
      <w:szCs w:val="27"/>
      <w:lang w:val="en-US"/>
    </w:rPr>
  </w:style>
  <w:style w:type="paragraph" w:styleId="aff">
    <w:name w:val="Subtitle"/>
    <w:basedOn w:val="a"/>
    <w:link w:val="aff0"/>
    <w:qFormat/>
    <w:rsid w:val="001607F8"/>
    <w:pPr>
      <w:widowControl/>
      <w:tabs>
        <w:tab w:val="left" w:pos="7088"/>
      </w:tabs>
      <w:autoSpaceDE/>
      <w:autoSpaceDN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rsid w:val="001607F8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fc">
    <w:name w:val="Title"/>
    <w:basedOn w:val="a"/>
    <w:next w:val="a"/>
    <w:link w:val="aff1"/>
    <w:uiPriority w:val="10"/>
    <w:qFormat/>
    <w:rsid w:val="001607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fc"/>
    <w:uiPriority w:val="10"/>
    <w:rsid w:val="001607F8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customStyle="1" w:styleId="ConsPlusNormal">
    <w:name w:val="ConsPlusNormal"/>
    <w:rsid w:val="001607F8"/>
    <w:rPr>
      <w:rFonts w:ascii="Arial" w:eastAsiaTheme="minorEastAsia" w:hAnsi="Arial" w:cs="Arial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C9F65-8BA2-44B7-99CA-1A0D76FE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26</Pages>
  <Words>9874</Words>
  <Characters>56285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36</cp:revision>
  <cp:lastPrinted>2022-07-26T02:36:00Z</cp:lastPrinted>
  <dcterms:created xsi:type="dcterms:W3CDTF">2022-07-25T03:23:00Z</dcterms:created>
  <dcterms:modified xsi:type="dcterms:W3CDTF">2022-09-28T09:10:00Z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2022-06-10T00:00:00Z</vt:filetime>
  </property>
</Properties>
</file>